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DDEA6" w14:textId="60C4D91B" w:rsidR="00C06686" w:rsidRDefault="00C06686">
      <w:pPr>
        <w:jc w:val="center"/>
        <w:rPr>
          <w:b/>
          <w:sz w:val="36"/>
          <w:szCs w:val="36"/>
        </w:rPr>
      </w:pPr>
    </w:p>
    <w:p w14:paraId="72F36BE8" w14:textId="151DB3A5" w:rsidR="00C06686" w:rsidRDefault="00C06686" w:rsidP="009D49F8">
      <w:pPr>
        <w:rPr>
          <w:b/>
          <w:sz w:val="32"/>
          <w:szCs w:val="32"/>
        </w:rPr>
      </w:pPr>
      <w:bookmarkStart w:id="0" w:name="_gjdgxs" w:colFirst="0" w:colLast="0"/>
      <w:bookmarkEnd w:id="0"/>
    </w:p>
    <w:p w14:paraId="2F8172FF" w14:textId="3C85E3A6" w:rsidR="009D49F8" w:rsidRDefault="009D49F8" w:rsidP="009D49F8">
      <w:pPr>
        <w:rPr>
          <w:b/>
          <w:sz w:val="32"/>
          <w:szCs w:val="32"/>
        </w:rPr>
      </w:pPr>
    </w:p>
    <w:p w14:paraId="55A44009" w14:textId="24C056D0" w:rsidR="009D49F8" w:rsidRDefault="009D49F8" w:rsidP="009D49F8">
      <w:pPr>
        <w:rPr>
          <w:b/>
          <w:sz w:val="32"/>
          <w:szCs w:val="32"/>
        </w:rPr>
      </w:pPr>
    </w:p>
    <w:p w14:paraId="4FBED950" w14:textId="77777777" w:rsidR="000330E6" w:rsidRDefault="000330E6" w:rsidP="009D49F8">
      <w:pPr>
        <w:rPr>
          <w:b/>
          <w:sz w:val="32"/>
          <w:szCs w:val="32"/>
        </w:rPr>
      </w:pPr>
    </w:p>
    <w:p w14:paraId="0C6B5594" w14:textId="77777777" w:rsidR="000330E6" w:rsidRDefault="000330E6" w:rsidP="009D49F8">
      <w:pPr>
        <w:rPr>
          <w:b/>
          <w:sz w:val="32"/>
          <w:szCs w:val="32"/>
        </w:rPr>
      </w:pPr>
    </w:p>
    <w:p w14:paraId="0BF8242A" w14:textId="2C9CD515" w:rsidR="000330E6" w:rsidRDefault="000330E6" w:rsidP="009D49F8">
      <w:pPr>
        <w:rPr>
          <w:b/>
          <w:sz w:val="32"/>
          <w:szCs w:val="32"/>
        </w:rPr>
      </w:pPr>
    </w:p>
    <w:p w14:paraId="3A8FA0EA" w14:textId="7309D235" w:rsidR="000330E6" w:rsidRDefault="00F6617C" w:rsidP="00F6617C">
      <w:pPr>
        <w:jc w:val="center"/>
        <w:rPr>
          <w:b/>
          <w:sz w:val="32"/>
          <w:szCs w:val="32"/>
        </w:rPr>
      </w:pPr>
      <w:r w:rsidRPr="002D1634">
        <w:rPr>
          <w:b/>
          <w:noProof/>
          <w:sz w:val="32"/>
          <w:szCs w:val="32"/>
        </w:rPr>
        <w:drawing>
          <wp:inline distT="0" distB="0" distL="0" distR="0" wp14:anchorId="5AD23F5A" wp14:editId="4ED54286">
            <wp:extent cx="2270235" cy="2467647"/>
            <wp:effectExtent l="0" t="0" r="0" b="0"/>
            <wp:docPr id="1" name="Picture 1" descr="N:\ceg-data\Resourcing and Reward\Education - North Yorkshire Coast Opportunity Area Rec &amp; Mkt Programme\Document Library\All Logos\Gladstone Road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eg-data\Resourcing and Reward\Education - North Yorkshire Coast Opportunity Area Rec &amp; Mkt Programme\Document Library\All Logos\Gladstone Road 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71480" cy="2469000"/>
                    </a:xfrm>
                    <a:prstGeom prst="rect">
                      <a:avLst/>
                    </a:prstGeom>
                    <a:noFill/>
                    <a:ln>
                      <a:noFill/>
                    </a:ln>
                  </pic:spPr>
                </pic:pic>
              </a:graphicData>
            </a:graphic>
          </wp:inline>
        </w:drawing>
      </w:r>
    </w:p>
    <w:p w14:paraId="2C48B1CA" w14:textId="4CAAA2BD" w:rsidR="00B103AD" w:rsidRDefault="00B103AD" w:rsidP="00F6617C">
      <w:pPr>
        <w:rPr>
          <w:b/>
          <w:sz w:val="32"/>
          <w:szCs w:val="32"/>
        </w:rPr>
      </w:pPr>
      <w:bookmarkStart w:id="1" w:name="_Hlk137473645"/>
      <w:bookmarkEnd w:id="1"/>
    </w:p>
    <w:p w14:paraId="49321D94" w14:textId="1CA6E0E8" w:rsidR="00B103AD" w:rsidRPr="00502263" w:rsidRDefault="00B103AD" w:rsidP="009D49F8">
      <w:pPr>
        <w:jc w:val="center"/>
        <w:rPr>
          <w:b/>
          <w:sz w:val="32"/>
          <w:szCs w:val="32"/>
        </w:rPr>
      </w:pPr>
    </w:p>
    <w:p w14:paraId="0F910165" w14:textId="09E0143C" w:rsidR="00B103AD" w:rsidRPr="00502263" w:rsidRDefault="00B103AD" w:rsidP="009D49F8">
      <w:pPr>
        <w:jc w:val="center"/>
        <w:rPr>
          <w:b/>
          <w:sz w:val="32"/>
          <w:szCs w:val="32"/>
        </w:rPr>
      </w:pPr>
    </w:p>
    <w:p w14:paraId="09BB5B2C" w14:textId="77777777" w:rsidR="00587E75" w:rsidRDefault="00587E75" w:rsidP="008071AA">
      <w:pPr>
        <w:jc w:val="center"/>
        <w:rPr>
          <w:rFonts w:ascii="Arial" w:eastAsia="Century Gothic" w:hAnsi="Arial" w:cs="Arial"/>
          <w:b/>
          <w:sz w:val="32"/>
          <w:szCs w:val="32"/>
        </w:rPr>
      </w:pPr>
    </w:p>
    <w:p w14:paraId="623490A2" w14:textId="02757980" w:rsidR="002A361A" w:rsidRDefault="002A361A" w:rsidP="008071AA">
      <w:pPr>
        <w:jc w:val="center"/>
        <w:rPr>
          <w:rFonts w:ascii="Arial" w:eastAsia="Century Gothic" w:hAnsi="Arial" w:cs="Arial"/>
          <w:b/>
          <w:sz w:val="32"/>
          <w:szCs w:val="32"/>
        </w:rPr>
      </w:pPr>
      <w:r>
        <w:rPr>
          <w:rFonts w:ascii="Arial" w:eastAsia="Century Gothic" w:hAnsi="Arial" w:cs="Arial"/>
          <w:b/>
          <w:sz w:val="32"/>
          <w:szCs w:val="32"/>
        </w:rPr>
        <w:t>SEN Advanced Teaching Assistant</w:t>
      </w:r>
    </w:p>
    <w:p w14:paraId="119E62AA" w14:textId="7CC30F72" w:rsidR="008B25E6" w:rsidRDefault="00302EEB" w:rsidP="008071AA">
      <w:pPr>
        <w:jc w:val="center"/>
        <w:rPr>
          <w:rFonts w:ascii="Arial" w:eastAsia="Century Gothic" w:hAnsi="Arial" w:cs="Arial"/>
          <w:b/>
          <w:sz w:val="32"/>
          <w:szCs w:val="32"/>
        </w:rPr>
      </w:pPr>
      <w:r>
        <w:rPr>
          <w:rFonts w:ascii="Arial" w:eastAsia="Century Gothic" w:hAnsi="Arial" w:cs="Arial"/>
          <w:b/>
          <w:sz w:val="32"/>
          <w:szCs w:val="32"/>
        </w:rPr>
        <w:t>Gladstone Road Primary School</w:t>
      </w:r>
    </w:p>
    <w:p w14:paraId="49B50530" w14:textId="77777777" w:rsidR="000330E6" w:rsidRDefault="000330E6" w:rsidP="006A5910">
      <w:pPr>
        <w:rPr>
          <w:rFonts w:ascii="Arial" w:eastAsia="Century Gothic" w:hAnsi="Arial" w:cs="Arial"/>
          <w:b/>
          <w:sz w:val="32"/>
          <w:szCs w:val="32"/>
        </w:rPr>
      </w:pPr>
    </w:p>
    <w:p w14:paraId="2AF89446" w14:textId="77777777" w:rsidR="000330E6" w:rsidRDefault="000330E6" w:rsidP="006A5910">
      <w:pPr>
        <w:rPr>
          <w:rFonts w:ascii="Arial" w:eastAsia="Century Gothic" w:hAnsi="Arial" w:cs="Arial"/>
          <w:b/>
          <w:sz w:val="32"/>
          <w:szCs w:val="32"/>
        </w:rPr>
      </w:pPr>
    </w:p>
    <w:p w14:paraId="5E8B17A1" w14:textId="77777777" w:rsidR="000330E6" w:rsidRPr="00502263" w:rsidRDefault="000330E6" w:rsidP="006A5910">
      <w:pPr>
        <w:rPr>
          <w:rFonts w:ascii="Arial" w:eastAsia="Century Gothic" w:hAnsi="Arial" w:cs="Arial"/>
          <w:b/>
          <w:sz w:val="32"/>
          <w:szCs w:val="32"/>
        </w:rPr>
      </w:pPr>
    </w:p>
    <w:p w14:paraId="2215B8F7" w14:textId="77777777" w:rsidR="00C06686" w:rsidRDefault="008079BD" w:rsidP="008071AA">
      <w:pPr>
        <w:jc w:val="center"/>
        <w:rPr>
          <w:rFonts w:ascii="Arial" w:eastAsia="Century Gothic" w:hAnsi="Arial" w:cs="Arial"/>
          <w:b/>
          <w:sz w:val="32"/>
          <w:szCs w:val="32"/>
        </w:rPr>
      </w:pPr>
      <w:r w:rsidRPr="00502263">
        <w:rPr>
          <w:rFonts w:ascii="Arial" w:eastAsia="Century Gothic" w:hAnsi="Arial" w:cs="Arial"/>
          <w:b/>
          <w:sz w:val="32"/>
          <w:szCs w:val="32"/>
        </w:rPr>
        <w:t>Recruitment Information Pack</w:t>
      </w:r>
    </w:p>
    <w:p w14:paraId="71F18151" w14:textId="77777777" w:rsidR="00F6617C" w:rsidRPr="00502263" w:rsidRDefault="00F6617C" w:rsidP="008071AA">
      <w:pPr>
        <w:jc w:val="center"/>
        <w:rPr>
          <w:rFonts w:ascii="Arial" w:eastAsia="Century Gothic" w:hAnsi="Arial" w:cs="Arial"/>
          <w:b/>
          <w:sz w:val="32"/>
          <w:szCs w:val="32"/>
        </w:rPr>
      </w:pPr>
    </w:p>
    <w:p w14:paraId="526FFB77" w14:textId="73C6EFA6" w:rsidR="009D49F8" w:rsidRPr="009D49F8" w:rsidRDefault="009D49F8" w:rsidP="000330E6">
      <w:pPr>
        <w:jc w:val="center"/>
        <w:rPr>
          <w:rFonts w:ascii="Arial" w:hAnsi="Arial" w:cs="Arial"/>
        </w:rPr>
      </w:pPr>
    </w:p>
    <w:p w14:paraId="05E573B7" w14:textId="0063CBE5" w:rsidR="009D49F8" w:rsidRPr="009D49F8" w:rsidRDefault="009D49F8" w:rsidP="000330E6">
      <w:pPr>
        <w:jc w:val="center"/>
        <w:rPr>
          <w:rFonts w:ascii="Arial" w:hAnsi="Arial" w:cs="Arial"/>
        </w:rPr>
      </w:pPr>
    </w:p>
    <w:p w14:paraId="10DC3096" w14:textId="3937BC57" w:rsidR="000330E6" w:rsidRPr="009D49F8" w:rsidRDefault="000330E6" w:rsidP="000330E6">
      <w:pPr>
        <w:jc w:val="center"/>
        <w:rPr>
          <w:rFonts w:ascii="Arial" w:hAnsi="Arial" w:cs="Arial"/>
        </w:rPr>
      </w:pPr>
      <w:r>
        <w:rPr>
          <w:b/>
          <w:noProof/>
          <w:sz w:val="32"/>
          <w:szCs w:val="32"/>
        </w:rPr>
        <w:drawing>
          <wp:inline distT="0" distB="0" distL="0" distR="0" wp14:anchorId="5BC70AA7" wp14:editId="7DF09FBA">
            <wp:extent cx="3860800" cy="668578"/>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ourcing Solutions NYES service logo copy.jpg"/>
                    <pic:cNvPicPr/>
                  </pic:nvPicPr>
                  <pic:blipFill rotWithShape="1">
                    <a:blip r:embed="rId12" cstate="print">
                      <a:extLst>
                        <a:ext uri="{28A0092B-C50C-407E-A947-70E740481C1C}">
                          <a14:useLocalDpi xmlns:a14="http://schemas.microsoft.com/office/drawing/2010/main" val="0"/>
                        </a:ext>
                      </a:extLst>
                    </a:blip>
                    <a:srcRect r="14929" b="1934"/>
                    <a:stretch/>
                  </pic:blipFill>
                  <pic:spPr bwMode="auto">
                    <a:xfrm>
                      <a:off x="0" y="0"/>
                      <a:ext cx="3896610" cy="674779"/>
                    </a:xfrm>
                    <a:prstGeom prst="rect">
                      <a:avLst/>
                    </a:prstGeom>
                    <a:ln>
                      <a:noFill/>
                    </a:ln>
                    <a:extLst>
                      <a:ext uri="{53640926-AAD7-44D8-BBD7-CCE9431645EC}">
                        <a14:shadowObscured xmlns:a14="http://schemas.microsoft.com/office/drawing/2010/main"/>
                      </a:ext>
                    </a:extLst>
                  </pic:spPr>
                </pic:pic>
              </a:graphicData>
            </a:graphic>
          </wp:inline>
        </w:drawing>
      </w:r>
    </w:p>
    <w:p w14:paraId="4FAEF79F" w14:textId="77777777" w:rsidR="00FF6244" w:rsidRDefault="00FF6244" w:rsidP="00502263">
      <w:pPr>
        <w:pStyle w:val="Heading2"/>
        <w:jc w:val="center"/>
        <w:rPr>
          <w:rFonts w:ascii="Arial" w:eastAsia="Century Gothic" w:hAnsi="Arial" w:cs="Arial"/>
        </w:rPr>
      </w:pPr>
    </w:p>
    <w:p w14:paraId="52D78163" w14:textId="6405DAFD" w:rsidR="00C06686" w:rsidRPr="009D49F8" w:rsidRDefault="008079BD" w:rsidP="00502263">
      <w:pPr>
        <w:pStyle w:val="Heading2"/>
        <w:jc w:val="center"/>
        <w:rPr>
          <w:rFonts w:ascii="Arial" w:eastAsia="Century Gothic" w:hAnsi="Arial" w:cs="Arial"/>
        </w:rPr>
      </w:pPr>
      <w:r w:rsidRPr="009D49F8">
        <w:rPr>
          <w:rFonts w:ascii="Arial" w:eastAsia="Century Gothic" w:hAnsi="Arial" w:cs="Arial"/>
        </w:rPr>
        <w:t>Contents</w:t>
      </w:r>
    </w:p>
    <w:p w14:paraId="308B9100" w14:textId="77777777" w:rsidR="00C06686" w:rsidRPr="009D49F8" w:rsidRDefault="00C06686">
      <w:pPr>
        <w:pBdr>
          <w:top w:val="nil"/>
          <w:left w:val="nil"/>
          <w:bottom w:val="nil"/>
          <w:right w:val="nil"/>
          <w:between w:val="nil"/>
        </w:pBdr>
        <w:tabs>
          <w:tab w:val="right" w:pos="9072"/>
        </w:tabs>
        <w:spacing w:before="60"/>
        <w:rPr>
          <w:rFonts w:ascii="Arial" w:eastAsia="Century Gothic" w:hAnsi="Arial" w:cs="Arial"/>
          <w:color w:val="000000"/>
        </w:rPr>
      </w:pPr>
    </w:p>
    <w:p w14:paraId="75468543" w14:textId="309DE29F" w:rsidR="00C06686" w:rsidRPr="009D49F8" w:rsidRDefault="00942814">
      <w:pPr>
        <w:pBdr>
          <w:top w:val="nil"/>
          <w:left w:val="nil"/>
          <w:bottom w:val="nil"/>
          <w:right w:val="nil"/>
          <w:between w:val="nil"/>
        </w:pBdr>
        <w:tabs>
          <w:tab w:val="right" w:pos="9072"/>
        </w:tabs>
        <w:spacing w:before="60"/>
        <w:ind w:left="8222" w:hanging="7655"/>
        <w:rPr>
          <w:rFonts w:ascii="Arial" w:eastAsia="Century Gothic" w:hAnsi="Arial" w:cs="Arial"/>
          <w:color w:val="000000"/>
        </w:rPr>
      </w:pPr>
      <w:r>
        <w:rPr>
          <w:rFonts w:ascii="Arial" w:eastAsia="Century Gothic" w:hAnsi="Arial" w:cs="Arial"/>
          <w:color w:val="000000"/>
        </w:rPr>
        <w:t>About the S</w:t>
      </w:r>
      <w:r w:rsidR="009D49F8" w:rsidRPr="009D49F8">
        <w:rPr>
          <w:rFonts w:ascii="Arial" w:eastAsia="Century Gothic" w:hAnsi="Arial" w:cs="Arial"/>
          <w:color w:val="000000"/>
        </w:rPr>
        <w:t>chool</w:t>
      </w:r>
      <w:r w:rsidR="008079BD" w:rsidRPr="009D49F8">
        <w:rPr>
          <w:rFonts w:ascii="Arial" w:eastAsia="Century Gothic" w:hAnsi="Arial" w:cs="Arial"/>
          <w:color w:val="000000"/>
        </w:rPr>
        <w:tab/>
        <w:t>3</w:t>
      </w:r>
    </w:p>
    <w:p w14:paraId="109DA45F" w14:textId="7C62689F" w:rsidR="00B779F2" w:rsidRPr="009D49F8" w:rsidRDefault="00942814">
      <w:pPr>
        <w:ind w:left="8222" w:hanging="7655"/>
        <w:rPr>
          <w:rFonts w:ascii="Arial" w:eastAsia="Century Gothic" w:hAnsi="Arial" w:cs="Arial"/>
        </w:rPr>
      </w:pPr>
      <w:r>
        <w:rPr>
          <w:rFonts w:ascii="Arial" w:eastAsia="Century Gothic" w:hAnsi="Arial" w:cs="Arial"/>
        </w:rPr>
        <w:t>Application P</w:t>
      </w:r>
      <w:r w:rsidR="00CD2D2C" w:rsidRPr="009D49F8">
        <w:rPr>
          <w:rFonts w:ascii="Arial" w:eastAsia="Century Gothic" w:hAnsi="Arial" w:cs="Arial"/>
        </w:rPr>
        <w:t>rocess</w:t>
      </w:r>
      <w:r w:rsidR="00D4139D" w:rsidRPr="009D49F8">
        <w:rPr>
          <w:rFonts w:ascii="Arial" w:eastAsia="Century Gothic" w:hAnsi="Arial" w:cs="Arial"/>
        </w:rPr>
        <w:tab/>
      </w:r>
      <w:r w:rsidR="00601F3D">
        <w:rPr>
          <w:rFonts w:ascii="Arial" w:eastAsia="Century Gothic" w:hAnsi="Arial" w:cs="Arial"/>
        </w:rPr>
        <w:t>5</w:t>
      </w:r>
    </w:p>
    <w:p w14:paraId="3CE4F75E" w14:textId="19346448" w:rsidR="00CD2D2C" w:rsidRDefault="00CD2D2C" w:rsidP="00CD2D2C">
      <w:pPr>
        <w:ind w:left="8222" w:hanging="7655"/>
        <w:rPr>
          <w:rFonts w:ascii="Arial" w:eastAsia="Century Gothic" w:hAnsi="Arial" w:cs="Arial"/>
        </w:rPr>
      </w:pPr>
      <w:r w:rsidRPr="009D49F8">
        <w:rPr>
          <w:rFonts w:ascii="Arial" w:eastAsia="Century Gothic" w:hAnsi="Arial" w:cs="Arial"/>
        </w:rPr>
        <w:t>Job Description and Person Specification</w:t>
      </w:r>
      <w:r w:rsidRPr="009D49F8">
        <w:rPr>
          <w:rFonts w:ascii="Arial" w:eastAsia="Century Gothic" w:hAnsi="Arial" w:cs="Arial"/>
        </w:rPr>
        <w:tab/>
      </w:r>
      <w:r w:rsidR="002A361A">
        <w:rPr>
          <w:rFonts w:ascii="Arial" w:eastAsia="Century Gothic" w:hAnsi="Arial" w:cs="Arial"/>
        </w:rPr>
        <w:t>6</w:t>
      </w:r>
    </w:p>
    <w:p w14:paraId="17F82596" w14:textId="67C6B2B9" w:rsidR="008C2D66" w:rsidRDefault="008C2D66" w:rsidP="008C2D66">
      <w:pPr>
        <w:ind w:left="8222" w:hanging="7655"/>
        <w:rPr>
          <w:rFonts w:ascii="Arial" w:eastAsia="Century Gothic" w:hAnsi="Arial" w:cs="Arial"/>
        </w:rPr>
      </w:pPr>
      <w:r>
        <w:rPr>
          <w:rFonts w:ascii="Arial" w:eastAsia="Century Gothic" w:hAnsi="Arial" w:cs="Arial"/>
        </w:rPr>
        <w:t>Applying for a job with North Yorkshire Council</w:t>
      </w:r>
      <w:r w:rsidRPr="009D49F8">
        <w:rPr>
          <w:rFonts w:ascii="Arial" w:eastAsia="Century Gothic" w:hAnsi="Arial" w:cs="Arial"/>
        </w:rPr>
        <w:tab/>
      </w:r>
      <w:r>
        <w:rPr>
          <w:rFonts w:ascii="Arial" w:eastAsia="Century Gothic" w:hAnsi="Arial" w:cs="Arial"/>
        </w:rPr>
        <w:t>1</w:t>
      </w:r>
      <w:r w:rsidR="007A2CFF">
        <w:rPr>
          <w:rFonts w:ascii="Arial" w:eastAsia="Century Gothic" w:hAnsi="Arial" w:cs="Arial"/>
        </w:rPr>
        <w:t>1</w:t>
      </w:r>
    </w:p>
    <w:p w14:paraId="4BA21E92" w14:textId="77777777" w:rsidR="008C2D66" w:rsidRDefault="008C2D66" w:rsidP="00CD2D2C">
      <w:pPr>
        <w:ind w:left="8222" w:hanging="7655"/>
        <w:rPr>
          <w:rFonts w:ascii="Arial" w:eastAsia="Century Gothic" w:hAnsi="Arial" w:cs="Arial"/>
        </w:rPr>
      </w:pPr>
    </w:p>
    <w:p w14:paraId="2DA581DD" w14:textId="06B6EA9B" w:rsidR="0051518B" w:rsidRDefault="0051518B" w:rsidP="00CD2D2C">
      <w:pPr>
        <w:ind w:left="8222" w:hanging="7655"/>
        <w:rPr>
          <w:rFonts w:ascii="Arial" w:eastAsia="Century Gothic" w:hAnsi="Arial" w:cs="Arial"/>
        </w:rPr>
      </w:pPr>
    </w:p>
    <w:p w14:paraId="3252F495" w14:textId="77777777" w:rsidR="0051518B" w:rsidRDefault="0051518B" w:rsidP="00CD2D2C">
      <w:pPr>
        <w:ind w:left="8222" w:hanging="7655"/>
        <w:rPr>
          <w:rFonts w:ascii="Arial" w:eastAsia="Century Gothic" w:hAnsi="Arial" w:cs="Arial"/>
        </w:rPr>
      </w:pPr>
    </w:p>
    <w:p w14:paraId="1CBD55A6" w14:textId="3CB92373" w:rsidR="00CE1BAF" w:rsidRDefault="00CE1BAF" w:rsidP="00CD2D2C">
      <w:pPr>
        <w:ind w:left="8222" w:hanging="7655"/>
        <w:rPr>
          <w:rFonts w:ascii="Arial" w:eastAsia="Century Gothic" w:hAnsi="Arial" w:cs="Arial"/>
        </w:rPr>
      </w:pPr>
    </w:p>
    <w:p w14:paraId="2591C593" w14:textId="0C2ECF6D" w:rsidR="00CE1BAF" w:rsidRPr="009D49F8" w:rsidRDefault="00CE1BAF" w:rsidP="00CD2D2C">
      <w:pPr>
        <w:ind w:left="8222" w:hanging="7655"/>
        <w:rPr>
          <w:rFonts w:ascii="Arial" w:eastAsia="Century Gothic" w:hAnsi="Arial" w:cs="Arial"/>
        </w:rPr>
      </w:pPr>
    </w:p>
    <w:p w14:paraId="36F2A991" w14:textId="12ED13CB" w:rsidR="00C06686" w:rsidRPr="009D49F8" w:rsidRDefault="00B779F2">
      <w:pPr>
        <w:ind w:left="8222" w:hanging="7655"/>
        <w:rPr>
          <w:rFonts w:ascii="Arial" w:eastAsia="Century Gothic" w:hAnsi="Arial" w:cs="Arial"/>
        </w:rPr>
      </w:pPr>
      <w:r w:rsidRPr="009D49F8">
        <w:rPr>
          <w:rFonts w:ascii="Arial" w:eastAsia="Century Gothic" w:hAnsi="Arial" w:cs="Arial"/>
        </w:rPr>
        <w:tab/>
      </w:r>
    </w:p>
    <w:p w14:paraId="7722BA98" w14:textId="23AA9854" w:rsidR="00C06686" w:rsidRPr="009D49F8" w:rsidRDefault="00C06686" w:rsidP="008C2D66">
      <w:pPr>
        <w:rPr>
          <w:rFonts w:ascii="Arial" w:hAnsi="Arial" w:cs="Arial"/>
        </w:rPr>
      </w:pPr>
    </w:p>
    <w:p w14:paraId="0A5D46B1" w14:textId="2B0F2374" w:rsidR="00C06686" w:rsidRPr="009D49F8" w:rsidRDefault="00C06686">
      <w:pPr>
        <w:rPr>
          <w:rFonts w:ascii="Arial" w:hAnsi="Arial" w:cs="Arial"/>
        </w:rPr>
      </w:pPr>
    </w:p>
    <w:p w14:paraId="376DB650" w14:textId="3D054513" w:rsidR="00C06686" w:rsidRPr="009D49F8" w:rsidRDefault="00C06686" w:rsidP="00B7535A">
      <w:pPr>
        <w:jc w:val="center"/>
        <w:rPr>
          <w:rFonts w:ascii="Arial" w:hAnsi="Arial" w:cs="Arial"/>
        </w:rPr>
      </w:pPr>
    </w:p>
    <w:p w14:paraId="06F7F5E1" w14:textId="7AC9D578" w:rsidR="00C06686" w:rsidRPr="009D49F8" w:rsidRDefault="00C06686">
      <w:pPr>
        <w:rPr>
          <w:rFonts w:ascii="Arial" w:hAnsi="Arial" w:cs="Arial"/>
        </w:rPr>
      </w:pPr>
    </w:p>
    <w:p w14:paraId="71A071E8" w14:textId="77777777" w:rsidR="00C06686" w:rsidRPr="009D49F8" w:rsidRDefault="00C06686">
      <w:pPr>
        <w:rPr>
          <w:rFonts w:ascii="Arial" w:hAnsi="Arial" w:cs="Arial"/>
        </w:rPr>
      </w:pPr>
    </w:p>
    <w:p w14:paraId="333EC1D3" w14:textId="7206010F" w:rsidR="00FF28A1" w:rsidRPr="009D49F8" w:rsidRDefault="00FF28A1">
      <w:pPr>
        <w:rPr>
          <w:rFonts w:ascii="Arial" w:hAnsi="Arial" w:cs="Arial"/>
        </w:rPr>
      </w:pPr>
    </w:p>
    <w:p w14:paraId="3171F9DB" w14:textId="7C8B0E30" w:rsidR="00834CD5" w:rsidRPr="009D49F8" w:rsidRDefault="00834CD5">
      <w:pPr>
        <w:rPr>
          <w:rFonts w:ascii="Arial" w:hAnsi="Arial" w:cs="Arial"/>
        </w:rPr>
      </w:pPr>
    </w:p>
    <w:p w14:paraId="7DAC3A26" w14:textId="533FC79A" w:rsidR="00834CD5" w:rsidRPr="009D49F8" w:rsidRDefault="00834CD5">
      <w:pPr>
        <w:rPr>
          <w:rFonts w:ascii="Arial" w:hAnsi="Arial" w:cs="Arial"/>
        </w:rPr>
      </w:pPr>
    </w:p>
    <w:p w14:paraId="50D94C44" w14:textId="54C06933" w:rsidR="00834CD5" w:rsidRPr="009D49F8" w:rsidRDefault="00834CD5">
      <w:pPr>
        <w:rPr>
          <w:rFonts w:ascii="Arial" w:hAnsi="Arial" w:cs="Arial"/>
        </w:rPr>
      </w:pPr>
    </w:p>
    <w:p w14:paraId="79C91342" w14:textId="6FA3BCD5" w:rsidR="00834CD5" w:rsidRPr="009D49F8" w:rsidRDefault="00834CD5">
      <w:pPr>
        <w:rPr>
          <w:rFonts w:ascii="Arial" w:hAnsi="Arial" w:cs="Arial"/>
        </w:rPr>
      </w:pPr>
    </w:p>
    <w:p w14:paraId="099E8EE7" w14:textId="77777777" w:rsidR="00FF28A1" w:rsidRPr="009D49F8" w:rsidRDefault="00FF28A1">
      <w:pPr>
        <w:rPr>
          <w:rFonts w:ascii="Arial" w:hAnsi="Arial" w:cs="Arial"/>
        </w:rPr>
      </w:pPr>
    </w:p>
    <w:p w14:paraId="22DCDFD4" w14:textId="337DBB6A" w:rsidR="00FF28A1" w:rsidRDefault="00FF28A1">
      <w:pPr>
        <w:rPr>
          <w:rFonts w:ascii="Arial" w:hAnsi="Arial" w:cs="Arial"/>
        </w:rPr>
      </w:pPr>
    </w:p>
    <w:p w14:paraId="798BAFB1" w14:textId="7EDFFF80" w:rsidR="0051518B" w:rsidRDefault="0051518B">
      <w:pPr>
        <w:rPr>
          <w:rFonts w:ascii="Arial" w:hAnsi="Arial" w:cs="Arial"/>
        </w:rPr>
      </w:pPr>
    </w:p>
    <w:p w14:paraId="7259C869" w14:textId="796A482C" w:rsidR="0051518B" w:rsidRDefault="0051518B">
      <w:pPr>
        <w:rPr>
          <w:rFonts w:ascii="Arial" w:hAnsi="Arial" w:cs="Arial"/>
        </w:rPr>
      </w:pPr>
    </w:p>
    <w:p w14:paraId="7D5FACB4" w14:textId="5A7164CF" w:rsidR="0051518B" w:rsidRDefault="0051518B">
      <w:pPr>
        <w:rPr>
          <w:rFonts w:ascii="Arial" w:hAnsi="Arial" w:cs="Arial"/>
        </w:rPr>
      </w:pPr>
    </w:p>
    <w:p w14:paraId="4B3536EF" w14:textId="53895194" w:rsidR="0051518B" w:rsidRDefault="0051518B">
      <w:pPr>
        <w:rPr>
          <w:rFonts w:ascii="Arial" w:hAnsi="Arial" w:cs="Arial"/>
        </w:rPr>
      </w:pPr>
    </w:p>
    <w:p w14:paraId="560B840A" w14:textId="12D55558" w:rsidR="0051518B" w:rsidRDefault="0051518B">
      <w:pPr>
        <w:rPr>
          <w:rFonts w:ascii="Arial" w:hAnsi="Arial" w:cs="Arial"/>
        </w:rPr>
      </w:pPr>
    </w:p>
    <w:p w14:paraId="1D37BF0D" w14:textId="7EA92465" w:rsidR="0051518B" w:rsidRDefault="0051518B">
      <w:pPr>
        <w:rPr>
          <w:rFonts w:ascii="Arial" w:hAnsi="Arial" w:cs="Arial"/>
        </w:rPr>
      </w:pPr>
    </w:p>
    <w:p w14:paraId="39E62C41" w14:textId="4E3C934D" w:rsidR="0051518B" w:rsidRDefault="0051518B">
      <w:pPr>
        <w:rPr>
          <w:rFonts w:ascii="Arial" w:hAnsi="Arial" w:cs="Arial"/>
        </w:rPr>
      </w:pPr>
    </w:p>
    <w:p w14:paraId="04EBDB13" w14:textId="6740232B" w:rsidR="0051518B" w:rsidRDefault="0051518B">
      <w:pPr>
        <w:rPr>
          <w:rFonts w:ascii="Arial" w:hAnsi="Arial" w:cs="Arial"/>
        </w:rPr>
      </w:pPr>
    </w:p>
    <w:p w14:paraId="5B1C4D71" w14:textId="284D4C7F" w:rsidR="00805686" w:rsidRPr="009D49F8" w:rsidRDefault="00805686" w:rsidP="00CE1BAF">
      <w:pPr>
        <w:jc w:val="center"/>
        <w:rPr>
          <w:rFonts w:ascii="Arial" w:hAnsi="Arial" w:cs="Arial"/>
        </w:rPr>
      </w:pPr>
    </w:p>
    <w:p w14:paraId="453771AB" w14:textId="1DF9B6D0" w:rsidR="00805686" w:rsidRPr="009D49F8" w:rsidRDefault="00805686">
      <w:pPr>
        <w:rPr>
          <w:rFonts w:ascii="Arial" w:hAnsi="Arial" w:cs="Arial"/>
        </w:rPr>
      </w:pPr>
    </w:p>
    <w:p w14:paraId="4386A381" w14:textId="430EBA57" w:rsidR="00805686" w:rsidRDefault="00805686">
      <w:pPr>
        <w:rPr>
          <w:rFonts w:ascii="Arial" w:hAnsi="Arial" w:cs="Arial"/>
        </w:rPr>
      </w:pPr>
    </w:p>
    <w:p w14:paraId="6356BC11" w14:textId="77777777" w:rsidR="00F6617C" w:rsidRDefault="00F6617C">
      <w:pPr>
        <w:rPr>
          <w:rFonts w:ascii="Arial" w:hAnsi="Arial" w:cs="Arial"/>
        </w:rPr>
      </w:pPr>
    </w:p>
    <w:p w14:paraId="05CBA853" w14:textId="77777777" w:rsidR="00F6617C" w:rsidRDefault="00F6617C">
      <w:pPr>
        <w:rPr>
          <w:rFonts w:ascii="Arial" w:hAnsi="Arial" w:cs="Arial"/>
        </w:rPr>
      </w:pPr>
    </w:p>
    <w:p w14:paraId="706FD9C0" w14:textId="77777777" w:rsidR="00F6617C" w:rsidRPr="009D49F8" w:rsidRDefault="00F6617C">
      <w:pPr>
        <w:rPr>
          <w:rFonts w:ascii="Arial" w:hAnsi="Arial" w:cs="Arial"/>
        </w:rPr>
      </w:pPr>
    </w:p>
    <w:p w14:paraId="1489A849" w14:textId="1E520325" w:rsidR="00581CEA" w:rsidRDefault="00581CEA">
      <w:pPr>
        <w:rPr>
          <w:rFonts w:ascii="Arial" w:hAnsi="Arial" w:cs="Arial"/>
        </w:rPr>
      </w:pPr>
    </w:p>
    <w:p w14:paraId="4B4F772F" w14:textId="429C309F" w:rsidR="00FF6244" w:rsidRDefault="00FF6244">
      <w:pPr>
        <w:rPr>
          <w:rFonts w:ascii="Arial" w:hAnsi="Arial" w:cs="Arial"/>
        </w:rPr>
      </w:pPr>
    </w:p>
    <w:p w14:paraId="7D0228D6" w14:textId="56E59B38" w:rsidR="00FF6244" w:rsidRDefault="00FF6244">
      <w:pPr>
        <w:rPr>
          <w:rFonts w:ascii="Arial" w:hAnsi="Arial" w:cs="Arial"/>
        </w:rPr>
      </w:pPr>
    </w:p>
    <w:p w14:paraId="41808863" w14:textId="794DE05C" w:rsidR="00FF6244" w:rsidRDefault="00FF6244">
      <w:pPr>
        <w:rPr>
          <w:rFonts w:ascii="Arial" w:hAnsi="Arial" w:cs="Arial"/>
        </w:rPr>
      </w:pPr>
    </w:p>
    <w:p w14:paraId="3BA5159E" w14:textId="77777777" w:rsidR="00FF6244" w:rsidRDefault="00FF6244">
      <w:pPr>
        <w:rPr>
          <w:rFonts w:ascii="Arial" w:hAnsi="Arial" w:cs="Arial"/>
        </w:rPr>
      </w:pPr>
    </w:p>
    <w:p w14:paraId="5B75A0C6" w14:textId="77777777" w:rsidR="00FF6244" w:rsidRPr="009D49F8" w:rsidRDefault="00FF6244">
      <w:pPr>
        <w:rPr>
          <w:rFonts w:ascii="Arial" w:hAnsi="Arial" w:cs="Arial"/>
        </w:rPr>
      </w:pPr>
    </w:p>
    <w:p w14:paraId="20A0DE70" w14:textId="77777777" w:rsidR="00502263" w:rsidRPr="009D49F8" w:rsidRDefault="00502263">
      <w:pPr>
        <w:rPr>
          <w:rFonts w:ascii="Arial" w:hAnsi="Arial" w:cs="Arial"/>
        </w:rPr>
      </w:pPr>
    </w:p>
    <w:p w14:paraId="4B7E42FF" w14:textId="1624932D" w:rsidR="00B103AD" w:rsidRDefault="00B103AD" w:rsidP="00FF6244">
      <w:pPr>
        <w:jc w:val="center"/>
        <w:rPr>
          <w:rFonts w:ascii="Arial" w:hAnsi="Arial" w:cs="Arial"/>
        </w:rPr>
      </w:pPr>
    </w:p>
    <w:p w14:paraId="336B8DE3" w14:textId="5A0B717D" w:rsidR="00450BB1" w:rsidRPr="00302EEB" w:rsidRDefault="00302EEB" w:rsidP="00FF6244">
      <w:pPr>
        <w:pBdr>
          <w:top w:val="nil"/>
          <w:left w:val="nil"/>
          <w:bottom w:val="nil"/>
          <w:right w:val="nil"/>
          <w:between w:val="nil"/>
        </w:pBdr>
        <w:jc w:val="center"/>
        <w:rPr>
          <w:rFonts w:ascii="Arial" w:eastAsia="Times New Roman" w:hAnsi="Arial" w:cs="Arial"/>
          <w:b/>
          <w:color w:val="222222"/>
          <w:u w:val="single"/>
          <w:lang w:val="en"/>
        </w:rPr>
      </w:pPr>
      <w:r w:rsidRPr="00302EEB">
        <w:rPr>
          <w:rFonts w:ascii="Arial" w:eastAsia="Times New Roman" w:hAnsi="Arial" w:cs="Arial"/>
          <w:b/>
          <w:color w:val="222222"/>
          <w:u w:val="single"/>
          <w:lang w:val="en"/>
        </w:rPr>
        <w:t>Gladstone Road Primary School</w:t>
      </w:r>
    </w:p>
    <w:p w14:paraId="1B2B2B76" w14:textId="77777777" w:rsidR="00450BB1" w:rsidRPr="00302EEB" w:rsidRDefault="00450BB1" w:rsidP="00E86052">
      <w:pPr>
        <w:pBdr>
          <w:top w:val="nil"/>
          <w:left w:val="nil"/>
          <w:bottom w:val="nil"/>
          <w:right w:val="nil"/>
          <w:between w:val="nil"/>
        </w:pBdr>
        <w:rPr>
          <w:rFonts w:ascii="Arial" w:eastAsia="Times New Roman" w:hAnsi="Arial" w:cs="Arial"/>
          <w:b/>
          <w:color w:val="222222"/>
          <w:lang w:val="en"/>
        </w:rPr>
      </w:pPr>
    </w:p>
    <w:p w14:paraId="2478EFC7" w14:textId="087FE3BA" w:rsidR="00302EEB" w:rsidRPr="00302EEB" w:rsidRDefault="00302EEB" w:rsidP="00D756CF">
      <w:pPr>
        <w:pBdr>
          <w:top w:val="nil"/>
          <w:left w:val="nil"/>
          <w:bottom w:val="nil"/>
          <w:right w:val="nil"/>
          <w:between w:val="nil"/>
        </w:pBdr>
        <w:jc w:val="both"/>
        <w:rPr>
          <w:rFonts w:ascii="Arial" w:hAnsi="Arial" w:cs="Arial"/>
          <w:color w:val="000000"/>
        </w:rPr>
      </w:pPr>
      <w:r w:rsidRPr="00302EEB">
        <w:rPr>
          <w:rFonts w:ascii="Arial" w:hAnsi="Arial" w:cs="Arial"/>
          <w:color w:val="000000"/>
        </w:rPr>
        <w:t>I am delighted you are interested in joining our team here at Gladstone</w:t>
      </w:r>
      <w:r w:rsidR="00250207">
        <w:rPr>
          <w:rFonts w:ascii="Arial" w:hAnsi="Arial" w:cs="Arial"/>
          <w:color w:val="000000"/>
        </w:rPr>
        <w:t xml:space="preserve"> Road</w:t>
      </w:r>
      <w:r w:rsidRPr="00302EEB">
        <w:rPr>
          <w:rFonts w:ascii="Arial" w:hAnsi="Arial" w:cs="Arial"/>
          <w:color w:val="000000"/>
        </w:rPr>
        <w:t xml:space="preserve"> Primary School. You will be joining a highly ambitious, aspirational group of professionals who are raising standards and significantly improving the life chances of the children of Scarborough and the Yorkshire Coast. </w:t>
      </w:r>
    </w:p>
    <w:p w14:paraId="4E937431" w14:textId="77777777" w:rsidR="00302EEB" w:rsidRPr="00302EEB" w:rsidRDefault="00302EEB" w:rsidP="00D756CF">
      <w:pPr>
        <w:pBdr>
          <w:top w:val="nil"/>
          <w:left w:val="nil"/>
          <w:bottom w:val="nil"/>
          <w:right w:val="nil"/>
          <w:between w:val="nil"/>
        </w:pBdr>
        <w:jc w:val="both"/>
        <w:rPr>
          <w:rFonts w:ascii="Arial" w:hAnsi="Arial" w:cs="Arial"/>
          <w:color w:val="000000"/>
        </w:rPr>
      </w:pPr>
    </w:p>
    <w:p w14:paraId="09DD5FE9" w14:textId="77777777" w:rsidR="00302EEB" w:rsidRPr="00302EEB" w:rsidRDefault="00302EEB" w:rsidP="00D756CF">
      <w:pPr>
        <w:pStyle w:val="NoSpacing"/>
        <w:jc w:val="both"/>
        <w:rPr>
          <w:rFonts w:ascii="Arial" w:hAnsi="Arial" w:cs="Arial"/>
          <w:color w:val="000000"/>
        </w:rPr>
      </w:pPr>
      <w:r w:rsidRPr="00302EEB">
        <w:rPr>
          <w:rFonts w:ascii="Arial" w:hAnsi="Arial" w:cs="Arial"/>
        </w:rPr>
        <w:t>Our motto </w:t>
      </w:r>
      <w:r w:rsidRPr="00302EEB">
        <w:rPr>
          <w:rFonts w:ascii="Arial" w:hAnsi="Arial" w:cs="Arial"/>
          <w:b/>
        </w:rPr>
        <w:t>‘Learning to Succeed’</w:t>
      </w:r>
      <w:r w:rsidRPr="00302EEB">
        <w:rPr>
          <w:rFonts w:ascii="Arial" w:hAnsi="Arial" w:cs="Arial"/>
        </w:rPr>
        <w:t> is at the heart of everything we do. We live the values necessary for children to contribute positively to the world they will inherit and lead one day. Our children feel valued and accepted as individuals.  Our aim is that they will be able to function in the wider community in which they have respect for themselves, others, and their environment.</w:t>
      </w:r>
    </w:p>
    <w:p w14:paraId="0CB51489" w14:textId="77777777" w:rsidR="00302EEB" w:rsidRPr="00302EEB" w:rsidRDefault="00302EEB" w:rsidP="00D756CF">
      <w:pPr>
        <w:jc w:val="both"/>
        <w:rPr>
          <w:rFonts w:ascii="Arial" w:hAnsi="Arial" w:cs="Arial"/>
        </w:rPr>
      </w:pPr>
    </w:p>
    <w:p w14:paraId="19E189AA" w14:textId="77777777" w:rsidR="00302EEB" w:rsidRPr="00302EEB" w:rsidRDefault="00302EEB" w:rsidP="00D756CF">
      <w:pPr>
        <w:pStyle w:val="NoSpacing"/>
        <w:jc w:val="both"/>
        <w:rPr>
          <w:rFonts w:ascii="Arial" w:hAnsi="Arial" w:cs="Arial"/>
        </w:rPr>
      </w:pPr>
      <w:r w:rsidRPr="00302EEB">
        <w:rPr>
          <w:rFonts w:ascii="Arial" w:hAnsi="Arial" w:cs="Arial"/>
        </w:rPr>
        <w:t>We are fortunate to have a school environment that mixes the traditional school feel along with making sure we have a tailored and creative curriculum that allows us to give our children the opportunities that they deserve.</w:t>
      </w:r>
    </w:p>
    <w:p w14:paraId="7C6AF394" w14:textId="77777777" w:rsidR="00302EEB" w:rsidRPr="00302EEB" w:rsidRDefault="00302EEB" w:rsidP="00D756CF">
      <w:pPr>
        <w:pBdr>
          <w:top w:val="nil"/>
          <w:left w:val="nil"/>
          <w:bottom w:val="nil"/>
          <w:right w:val="nil"/>
          <w:between w:val="nil"/>
        </w:pBdr>
        <w:jc w:val="both"/>
        <w:rPr>
          <w:rFonts w:ascii="Arial" w:eastAsia="Times New Roman" w:hAnsi="Arial" w:cs="Arial"/>
          <w:color w:val="000000"/>
        </w:rPr>
      </w:pPr>
    </w:p>
    <w:p w14:paraId="2E0F7724" w14:textId="709689CF" w:rsidR="00302EEB" w:rsidRPr="00302EEB" w:rsidRDefault="00302EEB" w:rsidP="00D756CF">
      <w:pPr>
        <w:pBdr>
          <w:top w:val="nil"/>
          <w:left w:val="nil"/>
          <w:bottom w:val="nil"/>
          <w:right w:val="nil"/>
          <w:between w:val="nil"/>
        </w:pBdr>
        <w:jc w:val="both"/>
        <w:rPr>
          <w:rFonts w:ascii="Arial" w:eastAsia="Times New Roman" w:hAnsi="Arial" w:cs="Arial"/>
          <w:color w:val="000000"/>
        </w:rPr>
      </w:pPr>
      <w:r w:rsidRPr="00302EEB">
        <w:rPr>
          <w:rFonts w:ascii="Arial" w:eastAsia="Times New Roman" w:hAnsi="Arial" w:cs="Arial"/>
          <w:color w:val="000000"/>
        </w:rPr>
        <w:t xml:space="preserve">Staff morale is </w:t>
      </w:r>
      <w:r w:rsidR="000330E6" w:rsidRPr="00302EEB">
        <w:rPr>
          <w:rFonts w:ascii="Arial" w:eastAsia="Times New Roman" w:hAnsi="Arial" w:cs="Arial"/>
          <w:color w:val="000000"/>
        </w:rPr>
        <w:t>high,</w:t>
      </w:r>
      <w:r w:rsidRPr="00302EEB">
        <w:rPr>
          <w:rFonts w:ascii="Arial" w:eastAsia="Times New Roman" w:hAnsi="Arial" w:cs="Arial"/>
          <w:color w:val="000000"/>
        </w:rPr>
        <w:t xml:space="preserve"> and we have a commitment to recognise individual potential and to provide support, CPD and training for colleagues joining our school at all levels; you will never feel unsupported or alone in our school. </w:t>
      </w:r>
    </w:p>
    <w:p w14:paraId="225A7C04" w14:textId="77777777" w:rsidR="00302EEB" w:rsidRPr="00302EEB" w:rsidRDefault="00302EEB" w:rsidP="00D756CF">
      <w:pPr>
        <w:pBdr>
          <w:top w:val="nil"/>
          <w:left w:val="nil"/>
          <w:bottom w:val="nil"/>
          <w:right w:val="nil"/>
          <w:between w:val="nil"/>
        </w:pBdr>
        <w:jc w:val="both"/>
        <w:rPr>
          <w:rFonts w:ascii="Arial" w:eastAsia="Times New Roman" w:hAnsi="Arial" w:cs="Arial"/>
          <w:color w:val="000000"/>
        </w:rPr>
      </w:pPr>
    </w:p>
    <w:p w14:paraId="61ABDB8E" w14:textId="418D3349" w:rsidR="00302EEB" w:rsidRPr="00302EEB" w:rsidRDefault="00302EEB" w:rsidP="00302EEB">
      <w:pPr>
        <w:pStyle w:val="NoSpacing"/>
        <w:rPr>
          <w:rFonts w:ascii="Arial" w:hAnsi="Arial" w:cs="Arial"/>
        </w:rPr>
      </w:pPr>
      <w:r w:rsidRPr="00302EEB">
        <w:rPr>
          <w:rFonts w:ascii="Arial" w:hAnsi="Arial" w:cs="Arial"/>
        </w:rPr>
        <w:t>As a school we are secure and share resources, teaching, curriculum ideas and partnerships with other schools to maximise the benefits to our children, staff and the community.</w:t>
      </w:r>
    </w:p>
    <w:p w14:paraId="1912C1BC" w14:textId="77777777" w:rsidR="00302EEB" w:rsidRPr="00302EEB" w:rsidRDefault="00302EEB" w:rsidP="00302EEB">
      <w:pPr>
        <w:pStyle w:val="NoSpacing"/>
        <w:rPr>
          <w:rFonts w:ascii="Arial" w:hAnsi="Arial" w:cs="Arial"/>
        </w:rPr>
      </w:pPr>
    </w:p>
    <w:p w14:paraId="7F9F1964" w14:textId="77777777" w:rsidR="00302EEB" w:rsidRPr="00302EEB" w:rsidRDefault="00302EEB" w:rsidP="00302EEB">
      <w:pPr>
        <w:pStyle w:val="NoSpacing"/>
        <w:rPr>
          <w:rFonts w:ascii="Arial" w:hAnsi="Arial" w:cs="Arial"/>
        </w:rPr>
      </w:pPr>
      <w:r w:rsidRPr="00302EEB">
        <w:rPr>
          <w:rFonts w:ascii="Arial" w:hAnsi="Arial" w:cs="Arial"/>
        </w:rPr>
        <w:t xml:space="preserve">Our very creative staff have a love of </w:t>
      </w:r>
      <w:proofErr w:type="gramStart"/>
      <w:r w:rsidRPr="00302EEB">
        <w:rPr>
          <w:rFonts w:ascii="Arial" w:hAnsi="Arial" w:cs="Arial"/>
        </w:rPr>
        <w:t>teaching</w:t>
      </w:r>
      <w:proofErr w:type="gramEnd"/>
      <w:r w:rsidRPr="00302EEB">
        <w:rPr>
          <w:rFonts w:ascii="Arial" w:hAnsi="Arial" w:cs="Arial"/>
        </w:rPr>
        <w:t xml:space="preserve"> and we are looking for a future member of our team who can develop a sense of awe and wonder in children. The children at Gladstone Road are delightful, happy, confident and energetic. They are passionate about their learning, be it in the traditional classroom or through other areas of the curriculum such as dance, art, PE and music. We are looking for someone who can embrace all aspects of the curriculum as well as literacy and numeracy.</w:t>
      </w:r>
    </w:p>
    <w:p w14:paraId="159E1834" w14:textId="32570B01" w:rsidR="00302EEB" w:rsidRPr="00302EEB" w:rsidRDefault="00302EEB" w:rsidP="00302EEB">
      <w:pPr>
        <w:rPr>
          <w:rFonts w:ascii="Arial" w:hAnsi="Arial" w:cs="Arial"/>
        </w:rPr>
      </w:pPr>
    </w:p>
    <w:p w14:paraId="6D133491" w14:textId="4DC1E97B" w:rsidR="00302EEB" w:rsidRPr="00302EEB" w:rsidRDefault="00302EEB" w:rsidP="00302EEB">
      <w:pPr>
        <w:pBdr>
          <w:top w:val="nil"/>
          <w:left w:val="nil"/>
          <w:bottom w:val="nil"/>
          <w:right w:val="nil"/>
          <w:between w:val="nil"/>
        </w:pBdr>
        <w:rPr>
          <w:rFonts w:ascii="Arial" w:hAnsi="Arial" w:cs="Arial"/>
          <w:color w:val="000000"/>
        </w:rPr>
      </w:pPr>
      <w:r w:rsidRPr="00302EEB">
        <w:rPr>
          <w:rFonts w:ascii="Arial" w:hAnsi="Arial" w:cs="Arial"/>
          <w:color w:val="000000"/>
        </w:rPr>
        <w:t xml:space="preserve">We are </w:t>
      </w:r>
      <w:proofErr w:type="gramStart"/>
      <w:r w:rsidRPr="00302EEB">
        <w:rPr>
          <w:rFonts w:ascii="Arial" w:hAnsi="Arial" w:cs="Arial"/>
          <w:color w:val="000000"/>
        </w:rPr>
        <w:t>really proud</w:t>
      </w:r>
      <w:proofErr w:type="gramEnd"/>
      <w:r w:rsidRPr="00302EEB">
        <w:rPr>
          <w:rFonts w:ascii="Arial" w:hAnsi="Arial" w:cs="Arial"/>
          <w:color w:val="000000"/>
        </w:rPr>
        <w:t xml:space="preserve"> of our school and the progress we are making. Please take the time to come and visit is – we’d love to show you around.</w:t>
      </w:r>
    </w:p>
    <w:p w14:paraId="7898ACD2" w14:textId="77777777" w:rsidR="008F55AB" w:rsidRPr="00302EEB" w:rsidRDefault="008F55AB" w:rsidP="00302EEB">
      <w:pPr>
        <w:pStyle w:val="NoSpacing"/>
        <w:rPr>
          <w:rFonts w:ascii="Arial" w:hAnsi="Arial" w:cs="Arial"/>
        </w:rPr>
      </w:pPr>
    </w:p>
    <w:p w14:paraId="0934E20F" w14:textId="52DCBA88" w:rsidR="00302EEB" w:rsidRPr="00302EEB" w:rsidRDefault="00302EEB" w:rsidP="00302EEB">
      <w:pPr>
        <w:rPr>
          <w:rFonts w:ascii="Arial" w:eastAsia="MS Mincho" w:hAnsi="Arial" w:cs="Arial"/>
        </w:rPr>
      </w:pPr>
      <w:r w:rsidRPr="00302EEB">
        <w:rPr>
          <w:rFonts w:ascii="Arial" w:eastAsia="MS Mincho" w:hAnsi="Arial" w:cs="Arial"/>
        </w:rPr>
        <w:t xml:space="preserve">All posts at Gladstone Road Primary involve at all times, a view to further the mission, values and strategic aims of the school; accepting responsibility for the implementation of school policy, procedures and other guidance, as set out in the Staff Handbook and elsewhere; working positively, flexibly and co-operatively both with colleagues and as appropriate with those outside school; and the setting of high standards.    </w:t>
      </w:r>
    </w:p>
    <w:p w14:paraId="4CD1171D" w14:textId="66E40FBA" w:rsidR="00302EEB" w:rsidRPr="00302EEB" w:rsidRDefault="00302EEB" w:rsidP="00302EEB">
      <w:pPr>
        <w:rPr>
          <w:rFonts w:ascii="Arial" w:eastAsia="MS Mincho" w:hAnsi="Arial" w:cs="Arial"/>
        </w:rPr>
      </w:pPr>
    </w:p>
    <w:p w14:paraId="0C70A02F" w14:textId="77777777" w:rsidR="00302EEB" w:rsidRPr="00302EEB" w:rsidRDefault="00302EEB" w:rsidP="00302EEB">
      <w:pPr>
        <w:rPr>
          <w:rFonts w:ascii="Arial" w:eastAsia="MS Mincho" w:hAnsi="Arial" w:cs="Arial"/>
          <w:i/>
        </w:rPr>
      </w:pPr>
      <w:r w:rsidRPr="00302EEB">
        <w:rPr>
          <w:rFonts w:ascii="Arial" w:eastAsia="MS Mincho" w:hAnsi="Arial" w:cs="Arial"/>
        </w:rPr>
        <w:t xml:space="preserve">All roles involve responsibilities and expectations as set out in the appropriate national standards and in the school's role specifications and documentation.  </w:t>
      </w:r>
    </w:p>
    <w:p w14:paraId="57BDED16" w14:textId="3A3BAD2A" w:rsidR="00302EEB" w:rsidRPr="00302EEB" w:rsidRDefault="00302EEB" w:rsidP="00302EEB">
      <w:pPr>
        <w:rPr>
          <w:rFonts w:ascii="Arial" w:eastAsia="MS Mincho" w:hAnsi="Arial" w:cs="Arial"/>
        </w:rPr>
      </w:pPr>
    </w:p>
    <w:p w14:paraId="2C3D3FCF" w14:textId="2CA9D808" w:rsidR="00302EEB" w:rsidRPr="00302EEB" w:rsidRDefault="00302EEB" w:rsidP="00302EEB">
      <w:pPr>
        <w:rPr>
          <w:rFonts w:ascii="Arial" w:eastAsia="MS Mincho" w:hAnsi="Arial" w:cs="Arial"/>
        </w:rPr>
      </w:pPr>
      <w:r w:rsidRPr="00302EEB">
        <w:rPr>
          <w:rFonts w:ascii="Arial" w:eastAsia="MS Mincho" w:hAnsi="Arial" w:cs="Arial"/>
        </w:rPr>
        <w:t xml:space="preserve">All members of staff are expected to promote and safeguard the welfare of students in accordance with the Safeguarding Children in Education Act, including maintaining clear </w:t>
      </w:r>
      <w:r w:rsidRPr="00302EEB">
        <w:rPr>
          <w:rFonts w:ascii="Arial" w:eastAsia="MS Mincho" w:hAnsi="Arial" w:cs="Arial"/>
        </w:rPr>
        <w:lastRenderedPageBreak/>
        <w:t>professional boundaries in all relationships; to promote an anti-racist, multi-cultural approach; in line with school policy. Additional duties may be asked of members of staff by the Head teacher as occasion requires.</w:t>
      </w:r>
    </w:p>
    <w:p w14:paraId="44C5A15F" w14:textId="77777777" w:rsidR="00302EEB" w:rsidRPr="00302EEB" w:rsidRDefault="00302EEB" w:rsidP="00302EEB">
      <w:pPr>
        <w:rPr>
          <w:rFonts w:ascii="Arial" w:eastAsia="MS Mincho" w:hAnsi="Arial" w:cs="Arial"/>
        </w:rPr>
      </w:pPr>
    </w:p>
    <w:p w14:paraId="6CCC83B0" w14:textId="0EEF4A27" w:rsidR="00302EEB" w:rsidRPr="00302EEB" w:rsidRDefault="00302EEB" w:rsidP="00302EEB">
      <w:pPr>
        <w:rPr>
          <w:rFonts w:ascii="Arial" w:eastAsia="MS Mincho" w:hAnsi="Arial" w:cs="Arial"/>
        </w:rPr>
      </w:pPr>
      <w:r w:rsidRPr="00302EEB">
        <w:rPr>
          <w:rFonts w:ascii="Arial" w:eastAsia="MS Mincho" w:hAnsi="Arial" w:cs="Arial"/>
        </w:rPr>
        <w:t xml:space="preserve">The generic role specifications below are offered in good faith as a guide to professional practice in the expectation that staff will seek to approach them in a professional manner.  All role specifications are subject to revision in the light of changing circumstances. </w:t>
      </w:r>
    </w:p>
    <w:p w14:paraId="7CE4F065" w14:textId="50255072" w:rsidR="00302EEB" w:rsidRPr="00302EEB" w:rsidRDefault="00302EEB" w:rsidP="00302EEB">
      <w:pPr>
        <w:rPr>
          <w:rFonts w:ascii="Arial" w:eastAsia="MS Mincho" w:hAnsi="Arial" w:cs="Arial"/>
        </w:rPr>
      </w:pPr>
    </w:p>
    <w:p w14:paraId="75E73D76" w14:textId="01A7B4ED" w:rsidR="00302EEB" w:rsidRPr="00302EEB" w:rsidRDefault="00302EEB" w:rsidP="00302EEB">
      <w:pPr>
        <w:rPr>
          <w:rFonts w:ascii="Arial" w:eastAsia="MS Mincho" w:hAnsi="Arial" w:cs="Arial"/>
        </w:rPr>
      </w:pPr>
      <w:r w:rsidRPr="00302EEB">
        <w:rPr>
          <w:rFonts w:ascii="Arial" w:eastAsia="MS Mincho" w:hAnsi="Arial" w:cs="Arial"/>
        </w:rPr>
        <w:t>Good luck with your application!</w:t>
      </w:r>
    </w:p>
    <w:p w14:paraId="7F5CF99E" w14:textId="41ED024C" w:rsidR="00B103AD" w:rsidRPr="00302EEB" w:rsidRDefault="00B103AD" w:rsidP="00E86052">
      <w:pPr>
        <w:pBdr>
          <w:top w:val="nil"/>
          <w:left w:val="nil"/>
          <w:bottom w:val="nil"/>
          <w:right w:val="nil"/>
          <w:between w:val="nil"/>
        </w:pBdr>
        <w:rPr>
          <w:rFonts w:ascii="Arial" w:eastAsia="Times New Roman" w:hAnsi="Arial" w:cs="Arial"/>
          <w:color w:val="222222"/>
          <w:lang w:val="en"/>
        </w:rPr>
      </w:pPr>
    </w:p>
    <w:p w14:paraId="4960561E" w14:textId="15F29038" w:rsidR="00B103AD" w:rsidRPr="00302EEB" w:rsidRDefault="00B103AD" w:rsidP="00E86052">
      <w:pPr>
        <w:pBdr>
          <w:top w:val="nil"/>
          <w:left w:val="nil"/>
          <w:bottom w:val="nil"/>
          <w:right w:val="nil"/>
          <w:between w:val="nil"/>
        </w:pBdr>
        <w:rPr>
          <w:rFonts w:ascii="Arial" w:eastAsia="Times New Roman" w:hAnsi="Arial" w:cs="Arial"/>
          <w:color w:val="222222"/>
          <w:lang w:val="en"/>
        </w:rPr>
      </w:pPr>
    </w:p>
    <w:p w14:paraId="2A24F4DA" w14:textId="7D507806" w:rsidR="00896816" w:rsidRPr="00302EEB" w:rsidRDefault="00896816" w:rsidP="00896816">
      <w:pPr>
        <w:rPr>
          <w:rFonts w:ascii="Arial" w:hAnsi="Arial" w:cs="Arial"/>
          <w:b/>
        </w:rPr>
      </w:pPr>
      <w:r w:rsidRPr="00302EEB">
        <w:rPr>
          <w:rFonts w:ascii="Arial" w:hAnsi="Arial" w:cs="Arial"/>
          <w:b/>
        </w:rPr>
        <w:t>Garry Johnson (Head</w:t>
      </w:r>
      <w:r w:rsidR="00587E75">
        <w:rPr>
          <w:rFonts w:ascii="Arial" w:hAnsi="Arial" w:cs="Arial"/>
          <w:b/>
        </w:rPr>
        <w:t>t</w:t>
      </w:r>
      <w:r w:rsidRPr="00302EEB">
        <w:rPr>
          <w:rFonts w:ascii="Arial" w:hAnsi="Arial" w:cs="Arial"/>
          <w:b/>
        </w:rPr>
        <w:t>eacher)</w:t>
      </w:r>
    </w:p>
    <w:p w14:paraId="789101E1" w14:textId="1EE49191" w:rsidR="00B103AD" w:rsidRPr="00302EEB" w:rsidRDefault="00B103AD" w:rsidP="00E86052">
      <w:pPr>
        <w:pBdr>
          <w:top w:val="nil"/>
          <w:left w:val="nil"/>
          <w:bottom w:val="nil"/>
          <w:right w:val="nil"/>
          <w:between w:val="nil"/>
        </w:pBdr>
        <w:rPr>
          <w:rFonts w:ascii="Arial" w:eastAsia="Times New Roman" w:hAnsi="Arial" w:cs="Arial"/>
          <w:color w:val="222222"/>
          <w:lang w:val="en"/>
        </w:rPr>
      </w:pPr>
    </w:p>
    <w:p w14:paraId="67B55511" w14:textId="60CE9E3A" w:rsidR="00B103AD" w:rsidRPr="00302EEB" w:rsidRDefault="00B103AD" w:rsidP="00E86052">
      <w:pPr>
        <w:pBdr>
          <w:top w:val="nil"/>
          <w:left w:val="nil"/>
          <w:bottom w:val="nil"/>
          <w:right w:val="nil"/>
          <w:between w:val="nil"/>
        </w:pBdr>
        <w:rPr>
          <w:rFonts w:ascii="Arial" w:eastAsia="Times New Roman" w:hAnsi="Arial" w:cs="Arial"/>
          <w:color w:val="222222"/>
          <w:lang w:val="en"/>
        </w:rPr>
      </w:pPr>
    </w:p>
    <w:p w14:paraId="0FA35853" w14:textId="534AF2B0" w:rsidR="00B103AD" w:rsidRPr="00302EEB" w:rsidRDefault="00B7535A" w:rsidP="00E86052">
      <w:pPr>
        <w:pBdr>
          <w:top w:val="nil"/>
          <w:left w:val="nil"/>
          <w:bottom w:val="nil"/>
          <w:right w:val="nil"/>
          <w:between w:val="nil"/>
        </w:pBdr>
        <w:rPr>
          <w:rFonts w:ascii="Arial" w:eastAsia="Times New Roman" w:hAnsi="Arial" w:cs="Arial"/>
          <w:color w:val="222222"/>
          <w:lang w:val="en"/>
        </w:rPr>
      </w:pPr>
      <w:r>
        <w:rPr>
          <w:rFonts w:ascii="Arial" w:eastAsia="Times New Roman" w:hAnsi="Arial" w:cs="Arial"/>
          <w:noProof/>
          <w:color w:val="222222"/>
          <w:lang w:val="en"/>
        </w:rPr>
        <w:drawing>
          <wp:anchor distT="0" distB="0" distL="114300" distR="114300" simplePos="0" relativeHeight="251658240" behindDoc="1" locked="0" layoutInCell="1" allowOverlap="1" wp14:anchorId="242DC619" wp14:editId="7D4D3ED2">
            <wp:simplePos x="0" y="0"/>
            <wp:positionH relativeFrom="margin">
              <wp:align>center</wp:align>
            </wp:positionH>
            <wp:positionV relativeFrom="paragraph">
              <wp:posOffset>10160</wp:posOffset>
            </wp:positionV>
            <wp:extent cx="4819650" cy="3213600"/>
            <wp:effectExtent l="0" t="0" r="0" b="6350"/>
            <wp:wrapNone/>
            <wp:docPr id="5" name="Picture 5" descr="A person in a suit with his arms ou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erson in a suit with his arms out&#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819650" cy="3213600"/>
                    </a:xfrm>
                    <a:prstGeom prst="rect">
                      <a:avLst/>
                    </a:prstGeom>
                  </pic:spPr>
                </pic:pic>
              </a:graphicData>
            </a:graphic>
            <wp14:sizeRelH relativeFrom="margin">
              <wp14:pctWidth>0</wp14:pctWidth>
            </wp14:sizeRelH>
            <wp14:sizeRelV relativeFrom="margin">
              <wp14:pctHeight>0</wp14:pctHeight>
            </wp14:sizeRelV>
          </wp:anchor>
        </w:drawing>
      </w:r>
    </w:p>
    <w:p w14:paraId="0F9FA8B6" w14:textId="2F9A736D" w:rsidR="00B103AD" w:rsidRPr="00302EEB" w:rsidRDefault="00B103AD" w:rsidP="00E86052">
      <w:pPr>
        <w:pBdr>
          <w:top w:val="nil"/>
          <w:left w:val="nil"/>
          <w:bottom w:val="nil"/>
          <w:right w:val="nil"/>
          <w:between w:val="nil"/>
        </w:pBdr>
        <w:rPr>
          <w:rFonts w:ascii="Arial" w:eastAsia="Times New Roman" w:hAnsi="Arial" w:cs="Arial"/>
          <w:color w:val="222222"/>
          <w:lang w:val="en"/>
        </w:rPr>
      </w:pPr>
    </w:p>
    <w:p w14:paraId="49CE6EC7" w14:textId="11770A9E" w:rsidR="00B103AD" w:rsidRPr="00302EEB" w:rsidRDefault="00B103AD" w:rsidP="00E86052">
      <w:pPr>
        <w:pBdr>
          <w:top w:val="nil"/>
          <w:left w:val="nil"/>
          <w:bottom w:val="nil"/>
          <w:right w:val="nil"/>
          <w:between w:val="nil"/>
        </w:pBdr>
        <w:rPr>
          <w:rFonts w:ascii="Arial" w:eastAsia="Times New Roman" w:hAnsi="Arial" w:cs="Arial"/>
          <w:color w:val="222222"/>
          <w:lang w:val="en"/>
        </w:rPr>
      </w:pPr>
    </w:p>
    <w:p w14:paraId="1EDEFC48" w14:textId="06713B54" w:rsidR="00B103AD" w:rsidRPr="00302EEB" w:rsidRDefault="00B103AD" w:rsidP="00E86052">
      <w:pPr>
        <w:pBdr>
          <w:top w:val="nil"/>
          <w:left w:val="nil"/>
          <w:bottom w:val="nil"/>
          <w:right w:val="nil"/>
          <w:between w:val="nil"/>
        </w:pBdr>
        <w:rPr>
          <w:rFonts w:ascii="Arial" w:eastAsia="Times New Roman" w:hAnsi="Arial" w:cs="Arial"/>
          <w:color w:val="222222"/>
          <w:lang w:val="en"/>
        </w:rPr>
      </w:pPr>
    </w:p>
    <w:p w14:paraId="6DAE3516" w14:textId="1836CA13" w:rsidR="00B103AD" w:rsidRPr="00302EEB" w:rsidRDefault="00B103AD" w:rsidP="00E86052">
      <w:pPr>
        <w:pBdr>
          <w:top w:val="nil"/>
          <w:left w:val="nil"/>
          <w:bottom w:val="nil"/>
          <w:right w:val="nil"/>
          <w:between w:val="nil"/>
        </w:pBdr>
        <w:rPr>
          <w:rFonts w:ascii="Arial" w:eastAsia="Times New Roman" w:hAnsi="Arial" w:cs="Arial"/>
          <w:color w:val="222222"/>
          <w:lang w:val="en"/>
        </w:rPr>
      </w:pPr>
    </w:p>
    <w:p w14:paraId="272A0A60" w14:textId="31B41160" w:rsidR="00B103AD" w:rsidRPr="00302EEB" w:rsidRDefault="00B103AD" w:rsidP="00E86052">
      <w:pPr>
        <w:pBdr>
          <w:top w:val="nil"/>
          <w:left w:val="nil"/>
          <w:bottom w:val="nil"/>
          <w:right w:val="nil"/>
          <w:between w:val="nil"/>
        </w:pBdr>
        <w:rPr>
          <w:rFonts w:ascii="Arial" w:eastAsia="Times New Roman" w:hAnsi="Arial" w:cs="Arial"/>
          <w:color w:val="222222"/>
          <w:lang w:val="en"/>
        </w:rPr>
      </w:pPr>
    </w:p>
    <w:p w14:paraId="4E2571ED" w14:textId="45A3ED0E" w:rsidR="00B103AD" w:rsidRPr="00302EEB" w:rsidRDefault="00B103AD" w:rsidP="00E86052">
      <w:pPr>
        <w:pBdr>
          <w:top w:val="nil"/>
          <w:left w:val="nil"/>
          <w:bottom w:val="nil"/>
          <w:right w:val="nil"/>
          <w:between w:val="nil"/>
        </w:pBdr>
        <w:rPr>
          <w:rFonts w:ascii="Arial" w:eastAsia="Times New Roman" w:hAnsi="Arial" w:cs="Arial"/>
          <w:color w:val="222222"/>
          <w:lang w:val="en"/>
        </w:rPr>
      </w:pPr>
    </w:p>
    <w:p w14:paraId="3CCA155E" w14:textId="5EC893E1" w:rsidR="00B103AD" w:rsidRPr="00302EEB" w:rsidRDefault="00B103AD" w:rsidP="00E86052">
      <w:pPr>
        <w:pBdr>
          <w:top w:val="nil"/>
          <w:left w:val="nil"/>
          <w:bottom w:val="nil"/>
          <w:right w:val="nil"/>
          <w:between w:val="nil"/>
        </w:pBdr>
        <w:rPr>
          <w:rFonts w:ascii="Arial" w:eastAsia="Times New Roman" w:hAnsi="Arial" w:cs="Arial"/>
          <w:color w:val="222222"/>
          <w:lang w:val="en"/>
        </w:rPr>
      </w:pPr>
    </w:p>
    <w:p w14:paraId="4FDE0CCF" w14:textId="6510C067" w:rsidR="00B103AD" w:rsidRPr="00302EEB" w:rsidRDefault="00B103AD" w:rsidP="00E86052">
      <w:pPr>
        <w:pBdr>
          <w:top w:val="nil"/>
          <w:left w:val="nil"/>
          <w:bottom w:val="nil"/>
          <w:right w:val="nil"/>
          <w:between w:val="nil"/>
        </w:pBdr>
        <w:rPr>
          <w:rFonts w:ascii="Arial" w:eastAsia="Times New Roman" w:hAnsi="Arial" w:cs="Arial"/>
          <w:color w:val="222222"/>
          <w:lang w:val="en"/>
        </w:rPr>
      </w:pPr>
    </w:p>
    <w:p w14:paraId="4EB21731" w14:textId="64B5CFC8" w:rsidR="00B103AD" w:rsidRPr="00302EEB" w:rsidRDefault="00B103AD" w:rsidP="00E86052">
      <w:pPr>
        <w:pBdr>
          <w:top w:val="nil"/>
          <w:left w:val="nil"/>
          <w:bottom w:val="nil"/>
          <w:right w:val="nil"/>
          <w:between w:val="nil"/>
        </w:pBdr>
        <w:rPr>
          <w:rFonts w:ascii="Arial" w:eastAsia="Times New Roman" w:hAnsi="Arial" w:cs="Arial"/>
          <w:color w:val="222222"/>
          <w:lang w:val="en"/>
        </w:rPr>
      </w:pPr>
    </w:p>
    <w:p w14:paraId="2DF12651" w14:textId="3C0B5382" w:rsidR="00B103AD" w:rsidRPr="00302EEB" w:rsidRDefault="00B103AD" w:rsidP="00E86052">
      <w:pPr>
        <w:pBdr>
          <w:top w:val="nil"/>
          <w:left w:val="nil"/>
          <w:bottom w:val="nil"/>
          <w:right w:val="nil"/>
          <w:between w:val="nil"/>
        </w:pBdr>
        <w:rPr>
          <w:rFonts w:ascii="Arial" w:eastAsia="Times New Roman" w:hAnsi="Arial" w:cs="Arial"/>
          <w:color w:val="222222"/>
          <w:lang w:val="en"/>
        </w:rPr>
      </w:pPr>
    </w:p>
    <w:p w14:paraId="198F776C" w14:textId="5DC54009" w:rsidR="00B103AD" w:rsidRDefault="00B103AD" w:rsidP="00E86052">
      <w:pPr>
        <w:pBdr>
          <w:top w:val="nil"/>
          <w:left w:val="nil"/>
          <w:bottom w:val="nil"/>
          <w:right w:val="nil"/>
          <w:between w:val="nil"/>
        </w:pBdr>
        <w:rPr>
          <w:rFonts w:ascii="Arial" w:eastAsia="Times New Roman" w:hAnsi="Arial" w:cs="Arial"/>
          <w:color w:val="222222"/>
          <w:lang w:val="en"/>
        </w:rPr>
      </w:pPr>
    </w:p>
    <w:p w14:paraId="733687A3" w14:textId="0DFE6769" w:rsidR="00513912" w:rsidRDefault="00513912" w:rsidP="00E86052">
      <w:pPr>
        <w:pBdr>
          <w:top w:val="nil"/>
          <w:left w:val="nil"/>
          <w:bottom w:val="nil"/>
          <w:right w:val="nil"/>
          <w:between w:val="nil"/>
        </w:pBdr>
        <w:rPr>
          <w:rFonts w:ascii="Arial" w:eastAsia="Times New Roman" w:hAnsi="Arial" w:cs="Arial"/>
          <w:color w:val="222222"/>
          <w:lang w:val="en"/>
        </w:rPr>
      </w:pPr>
    </w:p>
    <w:p w14:paraId="73D1EFE6" w14:textId="57ED32B4" w:rsidR="00513912" w:rsidRDefault="00513912" w:rsidP="00E86052">
      <w:pPr>
        <w:pBdr>
          <w:top w:val="nil"/>
          <w:left w:val="nil"/>
          <w:bottom w:val="nil"/>
          <w:right w:val="nil"/>
          <w:between w:val="nil"/>
        </w:pBdr>
        <w:rPr>
          <w:rFonts w:ascii="Arial" w:eastAsia="Times New Roman" w:hAnsi="Arial" w:cs="Arial"/>
          <w:color w:val="222222"/>
          <w:lang w:val="en"/>
        </w:rPr>
      </w:pPr>
    </w:p>
    <w:p w14:paraId="41BF0FD0" w14:textId="59CE7208" w:rsidR="00513912" w:rsidRDefault="00513912" w:rsidP="00E86052">
      <w:pPr>
        <w:pBdr>
          <w:top w:val="nil"/>
          <w:left w:val="nil"/>
          <w:bottom w:val="nil"/>
          <w:right w:val="nil"/>
          <w:between w:val="nil"/>
        </w:pBdr>
        <w:rPr>
          <w:rFonts w:ascii="Arial" w:eastAsia="Times New Roman" w:hAnsi="Arial" w:cs="Arial"/>
          <w:color w:val="222222"/>
          <w:lang w:val="en"/>
        </w:rPr>
      </w:pPr>
    </w:p>
    <w:p w14:paraId="5FF98415" w14:textId="024CF80B" w:rsidR="00513912" w:rsidRDefault="00513912" w:rsidP="00E86052">
      <w:pPr>
        <w:pBdr>
          <w:top w:val="nil"/>
          <w:left w:val="nil"/>
          <w:bottom w:val="nil"/>
          <w:right w:val="nil"/>
          <w:between w:val="nil"/>
        </w:pBdr>
        <w:rPr>
          <w:rFonts w:ascii="Arial" w:eastAsia="Times New Roman" w:hAnsi="Arial" w:cs="Arial"/>
          <w:color w:val="222222"/>
          <w:lang w:val="en"/>
        </w:rPr>
      </w:pPr>
    </w:p>
    <w:p w14:paraId="5DD46C60" w14:textId="77777777" w:rsidR="00513912" w:rsidRPr="00302EEB" w:rsidRDefault="00513912" w:rsidP="00E86052">
      <w:pPr>
        <w:pBdr>
          <w:top w:val="nil"/>
          <w:left w:val="nil"/>
          <w:bottom w:val="nil"/>
          <w:right w:val="nil"/>
          <w:between w:val="nil"/>
        </w:pBdr>
        <w:rPr>
          <w:rFonts w:ascii="Arial" w:eastAsia="Times New Roman" w:hAnsi="Arial" w:cs="Arial"/>
          <w:color w:val="222222"/>
          <w:lang w:val="en"/>
        </w:rPr>
      </w:pPr>
    </w:p>
    <w:p w14:paraId="55D210A6" w14:textId="4AA5A89E" w:rsidR="00B103AD" w:rsidRDefault="00B103AD" w:rsidP="00E86052">
      <w:pPr>
        <w:pBdr>
          <w:top w:val="nil"/>
          <w:left w:val="nil"/>
          <w:bottom w:val="nil"/>
          <w:right w:val="nil"/>
          <w:between w:val="nil"/>
        </w:pBdr>
        <w:rPr>
          <w:rFonts w:ascii="Arial" w:eastAsia="Times New Roman" w:hAnsi="Arial" w:cs="Arial"/>
          <w:color w:val="222222"/>
          <w:lang w:val="en"/>
        </w:rPr>
      </w:pPr>
    </w:p>
    <w:p w14:paraId="50428353" w14:textId="22B4DD66" w:rsidR="00FF6244" w:rsidRDefault="00FF6244" w:rsidP="00E86052">
      <w:pPr>
        <w:pBdr>
          <w:top w:val="nil"/>
          <w:left w:val="nil"/>
          <w:bottom w:val="nil"/>
          <w:right w:val="nil"/>
          <w:between w:val="nil"/>
        </w:pBdr>
        <w:rPr>
          <w:rFonts w:ascii="Arial" w:eastAsia="Times New Roman" w:hAnsi="Arial" w:cs="Arial"/>
          <w:color w:val="222222"/>
          <w:lang w:val="en"/>
        </w:rPr>
      </w:pPr>
    </w:p>
    <w:p w14:paraId="0F9E4828" w14:textId="77777777" w:rsidR="00FF6244" w:rsidRDefault="00FF6244" w:rsidP="00E86052">
      <w:pPr>
        <w:pBdr>
          <w:top w:val="nil"/>
          <w:left w:val="nil"/>
          <w:bottom w:val="nil"/>
          <w:right w:val="nil"/>
          <w:between w:val="nil"/>
        </w:pBdr>
        <w:rPr>
          <w:rFonts w:ascii="Arial" w:eastAsia="Times New Roman" w:hAnsi="Arial" w:cs="Arial"/>
          <w:color w:val="222222"/>
          <w:lang w:val="en"/>
        </w:rPr>
      </w:pPr>
    </w:p>
    <w:p w14:paraId="3A9CD577" w14:textId="77777777" w:rsidR="008F55AB" w:rsidRDefault="008F55AB" w:rsidP="00E86052">
      <w:pPr>
        <w:pBdr>
          <w:top w:val="nil"/>
          <w:left w:val="nil"/>
          <w:bottom w:val="nil"/>
          <w:right w:val="nil"/>
          <w:between w:val="nil"/>
        </w:pBdr>
        <w:rPr>
          <w:rFonts w:ascii="Arial" w:eastAsia="Times New Roman" w:hAnsi="Arial" w:cs="Arial"/>
          <w:color w:val="222222"/>
          <w:lang w:val="en"/>
        </w:rPr>
      </w:pPr>
    </w:p>
    <w:p w14:paraId="554858AB" w14:textId="3CD486A7" w:rsidR="008F55AB" w:rsidRDefault="008F55AB" w:rsidP="008F55AB">
      <w:pPr>
        <w:spacing w:line="0" w:lineRule="atLeast"/>
        <w:rPr>
          <w:rFonts w:ascii="Arial" w:hAnsi="Arial" w:cs="Arial"/>
          <w:b/>
        </w:rPr>
      </w:pPr>
    </w:p>
    <w:p w14:paraId="3B441F05" w14:textId="77777777" w:rsidR="00587E75" w:rsidRDefault="00587E75" w:rsidP="008F55AB">
      <w:pPr>
        <w:spacing w:line="0" w:lineRule="atLeast"/>
        <w:rPr>
          <w:rFonts w:ascii="Arial" w:hAnsi="Arial" w:cs="Arial"/>
          <w:b/>
        </w:rPr>
      </w:pPr>
    </w:p>
    <w:p w14:paraId="66D2FA38" w14:textId="77777777" w:rsidR="00587E75" w:rsidRDefault="00587E75" w:rsidP="008F55AB">
      <w:pPr>
        <w:spacing w:line="0" w:lineRule="atLeast"/>
        <w:rPr>
          <w:rFonts w:ascii="Arial" w:hAnsi="Arial" w:cs="Arial"/>
          <w:b/>
        </w:rPr>
      </w:pPr>
    </w:p>
    <w:p w14:paraId="2245328D" w14:textId="77777777" w:rsidR="00587E75" w:rsidRDefault="00587E75" w:rsidP="008F55AB">
      <w:pPr>
        <w:spacing w:line="0" w:lineRule="atLeast"/>
        <w:rPr>
          <w:rFonts w:ascii="Arial" w:hAnsi="Arial" w:cs="Arial"/>
          <w:b/>
        </w:rPr>
      </w:pPr>
    </w:p>
    <w:p w14:paraId="4BE23FC3" w14:textId="77777777" w:rsidR="00587E75" w:rsidRPr="004B5554" w:rsidRDefault="00587E75" w:rsidP="008F55AB">
      <w:pPr>
        <w:spacing w:line="0" w:lineRule="atLeast"/>
        <w:rPr>
          <w:rFonts w:ascii="Arial" w:eastAsia="Arial" w:hAnsi="Arial" w:cs="Arial"/>
          <w:b/>
          <w:sz w:val="23"/>
          <w:szCs w:val="20"/>
        </w:rPr>
      </w:pPr>
    </w:p>
    <w:p w14:paraId="3A2C2FE3" w14:textId="77777777" w:rsidR="008F55AB" w:rsidRDefault="008F55AB" w:rsidP="00E86052">
      <w:pPr>
        <w:pBdr>
          <w:top w:val="nil"/>
          <w:left w:val="nil"/>
          <w:bottom w:val="nil"/>
          <w:right w:val="nil"/>
          <w:between w:val="nil"/>
        </w:pBdr>
        <w:rPr>
          <w:rFonts w:ascii="Arial" w:eastAsia="Times New Roman" w:hAnsi="Arial" w:cs="Arial"/>
          <w:color w:val="222222"/>
          <w:lang w:val="en"/>
        </w:rPr>
      </w:pPr>
    </w:p>
    <w:p w14:paraId="4C54908F" w14:textId="77777777" w:rsidR="008F55AB" w:rsidRDefault="008F55AB" w:rsidP="00E86052">
      <w:pPr>
        <w:pBdr>
          <w:top w:val="nil"/>
          <w:left w:val="nil"/>
          <w:bottom w:val="nil"/>
          <w:right w:val="nil"/>
          <w:between w:val="nil"/>
        </w:pBdr>
        <w:rPr>
          <w:rFonts w:ascii="Arial" w:eastAsia="Times New Roman" w:hAnsi="Arial" w:cs="Arial"/>
          <w:color w:val="222222"/>
          <w:lang w:val="en"/>
        </w:rPr>
      </w:pPr>
    </w:p>
    <w:p w14:paraId="5B761FB0" w14:textId="77777777" w:rsidR="008F55AB" w:rsidRDefault="008F55AB" w:rsidP="00E86052">
      <w:pPr>
        <w:pBdr>
          <w:top w:val="nil"/>
          <w:left w:val="nil"/>
          <w:bottom w:val="nil"/>
          <w:right w:val="nil"/>
          <w:between w:val="nil"/>
        </w:pBdr>
        <w:rPr>
          <w:rFonts w:ascii="Arial" w:eastAsia="Times New Roman" w:hAnsi="Arial" w:cs="Arial"/>
          <w:color w:val="222222"/>
          <w:lang w:val="en"/>
        </w:rPr>
      </w:pPr>
    </w:p>
    <w:p w14:paraId="74BA7F56" w14:textId="77777777" w:rsidR="008F55AB" w:rsidRDefault="008F55AB" w:rsidP="00E86052">
      <w:pPr>
        <w:pBdr>
          <w:top w:val="nil"/>
          <w:left w:val="nil"/>
          <w:bottom w:val="nil"/>
          <w:right w:val="nil"/>
          <w:between w:val="nil"/>
        </w:pBdr>
        <w:rPr>
          <w:rFonts w:ascii="Arial" w:eastAsia="Times New Roman" w:hAnsi="Arial" w:cs="Arial"/>
          <w:color w:val="222222"/>
          <w:lang w:val="en"/>
        </w:rPr>
      </w:pPr>
    </w:p>
    <w:p w14:paraId="6017EFCD" w14:textId="77777777" w:rsidR="008F55AB" w:rsidRDefault="008F55AB" w:rsidP="00E86052">
      <w:pPr>
        <w:pBdr>
          <w:top w:val="nil"/>
          <w:left w:val="nil"/>
          <w:bottom w:val="nil"/>
          <w:right w:val="nil"/>
          <w:between w:val="nil"/>
        </w:pBdr>
        <w:rPr>
          <w:rFonts w:ascii="Arial" w:eastAsia="Times New Roman" w:hAnsi="Arial" w:cs="Arial"/>
          <w:color w:val="222222"/>
          <w:lang w:val="en"/>
        </w:rPr>
      </w:pPr>
    </w:p>
    <w:p w14:paraId="628E4BF2" w14:textId="77777777" w:rsidR="008F55AB" w:rsidRDefault="008F55AB" w:rsidP="00E86052">
      <w:pPr>
        <w:pBdr>
          <w:top w:val="nil"/>
          <w:left w:val="nil"/>
          <w:bottom w:val="nil"/>
          <w:right w:val="nil"/>
          <w:between w:val="nil"/>
        </w:pBdr>
        <w:rPr>
          <w:rFonts w:ascii="Arial" w:eastAsia="Times New Roman" w:hAnsi="Arial" w:cs="Arial"/>
          <w:color w:val="222222"/>
          <w:lang w:val="en"/>
        </w:rPr>
      </w:pPr>
    </w:p>
    <w:p w14:paraId="12BD8635" w14:textId="77777777" w:rsidR="008F55AB" w:rsidRDefault="008F55AB" w:rsidP="00E86052">
      <w:pPr>
        <w:pBdr>
          <w:top w:val="nil"/>
          <w:left w:val="nil"/>
          <w:bottom w:val="nil"/>
          <w:right w:val="nil"/>
          <w:between w:val="nil"/>
        </w:pBdr>
        <w:rPr>
          <w:rFonts w:ascii="Arial" w:eastAsia="Times New Roman" w:hAnsi="Arial" w:cs="Arial"/>
          <w:color w:val="222222"/>
          <w:lang w:val="en"/>
        </w:rPr>
      </w:pPr>
    </w:p>
    <w:p w14:paraId="165B4784" w14:textId="77777777" w:rsidR="00FF6244" w:rsidRPr="00302EEB" w:rsidRDefault="00FF6244" w:rsidP="00E86052">
      <w:pPr>
        <w:pBdr>
          <w:top w:val="nil"/>
          <w:left w:val="nil"/>
          <w:bottom w:val="nil"/>
          <w:right w:val="nil"/>
          <w:between w:val="nil"/>
        </w:pBdr>
        <w:rPr>
          <w:rFonts w:ascii="Arial" w:eastAsia="Times New Roman" w:hAnsi="Arial" w:cs="Arial"/>
          <w:color w:val="222222"/>
          <w:lang w:val="en"/>
        </w:rPr>
      </w:pPr>
    </w:p>
    <w:p w14:paraId="7E40E4B8" w14:textId="34A77518" w:rsidR="00C06686" w:rsidRDefault="008079BD" w:rsidP="001E25A0">
      <w:pPr>
        <w:pStyle w:val="Heading2"/>
        <w:jc w:val="center"/>
        <w:rPr>
          <w:rFonts w:ascii="Arial" w:eastAsia="Century Gothic" w:hAnsi="Arial" w:cs="Arial"/>
        </w:rPr>
      </w:pPr>
      <w:r w:rsidRPr="00302EEB">
        <w:rPr>
          <w:rFonts w:ascii="Arial" w:eastAsia="Century Gothic" w:hAnsi="Arial" w:cs="Arial"/>
        </w:rPr>
        <w:t>Application Process</w:t>
      </w:r>
    </w:p>
    <w:p w14:paraId="030B306F" w14:textId="77777777" w:rsidR="00FF6244" w:rsidRPr="00FF6244" w:rsidRDefault="00FF6244" w:rsidP="00250207">
      <w:pPr>
        <w:rPr>
          <w:rFonts w:ascii="Arial" w:hAnsi="Arial" w:cs="Arial"/>
          <w:b/>
        </w:rPr>
      </w:pPr>
    </w:p>
    <w:p w14:paraId="57E94E41" w14:textId="77777777" w:rsidR="00AA2F87" w:rsidRPr="00AA2F87" w:rsidRDefault="006A5910" w:rsidP="00AA2F87">
      <w:pPr>
        <w:pStyle w:val="NoSpacing"/>
        <w:rPr>
          <w:rFonts w:ascii="Arial" w:hAnsi="Arial" w:cs="Arial"/>
          <w:bCs/>
        </w:rPr>
      </w:pPr>
      <w:r w:rsidRPr="00AA2F87">
        <w:rPr>
          <w:rFonts w:ascii="Arial" w:hAnsi="Arial" w:cs="Arial"/>
          <w:bCs/>
        </w:rPr>
        <w:t>Please apply online via NYC jobs</w:t>
      </w:r>
    </w:p>
    <w:p w14:paraId="6D824338" w14:textId="77777777" w:rsidR="00FF6244" w:rsidRPr="00AA2F87" w:rsidRDefault="00FF6244" w:rsidP="00FF6244">
      <w:pPr>
        <w:jc w:val="both"/>
        <w:rPr>
          <w:rFonts w:ascii="Arial" w:eastAsia="Century Gothic" w:hAnsi="Arial" w:cs="Arial"/>
        </w:rPr>
      </w:pPr>
    </w:p>
    <w:p w14:paraId="192C76A6" w14:textId="48550A59" w:rsidR="00AA2F87" w:rsidRPr="00AA2F87" w:rsidRDefault="00FF6244" w:rsidP="00AA2F87">
      <w:pPr>
        <w:jc w:val="both"/>
        <w:rPr>
          <w:rFonts w:ascii="Arial" w:eastAsia="Century Gothic" w:hAnsi="Arial" w:cs="Arial"/>
          <w:bCs/>
        </w:rPr>
      </w:pPr>
      <w:r w:rsidRPr="00AA2F87">
        <w:rPr>
          <w:rFonts w:ascii="Arial" w:eastAsia="Century Gothic" w:hAnsi="Arial" w:cs="Arial"/>
        </w:rPr>
        <w:t xml:space="preserve">The closing date for all applications is </w:t>
      </w:r>
      <w:r w:rsidR="00AA2F87" w:rsidRPr="00AA2F87">
        <w:rPr>
          <w:rFonts w:ascii="Arial" w:eastAsia="Century Gothic" w:hAnsi="Arial" w:cs="Arial"/>
          <w:b/>
        </w:rPr>
        <w:t xml:space="preserve">11:59pm </w:t>
      </w:r>
      <w:r w:rsidR="00604262">
        <w:rPr>
          <w:rFonts w:ascii="Arial" w:eastAsia="Century Gothic" w:hAnsi="Arial" w:cs="Arial"/>
          <w:b/>
        </w:rPr>
        <w:t>Wednesday 1</w:t>
      </w:r>
      <w:r w:rsidR="00604262" w:rsidRPr="00604262">
        <w:rPr>
          <w:rFonts w:ascii="Arial" w:eastAsia="Century Gothic" w:hAnsi="Arial" w:cs="Arial"/>
          <w:b/>
          <w:vertAlign w:val="superscript"/>
        </w:rPr>
        <w:t>st</w:t>
      </w:r>
      <w:r w:rsidR="00604262">
        <w:rPr>
          <w:rFonts w:ascii="Arial" w:eastAsia="Century Gothic" w:hAnsi="Arial" w:cs="Arial"/>
          <w:b/>
        </w:rPr>
        <w:t xml:space="preserve"> July 2026</w:t>
      </w:r>
    </w:p>
    <w:p w14:paraId="3EA2C7E4" w14:textId="77777777" w:rsidR="00FF6244" w:rsidRPr="00AA2F87" w:rsidRDefault="00FF6244" w:rsidP="00FF6244">
      <w:pPr>
        <w:jc w:val="both"/>
        <w:rPr>
          <w:rFonts w:ascii="Arial" w:eastAsia="Century Gothic" w:hAnsi="Arial" w:cs="Arial"/>
        </w:rPr>
      </w:pPr>
    </w:p>
    <w:p w14:paraId="73967600" w14:textId="7EBC960D" w:rsidR="00AA2F87" w:rsidRPr="00AA2F87" w:rsidRDefault="00FF6244" w:rsidP="00AA2F87">
      <w:pPr>
        <w:pStyle w:val="xmsonormal"/>
        <w:rPr>
          <w:rFonts w:ascii="Arial" w:eastAsia="Century Gothic" w:hAnsi="Arial" w:cs="Arial"/>
          <w:bCs/>
          <w:sz w:val="24"/>
          <w:szCs w:val="24"/>
        </w:rPr>
      </w:pPr>
      <w:r w:rsidRPr="00AA2F87">
        <w:rPr>
          <w:rFonts w:ascii="Arial" w:eastAsia="Century Gothic" w:hAnsi="Arial" w:cs="Arial"/>
          <w:sz w:val="24"/>
          <w:szCs w:val="24"/>
        </w:rPr>
        <w:t xml:space="preserve">Interviews will be held </w:t>
      </w:r>
      <w:r w:rsidR="00604262">
        <w:rPr>
          <w:rFonts w:ascii="Arial" w:eastAsia="Century Gothic" w:hAnsi="Arial" w:cs="Arial"/>
          <w:sz w:val="24"/>
          <w:szCs w:val="24"/>
        </w:rPr>
        <w:t>shortly after the closing date.</w:t>
      </w:r>
    </w:p>
    <w:p w14:paraId="7757A425" w14:textId="588CE62B" w:rsidR="00C06686" w:rsidRPr="00302EEB" w:rsidRDefault="00C06686" w:rsidP="00287A89">
      <w:pPr>
        <w:pStyle w:val="NoSpacing"/>
        <w:jc w:val="both"/>
        <w:rPr>
          <w:rFonts w:ascii="Arial" w:hAnsi="Arial" w:cs="Arial"/>
          <w:b/>
        </w:rPr>
      </w:pPr>
    </w:p>
    <w:p w14:paraId="020B0C45" w14:textId="77777777" w:rsidR="006A5910" w:rsidRDefault="006A5910" w:rsidP="006A5910">
      <w:pPr>
        <w:jc w:val="both"/>
        <w:rPr>
          <w:rFonts w:ascii="Arial" w:eastAsia="Century Gothic" w:hAnsi="Arial" w:cs="Arial"/>
          <w:bCs/>
        </w:rPr>
      </w:pPr>
      <w:r w:rsidRPr="006A5910">
        <w:rPr>
          <w:rFonts w:ascii="Arial" w:eastAsia="Century Gothic" w:hAnsi="Arial" w:cs="Arial"/>
          <w:bCs/>
        </w:rPr>
        <w:t xml:space="preserve">Application forms must be completed in full – </w:t>
      </w:r>
      <w:proofErr w:type="gramStart"/>
      <w:r w:rsidRPr="006A5910">
        <w:rPr>
          <w:rFonts w:ascii="Arial" w:eastAsia="Century Gothic" w:hAnsi="Arial" w:cs="Arial"/>
          <w:bCs/>
        </w:rPr>
        <w:t>CV’s</w:t>
      </w:r>
      <w:proofErr w:type="gramEnd"/>
      <w:r w:rsidRPr="006A5910">
        <w:rPr>
          <w:rFonts w:ascii="Arial" w:eastAsia="Century Gothic" w:hAnsi="Arial" w:cs="Arial"/>
          <w:bCs/>
        </w:rPr>
        <w:t xml:space="preserve"> are not accepted</w:t>
      </w:r>
    </w:p>
    <w:p w14:paraId="1269F6EA" w14:textId="77777777" w:rsidR="006A5910" w:rsidRPr="006A5910" w:rsidRDefault="006A5910" w:rsidP="006A5910">
      <w:pPr>
        <w:jc w:val="both"/>
        <w:rPr>
          <w:rFonts w:ascii="Arial" w:eastAsia="Century Gothic" w:hAnsi="Arial" w:cs="Arial"/>
          <w:b/>
        </w:rPr>
      </w:pPr>
    </w:p>
    <w:p w14:paraId="063222CA" w14:textId="77777777" w:rsidR="006A5910" w:rsidRPr="006A5910" w:rsidRDefault="006A5910" w:rsidP="006A5910">
      <w:pPr>
        <w:jc w:val="both"/>
        <w:rPr>
          <w:rFonts w:ascii="Arial" w:eastAsia="Century Gothic" w:hAnsi="Arial" w:cs="Arial"/>
        </w:rPr>
      </w:pPr>
      <w:r w:rsidRPr="006A5910">
        <w:rPr>
          <w:rFonts w:ascii="Arial" w:eastAsia="Century Gothic" w:hAnsi="Arial" w:cs="Arial"/>
        </w:rPr>
        <w:t xml:space="preserve">Please contact us if you need an application form in a different format.   </w:t>
      </w:r>
    </w:p>
    <w:p w14:paraId="1AAB3512" w14:textId="77777777" w:rsidR="00C06686" w:rsidRPr="00302EEB" w:rsidRDefault="00C06686" w:rsidP="00287A89">
      <w:pPr>
        <w:jc w:val="both"/>
        <w:rPr>
          <w:rFonts w:ascii="Arial" w:eastAsia="Century Gothic" w:hAnsi="Arial" w:cs="Arial"/>
        </w:rPr>
      </w:pPr>
    </w:p>
    <w:p w14:paraId="351FB301" w14:textId="01D79FAA" w:rsidR="00C06686" w:rsidRDefault="008079BD" w:rsidP="00287A89">
      <w:pPr>
        <w:jc w:val="both"/>
        <w:rPr>
          <w:rFonts w:ascii="Arial" w:eastAsia="Century Gothic" w:hAnsi="Arial" w:cs="Arial"/>
        </w:rPr>
      </w:pPr>
      <w:r w:rsidRPr="00302EEB">
        <w:rPr>
          <w:rFonts w:ascii="Arial" w:eastAsia="Century Gothic" w:hAnsi="Arial" w:cs="Arial"/>
        </w:rPr>
        <w:t>An email will be sent to shortlisted candidates with details of the interview process</w:t>
      </w:r>
      <w:r w:rsidR="006A5910">
        <w:rPr>
          <w:rFonts w:ascii="Arial" w:eastAsia="Century Gothic" w:hAnsi="Arial" w:cs="Arial"/>
        </w:rPr>
        <w:t xml:space="preserve"> / support if</w:t>
      </w:r>
      <w:r w:rsidRPr="00302EEB">
        <w:rPr>
          <w:rFonts w:ascii="Arial" w:eastAsia="Century Gothic" w:hAnsi="Arial" w:cs="Arial"/>
        </w:rPr>
        <w:t xml:space="preserve"> unsuccessful</w:t>
      </w:r>
      <w:r w:rsidR="006A5910">
        <w:rPr>
          <w:rFonts w:ascii="Arial" w:eastAsia="Century Gothic" w:hAnsi="Arial" w:cs="Arial"/>
        </w:rPr>
        <w:t xml:space="preserve"> in your application. </w:t>
      </w:r>
    </w:p>
    <w:p w14:paraId="6E98C410" w14:textId="77777777" w:rsidR="00587E75" w:rsidRDefault="00587E75" w:rsidP="00287A89">
      <w:pPr>
        <w:jc w:val="both"/>
        <w:rPr>
          <w:rFonts w:ascii="Arial" w:eastAsia="Century Gothic" w:hAnsi="Arial" w:cs="Arial"/>
        </w:rPr>
      </w:pPr>
    </w:p>
    <w:p w14:paraId="7B5AD751" w14:textId="77777777" w:rsidR="00587E75" w:rsidRDefault="00587E75" w:rsidP="00587E75">
      <w:pPr>
        <w:rPr>
          <w:rFonts w:ascii="Arial" w:eastAsia="Century Gothic" w:hAnsi="Arial" w:cs="Arial"/>
          <w:b/>
          <w:bCs/>
          <w:u w:val="single"/>
        </w:rPr>
      </w:pPr>
    </w:p>
    <w:p w14:paraId="670331E3" w14:textId="77777777" w:rsidR="00587E75" w:rsidRPr="00587E75" w:rsidRDefault="00587E75" w:rsidP="00587E75">
      <w:pPr>
        <w:rPr>
          <w:rFonts w:ascii="Arial" w:eastAsia="Century Gothic" w:hAnsi="Arial" w:cs="Arial"/>
          <w:b/>
          <w:bCs/>
        </w:rPr>
      </w:pPr>
      <w:r w:rsidRPr="00587E75">
        <w:rPr>
          <w:rFonts w:ascii="Arial" w:eastAsia="Century Gothic" w:hAnsi="Arial" w:cs="Arial"/>
          <w:b/>
          <w:bCs/>
        </w:rPr>
        <w:t>Queries / Visits</w:t>
      </w:r>
    </w:p>
    <w:p w14:paraId="009DCE3A" w14:textId="77777777" w:rsidR="00587E75" w:rsidRPr="00587E75" w:rsidRDefault="00587E75" w:rsidP="00587E75">
      <w:pPr>
        <w:rPr>
          <w:rFonts w:ascii="Arial" w:eastAsia="Century Gothic" w:hAnsi="Arial" w:cs="Arial"/>
        </w:rPr>
      </w:pPr>
      <w:r w:rsidRPr="00587E75">
        <w:rPr>
          <w:rFonts w:ascii="Arial" w:eastAsia="Century Gothic" w:hAnsi="Arial" w:cs="Arial"/>
        </w:rPr>
        <w:t>Please contact Chloe Bullen on 01609 536 964 or via </w:t>
      </w:r>
      <w:hyperlink r:id="rId14" w:tgtFrame="_blank" w:tooltip="mailto:chloe.bullen@northyorks.gov.uk" w:history="1">
        <w:r w:rsidRPr="00587E75">
          <w:rPr>
            <w:rStyle w:val="Hyperlink"/>
            <w:rFonts w:ascii="Arial" w:eastAsia="Century Gothic" w:hAnsi="Arial" w:cs="Arial"/>
            <w:u w:val="none"/>
          </w:rPr>
          <w:t>chloe.bullen@northyorks.gov.uk</w:t>
        </w:r>
      </w:hyperlink>
    </w:p>
    <w:p w14:paraId="40FD24BE" w14:textId="77777777" w:rsidR="00587E75" w:rsidRPr="00587E75" w:rsidRDefault="00587E75" w:rsidP="00587E75">
      <w:pPr>
        <w:rPr>
          <w:rFonts w:ascii="Arial" w:eastAsia="Century Gothic" w:hAnsi="Arial" w:cs="Arial"/>
        </w:rPr>
      </w:pPr>
      <w:r w:rsidRPr="00587E75">
        <w:rPr>
          <w:rFonts w:ascii="Arial" w:eastAsia="Century Gothic" w:hAnsi="Arial" w:cs="Arial"/>
        </w:rPr>
        <w:t>Chloe has been engaged to support us with recruiting to this exciting opportunity.</w:t>
      </w:r>
    </w:p>
    <w:p w14:paraId="47935CC5" w14:textId="77777777" w:rsidR="00587E75" w:rsidRPr="00302EEB" w:rsidRDefault="00587E75" w:rsidP="00287A89">
      <w:pPr>
        <w:jc w:val="both"/>
        <w:rPr>
          <w:rFonts w:ascii="Arial" w:eastAsia="Century Gothic" w:hAnsi="Arial" w:cs="Arial"/>
        </w:rPr>
      </w:pPr>
    </w:p>
    <w:p w14:paraId="2BE4E903" w14:textId="77777777" w:rsidR="000330E6" w:rsidRPr="000330E6" w:rsidRDefault="000330E6" w:rsidP="000330E6">
      <w:pPr>
        <w:rPr>
          <w:rFonts w:ascii="Arial" w:eastAsia="Century Gothic" w:hAnsi="Arial" w:cs="Arial"/>
          <w:b/>
          <w:bCs/>
          <w:u w:val="single"/>
        </w:rPr>
      </w:pPr>
      <w:r w:rsidRPr="000330E6">
        <w:rPr>
          <w:rFonts w:ascii="Arial" w:eastAsia="Century Gothic" w:hAnsi="Arial" w:cs="Arial"/>
          <w:b/>
          <w:bCs/>
          <w:u w:val="single"/>
        </w:rPr>
        <w:t xml:space="preserve">When applying please </w:t>
      </w:r>
      <w:proofErr w:type="gramStart"/>
      <w:r w:rsidRPr="000330E6">
        <w:rPr>
          <w:rFonts w:ascii="Arial" w:eastAsia="Century Gothic" w:hAnsi="Arial" w:cs="Arial"/>
          <w:b/>
          <w:bCs/>
          <w:u w:val="single"/>
        </w:rPr>
        <w:t>take into account</w:t>
      </w:r>
      <w:proofErr w:type="gramEnd"/>
      <w:r w:rsidRPr="000330E6">
        <w:rPr>
          <w:rFonts w:ascii="Arial" w:eastAsia="Century Gothic" w:hAnsi="Arial" w:cs="Arial"/>
          <w:b/>
          <w:bCs/>
          <w:u w:val="single"/>
        </w:rPr>
        <w:t xml:space="preserve"> the following:</w:t>
      </w:r>
    </w:p>
    <w:p w14:paraId="07CBD60F" w14:textId="77777777" w:rsidR="000330E6" w:rsidRPr="000330E6" w:rsidRDefault="000330E6" w:rsidP="000330E6">
      <w:pPr>
        <w:rPr>
          <w:rFonts w:ascii="Arial" w:eastAsia="Century Gothic" w:hAnsi="Arial" w:cs="Arial"/>
          <w:b/>
          <w:bCs/>
          <w:u w:val="single"/>
        </w:rPr>
      </w:pPr>
    </w:p>
    <w:p w14:paraId="31DFB93E" w14:textId="77777777" w:rsidR="000330E6" w:rsidRPr="000330E6" w:rsidRDefault="000330E6" w:rsidP="000330E6">
      <w:pPr>
        <w:rPr>
          <w:rFonts w:ascii="Arial" w:eastAsia="Century Gothic" w:hAnsi="Arial" w:cs="Arial"/>
          <w:b/>
          <w:bCs/>
          <w:u w:val="single"/>
        </w:rPr>
      </w:pPr>
    </w:p>
    <w:p w14:paraId="6ED25769" w14:textId="77777777" w:rsidR="000330E6" w:rsidRPr="000330E6" w:rsidRDefault="000330E6" w:rsidP="000330E6">
      <w:pPr>
        <w:rPr>
          <w:rFonts w:ascii="Arial" w:eastAsia="Century Gothic" w:hAnsi="Arial" w:cs="Arial"/>
          <w:b/>
          <w:bCs/>
          <w:u w:val="single"/>
        </w:rPr>
      </w:pPr>
      <w:r w:rsidRPr="000330E6">
        <w:rPr>
          <w:rFonts w:ascii="Arial" w:eastAsia="Century Gothic" w:hAnsi="Arial" w:cs="Arial"/>
          <w:b/>
          <w:bCs/>
          <w:u w:val="single"/>
        </w:rPr>
        <w:t>Employment History</w:t>
      </w:r>
    </w:p>
    <w:p w14:paraId="167059D3" w14:textId="77777777" w:rsidR="000330E6" w:rsidRPr="000330E6" w:rsidRDefault="000330E6" w:rsidP="000330E6">
      <w:pPr>
        <w:rPr>
          <w:rFonts w:ascii="Arial" w:eastAsia="Century Gothic" w:hAnsi="Arial" w:cs="Arial"/>
        </w:rPr>
      </w:pPr>
      <w:r w:rsidRPr="000330E6">
        <w:rPr>
          <w:rFonts w:ascii="Arial" w:eastAsia="Century Gothic" w:hAnsi="Arial" w:cs="Arial"/>
        </w:rPr>
        <w:t xml:space="preserve">In line with KCSIE requirements, please complete your </w:t>
      </w:r>
      <w:r w:rsidRPr="000330E6">
        <w:rPr>
          <w:rFonts w:ascii="Arial" w:eastAsia="Century Gothic" w:hAnsi="Arial" w:cs="Arial"/>
          <w:b/>
          <w:bCs/>
        </w:rPr>
        <w:t>full</w:t>
      </w:r>
      <w:r w:rsidRPr="000330E6">
        <w:rPr>
          <w:rFonts w:ascii="Arial" w:eastAsia="Century Gothic" w:hAnsi="Arial" w:cs="Arial"/>
        </w:rPr>
        <w:t xml:space="preserve"> employment history to ensure any gaps in your education and career history are accounted for. </w:t>
      </w:r>
    </w:p>
    <w:p w14:paraId="6F329EBC" w14:textId="77777777" w:rsidR="000330E6" w:rsidRPr="000330E6" w:rsidRDefault="000330E6" w:rsidP="000330E6">
      <w:pPr>
        <w:rPr>
          <w:rFonts w:ascii="Arial" w:eastAsia="Century Gothic" w:hAnsi="Arial" w:cs="Arial"/>
          <w:b/>
          <w:bCs/>
          <w:u w:val="single"/>
        </w:rPr>
      </w:pPr>
    </w:p>
    <w:p w14:paraId="04007D26" w14:textId="77777777" w:rsidR="000330E6" w:rsidRPr="000330E6" w:rsidRDefault="000330E6" w:rsidP="000330E6">
      <w:pPr>
        <w:rPr>
          <w:rFonts w:ascii="Arial" w:eastAsia="Century Gothic" w:hAnsi="Arial" w:cs="Arial"/>
          <w:b/>
          <w:bCs/>
          <w:u w:val="single"/>
        </w:rPr>
      </w:pPr>
    </w:p>
    <w:p w14:paraId="21CDCF2F" w14:textId="77777777" w:rsidR="000330E6" w:rsidRPr="000330E6" w:rsidRDefault="000330E6" w:rsidP="000330E6">
      <w:pPr>
        <w:rPr>
          <w:rFonts w:ascii="Arial" w:eastAsia="Century Gothic" w:hAnsi="Arial" w:cs="Arial"/>
          <w:b/>
          <w:bCs/>
          <w:u w:val="single"/>
        </w:rPr>
      </w:pPr>
      <w:r w:rsidRPr="000330E6">
        <w:rPr>
          <w:rFonts w:ascii="Arial" w:eastAsia="Century Gothic" w:hAnsi="Arial" w:cs="Arial"/>
          <w:b/>
          <w:bCs/>
          <w:u w:val="single"/>
        </w:rPr>
        <w:t>Suitable References</w:t>
      </w:r>
    </w:p>
    <w:p w14:paraId="6F91F046" w14:textId="77777777" w:rsidR="000330E6" w:rsidRPr="000330E6" w:rsidRDefault="000330E6" w:rsidP="000330E6">
      <w:pPr>
        <w:rPr>
          <w:rFonts w:ascii="Arial" w:eastAsia="Century Gothic" w:hAnsi="Arial" w:cs="Arial"/>
        </w:rPr>
      </w:pPr>
      <w:r w:rsidRPr="000330E6">
        <w:rPr>
          <w:rFonts w:ascii="Arial" w:eastAsia="Century Gothic" w:hAnsi="Arial" w:cs="Arial"/>
        </w:rPr>
        <w:t xml:space="preserve">When completing your application, please provide two employment referees. Generally, this should be your current and most recent Headteacher or line manager. Please note if your former Headteacher or line manager has since left, please use an alternative current senior staff member as they need to be in post at your former location to be able to confirm your details in full.   </w:t>
      </w:r>
    </w:p>
    <w:p w14:paraId="4CBBA218" w14:textId="77777777" w:rsidR="000330E6" w:rsidRPr="000330E6" w:rsidRDefault="000330E6" w:rsidP="000330E6">
      <w:pPr>
        <w:rPr>
          <w:rFonts w:ascii="Arial" w:eastAsia="Century Gothic" w:hAnsi="Arial" w:cs="Arial"/>
        </w:rPr>
      </w:pPr>
    </w:p>
    <w:p w14:paraId="55464583" w14:textId="77777777" w:rsidR="000330E6" w:rsidRPr="000330E6" w:rsidRDefault="000330E6" w:rsidP="000330E6">
      <w:pPr>
        <w:rPr>
          <w:rFonts w:ascii="Arial" w:eastAsia="Century Gothic" w:hAnsi="Arial" w:cs="Arial"/>
        </w:rPr>
      </w:pPr>
      <w:r w:rsidRPr="000330E6">
        <w:rPr>
          <w:rFonts w:ascii="Arial" w:eastAsia="Century Gothic" w:hAnsi="Arial" w:cs="Arial"/>
        </w:rPr>
        <w:t>Unfortunately, we cannot accept personal references or personal email addresses.</w:t>
      </w:r>
    </w:p>
    <w:p w14:paraId="03E5A7C8" w14:textId="77777777" w:rsidR="000330E6" w:rsidRPr="000330E6" w:rsidRDefault="000330E6" w:rsidP="000330E6">
      <w:pPr>
        <w:rPr>
          <w:rFonts w:ascii="Arial" w:eastAsia="Century Gothic" w:hAnsi="Arial" w:cs="Arial"/>
        </w:rPr>
      </w:pPr>
    </w:p>
    <w:p w14:paraId="1C625A6E" w14:textId="77777777" w:rsidR="000330E6" w:rsidRPr="000330E6" w:rsidRDefault="000330E6" w:rsidP="000330E6">
      <w:pPr>
        <w:rPr>
          <w:rFonts w:ascii="Arial" w:eastAsia="Century Gothic" w:hAnsi="Arial" w:cs="Arial"/>
        </w:rPr>
      </w:pPr>
      <w:r w:rsidRPr="000330E6">
        <w:rPr>
          <w:rFonts w:ascii="Arial" w:eastAsia="Century Gothic" w:hAnsi="Arial" w:cs="Arial"/>
        </w:rPr>
        <w:t>Please get in touch for any queries if you are unsure.</w:t>
      </w:r>
    </w:p>
    <w:p w14:paraId="0433FF56" w14:textId="77777777" w:rsidR="000330E6" w:rsidRPr="000330E6" w:rsidRDefault="000330E6" w:rsidP="000330E6">
      <w:pPr>
        <w:rPr>
          <w:rFonts w:ascii="Arial" w:eastAsia="Century Gothic" w:hAnsi="Arial" w:cs="Arial"/>
          <w:b/>
          <w:bCs/>
          <w:u w:val="single"/>
        </w:rPr>
      </w:pPr>
    </w:p>
    <w:p w14:paraId="59D743C2" w14:textId="77777777" w:rsidR="000330E6" w:rsidRPr="000330E6" w:rsidRDefault="000330E6" w:rsidP="000330E6">
      <w:pPr>
        <w:rPr>
          <w:rFonts w:ascii="Arial" w:eastAsia="Century Gothic" w:hAnsi="Arial" w:cs="Arial"/>
          <w:b/>
          <w:bCs/>
          <w:u w:val="single"/>
        </w:rPr>
      </w:pPr>
    </w:p>
    <w:p w14:paraId="324F4830" w14:textId="77777777" w:rsidR="000330E6" w:rsidRPr="000330E6" w:rsidRDefault="000330E6" w:rsidP="000330E6">
      <w:pPr>
        <w:rPr>
          <w:rFonts w:ascii="Arial" w:eastAsia="Century Gothic" w:hAnsi="Arial" w:cs="Arial"/>
          <w:b/>
          <w:bCs/>
          <w:u w:val="single"/>
        </w:rPr>
      </w:pPr>
      <w:r w:rsidRPr="000330E6">
        <w:rPr>
          <w:rFonts w:ascii="Arial" w:eastAsia="Century Gothic" w:hAnsi="Arial" w:cs="Arial"/>
          <w:b/>
          <w:bCs/>
          <w:u w:val="single"/>
        </w:rPr>
        <w:t>Supporting Information</w:t>
      </w:r>
    </w:p>
    <w:p w14:paraId="0ECF127C" w14:textId="269123B1" w:rsidR="00587E75" w:rsidRPr="000330E6" w:rsidRDefault="000330E6" w:rsidP="000330E6">
      <w:pPr>
        <w:rPr>
          <w:rFonts w:ascii="Arial" w:eastAsia="Century Gothic" w:hAnsi="Arial" w:cs="Arial"/>
        </w:rPr>
      </w:pPr>
      <w:r w:rsidRPr="000330E6">
        <w:rPr>
          <w:rFonts w:ascii="Arial" w:eastAsia="Century Gothic" w:hAnsi="Arial" w:cs="Arial"/>
        </w:rPr>
        <w:t>The supporting information section of your application should clearly evidence your ability to meet the requirements we have outlined in the job description &amp; person specification. This will be used to shortlist applicants for this role and therefore it is imperative that you provide evidence as requested.</w:t>
      </w:r>
    </w:p>
    <w:p w14:paraId="4DA83E76" w14:textId="77777777" w:rsidR="00587E75" w:rsidRPr="00302EEB" w:rsidRDefault="00587E75" w:rsidP="006A5910">
      <w:pPr>
        <w:rPr>
          <w:rFonts w:ascii="Arial" w:eastAsia="Century Gothic" w:hAnsi="Arial" w:cs="Arial"/>
          <w:b/>
          <w:bCs/>
          <w:u w:val="single"/>
        </w:rPr>
      </w:pPr>
    </w:p>
    <w:p w14:paraId="47B5A619" w14:textId="5D31CC73" w:rsidR="008F55AB" w:rsidRPr="00145444" w:rsidRDefault="71F23705" w:rsidP="00145444">
      <w:pPr>
        <w:jc w:val="center"/>
        <w:rPr>
          <w:rFonts w:ascii="Arial" w:hAnsi="Arial" w:cs="Arial"/>
          <w:b/>
        </w:rPr>
      </w:pPr>
      <w:r w:rsidRPr="00B856F1">
        <w:rPr>
          <w:rFonts w:ascii="Arial" w:eastAsia="Century Gothic" w:hAnsi="Arial" w:cs="Arial"/>
          <w:b/>
          <w:bCs/>
          <w:u w:val="single"/>
        </w:rPr>
        <w:lastRenderedPageBreak/>
        <w:t>Job Description</w:t>
      </w:r>
      <w:r w:rsidR="00E50813">
        <w:rPr>
          <w:rFonts w:ascii="Arial" w:eastAsia="Century Gothic" w:hAnsi="Arial" w:cs="Arial"/>
          <w:b/>
          <w:bCs/>
          <w:u w:val="single"/>
        </w:rPr>
        <w:t xml:space="preserve"> </w:t>
      </w:r>
    </w:p>
    <w:p w14:paraId="2B1FAFF5" w14:textId="6A124883" w:rsidR="008F55AB" w:rsidRDefault="008F55AB" w:rsidP="00B856F1">
      <w:pPr>
        <w:rPr>
          <w:rFonts w:ascii="Arial" w:hAnsi="Arial" w:cs="Arial"/>
        </w:rPr>
      </w:pPr>
    </w:p>
    <w:tbl>
      <w:tblPr>
        <w:tblStyle w:val="TableGrid2"/>
        <w:tblpPr w:leftFromText="180" w:rightFromText="180" w:vertAnchor="text" w:tblpXSpec="center" w:tblpY="1"/>
        <w:tblOverlap w:val="never"/>
        <w:tblW w:w="5144" w:type="pct"/>
        <w:tblCellSpacing w:w="20" w:type="dxa"/>
        <w:tblBorders>
          <w:top w:val="outset" w:sz="6" w:space="0" w:color="33CC33"/>
          <w:left w:val="outset" w:sz="6" w:space="0" w:color="33CC33"/>
          <w:bottom w:val="outset" w:sz="6" w:space="0" w:color="33CC33"/>
          <w:right w:val="outset" w:sz="6" w:space="0" w:color="33CC33"/>
          <w:insideH w:val="outset" w:sz="6" w:space="0" w:color="33CC33"/>
          <w:insideV w:val="outset" w:sz="6" w:space="0" w:color="33CC33"/>
        </w:tblBorders>
        <w:tblLayout w:type="fixed"/>
        <w:tblLook w:val="04A0" w:firstRow="1" w:lastRow="0" w:firstColumn="1" w:lastColumn="0" w:noHBand="0" w:noVBand="1"/>
      </w:tblPr>
      <w:tblGrid>
        <w:gridCol w:w="2039"/>
        <w:gridCol w:w="7861"/>
      </w:tblGrid>
      <w:tr w:rsidR="00145444" w:rsidRPr="00145444" w14:paraId="24D1F110" w14:textId="77777777" w:rsidTr="002A361A">
        <w:trPr>
          <w:cantSplit/>
          <w:trHeight w:val="397"/>
          <w:tblCellSpacing w:w="20" w:type="dxa"/>
        </w:trPr>
        <w:tc>
          <w:tcPr>
            <w:tcW w:w="2087" w:type="dxa"/>
            <w:vAlign w:val="center"/>
          </w:tcPr>
          <w:p w14:paraId="58FE7CCA" w14:textId="77777777" w:rsidR="00145444" w:rsidRPr="00145444" w:rsidRDefault="00145444" w:rsidP="00145444">
            <w:r w:rsidRPr="00145444">
              <w:rPr>
                <w:b/>
              </w:rPr>
              <w:t>Post title:</w:t>
            </w:r>
          </w:p>
        </w:tc>
        <w:tc>
          <w:tcPr>
            <w:tcW w:w="8274" w:type="dxa"/>
            <w:vAlign w:val="center"/>
          </w:tcPr>
          <w:p w14:paraId="3606254E" w14:textId="77777777" w:rsidR="00145444" w:rsidRPr="00145444" w:rsidRDefault="00145444" w:rsidP="00145444">
            <w:r w:rsidRPr="00145444">
              <w:t>Advanced Teaching Assistant (ATA)</w:t>
            </w:r>
          </w:p>
        </w:tc>
      </w:tr>
      <w:tr w:rsidR="00145444" w:rsidRPr="00145444" w14:paraId="7F5B001A" w14:textId="77777777" w:rsidTr="002A361A">
        <w:trPr>
          <w:cantSplit/>
          <w:trHeight w:val="397"/>
          <w:tblCellSpacing w:w="20" w:type="dxa"/>
        </w:trPr>
        <w:tc>
          <w:tcPr>
            <w:tcW w:w="2087" w:type="dxa"/>
            <w:vAlign w:val="center"/>
          </w:tcPr>
          <w:p w14:paraId="2519B07B" w14:textId="77777777" w:rsidR="00145444" w:rsidRPr="00145444" w:rsidRDefault="00145444" w:rsidP="00145444">
            <w:r w:rsidRPr="00145444">
              <w:rPr>
                <w:b/>
              </w:rPr>
              <w:t>Grade:</w:t>
            </w:r>
          </w:p>
        </w:tc>
        <w:tc>
          <w:tcPr>
            <w:tcW w:w="8274" w:type="dxa"/>
            <w:vAlign w:val="center"/>
          </w:tcPr>
          <w:p w14:paraId="659424F7" w14:textId="77777777" w:rsidR="00145444" w:rsidRPr="00145444" w:rsidRDefault="00145444" w:rsidP="00145444">
            <w:r w:rsidRPr="00145444">
              <w:t>E</w:t>
            </w:r>
          </w:p>
        </w:tc>
      </w:tr>
      <w:tr w:rsidR="00145444" w:rsidRPr="00145444" w14:paraId="52D8CACA" w14:textId="77777777" w:rsidTr="002A361A">
        <w:trPr>
          <w:cantSplit/>
          <w:trHeight w:val="397"/>
          <w:tblCellSpacing w:w="20" w:type="dxa"/>
        </w:trPr>
        <w:tc>
          <w:tcPr>
            <w:tcW w:w="2087" w:type="dxa"/>
            <w:vAlign w:val="center"/>
          </w:tcPr>
          <w:p w14:paraId="611FE69F" w14:textId="77777777" w:rsidR="00145444" w:rsidRPr="00145444" w:rsidRDefault="00145444" w:rsidP="00145444">
            <w:pPr>
              <w:rPr>
                <w:b/>
              </w:rPr>
            </w:pPr>
            <w:r w:rsidRPr="00145444">
              <w:rPr>
                <w:b/>
              </w:rPr>
              <w:t>Responsible to:</w:t>
            </w:r>
          </w:p>
        </w:tc>
        <w:tc>
          <w:tcPr>
            <w:tcW w:w="8274" w:type="dxa"/>
            <w:vAlign w:val="center"/>
          </w:tcPr>
          <w:p w14:paraId="1FDF414C" w14:textId="77777777" w:rsidR="00145444" w:rsidRPr="00145444" w:rsidRDefault="00145444" w:rsidP="00145444">
            <w:r w:rsidRPr="00145444">
              <w:t>Head Teacher / Higher Level Teaching Assistant / Senior Advanced Teaching Assistant/ SENCO/Inclusion Manager</w:t>
            </w:r>
          </w:p>
        </w:tc>
      </w:tr>
      <w:tr w:rsidR="00145444" w:rsidRPr="00145444" w14:paraId="1E8EDD78" w14:textId="77777777" w:rsidTr="002A361A">
        <w:trPr>
          <w:cantSplit/>
          <w:trHeight w:val="397"/>
          <w:tblCellSpacing w:w="20" w:type="dxa"/>
        </w:trPr>
        <w:tc>
          <w:tcPr>
            <w:tcW w:w="2087" w:type="dxa"/>
            <w:vAlign w:val="center"/>
          </w:tcPr>
          <w:p w14:paraId="61E87A7A" w14:textId="77777777" w:rsidR="00145444" w:rsidRPr="00145444" w:rsidRDefault="00145444" w:rsidP="00145444">
            <w:pPr>
              <w:rPr>
                <w:b/>
              </w:rPr>
            </w:pPr>
            <w:r w:rsidRPr="00145444">
              <w:rPr>
                <w:b/>
              </w:rPr>
              <w:t>Staff managed:</w:t>
            </w:r>
          </w:p>
        </w:tc>
        <w:tc>
          <w:tcPr>
            <w:tcW w:w="8274" w:type="dxa"/>
            <w:vAlign w:val="center"/>
          </w:tcPr>
          <w:p w14:paraId="2EAF8505" w14:textId="77777777" w:rsidR="00145444" w:rsidRPr="00145444" w:rsidRDefault="00145444" w:rsidP="00145444">
            <w:r w:rsidRPr="00145444">
              <w:t>None</w:t>
            </w:r>
          </w:p>
        </w:tc>
      </w:tr>
      <w:tr w:rsidR="00145444" w:rsidRPr="00145444" w14:paraId="1A4BED32" w14:textId="77777777" w:rsidTr="002A361A">
        <w:trPr>
          <w:cantSplit/>
          <w:trHeight w:val="397"/>
          <w:tblCellSpacing w:w="20" w:type="dxa"/>
        </w:trPr>
        <w:tc>
          <w:tcPr>
            <w:tcW w:w="2087" w:type="dxa"/>
            <w:vAlign w:val="center"/>
          </w:tcPr>
          <w:p w14:paraId="69D31776" w14:textId="77777777" w:rsidR="00145444" w:rsidRPr="00145444" w:rsidRDefault="00145444" w:rsidP="00145444">
            <w:pPr>
              <w:rPr>
                <w:b/>
              </w:rPr>
            </w:pPr>
            <w:r w:rsidRPr="00145444">
              <w:rPr>
                <w:b/>
              </w:rPr>
              <w:t>Directorate:</w:t>
            </w:r>
          </w:p>
        </w:tc>
        <w:tc>
          <w:tcPr>
            <w:tcW w:w="8274" w:type="dxa"/>
            <w:vAlign w:val="center"/>
          </w:tcPr>
          <w:p w14:paraId="62380606" w14:textId="77777777" w:rsidR="00145444" w:rsidRPr="00145444" w:rsidRDefault="00145444" w:rsidP="00145444">
            <w:r w:rsidRPr="00145444">
              <w:t>Children’s and Young People’s Service</w:t>
            </w:r>
          </w:p>
        </w:tc>
      </w:tr>
      <w:tr w:rsidR="00145444" w:rsidRPr="00145444" w14:paraId="7174579D" w14:textId="77777777" w:rsidTr="002A361A">
        <w:trPr>
          <w:cantSplit/>
          <w:trHeight w:val="397"/>
          <w:tblCellSpacing w:w="20" w:type="dxa"/>
        </w:trPr>
        <w:tc>
          <w:tcPr>
            <w:tcW w:w="2087" w:type="dxa"/>
            <w:vAlign w:val="center"/>
          </w:tcPr>
          <w:p w14:paraId="6DD768E9" w14:textId="77777777" w:rsidR="00145444" w:rsidRPr="00145444" w:rsidRDefault="00145444" w:rsidP="00145444">
            <w:pPr>
              <w:rPr>
                <w:b/>
              </w:rPr>
            </w:pPr>
            <w:r w:rsidRPr="00145444">
              <w:rPr>
                <w:b/>
              </w:rPr>
              <w:t>School name:</w:t>
            </w:r>
          </w:p>
        </w:tc>
        <w:tc>
          <w:tcPr>
            <w:tcW w:w="8274" w:type="dxa"/>
            <w:vAlign w:val="center"/>
          </w:tcPr>
          <w:p w14:paraId="7BE09300" w14:textId="77777777" w:rsidR="00145444" w:rsidRPr="00145444" w:rsidRDefault="00145444" w:rsidP="00145444">
            <w:r w:rsidRPr="00145444">
              <w:t>Gladstone Road Primary School</w:t>
            </w:r>
          </w:p>
        </w:tc>
      </w:tr>
      <w:tr w:rsidR="00145444" w:rsidRPr="00145444" w14:paraId="3E37FF34" w14:textId="77777777" w:rsidTr="002A361A">
        <w:trPr>
          <w:cantSplit/>
          <w:trHeight w:val="397"/>
          <w:tblCellSpacing w:w="20" w:type="dxa"/>
        </w:trPr>
        <w:tc>
          <w:tcPr>
            <w:tcW w:w="2087" w:type="dxa"/>
            <w:vAlign w:val="center"/>
          </w:tcPr>
          <w:p w14:paraId="1752228A" w14:textId="77777777" w:rsidR="00145444" w:rsidRPr="00145444" w:rsidRDefault="00145444" w:rsidP="00145444">
            <w:pPr>
              <w:rPr>
                <w:b/>
              </w:rPr>
            </w:pPr>
            <w:r w:rsidRPr="00145444">
              <w:rPr>
                <w:b/>
              </w:rPr>
              <w:t>Job family:</w:t>
            </w:r>
          </w:p>
        </w:tc>
        <w:tc>
          <w:tcPr>
            <w:tcW w:w="8274" w:type="dxa"/>
            <w:vAlign w:val="center"/>
          </w:tcPr>
          <w:p w14:paraId="4503CF64" w14:textId="77777777" w:rsidR="00145444" w:rsidRPr="00145444" w:rsidRDefault="00145444" w:rsidP="00145444">
            <w:r w:rsidRPr="00145444">
              <w:rPr>
                <w:rFonts w:eastAsia="Times New Roman"/>
                <w:b/>
              </w:rPr>
              <w:t>E - Education/School</w:t>
            </w:r>
          </w:p>
        </w:tc>
      </w:tr>
      <w:tr w:rsidR="00145444" w:rsidRPr="00145444" w14:paraId="303A5679" w14:textId="77777777" w:rsidTr="002A361A">
        <w:trPr>
          <w:cantSplit/>
          <w:trHeight w:val="397"/>
          <w:tblCellSpacing w:w="20" w:type="dxa"/>
        </w:trPr>
        <w:tc>
          <w:tcPr>
            <w:tcW w:w="2087" w:type="dxa"/>
            <w:vAlign w:val="center"/>
          </w:tcPr>
          <w:p w14:paraId="0546397F" w14:textId="77777777" w:rsidR="00145444" w:rsidRPr="00145444" w:rsidRDefault="00145444" w:rsidP="00145444">
            <w:pPr>
              <w:rPr>
                <w:b/>
              </w:rPr>
            </w:pPr>
            <w:r w:rsidRPr="00145444">
              <w:rPr>
                <w:b/>
              </w:rPr>
              <w:t>Date of issue:</w:t>
            </w:r>
          </w:p>
        </w:tc>
        <w:tc>
          <w:tcPr>
            <w:tcW w:w="8274" w:type="dxa"/>
            <w:vAlign w:val="center"/>
          </w:tcPr>
          <w:p w14:paraId="72187B2D" w14:textId="77777777" w:rsidR="00145444" w:rsidRPr="00145444" w:rsidRDefault="00145444" w:rsidP="00145444">
            <w:r w:rsidRPr="00145444">
              <w:t>January 2025</w:t>
            </w:r>
          </w:p>
        </w:tc>
      </w:tr>
    </w:tbl>
    <w:p w14:paraId="2793B34D" w14:textId="77777777" w:rsidR="008F55AB" w:rsidRDefault="008F55AB" w:rsidP="00B856F1">
      <w:pPr>
        <w:rPr>
          <w:rFonts w:ascii="Arial" w:hAnsi="Arial" w:cs="Arial"/>
        </w:rPr>
      </w:pPr>
    </w:p>
    <w:tbl>
      <w:tblPr>
        <w:tblStyle w:val="LightList-Accent61"/>
        <w:tblW w:w="10480" w:type="dxa"/>
        <w:jc w:val="center"/>
        <w:tblLayout w:type="fixed"/>
        <w:tblLook w:val="04A0" w:firstRow="1" w:lastRow="0" w:firstColumn="1" w:lastColumn="0" w:noHBand="0" w:noVBand="1"/>
      </w:tblPr>
      <w:tblGrid>
        <w:gridCol w:w="10480"/>
      </w:tblGrid>
      <w:tr w:rsidR="00145444" w:rsidRPr="00145444" w14:paraId="2F8E78CA" w14:textId="77777777" w:rsidTr="002A361A">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10480" w:type="dxa"/>
            <w:tcBorders>
              <w:top w:val="single" w:sz="8" w:space="0" w:color="005489"/>
              <w:left w:val="single" w:sz="8" w:space="0" w:color="005489"/>
              <w:bottom w:val="single" w:sz="8" w:space="0" w:color="005489"/>
              <w:right w:val="single" w:sz="8" w:space="0" w:color="005489"/>
            </w:tcBorders>
            <w:shd w:val="clear" w:color="auto" w:fill="005489"/>
            <w:vAlign w:val="center"/>
          </w:tcPr>
          <w:p w14:paraId="58898A60" w14:textId="77777777" w:rsidR="00145444" w:rsidRPr="00145444" w:rsidRDefault="00145444" w:rsidP="00145444">
            <w:pPr>
              <w:spacing w:after="200" w:line="276" w:lineRule="auto"/>
              <w:rPr>
                <w:rFonts w:ascii="Arial" w:hAnsi="Arial" w:cs="Arial"/>
                <w:sz w:val="24"/>
                <w:szCs w:val="24"/>
              </w:rPr>
            </w:pPr>
            <w:r w:rsidRPr="00145444">
              <w:rPr>
                <w:rFonts w:ascii="Arial" w:eastAsia="Times New Roman" w:hAnsi="Arial" w:cs="Arial"/>
                <w:sz w:val="24"/>
                <w:szCs w:val="24"/>
              </w:rPr>
              <w:t>Context Statement</w:t>
            </w:r>
          </w:p>
        </w:tc>
      </w:tr>
      <w:tr w:rsidR="00145444" w:rsidRPr="00145444" w14:paraId="2B661F29" w14:textId="77777777" w:rsidTr="002A361A">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10480" w:type="dxa"/>
            <w:tcBorders>
              <w:top w:val="single" w:sz="8" w:space="0" w:color="005489"/>
              <w:left w:val="single" w:sz="8" w:space="0" w:color="005489"/>
              <w:bottom w:val="single" w:sz="8" w:space="0" w:color="005489"/>
              <w:right w:val="single" w:sz="8" w:space="0" w:color="005489"/>
            </w:tcBorders>
            <w:vAlign w:val="center"/>
          </w:tcPr>
          <w:p w14:paraId="07BCB727" w14:textId="77777777" w:rsidR="00145444" w:rsidRPr="002A361A" w:rsidRDefault="00145444" w:rsidP="002A361A">
            <w:pPr>
              <w:pStyle w:val="ListParagraph"/>
              <w:numPr>
                <w:ilvl w:val="0"/>
                <w:numId w:val="11"/>
              </w:numPr>
              <w:rPr>
                <w:rFonts w:ascii="Arial" w:hAnsi="Arial" w:cs="Arial"/>
                <w:b w:val="0"/>
                <w:bCs w:val="0"/>
                <w:sz w:val="24"/>
                <w:szCs w:val="24"/>
              </w:rPr>
            </w:pPr>
            <w:bookmarkStart w:id="2" w:name="_Hlk181976467"/>
            <w:r w:rsidRPr="002A361A">
              <w:rPr>
                <w:rFonts w:ascii="Arial" w:hAnsi="Arial" w:cs="Arial"/>
                <w:b w:val="0"/>
                <w:bCs w:val="0"/>
                <w:sz w:val="24"/>
                <w:szCs w:val="24"/>
              </w:rPr>
              <w:t xml:space="preserve">This school is committed to safeguarding and promoting the welfare of our pupils and young people. We have a robust Child Protection </w:t>
            </w:r>
            <w:proofErr w:type="gramStart"/>
            <w:r w:rsidRPr="002A361A">
              <w:rPr>
                <w:rFonts w:ascii="Arial" w:hAnsi="Arial" w:cs="Arial"/>
                <w:b w:val="0"/>
                <w:bCs w:val="0"/>
                <w:sz w:val="24"/>
                <w:szCs w:val="24"/>
              </w:rPr>
              <w:t>Policy</w:t>
            </w:r>
            <w:proofErr w:type="gramEnd"/>
            <w:r w:rsidRPr="002A361A">
              <w:rPr>
                <w:rFonts w:ascii="Arial" w:hAnsi="Arial" w:cs="Arial"/>
                <w:b w:val="0"/>
                <w:bCs w:val="0"/>
                <w:sz w:val="24"/>
                <w:szCs w:val="24"/>
              </w:rPr>
              <w:t xml:space="preserve"> and all staff will receive training relevant to their role at induction and throughout employment at the School. We expect all staff and volunteers to share this commitment. This post is subject to a satisfactory enhanced Disclosure and Barring Service criminal records check for work with children.</w:t>
            </w:r>
          </w:p>
          <w:p w14:paraId="41654979" w14:textId="77777777" w:rsidR="00145444" w:rsidRPr="00145444" w:rsidRDefault="00145444" w:rsidP="002A361A">
            <w:pPr>
              <w:contextualSpacing/>
              <w:rPr>
                <w:rFonts w:ascii="Arial" w:hAnsi="Arial" w:cs="Arial"/>
                <w:b w:val="0"/>
                <w:bCs w:val="0"/>
                <w:sz w:val="24"/>
                <w:szCs w:val="24"/>
              </w:rPr>
            </w:pPr>
          </w:p>
          <w:bookmarkEnd w:id="2"/>
          <w:p w14:paraId="6DCAF781" w14:textId="77777777" w:rsidR="00145444" w:rsidRPr="002A361A" w:rsidRDefault="00145444" w:rsidP="002A361A">
            <w:pPr>
              <w:pStyle w:val="ListParagraph"/>
              <w:numPr>
                <w:ilvl w:val="0"/>
                <w:numId w:val="11"/>
              </w:numPr>
              <w:rPr>
                <w:rFonts w:ascii="Arial" w:hAnsi="Arial" w:cs="Arial"/>
                <w:b w:val="0"/>
                <w:bCs w:val="0"/>
                <w:sz w:val="24"/>
                <w:szCs w:val="24"/>
              </w:rPr>
            </w:pPr>
            <w:r w:rsidRPr="002A361A">
              <w:rPr>
                <w:rFonts w:ascii="Arial" w:hAnsi="Arial" w:cs="Arial"/>
                <w:b w:val="0"/>
                <w:bCs w:val="0"/>
                <w:sz w:val="24"/>
                <w:szCs w:val="24"/>
              </w:rPr>
              <w:t xml:space="preserve">The school is committed to supporting the needs of all children so that they can fulfil their full potential. This includes supporting children with their Social, Emotional and Mental Health (SEMH) needs and wellbeing. We expect all staff and volunteers to share this commitment. </w:t>
            </w:r>
          </w:p>
          <w:p w14:paraId="0C43D1F8" w14:textId="77777777" w:rsidR="002A361A" w:rsidRPr="00145444" w:rsidRDefault="002A361A" w:rsidP="002A361A">
            <w:pPr>
              <w:contextualSpacing/>
              <w:rPr>
                <w:rFonts w:ascii="Arial" w:hAnsi="Arial" w:cs="Arial"/>
                <w:b w:val="0"/>
                <w:bCs w:val="0"/>
                <w:sz w:val="24"/>
                <w:szCs w:val="24"/>
              </w:rPr>
            </w:pPr>
          </w:p>
          <w:p w14:paraId="29D75029" w14:textId="77777777" w:rsidR="002A361A" w:rsidRPr="002A361A" w:rsidRDefault="00145444" w:rsidP="002A361A">
            <w:pPr>
              <w:pStyle w:val="ListParagraph"/>
              <w:numPr>
                <w:ilvl w:val="0"/>
                <w:numId w:val="11"/>
              </w:numPr>
              <w:rPr>
                <w:rFonts w:ascii="Arial" w:hAnsi="Arial" w:cs="Arial"/>
                <w:b w:val="0"/>
                <w:bCs w:val="0"/>
                <w:sz w:val="24"/>
                <w:szCs w:val="24"/>
              </w:rPr>
            </w:pPr>
            <w:r w:rsidRPr="002A361A">
              <w:rPr>
                <w:rFonts w:ascii="Arial" w:hAnsi="Arial" w:cs="Arial"/>
                <w:b w:val="0"/>
                <w:bCs w:val="0"/>
                <w:sz w:val="24"/>
                <w:szCs w:val="24"/>
              </w:rPr>
              <w:t>The school supports access to the curriculum for all children as part of NYC’s commitment to inclusive education</w:t>
            </w:r>
            <w:r w:rsidR="002A361A" w:rsidRPr="002A361A">
              <w:rPr>
                <w:rFonts w:ascii="Arial" w:hAnsi="Arial" w:cs="Arial"/>
                <w:b w:val="0"/>
                <w:bCs w:val="0"/>
                <w:sz w:val="24"/>
                <w:szCs w:val="24"/>
              </w:rPr>
              <w:t>.</w:t>
            </w:r>
            <w:bookmarkStart w:id="3" w:name="_Hlk169714261"/>
          </w:p>
          <w:p w14:paraId="3DA8701B" w14:textId="77777777" w:rsidR="002A361A" w:rsidRPr="002A361A" w:rsidRDefault="002A361A" w:rsidP="002A361A">
            <w:pPr>
              <w:contextualSpacing/>
              <w:rPr>
                <w:rFonts w:ascii="Arial" w:hAnsi="Arial" w:cs="Arial"/>
                <w:b w:val="0"/>
                <w:bCs w:val="0"/>
                <w:sz w:val="24"/>
                <w:szCs w:val="24"/>
              </w:rPr>
            </w:pPr>
          </w:p>
          <w:p w14:paraId="18B00783" w14:textId="442AEBE4" w:rsidR="00145444" w:rsidRPr="002A361A" w:rsidRDefault="00145444" w:rsidP="002A361A">
            <w:pPr>
              <w:pStyle w:val="ListParagraph"/>
              <w:numPr>
                <w:ilvl w:val="0"/>
                <w:numId w:val="11"/>
              </w:numPr>
              <w:rPr>
                <w:rFonts w:ascii="Arial" w:hAnsi="Arial" w:cs="Arial"/>
                <w:b w:val="0"/>
                <w:bCs w:val="0"/>
                <w:sz w:val="24"/>
                <w:szCs w:val="24"/>
              </w:rPr>
            </w:pPr>
            <w:r w:rsidRPr="002A361A">
              <w:rPr>
                <w:rFonts w:ascii="Arial" w:hAnsi="Arial" w:cs="Arial"/>
                <w:b w:val="0"/>
                <w:bCs w:val="0"/>
                <w:sz w:val="24"/>
                <w:szCs w:val="24"/>
              </w:rPr>
              <w:t>The school is inclusive to all children and will support their individual needs. In line with the school’s commitment to ensure access to education for all children, the school may require staff to support children/s medical needs (loco parentis) in line with a healthcare plan. Where required, additional training will be provided as appropriate, and an additional allowance may be an entitlement whilst undertaking such duties</w:t>
            </w:r>
            <w:bookmarkEnd w:id="3"/>
            <w:r w:rsidRPr="002A361A">
              <w:rPr>
                <w:rFonts w:ascii="Arial" w:hAnsi="Arial" w:cs="Arial"/>
                <w:b w:val="0"/>
                <w:bCs w:val="0"/>
                <w:sz w:val="24"/>
                <w:szCs w:val="24"/>
              </w:rPr>
              <w:t xml:space="preserve">. </w:t>
            </w:r>
          </w:p>
          <w:p w14:paraId="1494A1AC" w14:textId="77777777" w:rsidR="00145444" w:rsidRPr="00145444" w:rsidRDefault="00145444" w:rsidP="002A361A">
            <w:pPr>
              <w:contextualSpacing/>
              <w:rPr>
                <w:rFonts w:ascii="Arial" w:hAnsi="Arial" w:cs="Arial"/>
                <w:b w:val="0"/>
                <w:bCs w:val="0"/>
                <w:sz w:val="24"/>
                <w:szCs w:val="24"/>
              </w:rPr>
            </w:pPr>
          </w:p>
          <w:p w14:paraId="341CFBDD" w14:textId="7904A5DC" w:rsidR="00145444" w:rsidRPr="002A361A" w:rsidRDefault="00145444" w:rsidP="002A361A">
            <w:pPr>
              <w:pStyle w:val="ListParagraph"/>
              <w:numPr>
                <w:ilvl w:val="0"/>
                <w:numId w:val="11"/>
              </w:numPr>
              <w:rPr>
                <w:rFonts w:ascii="Arial" w:hAnsi="Arial" w:cs="Arial"/>
                <w:b w:val="0"/>
                <w:bCs w:val="0"/>
                <w:sz w:val="24"/>
                <w:szCs w:val="24"/>
              </w:rPr>
            </w:pPr>
            <w:r w:rsidRPr="002A361A">
              <w:rPr>
                <w:rFonts w:ascii="Arial" w:hAnsi="Arial" w:cs="Arial"/>
                <w:b w:val="0"/>
                <w:bCs w:val="0"/>
                <w:sz w:val="24"/>
                <w:szCs w:val="24"/>
              </w:rPr>
              <w:t>All school employees are responsible for contributing to a learning environment that is innovative, engaging, happy and fulfilling for all pupils, and for ensuring all pupils’ safety and welfare</w:t>
            </w:r>
            <w:r w:rsidR="002A361A" w:rsidRPr="002A361A">
              <w:rPr>
                <w:rFonts w:ascii="Arial" w:hAnsi="Arial" w:cs="Arial"/>
                <w:b w:val="0"/>
                <w:bCs w:val="0"/>
                <w:sz w:val="24"/>
                <w:szCs w:val="24"/>
              </w:rPr>
              <w:t>.</w:t>
            </w:r>
          </w:p>
          <w:p w14:paraId="58B57433" w14:textId="77777777" w:rsidR="002A361A" w:rsidRDefault="002A361A" w:rsidP="002A361A">
            <w:pPr>
              <w:contextualSpacing/>
              <w:rPr>
                <w:rFonts w:ascii="Arial" w:hAnsi="Arial" w:cs="Arial"/>
                <w:sz w:val="24"/>
                <w:szCs w:val="24"/>
              </w:rPr>
            </w:pPr>
          </w:p>
          <w:p w14:paraId="4EE692BC" w14:textId="77777777" w:rsidR="002A361A" w:rsidRPr="00145444" w:rsidRDefault="002A361A" w:rsidP="002A361A">
            <w:pPr>
              <w:contextualSpacing/>
              <w:rPr>
                <w:rFonts w:ascii="Arial" w:hAnsi="Arial" w:cs="Arial"/>
                <w:b w:val="0"/>
                <w:bCs w:val="0"/>
                <w:sz w:val="24"/>
                <w:szCs w:val="24"/>
              </w:rPr>
            </w:pPr>
          </w:p>
          <w:p w14:paraId="3DCD899B" w14:textId="77777777" w:rsidR="002A361A" w:rsidRPr="002A361A" w:rsidRDefault="00145444" w:rsidP="002A361A">
            <w:pPr>
              <w:pStyle w:val="ListParagraph"/>
              <w:numPr>
                <w:ilvl w:val="0"/>
                <w:numId w:val="11"/>
              </w:numPr>
              <w:rPr>
                <w:rFonts w:ascii="Arial" w:hAnsi="Arial" w:cs="Arial"/>
                <w:b w:val="0"/>
                <w:bCs w:val="0"/>
                <w:sz w:val="24"/>
                <w:szCs w:val="24"/>
              </w:rPr>
            </w:pPr>
            <w:r w:rsidRPr="002A361A">
              <w:rPr>
                <w:rFonts w:ascii="Arial" w:hAnsi="Arial" w:cs="Arial"/>
                <w:b w:val="0"/>
                <w:bCs w:val="0"/>
                <w:sz w:val="24"/>
                <w:szCs w:val="24"/>
              </w:rPr>
              <w:t xml:space="preserve">Advanced Teaching Assistants are based in schools and educational settings, responsible for assisting and contributing to the planning, delivery and evaluation of the </w:t>
            </w:r>
            <w:r w:rsidRPr="002A361A">
              <w:rPr>
                <w:rFonts w:ascii="Arial" w:hAnsi="Arial" w:cs="Arial"/>
                <w:b w:val="0"/>
                <w:bCs w:val="0"/>
                <w:sz w:val="24"/>
                <w:szCs w:val="24"/>
              </w:rPr>
              <w:lastRenderedPageBreak/>
              <w:t>learning process. The postholder will typically work with groups of learners, under the supervision of a qualified teacher. They can be responsible for working within a specific area (e.g. pastoral, behaviour, SEN), depending on the needs of the educational establishment.</w:t>
            </w:r>
            <w:r w:rsidR="002A361A" w:rsidRPr="002A361A">
              <w:rPr>
                <w:rFonts w:ascii="Arial" w:hAnsi="Arial" w:cs="Arial"/>
                <w:b w:val="0"/>
                <w:bCs w:val="0"/>
                <w:sz w:val="24"/>
                <w:szCs w:val="24"/>
              </w:rPr>
              <w:t xml:space="preserve"> </w:t>
            </w:r>
          </w:p>
          <w:p w14:paraId="1124DDCC" w14:textId="77777777" w:rsidR="002A361A" w:rsidRPr="002A361A" w:rsidRDefault="002A361A" w:rsidP="002A361A">
            <w:pPr>
              <w:pStyle w:val="ListParagraph"/>
              <w:rPr>
                <w:rFonts w:ascii="Arial" w:hAnsi="Arial" w:cs="Arial"/>
                <w:b w:val="0"/>
                <w:bCs w:val="0"/>
                <w:sz w:val="24"/>
                <w:szCs w:val="24"/>
              </w:rPr>
            </w:pPr>
          </w:p>
          <w:p w14:paraId="63A77CA8" w14:textId="1E6C5A36" w:rsidR="00145444" w:rsidRPr="002A361A" w:rsidRDefault="00145444" w:rsidP="002A361A">
            <w:pPr>
              <w:pStyle w:val="ListParagraph"/>
              <w:numPr>
                <w:ilvl w:val="0"/>
                <w:numId w:val="11"/>
              </w:numPr>
              <w:rPr>
                <w:rFonts w:ascii="Arial" w:hAnsi="Arial" w:cs="Arial"/>
                <w:b w:val="0"/>
                <w:bCs w:val="0"/>
                <w:sz w:val="24"/>
                <w:szCs w:val="24"/>
              </w:rPr>
            </w:pPr>
            <w:r w:rsidRPr="002A361A">
              <w:rPr>
                <w:rFonts w:ascii="Arial" w:hAnsi="Arial" w:cs="Arial"/>
                <w:b w:val="0"/>
                <w:bCs w:val="0"/>
                <w:sz w:val="24"/>
                <w:szCs w:val="24"/>
              </w:rPr>
              <w:t>Can be responsible for working within a specific work area, e.g. Pastoral, Behaviour or SEN</w:t>
            </w:r>
          </w:p>
        </w:tc>
      </w:tr>
    </w:tbl>
    <w:p w14:paraId="332481DF" w14:textId="77777777" w:rsidR="008F55AB" w:rsidRDefault="008F55AB" w:rsidP="00B856F1">
      <w:pPr>
        <w:rPr>
          <w:rFonts w:ascii="Arial" w:hAnsi="Arial" w:cs="Arial"/>
        </w:rPr>
      </w:pPr>
    </w:p>
    <w:tbl>
      <w:tblPr>
        <w:tblStyle w:val="LightList-Accent62"/>
        <w:tblW w:w="10480" w:type="dxa"/>
        <w:jc w:val="center"/>
        <w:tblBorders>
          <w:top w:val="single" w:sz="8" w:space="0" w:color="538135"/>
          <w:left w:val="single" w:sz="8" w:space="0" w:color="538135"/>
          <w:bottom w:val="single" w:sz="8" w:space="0" w:color="538135"/>
          <w:right w:val="single" w:sz="8" w:space="0" w:color="538135"/>
          <w:insideH w:val="single" w:sz="8" w:space="0" w:color="538135"/>
          <w:insideV w:val="single" w:sz="8" w:space="0" w:color="538135"/>
        </w:tblBorders>
        <w:tblLayout w:type="fixed"/>
        <w:tblLook w:val="04A0" w:firstRow="1" w:lastRow="0" w:firstColumn="1" w:lastColumn="0" w:noHBand="0" w:noVBand="1"/>
      </w:tblPr>
      <w:tblGrid>
        <w:gridCol w:w="2258"/>
        <w:gridCol w:w="8222"/>
      </w:tblGrid>
      <w:tr w:rsidR="00145444" w:rsidRPr="002A361A" w14:paraId="648D3395" w14:textId="77777777" w:rsidTr="002A361A">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258" w:type="dxa"/>
            <w:shd w:val="clear" w:color="auto" w:fill="538135"/>
            <w:vAlign w:val="center"/>
          </w:tcPr>
          <w:p w14:paraId="4073F85D" w14:textId="77777777" w:rsidR="00145444" w:rsidRPr="00145444" w:rsidRDefault="00145444" w:rsidP="00145444">
            <w:pPr>
              <w:rPr>
                <w:rFonts w:ascii="Arial" w:hAnsi="Arial" w:cs="Arial"/>
                <w:sz w:val="24"/>
                <w:szCs w:val="24"/>
              </w:rPr>
            </w:pPr>
            <w:bookmarkStart w:id="4" w:name="_Hlk228436124"/>
            <w:r w:rsidRPr="00145444">
              <w:rPr>
                <w:rFonts w:ascii="Arial" w:hAnsi="Arial" w:cs="Arial"/>
                <w:sz w:val="24"/>
                <w:szCs w:val="24"/>
              </w:rPr>
              <w:t>Job purpose</w:t>
            </w:r>
          </w:p>
        </w:tc>
        <w:tc>
          <w:tcPr>
            <w:tcW w:w="8222" w:type="dxa"/>
            <w:tcBorders>
              <w:bottom w:val="single" w:sz="8" w:space="0" w:color="538135"/>
            </w:tcBorders>
            <w:shd w:val="clear" w:color="auto" w:fill="538135"/>
            <w:vAlign w:val="center"/>
          </w:tcPr>
          <w:p w14:paraId="3C0BE17A" w14:textId="77777777" w:rsidR="00145444" w:rsidRPr="00AA2F87" w:rsidRDefault="00145444" w:rsidP="00AA2F87">
            <w:pPr>
              <w:pStyle w:val="ListParagraph"/>
              <w:numPr>
                <w:ilvl w:val="0"/>
                <w:numId w:val="12"/>
              </w:num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AA2F87">
              <w:rPr>
                <w:rFonts w:ascii="Arial" w:hAnsi="Arial" w:cs="Arial"/>
                <w:sz w:val="24"/>
                <w:szCs w:val="24"/>
              </w:rPr>
              <w:t xml:space="preserve">To work, under the direction of the class teacher and other appropriate staff, in assisting in and contributing to the planning, delivery and evaluation of the learning process.  The post holder will work in classes, or other appropriate locations with access to support and guidance, supervising groups and /or individual pupils. </w:t>
            </w:r>
          </w:p>
          <w:p w14:paraId="2ED5C90F" w14:textId="77777777" w:rsidR="00145444" w:rsidRPr="00AA2F87" w:rsidRDefault="00145444" w:rsidP="00AA2F87">
            <w:pPr>
              <w:pStyle w:val="ListParagraph"/>
              <w:numPr>
                <w:ilvl w:val="0"/>
                <w:numId w:val="12"/>
              </w:num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AA2F87">
              <w:rPr>
                <w:rFonts w:ascii="Arial" w:hAnsi="Arial" w:cs="Arial"/>
                <w:sz w:val="24"/>
                <w:szCs w:val="24"/>
              </w:rPr>
              <w:t>To assist in the induction and development of classroom support staff as required.</w:t>
            </w:r>
          </w:p>
          <w:p w14:paraId="5A8EFFB7" w14:textId="77777777" w:rsidR="00145444" w:rsidRPr="00AA2F87" w:rsidRDefault="00145444" w:rsidP="00AA2F87">
            <w:pPr>
              <w:pStyle w:val="ListParagraph"/>
              <w:numPr>
                <w:ilvl w:val="0"/>
                <w:numId w:val="12"/>
              </w:num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AA2F87">
              <w:rPr>
                <w:rFonts w:ascii="Arial" w:hAnsi="Arial" w:cs="Arial"/>
                <w:sz w:val="24"/>
                <w:szCs w:val="24"/>
              </w:rPr>
              <w:t xml:space="preserve">To provide support to pupils including promoting pupils’ independence, self-esteem, and social inclusion </w:t>
            </w:r>
          </w:p>
          <w:p w14:paraId="3AF50352" w14:textId="77777777" w:rsidR="00145444" w:rsidRPr="00145444" w:rsidRDefault="00145444" w:rsidP="00145444">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p>
        </w:tc>
      </w:tr>
      <w:tr w:rsidR="00145444" w:rsidRPr="00145444" w14:paraId="4D67F7D2" w14:textId="77777777" w:rsidTr="002A361A">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258" w:type="dxa"/>
            <w:tcBorders>
              <w:top w:val="none" w:sz="0" w:space="0" w:color="auto"/>
              <w:left w:val="none" w:sz="0" w:space="0" w:color="auto"/>
              <w:bottom w:val="none" w:sz="0" w:space="0" w:color="auto"/>
              <w:right w:val="nil"/>
            </w:tcBorders>
            <w:vAlign w:val="center"/>
          </w:tcPr>
          <w:p w14:paraId="1800D052" w14:textId="77777777" w:rsidR="00145444" w:rsidRPr="00145444" w:rsidRDefault="00145444" w:rsidP="00145444">
            <w:pPr>
              <w:rPr>
                <w:rFonts w:ascii="Arial" w:hAnsi="Arial" w:cs="Arial"/>
                <w:sz w:val="24"/>
                <w:szCs w:val="24"/>
              </w:rPr>
            </w:pPr>
            <w:bookmarkStart w:id="5" w:name="_Hlk228436202"/>
            <w:r w:rsidRPr="00145444">
              <w:rPr>
                <w:rFonts w:ascii="Arial" w:hAnsi="Arial" w:cs="Arial"/>
                <w:sz w:val="24"/>
                <w:szCs w:val="24"/>
              </w:rPr>
              <w:t>Supporting Learning and Development:</w:t>
            </w:r>
          </w:p>
        </w:tc>
        <w:tc>
          <w:tcPr>
            <w:tcW w:w="8222" w:type="dxa"/>
            <w:tcBorders>
              <w:top w:val="none" w:sz="0" w:space="0" w:color="auto"/>
              <w:left w:val="nil"/>
              <w:bottom w:val="none" w:sz="0" w:space="0" w:color="auto"/>
              <w:right w:val="none" w:sz="0" w:space="0" w:color="auto"/>
            </w:tcBorders>
            <w:vAlign w:val="center"/>
          </w:tcPr>
          <w:p w14:paraId="7244908F" w14:textId="77777777" w:rsidR="00145444" w:rsidRPr="00145444" w:rsidRDefault="00145444" w:rsidP="002A361A">
            <w:pPr>
              <w:numPr>
                <w:ilvl w:val="0"/>
                <w:numId w:val="7"/>
              </w:num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45444">
              <w:rPr>
                <w:rFonts w:ascii="Arial" w:hAnsi="Arial" w:cs="Arial"/>
                <w:sz w:val="24"/>
                <w:szCs w:val="24"/>
              </w:rPr>
              <w:t>Assist in the planning and evaluation of learning and SEMH activities with the teacher. Deliver learning activities for individuals and groups of pupils under the professional direction and supervision of a qualified teacher, differentiating and adapting learning programmes to support the needs of allocated pupils</w:t>
            </w:r>
          </w:p>
          <w:p w14:paraId="4B6AB5AF" w14:textId="77777777" w:rsidR="00145444" w:rsidRPr="00145444" w:rsidRDefault="00145444" w:rsidP="002A361A">
            <w:pPr>
              <w:numPr>
                <w:ilvl w:val="0"/>
                <w:numId w:val="7"/>
              </w:num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sidRPr="00145444">
              <w:rPr>
                <w:rFonts w:ascii="Arial" w:hAnsi="Arial" w:cs="Arial"/>
                <w:sz w:val="24"/>
                <w:szCs w:val="24"/>
              </w:rPr>
              <w:t>Support pupils with special educational needs through assisting with the delivery of specific learning programmes in line with the individual education plan (IEP) targets and to IEP reviews, for example through working one to one or with a small group on phonics catch-up activities.</w:t>
            </w:r>
          </w:p>
          <w:p w14:paraId="57C8DE9A" w14:textId="77777777" w:rsidR="00145444" w:rsidRPr="00145444" w:rsidRDefault="00145444" w:rsidP="002A361A">
            <w:pPr>
              <w:numPr>
                <w:ilvl w:val="0"/>
                <w:numId w:val="7"/>
              </w:num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45444">
              <w:rPr>
                <w:rFonts w:ascii="Arial" w:hAnsi="Arial" w:cs="Arial"/>
                <w:sz w:val="24"/>
                <w:szCs w:val="24"/>
              </w:rPr>
              <w:t xml:space="preserve">Support the facilitation of pupils’ access to educational provision as indicated by their Education, Health and Care Plan, where appropriately delegated </w:t>
            </w:r>
          </w:p>
          <w:p w14:paraId="5010A697" w14:textId="77777777" w:rsidR="00145444" w:rsidRPr="00145444" w:rsidRDefault="00145444" w:rsidP="002A361A">
            <w:pPr>
              <w:numPr>
                <w:ilvl w:val="0"/>
                <w:numId w:val="7"/>
              </w:num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45444">
              <w:rPr>
                <w:rFonts w:ascii="Arial" w:hAnsi="Arial" w:cs="Arial"/>
                <w:sz w:val="24"/>
                <w:szCs w:val="24"/>
              </w:rPr>
              <w:t>With the class/subject teacher, plan and deliver small group interventions, with clear objectives and appropriate learning outcomes</w:t>
            </w:r>
          </w:p>
          <w:p w14:paraId="29D3D73B" w14:textId="77777777" w:rsidR="00145444" w:rsidRPr="00145444" w:rsidRDefault="00145444" w:rsidP="002A361A">
            <w:pPr>
              <w:numPr>
                <w:ilvl w:val="0"/>
                <w:numId w:val="7"/>
              </w:num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45444">
              <w:rPr>
                <w:rFonts w:ascii="Arial" w:hAnsi="Arial" w:cs="Arial"/>
                <w:sz w:val="24"/>
                <w:szCs w:val="24"/>
              </w:rPr>
              <w:t>Monitor and record pupil responses and learning achievements and give appropriate feedback to teachers towards the overall assessment of pupil progress and attainment made by the teacher and other professionals</w:t>
            </w:r>
          </w:p>
          <w:p w14:paraId="3EF4CD3F" w14:textId="77777777" w:rsidR="00145444" w:rsidRPr="00145444" w:rsidRDefault="00145444" w:rsidP="002A361A">
            <w:pPr>
              <w:numPr>
                <w:ilvl w:val="0"/>
                <w:numId w:val="7"/>
              </w:num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45444">
              <w:rPr>
                <w:rFonts w:ascii="Arial" w:hAnsi="Arial" w:cs="Arial"/>
                <w:sz w:val="24"/>
                <w:szCs w:val="24"/>
              </w:rPr>
              <w:t>Interact with pupils in ways that support the development of their ability to think and learn, including the use of careful questioning</w:t>
            </w:r>
          </w:p>
          <w:p w14:paraId="5072C96B" w14:textId="77777777" w:rsidR="00145444" w:rsidRPr="00145444" w:rsidRDefault="00145444" w:rsidP="002A361A">
            <w:pPr>
              <w:numPr>
                <w:ilvl w:val="0"/>
                <w:numId w:val="7"/>
              </w:num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45444">
              <w:rPr>
                <w:rFonts w:ascii="Arial" w:hAnsi="Arial" w:cs="Arial"/>
                <w:sz w:val="24"/>
                <w:szCs w:val="24"/>
              </w:rPr>
              <w:t>Support and assist in the development and implementation of appropriate behaviour management strategies in accordance with whole school policy</w:t>
            </w:r>
          </w:p>
          <w:p w14:paraId="5EA5FE69" w14:textId="77777777" w:rsidR="00145444" w:rsidRPr="00145444" w:rsidRDefault="00145444" w:rsidP="002A361A">
            <w:pPr>
              <w:numPr>
                <w:ilvl w:val="0"/>
                <w:numId w:val="7"/>
              </w:num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45444">
              <w:rPr>
                <w:rFonts w:ascii="Arial" w:hAnsi="Arial" w:cs="Arial"/>
                <w:sz w:val="24"/>
                <w:szCs w:val="24"/>
              </w:rPr>
              <w:t>Take account of the effects of different parenting approaches, backgrounds and routines, and be involved in home school liaison, as directed by the class/subject teacher</w:t>
            </w:r>
          </w:p>
          <w:p w14:paraId="211DFB9B" w14:textId="77777777" w:rsidR="00145444" w:rsidRPr="00145444" w:rsidRDefault="00145444" w:rsidP="002A361A">
            <w:pPr>
              <w:numPr>
                <w:ilvl w:val="0"/>
                <w:numId w:val="7"/>
              </w:num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sidRPr="00145444">
              <w:rPr>
                <w:rFonts w:ascii="Arial" w:hAnsi="Arial" w:cs="Arial"/>
                <w:sz w:val="24"/>
                <w:szCs w:val="24"/>
              </w:rPr>
              <w:lastRenderedPageBreak/>
              <w:t xml:space="preserve">Support pupils in their social and emotional wellbeing, in implementing related programmes, including those with additional SEND and wellbeing needs, physical needs and medical needs with training, encouraging and modelling positive behaviour in line with school policy. </w:t>
            </w:r>
          </w:p>
          <w:p w14:paraId="164A2DA5" w14:textId="77777777" w:rsidR="00145444" w:rsidRPr="00145444" w:rsidRDefault="00145444" w:rsidP="002A361A">
            <w:pPr>
              <w:numPr>
                <w:ilvl w:val="0"/>
                <w:numId w:val="7"/>
              </w:num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45444">
              <w:rPr>
                <w:rFonts w:ascii="Arial" w:hAnsi="Arial" w:cs="Arial"/>
                <w:sz w:val="24"/>
                <w:szCs w:val="24"/>
              </w:rPr>
              <w:t xml:space="preserve">Escort and supervise pupils on educational visits and out of </w:t>
            </w:r>
            <w:proofErr w:type="gramStart"/>
            <w:r w:rsidRPr="00145444">
              <w:rPr>
                <w:rFonts w:ascii="Arial" w:hAnsi="Arial" w:cs="Arial"/>
                <w:sz w:val="24"/>
                <w:szCs w:val="24"/>
              </w:rPr>
              <w:t>schools</w:t>
            </w:r>
            <w:proofErr w:type="gramEnd"/>
            <w:r w:rsidRPr="00145444">
              <w:rPr>
                <w:rFonts w:ascii="Arial" w:hAnsi="Arial" w:cs="Arial"/>
                <w:sz w:val="24"/>
                <w:szCs w:val="24"/>
              </w:rPr>
              <w:t xml:space="preserve"> activities under the supervision of a teacher</w:t>
            </w:r>
          </w:p>
          <w:p w14:paraId="36C5DF98" w14:textId="77777777" w:rsidR="00145444" w:rsidRPr="00145444" w:rsidRDefault="00145444" w:rsidP="002A361A">
            <w:pPr>
              <w:numPr>
                <w:ilvl w:val="0"/>
                <w:numId w:val="7"/>
              </w:num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145444">
              <w:rPr>
                <w:rFonts w:ascii="Arial" w:hAnsi="Arial" w:cs="Arial"/>
                <w:sz w:val="24"/>
                <w:szCs w:val="24"/>
              </w:rPr>
              <w:t>Undertake allocated supervision during breaktimes as required</w:t>
            </w:r>
          </w:p>
          <w:p w14:paraId="601F9D16" w14:textId="77777777" w:rsidR="00145444" w:rsidRPr="00145444" w:rsidRDefault="00145444" w:rsidP="002A361A">
            <w:pPr>
              <w:numPr>
                <w:ilvl w:val="0"/>
                <w:numId w:val="7"/>
              </w:num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45444">
              <w:rPr>
                <w:rFonts w:ascii="Arial" w:hAnsi="Arial" w:cs="Arial"/>
                <w:color w:val="000000"/>
                <w:sz w:val="24"/>
                <w:szCs w:val="24"/>
              </w:rPr>
              <w:t xml:space="preserve">Contribute to effective assessment and planning by supporting the monitoring, recording and reporting of pupil performance and progress as appropriate to the level of the role, for example through feeding back to the class teacher about progress that the pupil has made during a learning activity.  </w:t>
            </w:r>
            <w:bookmarkStart w:id="6" w:name="_Hlk181976731"/>
          </w:p>
          <w:p w14:paraId="37DA5126" w14:textId="77777777" w:rsidR="00145444" w:rsidRPr="00145444" w:rsidRDefault="00145444" w:rsidP="002A361A">
            <w:pPr>
              <w:numPr>
                <w:ilvl w:val="0"/>
                <w:numId w:val="7"/>
              </w:num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145444">
              <w:rPr>
                <w:rFonts w:ascii="Arial" w:hAnsi="Arial" w:cs="Arial"/>
                <w:color w:val="000000"/>
                <w:sz w:val="24"/>
                <w:szCs w:val="24"/>
              </w:rPr>
              <w:t>Prepare for lessons appropriately including reading of materials shared prior.</w:t>
            </w:r>
            <w:bookmarkEnd w:id="6"/>
          </w:p>
        </w:tc>
      </w:tr>
      <w:tr w:rsidR="00145444" w:rsidRPr="00145444" w14:paraId="29F771CA" w14:textId="77777777" w:rsidTr="002A361A">
        <w:trPr>
          <w:trHeight w:val="397"/>
          <w:jc w:val="center"/>
        </w:trPr>
        <w:tc>
          <w:tcPr>
            <w:cnfStyle w:val="001000000000" w:firstRow="0" w:lastRow="0" w:firstColumn="1" w:lastColumn="0" w:oddVBand="0" w:evenVBand="0" w:oddHBand="0" w:evenHBand="0" w:firstRowFirstColumn="0" w:firstRowLastColumn="0" w:lastRowFirstColumn="0" w:lastRowLastColumn="0"/>
            <w:tcW w:w="2258" w:type="dxa"/>
            <w:tcBorders>
              <w:right w:val="nil"/>
            </w:tcBorders>
            <w:vAlign w:val="center"/>
          </w:tcPr>
          <w:p w14:paraId="289B050A" w14:textId="77777777" w:rsidR="00145444" w:rsidRPr="00145444" w:rsidRDefault="00145444" w:rsidP="00145444">
            <w:pPr>
              <w:rPr>
                <w:rFonts w:ascii="Arial" w:hAnsi="Arial" w:cs="Arial"/>
                <w:sz w:val="24"/>
                <w:szCs w:val="24"/>
              </w:rPr>
            </w:pPr>
            <w:r w:rsidRPr="00145444">
              <w:rPr>
                <w:rFonts w:ascii="Arial" w:hAnsi="Arial" w:cs="Arial"/>
                <w:sz w:val="24"/>
                <w:szCs w:val="24"/>
              </w:rPr>
              <w:lastRenderedPageBreak/>
              <w:t>Communication:</w:t>
            </w:r>
          </w:p>
        </w:tc>
        <w:tc>
          <w:tcPr>
            <w:tcW w:w="8222" w:type="dxa"/>
            <w:tcBorders>
              <w:left w:val="nil"/>
            </w:tcBorders>
            <w:vAlign w:val="center"/>
          </w:tcPr>
          <w:p w14:paraId="5E1D0AA0" w14:textId="77777777" w:rsidR="00145444" w:rsidRPr="00145444" w:rsidRDefault="00145444" w:rsidP="002A361A">
            <w:pPr>
              <w:numPr>
                <w:ilvl w:val="0"/>
                <w:numId w:val="7"/>
              </w:numPr>
              <w:tabs>
                <w:tab w:val="left" w:pos="448"/>
              </w:tabs>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45444">
              <w:rPr>
                <w:rFonts w:ascii="Arial" w:hAnsi="Arial" w:cs="Arial"/>
                <w:sz w:val="24"/>
                <w:szCs w:val="24"/>
              </w:rPr>
              <w:t>Establish rapport and respectful, trusting relationships and communicate effectively with pupils, their families and carers, and other agencies / professionals</w:t>
            </w:r>
          </w:p>
          <w:p w14:paraId="1B2D8C98" w14:textId="77777777" w:rsidR="00145444" w:rsidRPr="00145444" w:rsidRDefault="00145444" w:rsidP="002A361A">
            <w:pPr>
              <w:numPr>
                <w:ilvl w:val="0"/>
                <w:numId w:val="7"/>
              </w:numPr>
              <w:tabs>
                <w:tab w:val="left" w:pos="448"/>
              </w:tabs>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45444">
              <w:rPr>
                <w:rFonts w:ascii="Arial" w:hAnsi="Arial" w:cs="Arial"/>
                <w:sz w:val="24"/>
                <w:szCs w:val="24"/>
              </w:rPr>
              <w:t>Initiate appropriate and effective communication with the class teacher, and other professionals, forging and sustaining relationships across agencies</w:t>
            </w:r>
          </w:p>
          <w:p w14:paraId="3D776F59" w14:textId="77777777" w:rsidR="00145444" w:rsidRPr="00145444" w:rsidRDefault="00145444" w:rsidP="002A361A">
            <w:pPr>
              <w:numPr>
                <w:ilvl w:val="0"/>
                <w:numId w:val="7"/>
              </w:num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bookmarkStart w:id="7" w:name="_Hlk181976759"/>
            <w:r w:rsidRPr="00145444">
              <w:rPr>
                <w:rFonts w:ascii="Arial" w:hAnsi="Arial" w:cs="Arial"/>
                <w:sz w:val="24"/>
                <w:szCs w:val="24"/>
              </w:rPr>
              <w:t>Be clear about the level of instruction, procedures and guidance that this role works within</w:t>
            </w:r>
            <w:bookmarkEnd w:id="7"/>
          </w:p>
        </w:tc>
      </w:tr>
      <w:tr w:rsidR="00145444" w:rsidRPr="00145444" w14:paraId="037D2201" w14:textId="77777777" w:rsidTr="002A361A">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258" w:type="dxa"/>
            <w:tcBorders>
              <w:top w:val="none" w:sz="0" w:space="0" w:color="auto"/>
              <w:left w:val="none" w:sz="0" w:space="0" w:color="auto"/>
              <w:bottom w:val="none" w:sz="0" w:space="0" w:color="auto"/>
              <w:right w:val="nil"/>
            </w:tcBorders>
            <w:vAlign w:val="center"/>
          </w:tcPr>
          <w:p w14:paraId="14D51EAA" w14:textId="77777777" w:rsidR="00145444" w:rsidRPr="00145444" w:rsidRDefault="00145444" w:rsidP="00145444">
            <w:pPr>
              <w:rPr>
                <w:rFonts w:ascii="Arial" w:hAnsi="Arial" w:cs="Arial"/>
                <w:sz w:val="24"/>
                <w:szCs w:val="24"/>
              </w:rPr>
            </w:pPr>
            <w:r w:rsidRPr="00145444">
              <w:rPr>
                <w:rFonts w:ascii="Arial" w:hAnsi="Arial" w:cs="Arial"/>
                <w:sz w:val="24"/>
                <w:szCs w:val="24"/>
              </w:rPr>
              <w:t>Sharing Information:</w:t>
            </w:r>
          </w:p>
        </w:tc>
        <w:tc>
          <w:tcPr>
            <w:tcW w:w="8222" w:type="dxa"/>
            <w:tcBorders>
              <w:top w:val="none" w:sz="0" w:space="0" w:color="auto"/>
              <w:left w:val="nil"/>
              <w:bottom w:val="none" w:sz="0" w:space="0" w:color="auto"/>
              <w:right w:val="none" w:sz="0" w:space="0" w:color="auto"/>
            </w:tcBorders>
            <w:vAlign w:val="center"/>
          </w:tcPr>
          <w:p w14:paraId="4F060FC9" w14:textId="77777777" w:rsidR="00145444" w:rsidRPr="00145444" w:rsidRDefault="00145444" w:rsidP="002A361A">
            <w:pPr>
              <w:numPr>
                <w:ilvl w:val="0"/>
                <w:numId w:val="7"/>
              </w:num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45444">
              <w:rPr>
                <w:rFonts w:ascii="Arial" w:hAnsi="Arial" w:cs="Arial"/>
                <w:sz w:val="24"/>
                <w:szCs w:val="24"/>
              </w:rPr>
              <w:t>Assess, record and report on pupils’ attainment and progress within assessment and reporting processes</w:t>
            </w:r>
          </w:p>
          <w:p w14:paraId="36987C6B" w14:textId="77777777" w:rsidR="00145444" w:rsidRPr="00145444" w:rsidRDefault="00145444" w:rsidP="002A361A">
            <w:pPr>
              <w:numPr>
                <w:ilvl w:val="0"/>
                <w:numId w:val="7"/>
              </w:num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45444">
              <w:rPr>
                <w:rFonts w:ascii="Arial" w:hAnsi="Arial" w:cs="Arial"/>
                <w:sz w:val="24"/>
                <w:szCs w:val="24"/>
              </w:rPr>
              <w:t>Participate in meetings with other staff, external professionals and parents regarding pupils, in a support capacity to the teacher, who will normally lead on such matters</w:t>
            </w:r>
          </w:p>
          <w:p w14:paraId="12E9EC04" w14:textId="77777777" w:rsidR="00145444" w:rsidRPr="00145444" w:rsidRDefault="00145444" w:rsidP="002A361A">
            <w:pPr>
              <w:numPr>
                <w:ilvl w:val="0"/>
                <w:numId w:val="7"/>
              </w:num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45444">
              <w:rPr>
                <w:rFonts w:ascii="Arial" w:hAnsi="Arial" w:cs="Arial"/>
                <w:sz w:val="24"/>
                <w:szCs w:val="24"/>
              </w:rPr>
              <w:t xml:space="preserve">Assist in the induction and development of classroom support staff, cascading information and good practice </w:t>
            </w:r>
          </w:p>
          <w:p w14:paraId="33101272" w14:textId="77777777" w:rsidR="00145444" w:rsidRPr="00145444" w:rsidRDefault="00145444" w:rsidP="002A361A">
            <w:pPr>
              <w:numPr>
                <w:ilvl w:val="0"/>
                <w:numId w:val="7"/>
              </w:num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45444">
              <w:rPr>
                <w:rFonts w:ascii="Arial" w:hAnsi="Arial" w:cs="Arial"/>
                <w:sz w:val="24"/>
                <w:szCs w:val="24"/>
              </w:rPr>
              <w:t>Pay due regard to professional boundaries, maintaining appropriate levels of confidentiality</w:t>
            </w:r>
          </w:p>
          <w:p w14:paraId="0AA073B6" w14:textId="77777777" w:rsidR="00145444" w:rsidRPr="00145444" w:rsidRDefault="00145444" w:rsidP="002A361A">
            <w:pPr>
              <w:numPr>
                <w:ilvl w:val="0"/>
                <w:numId w:val="7"/>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45444">
              <w:rPr>
                <w:rFonts w:ascii="Arial" w:hAnsi="Arial" w:cs="Arial"/>
                <w:sz w:val="24"/>
                <w:szCs w:val="24"/>
              </w:rPr>
              <w:t>Participate in staff meetings</w:t>
            </w:r>
          </w:p>
          <w:p w14:paraId="4883CDDB" w14:textId="77777777" w:rsidR="00145444" w:rsidRPr="00145444" w:rsidRDefault="00145444" w:rsidP="002A361A">
            <w:pPr>
              <w:numPr>
                <w:ilvl w:val="0"/>
                <w:numId w:val="7"/>
              </w:num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145444">
              <w:rPr>
                <w:rFonts w:ascii="Arial" w:hAnsi="Arial" w:cs="Arial"/>
                <w:sz w:val="24"/>
                <w:szCs w:val="24"/>
              </w:rPr>
              <w:t>Share information confidentially about pupils with teachers and other professionals as required</w:t>
            </w:r>
          </w:p>
        </w:tc>
      </w:tr>
      <w:bookmarkEnd w:id="4"/>
      <w:bookmarkEnd w:id="5"/>
      <w:tr w:rsidR="00145444" w:rsidRPr="00145444" w14:paraId="4ECC0409" w14:textId="77777777" w:rsidTr="002A361A">
        <w:trPr>
          <w:trHeight w:val="397"/>
          <w:jc w:val="center"/>
        </w:trPr>
        <w:tc>
          <w:tcPr>
            <w:cnfStyle w:val="001000000000" w:firstRow="0" w:lastRow="0" w:firstColumn="1" w:lastColumn="0" w:oddVBand="0" w:evenVBand="0" w:oddHBand="0" w:evenHBand="0" w:firstRowFirstColumn="0" w:firstRowLastColumn="0" w:lastRowFirstColumn="0" w:lastRowLastColumn="0"/>
            <w:tcW w:w="2258" w:type="dxa"/>
            <w:tcBorders>
              <w:right w:val="nil"/>
            </w:tcBorders>
            <w:vAlign w:val="center"/>
          </w:tcPr>
          <w:p w14:paraId="728E32DD" w14:textId="77777777" w:rsidR="00145444" w:rsidRPr="00145444" w:rsidRDefault="00145444" w:rsidP="00145444">
            <w:pPr>
              <w:rPr>
                <w:rFonts w:ascii="Arial" w:hAnsi="Arial" w:cs="Arial"/>
                <w:sz w:val="24"/>
                <w:szCs w:val="24"/>
              </w:rPr>
            </w:pPr>
            <w:r w:rsidRPr="00145444">
              <w:rPr>
                <w:rFonts w:ascii="Arial" w:hAnsi="Arial" w:cs="Arial"/>
                <w:sz w:val="24"/>
                <w:szCs w:val="24"/>
              </w:rPr>
              <w:t>Safeguarding and Promoting the Welfare of Children and Young People:</w:t>
            </w:r>
          </w:p>
        </w:tc>
        <w:tc>
          <w:tcPr>
            <w:tcW w:w="8222" w:type="dxa"/>
            <w:tcBorders>
              <w:left w:val="nil"/>
            </w:tcBorders>
            <w:vAlign w:val="center"/>
          </w:tcPr>
          <w:p w14:paraId="54423275" w14:textId="77777777" w:rsidR="00145444" w:rsidRPr="00145444" w:rsidRDefault="00145444" w:rsidP="002A361A">
            <w:pPr>
              <w:numPr>
                <w:ilvl w:val="0"/>
                <w:numId w:val="7"/>
              </w:num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45444">
              <w:rPr>
                <w:rFonts w:ascii="Arial" w:hAnsi="Arial" w:cs="Arial"/>
                <w:sz w:val="24"/>
                <w:szCs w:val="24"/>
              </w:rPr>
              <w:t xml:space="preserve">Carry out tasks associated with pupil’s personal hygiene and welfare, including personal intimate care, physical and medical needs, whilst encouraging independence </w:t>
            </w:r>
          </w:p>
          <w:p w14:paraId="0A969B2F" w14:textId="77777777" w:rsidR="00145444" w:rsidRPr="00145444" w:rsidRDefault="00145444" w:rsidP="002A361A">
            <w:pPr>
              <w:numPr>
                <w:ilvl w:val="0"/>
                <w:numId w:val="7"/>
              </w:num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45444">
              <w:rPr>
                <w:rFonts w:ascii="Arial" w:hAnsi="Arial" w:cs="Arial"/>
                <w:sz w:val="24"/>
                <w:szCs w:val="24"/>
              </w:rPr>
              <w:t>Be responsible for promoting and safeguarding the welfare and wellbeing of pupils in line with policy and legislation, raising concerns as appropriate</w:t>
            </w:r>
          </w:p>
        </w:tc>
      </w:tr>
      <w:tr w:rsidR="00145444" w:rsidRPr="00145444" w14:paraId="144F49F0" w14:textId="77777777" w:rsidTr="002A361A">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258" w:type="dxa"/>
            <w:tcBorders>
              <w:top w:val="none" w:sz="0" w:space="0" w:color="auto"/>
              <w:left w:val="none" w:sz="0" w:space="0" w:color="auto"/>
              <w:bottom w:val="none" w:sz="0" w:space="0" w:color="auto"/>
              <w:right w:val="nil"/>
            </w:tcBorders>
            <w:vAlign w:val="center"/>
          </w:tcPr>
          <w:p w14:paraId="03C39C53" w14:textId="77777777" w:rsidR="00145444" w:rsidRPr="00145444" w:rsidRDefault="00145444" w:rsidP="00145444">
            <w:pPr>
              <w:rPr>
                <w:rFonts w:ascii="Arial" w:hAnsi="Arial" w:cs="Arial"/>
                <w:sz w:val="24"/>
                <w:szCs w:val="24"/>
              </w:rPr>
            </w:pPr>
            <w:r w:rsidRPr="00145444">
              <w:rPr>
                <w:rFonts w:ascii="Arial" w:hAnsi="Arial" w:cs="Arial"/>
                <w:sz w:val="24"/>
                <w:szCs w:val="24"/>
              </w:rPr>
              <w:t>Administration / Other:</w:t>
            </w:r>
          </w:p>
        </w:tc>
        <w:tc>
          <w:tcPr>
            <w:tcW w:w="8222" w:type="dxa"/>
            <w:tcBorders>
              <w:top w:val="none" w:sz="0" w:space="0" w:color="auto"/>
              <w:left w:val="nil"/>
              <w:bottom w:val="none" w:sz="0" w:space="0" w:color="auto"/>
              <w:right w:val="none" w:sz="0" w:space="0" w:color="auto"/>
            </w:tcBorders>
            <w:vAlign w:val="center"/>
          </w:tcPr>
          <w:p w14:paraId="0250C179" w14:textId="77777777" w:rsidR="00145444" w:rsidRPr="00145444" w:rsidRDefault="00145444" w:rsidP="002A361A">
            <w:pPr>
              <w:numPr>
                <w:ilvl w:val="0"/>
                <w:numId w:val="5"/>
              </w:numPr>
              <w:overflowPunct w:val="0"/>
              <w:autoSpaceDE w:val="0"/>
              <w:autoSpaceDN w:val="0"/>
              <w:adjustRightInd w:val="0"/>
              <w:ind w:left="36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45444">
              <w:rPr>
                <w:rFonts w:ascii="Arial" w:hAnsi="Arial" w:cs="Arial"/>
                <w:sz w:val="24"/>
                <w:szCs w:val="24"/>
              </w:rPr>
              <w:t>Assist the teacher and work as directed in preparation of the classroom and resources for planned work to take place</w:t>
            </w:r>
          </w:p>
          <w:p w14:paraId="6F1ADD9A" w14:textId="77777777" w:rsidR="00145444" w:rsidRPr="00145444" w:rsidRDefault="00145444" w:rsidP="002A361A">
            <w:pPr>
              <w:numPr>
                <w:ilvl w:val="0"/>
                <w:numId w:val="5"/>
              </w:numPr>
              <w:overflowPunct w:val="0"/>
              <w:autoSpaceDE w:val="0"/>
              <w:autoSpaceDN w:val="0"/>
              <w:adjustRightInd w:val="0"/>
              <w:ind w:left="36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45444">
              <w:rPr>
                <w:rFonts w:ascii="Arial" w:hAnsi="Arial" w:cs="Arial"/>
                <w:sz w:val="24"/>
                <w:szCs w:val="24"/>
              </w:rPr>
              <w:t>Undertake routine clerical duties as required</w:t>
            </w:r>
          </w:p>
          <w:p w14:paraId="74B441F3" w14:textId="77777777" w:rsidR="00145444" w:rsidRPr="00145444" w:rsidRDefault="00145444" w:rsidP="002A361A">
            <w:pPr>
              <w:numPr>
                <w:ilvl w:val="0"/>
                <w:numId w:val="4"/>
              </w:numPr>
              <w:tabs>
                <w:tab w:val="num" w:pos="441"/>
              </w:tabs>
              <w:overflowPunct w:val="0"/>
              <w:autoSpaceDE w:val="0"/>
              <w:autoSpaceDN w:val="0"/>
              <w:adjustRightInd w:val="0"/>
              <w:ind w:left="358" w:hanging="357"/>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45444">
              <w:rPr>
                <w:rFonts w:ascii="Arial" w:hAnsi="Arial" w:cs="Arial"/>
                <w:sz w:val="24"/>
                <w:szCs w:val="24"/>
              </w:rPr>
              <w:t xml:space="preserve">Support the use of ICT and adhere to relevant policies </w:t>
            </w:r>
          </w:p>
          <w:p w14:paraId="4252F280" w14:textId="77777777" w:rsidR="00145444" w:rsidRPr="00145444" w:rsidRDefault="00145444" w:rsidP="002A361A">
            <w:pPr>
              <w:numPr>
                <w:ilvl w:val="0"/>
                <w:numId w:val="4"/>
              </w:numPr>
              <w:tabs>
                <w:tab w:val="num" w:pos="441"/>
              </w:tabs>
              <w:overflowPunct w:val="0"/>
              <w:autoSpaceDE w:val="0"/>
              <w:autoSpaceDN w:val="0"/>
              <w:adjustRightInd w:val="0"/>
              <w:ind w:left="358" w:hanging="357"/>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45444">
              <w:rPr>
                <w:rFonts w:ascii="Arial" w:hAnsi="Arial" w:cs="Arial"/>
                <w:sz w:val="24"/>
                <w:szCs w:val="24"/>
              </w:rPr>
              <w:lastRenderedPageBreak/>
              <w:t>Supervise and provide access arrangement for pupils sitting internal and external examinations and tests, ensuring that examinations comply with Examination Board Regulations</w:t>
            </w:r>
          </w:p>
          <w:p w14:paraId="032DEFA5" w14:textId="77777777" w:rsidR="00145444" w:rsidRPr="00145444" w:rsidRDefault="00145444" w:rsidP="002A361A">
            <w:pPr>
              <w:numPr>
                <w:ilvl w:val="0"/>
                <w:numId w:val="4"/>
              </w:numPr>
              <w:tabs>
                <w:tab w:val="num" w:pos="441"/>
              </w:tabs>
              <w:overflowPunct w:val="0"/>
              <w:autoSpaceDE w:val="0"/>
              <w:autoSpaceDN w:val="0"/>
              <w:adjustRightInd w:val="0"/>
              <w:ind w:left="358" w:hanging="357"/>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45444">
              <w:rPr>
                <w:rFonts w:ascii="Arial" w:hAnsi="Arial" w:cs="Arial"/>
                <w:sz w:val="24"/>
                <w:szCs w:val="24"/>
              </w:rPr>
              <w:t xml:space="preserve">Participate in appraisal, training and other performance management activities </w:t>
            </w:r>
          </w:p>
        </w:tc>
      </w:tr>
    </w:tbl>
    <w:p w14:paraId="2D291392" w14:textId="77777777" w:rsidR="00145444" w:rsidRDefault="00145444" w:rsidP="00145444">
      <w:pPr>
        <w:jc w:val="both"/>
        <w:rPr>
          <w:rFonts w:ascii="Arial" w:hAnsi="Arial" w:cs="Arial"/>
        </w:rPr>
      </w:pPr>
    </w:p>
    <w:p w14:paraId="136CE963" w14:textId="77777777" w:rsidR="00145444" w:rsidRDefault="00145444" w:rsidP="00145444">
      <w:pPr>
        <w:jc w:val="both"/>
        <w:rPr>
          <w:rFonts w:ascii="Arial" w:hAnsi="Arial" w:cs="Arial"/>
        </w:rPr>
      </w:pPr>
    </w:p>
    <w:tbl>
      <w:tblPr>
        <w:tblStyle w:val="TableGrid3"/>
        <w:tblW w:w="0" w:type="auto"/>
        <w:tblLook w:val="04A0" w:firstRow="1" w:lastRow="0" w:firstColumn="1" w:lastColumn="0" w:noHBand="0" w:noVBand="1"/>
      </w:tblPr>
      <w:tblGrid>
        <w:gridCol w:w="4809"/>
        <w:gridCol w:w="4820"/>
      </w:tblGrid>
      <w:tr w:rsidR="00145444" w:rsidRPr="00145444" w14:paraId="042008D9" w14:textId="77777777" w:rsidTr="002A361A">
        <w:tc>
          <w:tcPr>
            <w:tcW w:w="5097" w:type="dxa"/>
          </w:tcPr>
          <w:p w14:paraId="2D9794E1" w14:textId="77777777" w:rsidR="00145444" w:rsidRPr="00145444" w:rsidRDefault="00145444" w:rsidP="00145444">
            <w:pPr>
              <w:rPr>
                <w:b/>
                <w:bCs/>
                <w:szCs w:val="24"/>
              </w:rPr>
            </w:pPr>
            <w:bookmarkStart w:id="8" w:name="_Hlk181976815"/>
            <w:r w:rsidRPr="00145444">
              <w:rPr>
                <w:b/>
                <w:bCs/>
                <w:szCs w:val="24"/>
              </w:rPr>
              <w:t>Appropriate duties</w:t>
            </w:r>
          </w:p>
        </w:tc>
        <w:tc>
          <w:tcPr>
            <w:tcW w:w="5097" w:type="dxa"/>
          </w:tcPr>
          <w:p w14:paraId="2B3750B5" w14:textId="77777777" w:rsidR="00145444" w:rsidRPr="00145444" w:rsidRDefault="00145444" w:rsidP="00145444">
            <w:pPr>
              <w:rPr>
                <w:b/>
                <w:bCs/>
                <w:szCs w:val="24"/>
              </w:rPr>
            </w:pPr>
            <w:r w:rsidRPr="00145444">
              <w:rPr>
                <w:b/>
                <w:bCs/>
                <w:szCs w:val="24"/>
              </w:rPr>
              <w:t>Duties that are not appropriate for this role and should be allocated to another role which includes these within their responsibility</w:t>
            </w:r>
          </w:p>
        </w:tc>
      </w:tr>
      <w:tr w:rsidR="00145444" w:rsidRPr="00145444" w14:paraId="5999098A" w14:textId="77777777" w:rsidTr="002A361A">
        <w:tc>
          <w:tcPr>
            <w:tcW w:w="5097" w:type="dxa"/>
          </w:tcPr>
          <w:p w14:paraId="5C001F2F" w14:textId="77777777" w:rsidR="00145444" w:rsidRPr="00145444" w:rsidRDefault="00145444" w:rsidP="00145444">
            <w:pPr>
              <w:rPr>
                <w:szCs w:val="24"/>
              </w:rPr>
            </w:pPr>
            <w:r w:rsidRPr="00145444">
              <w:rPr>
                <w:color w:val="000000"/>
                <w:szCs w:val="24"/>
              </w:rPr>
              <w:t>Supervising groups of pupils &amp; individual pupils.</w:t>
            </w:r>
          </w:p>
        </w:tc>
        <w:tc>
          <w:tcPr>
            <w:tcW w:w="5097" w:type="dxa"/>
          </w:tcPr>
          <w:p w14:paraId="0BB92A51" w14:textId="77777777" w:rsidR="00145444" w:rsidRPr="00145444" w:rsidRDefault="00145444" w:rsidP="00145444">
            <w:pPr>
              <w:rPr>
                <w:szCs w:val="24"/>
              </w:rPr>
            </w:pPr>
            <w:r w:rsidRPr="00145444">
              <w:rPr>
                <w:color w:val="000000"/>
                <w:szCs w:val="24"/>
              </w:rPr>
              <w:t>Be required to take full responsibility for a whole class for a full lesson.</w:t>
            </w:r>
          </w:p>
        </w:tc>
      </w:tr>
      <w:tr w:rsidR="00145444" w:rsidRPr="00145444" w14:paraId="67E7F68B" w14:textId="77777777" w:rsidTr="002A361A">
        <w:tc>
          <w:tcPr>
            <w:tcW w:w="5097" w:type="dxa"/>
          </w:tcPr>
          <w:p w14:paraId="5F0FE21A" w14:textId="77777777" w:rsidR="00145444" w:rsidRPr="00145444" w:rsidRDefault="00145444" w:rsidP="00145444">
            <w:pPr>
              <w:spacing w:before="100" w:beforeAutospacing="1" w:after="100" w:afterAutospacing="1"/>
              <w:rPr>
                <w:rFonts w:ascii="Times New Roman" w:eastAsia="Times New Roman" w:hAnsi="Times New Roman" w:cs="Times New Roman"/>
                <w:color w:val="000000"/>
                <w:szCs w:val="24"/>
              </w:rPr>
            </w:pPr>
            <w:r w:rsidRPr="00145444">
              <w:rPr>
                <w:rFonts w:eastAsia="Times New Roman"/>
                <w:color w:val="000000"/>
                <w:szCs w:val="24"/>
              </w:rPr>
              <w:t>Working under the direction of the class teacher and other appropriate staff.</w:t>
            </w:r>
          </w:p>
        </w:tc>
        <w:tc>
          <w:tcPr>
            <w:tcW w:w="5097" w:type="dxa"/>
          </w:tcPr>
          <w:p w14:paraId="7F61D9A8" w14:textId="77777777" w:rsidR="00145444" w:rsidRPr="00145444" w:rsidRDefault="00145444" w:rsidP="00145444">
            <w:pPr>
              <w:rPr>
                <w:szCs w:val="24"/>
              </w:rPr>
            </w:pPr>
            <w:r w:rsidRPr="00145444">
              <w:rPr>
                <w:color w:val="000000"/>
                <w:szCs w:val="24"/>
              </w:rPr>
              <w:t>Delivering learning activities to individual pupils and small groups, except in support of and under direction of the class teacher.</w:t>
            </w:r>
          </w:p>
        </w:tc>
      </w:tr>
      <w:tr w:rsidR="00145444" w:rsidRPr="00145444" w14:paraId="32ADB108" w14:textId="77777777" w:rsidTr="002A361A">
        <w:tc>
          <w:tcPr>
            <w:tcW w:w="5097" w:type="dxa"/>
          </w:tcPr>
          <w:p w14:paraId="48EA1DB8" w14:textId="77777777" w:rsidR="00145444" w:rsidRPr="00145444" w:rsidRDefault="00145444" w:rsidP="00145444">
            <w:pPr>
              <w:spacing w:before="100" w:beforeAutospacing="1" w:after="100" w:afterAutospacing="1"/>
              <w:rPr>
                <w:rFonts w:ascii="Times New Roman" w:eastAsia="Times New Roman" w:hAnsi="Times New Roman" w:cs="Times New Roman"/>
                <w:color w:val="000000"/>
                <w:szCs w:val="24"/>
              </w:rPr>
            </w:pPr>
            <w:r w:rsidRPr="00145444">
              <w:rPr>
                <w:rFonts w:eastAsia="Times New Roman"/>
                <w:color w:val="000000"/>
                <w:szCs w:val="24"/>
              </w:rPr>
              <w:t>Assisting in &amp; contributing to the planning, delivery &amp; evaluation of the learning process.</w:t>
            </w:r>
          </w:p>
        </w:tc>
        <w:tc>
          <w:tcPr>
            <w:tcW w:w="5097" w:type="dxa"/>
          </w:tcPr>
          <w:p w14:paraId="5882F2E9" w14:textId="77777777" w:rsidR="00145444" w:rsidRPr="00145444" w:rsidRDefault="00145444" w:rsidP="00145444">
            <w:pPr>
              <w:rPr>
                <w:szCs w:val="24"/>
              </w:rPr>
            </w:pPr>
            <w:r w:rsidRPr="00145444">
              <w:rPr>
                <w:color w:val="000000"/>
                <w:szCs w:val="24"/>
              </w:rPr>
              <w:t>Be providing cover for teaching absences.</w:t>
            </w:r>
          </w:p>
        </w:tc>
      </w:tr>
      <w:tr w:rsidR="00145444" w:rsidRPr="00145444" w14:paraId="7030407A" w14:textId="77777777" w:rsidTr="002A361A">
        <w:tc>
          <w:tcPr>
            <w:tcW w:w="5097" w:type="dxa"/>
          </w:tcPr>
          <w:p w14:paraId="4C6D5852" w14:textId="77777777" w:rsidR="00145444" w:rsidRPr="00145444" w:rsidRDefault="00145444" w:rsidP="00145444">
            <w:pPr>
              <w:spacing w:before="100" w:beforeAutospacing="1" w:after="100" w:afterAutospacing="1"/>
              <w:rPr>
                <w:rFonts w:eastAsia="Times New Roman"/>
                <w:color w:val="000000"/>
                <w:szCs w:val="24"/>
              </w:rPr>
            </w:pPr>
            <w:r w:rsidRPr="00145444">
              <w:rPr>
                <w:rFonts w:eastAsia="Times New Roman"/>
                <w:color w:val="000000"/>
                <w:szCs w:val="24"/>
              </w:rPr>
              <w:t>Assisting in the induction &amp; development of classroom support staff.</w:t>
            </w:r>
          </w:p>
          <w:p w14:paraId="19E22885" w14:textId="77777777" w:rsidR="00145444" w:rsidRPr="00145444" w:rsidRDefault="00145444" w:rsidP="00145444">
            <w:pPr>
              <w:rPr>
                <w:szCs w:val="24"/>
              </w:rPr>
            </w:pPr>
          </w:p>
        </w:tc>
        <w:tc>
          <w:tcPr>
            <w:tcW w:w="5097" w:type="dxa"/>
          </w:tcPr>
          <w:p w14:paraId="14392AEB" w14:textId="77777777" w:rsidR="00145444" w:rsidRPr="00145444" w:rsidRDefault="00145444" w:rsidP="00145444">
            <w:pPr>
              <w:rPr>
                <w:szCs w:val="24"/>
              </w:rPr>
            </w:pPr>
            <w:r w:rsidRPr="00145444">
              <w:rPr>
                <w:color w:val="000000"/>
                <w:szCs w:val="24"/>
              </w:rPr>
              <w:t>Be responsible for managing other support staff</w:t>
            </w:r>
          </w:p>
        </w:tc>
      </w:tr>
      <w:tr w:rsidR="00145444" w:rsidRPr="00145444" w14:paraId="2D1CB8F7" w14:textId="77777777" w:rsidTr="002A361A">
        <w:tc>
          <w:tcPr>
            <w:tcW w:w="5097" w:type="dxa"/>
          </w:tcPr>
          <w:p w14:paraId="062670A0" w14:textId="77777777" w:rsidR="00145444" w:rsidRPr="00145444" w:rsidRDefault="00145444" w:rsidP="00145444">
            <w:pPr>
              <w:rPr>
                <w:szCs w:val="24"/>
              </w:rPr>
            </w:pPr>
            <w:r w:rsidRPr="00145444">
              <w:rPr>
                <w:color w:val="000000"/>
                <w:szCs w:val="24"/>
              </w:rPr>
              <w:t>Participating in relevant training as appropriate</w:t>
            </w:r>
          </w:p>
        </w:tc>
        <w:tc>
          <w:tcPr>
            <w:tcW w:w="5097" w:type="dxa"/>
          </w:tcPr>
          <w:p w14:paraId="0BBB579C" w14:textId="77777777" w:rsidR="00145444" w:rsidRPr="00145444" w:rsidRDefault="00145444" w:rsidP="00145444">
            <w:pPr>
              <w:rPr>
                <w:szCs w:val="24"/>
              </w:rPr>
            </w:pPr>
            <w:r w:rsidRPr="00145444">
              <w:rPr>
                <w:szCs w:val="24"/>
              </w:rPr>
              <w:t>To have specific designated lead responsibility to support individual pupils’ highly complex SEMH or wellbeing needs – requiring developed and specialist skills and knowledge.</w:t>
            </w:r>
          </w:p>
        </w:tc>
      </w:tr>
      <w:tr w:rsidR="00145444" w:rsidRPr="00145444" w14:paraId="74F161E7" w14:textId="77777777" w:rsidTr="002A361A">
        <w:tc>
          <w:tcPr>
            <w:tcW w:w="5097" w:type="dxa"/>
          </w:tcPr>
          <w:p w14:paraId="41F0A589" w14:textId="77777777" w:rsidR="00145444" w:rsidRPr="00145444" w:rsidRDefault="00145444" w:rsidP="00145444">
            <w:pPr>
              <w:rPr>
                <w:b/>
                <w:szCs w:val="24"/>
              </w:rPr>
            </w:pPr>
            <w:r w:rsidRPr="00145444">
              <w:rPr>
                <w:szCs w:val="24"/>
              </w:rPr>
              <w:t>Support all pupils’ wellbeing in the classroom setting</w:t>
            </w:r>
          </w:p>
        </w:tc>
        <w:tc>
          <w:tcPr>
            <w:tcW w:w="5097" w:type="dxa"/>
          </w:tcPr>
          <w:p w14:paraId="480B4F63" w14:textId="77777777" w:rsidR="00145444" w:rsidRPr="00145444" w:rsidRDefault="00145444" w:rsidP="00145444">
            <w:pPr>
              <w:rPr>
                <w:szCs w:val="24"/>
              </w:rPr>
            </w:pPr>
            <w:r w:rsidRPr="00145444">
              <w:rPr>
                <w:szCs w:val="24"/>
              </w:rPr>
              <w:t>Supporting pupils who demonstrate particularly challenging behaviour without the provision of appropriate training, such as de-escalation or autism awareness training</w:t>
            </w:r>
          </w:p>
        </w:tc>
      </w:tr>
      <w:tr w:rsidR="00145444" w:rsidRPr="00145444" w14:paraId="24511702" w14:textId="77777777" w:rsidTr="002A361A">
        <w:tc>
          <w:tcPr>
            <w:tcW w:w="5097" w:type="dxa"/>
          </w:tcPr>
          <w:p w14:paraId="6B45CC0F" w14:textId="77777777" w:rsidR="00145444" w:rsidRPr="00145444" w:rsidRDefault="00145444" w:rsidP="00145444">
            <w:pPr>
              <w:rPr>
                <w:szCs w:val="24"/>
              </w:rPr>
            </w:pPr>
            <w:r w:rsidRPr="00145444">
              <w:rPr>
                <w:szCs w:val="24"/>
              </w:rPr>
              <w:t>Following appropriate training, implementing agreed and delegated plans and strategies for de-escalation and following agreed risk assessments to prevent or support dysregulation for pupils.</w:t>
            </w:r>
          </w:p>
        </w:tc>
        <w:tc>
          <w:tcPr>
            <w:tcW w:w="5097" w:type="dxa"/>
          </w:tcPr>
          <w:p w14:paraId="6FB24013" w14:textId="77777777" w:rsidR="00145444" w:rsidRPr="00145444" w:rsidRDefault="00145444" w:rsidP="00145444">
            <w:pPr>
              <w:rPr>
                <w:szCs w:val="24"/>
              </w:rPr>
            </w:pPr>
          </w:p>
        </w:tc>
      </w:tr>
      <w:bookmarkEnd w:id="8"/>
    </w:tbl>
    <w:p w14:paraId="4E019259" w14:textId="77777777" w:rsidR="00145444" w:rsidRDefault="00145444" w:rsidP="00145444">
      <w:pPr>
        <w:jc w:val="both"/>
        <w:rPr>
          <w:rFonts w:ascii="Arial" w:hAnsi="Arial" w:cs="Arial"/>
        </w:rPr>
      </w:pPr>
    </w:p>
    <w:p w14:paraId="5CD36581" w14:textId="77777777" w:rsidR="00145444" w:rsidRDefault="00145444" w:rsidP="00145444">
      <w:pPr>
        <w:jc w:val="both"/>
        <w:rPr>
          <w:rFonts w:ascii="Arial" w:hAnsi="Arial" w:cs="Arial"/>
        </w:rPr>
      </w:pPr>
    </w:p>
    <w:p w14:paraId="63A1B289" w14:textId="77777777" w:rsidR="00145444" w:rsidRDefault="00145444" w:rsidP="00145444">
      <w:pPr>
        <w:jc w:val="both"/>
        <w:rPr>
          <w:rFonts w:ascii="Arial" w:hAnsi="Arial" w:cs="Arial"/>
        </w:rPr>
      </w:pPr>
    </w:p>
    <w:p w14:paraId="7F1FDD8A" w14:textId="77777777" w:rsidR="002A361A" w:rsidRDefault="002A361A" w:rsidP="00145444">
      <w:pPr>
        <w:jc w:val="both"/>
        <w:rPr>
          <w:rFonts w:ascii="Arial" w:hAnsi="Arial" w:cs="Arial"/>
        </w:rPr>
      </w:pPr>
    </w:p>
    <w:p w14:paraId="62F8035D" w14:textId="77777777" w:rsidR="008F55AB" w:rsidRDefault="008F55AB" w:rsidP="00B856F1">
      <w:pPr>
        <w:rPr>
          <w:rFonts w:ascii="Arial" w:hAnsi="Arial" w:cs="Arial"/>
        </w:rPr>
      </w:pPr>
    </w:p>
    <w:p w14:paraId="1B446A30" w14:textId="77777777" w:rsidR="00AA2F87" w:rsidRDefault="00AA2F87" w:rsidP="00B856F1">
      <w:pPr>
        <w:rPr>
          <w:rFonts w:ascii="Arial" w:hAnsi="Arial" w:cs="Arial"/>
        </w:rPr>
      </w:pPr>
    </w:p>
    <w:p w14:paraId="68D2F2CE" w14:textId="77777777" w:rsidR="00AA2F87" w:rsidRDefault="00AA2F87" w:rsidP="00B856F1">
      <w:pPr>
        <w:rPr>
          <w:rFonts w:ascii="Arial" w:hAnsi="Arial" w:cs="Arial"/>
        </w:rPr>
      </w:pPr>
    </w:p>
    <w:p w14:paraId="5048741D" w14:textId="77777777" w:rsidR="00E50813" w:rsidRDefault="00E50813" w:rsidP="0037656C">
      <w:pPr>
        <w:rPr>
          <w:rFonts w:ascii="Arial" w:hAnsi="Arial" w:cs="Arial"/>
          <w:b/>
          <w:bCs/>
          <w:color w:val="000000"/>
        </w:rPr>
      </w:pPr>
    </w:p>
    <w:tbl>
      <w:tblPr>
        <w:tblStyle w:val="LightList-Accent31"/>
        <w:tblW w:w="5674" w:type="pct"/>
        <w:tblInd w:w="-577" w:type="dxa"/>
        <w:tblLook w:val="04A0" w:firstRow="1" w:lastRow="0" w:firstColumn="1" w:lastColumn="0" w:noHBand="0" w:noVBand="1"/>
      </w:tblPr>
      <w:tblGrid>
        <w:gridCol w:w="7654"/>
        <w:gridCol w:w="3262"/>
      </w:tblGrid>
      <w:tr w:rsidR="002A361A" w:rsidRPr="00145444" w14:paraId="7652E5C5" w14:textId="77777777" w:rsidTr="002A361A">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06" w:type="pct"/>
            <w:vAlign w:val="center"/>
          </w:tcPr>
          <w:p w14:paraId="0DFA1475" w14:textId="77777777" w:rsidR="00145444" w:rsidRPr="00145444" w:rsidRDefault="00145444" w:rsidP="00145444">
            <w:pPr>
              <w:rPr>
                <w:rFonts w:ascii="Arial" w:hAnsi="Arial" w:cs="Arial"/>
                <w:color w:val="44546A"/>
                <w:sz w:val="24"/>
                <w:szCs w:val="24"/>
              </w:rPr>
            </w:pPr>
            <w:r w:rsidRPr="00145444">
              <w:rPr>
                <w:rFonts w:ascii="Arial" w:hAnsi="Arial" w:cs="Arial"/>
                <w:sz w:val="24"/>
                <w:szCs w:val="24"/>
              </w:rPr>
              <w:lastRenderedPageBreak/>
              <w:t>Person specification:</w:t>
            </w:r>
          </w:p>
        </w:tc>
        <w:tc>
          <w:tcPr>
            <w:tcW w:w="1494" w:type="pct"/>
          </w:tcPr>
          <w:p w14:paraId="4DEF7471" w14:textId="77777777" w:rsidR="00145444" w:rsidRPr="00145444" w:rsidRDefault="00145444" w:rsidP="00145444">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p>
        </w:tc>
      </w:tr>
      <w:tr w:rsidR="002A361A" w:rsidRPr="00145444" w14:paraId="257B18AA" w14:textId="77777777" w:rsidTr="002A361A">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3506" w:type="pct"/>
            <w:shd w:val="clear" w:color="auto" w:fill="FFFFFF"/>
          </w:tcPr>
          <w:p w14:paraId="6545A4C9" w14:textId="77777777" w:rsidR="00145444" w:rsidRPr="00145444" w:rsidRDefault="00145444" w:rsidP="00145444">
            <w:pPr>
              <w:rPr>
                <w:rFonts w:ascii="Arial" w:hAnsi="Arial" w:cs="Arial"/>
                <w:sz w:val="24"/>
                <w:szCs w:val="24"/>
              </w:rPr>
            </w:pPr>
            <w:r w:rsidRPr="00145444">
              <w:rPr>
                <w:rFonts w:ascii="Arial" w:hAnsi="Arial" w:cs="Arial"/>
                <w:sz w:val="24"/>
                <w:szCs w:val="24"/>
              </w:rPr>
              <w:t>Essential</w:t>
            </w:r>
          </w:p>
        </w:tc>
        <w:tc>
          <w:tcPr>
            <w:tcW w:w="1494" w:type="pct"/>
            <w:shd w:val="clear" w:color="auto" w:fill="D5BFAC"/>
          </w:tcPr>
          <w:p w14:paraId="3BCF945A" w14:textId="77777777" w:rsidR="00145444" w:rsidRPr="00145444" w:rsidRDefault="00145444" w:rsidP="00145444">
            <w:pP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sidRPr="00145444">
              <w:rPr>
                <w:rFonts w:ascii="Arial" w:hAnsi="Arial" w:cs="Arial"/>
                <w:b/>
                <w:bCs/>
                <w:sz w:val="24"/>
                <w:szCs w:val="24"/>
              </w:rPr>
              <w:t>Desirable</w:t>
            </w:r>
          </w:p>
        </w:tc>
      </w:tr>
      <w:tr w:rsidR="002A361A" w:rsidRPr="00145444" w14:paraId="0FD22F14" w14:textId="77777777" w:rsidTr="002A361A">
        <w:trPr>
          <w:trHeight w:val="814"/>
        </w:trPr>
        <w:tc>
          <w:tcPr>
            <w:cnfStyle w:val="001000000000" w:firstRow="0" w:lastRow="0" w:firstColumn="1" w:lastColumn="0" w:oddVBand="0" w:evenVBand="0" w:oddHBand="0" w:evenHBand="0" w:firstRowFirstColumn="0" w:firstRowLastColumn="0" w:lastRowFirstColumn="0" w:lastRowLastColumn="0"/>
            <w:tcW w:w="3506" w:type="pct"/>
            <w:shd w:val="clear" w:color="auto" w:fill="FFFFFF"/>
          </w:tcPr>
          <w:p w14:paraId="7E6DEEAC" w14:textId="77777777" w:rsidR="00145444" w:rsidRPr="00145444" w:rsidRDefault="00145444" w:rsidP="00145444">
            <w:pPr>
              <w:rPr>
                <w:rFonts w:ascii="Arial" w:hAnsi="Arial" w:cs="Arial"/>
                <w:sz w:val="24"/>
                <w:szCs w:val="24"/>
              </w:rPr>
            </w:pPr>
            <w:r w:rsidRPr="00145444">
              <w:rPr>
                <w:rFonts w:ascii="Arial" w:hAnsi="Arial" w:cs="Arial"/>
                <w:sz w:val="24"/>
                <w:szCs w:val="24"/>
              </w:rPr>
              <w:t>Knowledge and Experience</w:t>
            </w:r>
          </w:p>
          <w:p w14:paraId="5A6A302C" w14:textId="77777777" w:rsidR="00145444" w:rsidRPr="00145444" w:rsidRDefault="00145444" w:rsidP="002A361A">
            <w:pPr>
              <w:numPr>
                <w:ilvl w:val="0"/>
                <w:numId w:val="8"/>
              </w:numPr>
              <w:ind w:left="357" w:hanging="357"/>
              <w:rPr>
                <w:rFonts w:ascii="Arial" w:hAnsi="Arial" w:cs="Arial"/>
                <w:b w:val="0"/>
                <w:bCs w:val="0"/>
                <w:sz w:val="24"/>
                <w:szCs w:val="24"/>
              </w:rPr>
            </w:pPr>
            <w:r w:rsidRPr="00145444">
              <w:rPr>
                <w:rFonts w:ascii="Arial" w:hAnsi="Arial" w:cs="Arial"/>
                <w:b w:val="0"/>
                <w:bCs w:val="0"/>
                <w:sz w:val="24"/>
                <w:szCs w:val="24"/>
              </w:rPr>
              <w:t>On entry, good understanding of child/ young people’s development and learning processes</w:t>
            </w:r>
          </w:p>
          <w:p w14:paraId="36C6F335" w14:textId="77777777" w:rsidR="00145444" w:rsidRPr="00145444" w:rsidRDefault="00145444" w:rsidP="002A361A">
            <w:pPr>
              <w:numPr>
                <w:ilvl w:val="0"/>
                <w:numId w:val="8"/>
              </w:numPr>
              <w:ind w:left="357" w:hanging="357"/>
              <w:rPr>
                <w:rFonts w:ascii="Arial" w:hAnsi="Arial" w:cs="Arial"/>
                <w:b w:val="0"/>
                <w:bCs w:val="0"/>
                <w:sz w:val="24"/>
                <w:szCs w:val="24"/>
              </w:rPr>
            </w:pPr>
            <w:r w:rsidRPr="00145444">
              <w:rPr>
                <w:rFonts w:ascii="Arial" w:hAnsi="Arial" w:cs="Arial"/>
                <w:b w:val="0"/>
                <w:bCs w:val="0"/>
                <w:color w:val="000000"/>
                <w:sz w:val="24"/>
                <w:szCs w:val="24"/>
              </w:rPr>
              <w:t>Understanding of guidance and requirements around safeguarding children and young people</w:t>
            </w:r>
          </w:p>
          <w:p w14:paraId="096D0F53" w14:textId="77777777" w:rsidR="00145444" w:rsidRPr="00145444" w:rsidRDefault="00145444" w:rsidP="002A361A">
            <w:pPr>
              <w:numPr>
                <w:ilvl w:val="0"/>
                <w:numId w:val="8"/>
              </w:numPr>
              <w:ind w:left="357" w:hanging="357"/>
              <w:rPr>
                <w:rFonts w:ascii="Arial" w:hAnsi="Arial" w:cs="Arial"/>
                <w:b w:val="0"/>
                <w:bCs w:val="0"/>
                <w:sz w:val="24"/>
                <w:szCs w:val="24"/>
              </w:rPr>
            </w:pPr>
            <w:r w:rsidRPr="00145444">
              <w:rPr>
                <w:rFonts w:ascii="Arial" w:hAnsi="Arial" w:cs="Arial"/>
                <w:b w:val="0"/>
                <w:bCs w:val="0"/>
                <w:sz w:val="24"/>
                <w:szCs w:val="24"/>
              </w:rPr>
              <w:t>Understanding of individual children and young people’s needs</w:t>
            </w:r>
          </w:p>
          <w:p w14:paraId="37F1992D" w14:textId="77777777" w:rsidR="00145444" w:rsidRPr="00145444" w:rsidRDefault="00145444" w:rsidP="002A361A">
            <w:pPr>
              <w:numPr>
                <w:ilvl w:val="0"/>
                <w:numId w:val="8"/>
              </w:numPr>
              <w:ind w:left="357" w:hanging="357"/>
              <w:contextualSpacing/>
              <w:rPr>
                <w:rFonts w:ascii="Arial" w:hAnsi="Arial" w:cs="Arial"/>
                <w:b w:val="0"/>
                <w:bCs w:val="0"/>
                <w:sz w:val="24"/>
                <w:szCs w:val="24"/>
              </w:rPr>
            </w:pPr>
            <w:r w:rsidRPr="00145444">
              <w:rPr>
                <w:rFonts w:ascii="Arial" w:hAnsi="Arial" w:cs="Arial"/>
                <w:b w:val="0"/>
                <w:bCs w:val="0"/>
                <w:sz w:val="24"/>
                <w:szCs w:val="24"/>
              </w:rPr>
              <w:t>An understanding that children/Young people have differing needs and knowledge of inclusive practice</w:t>
            </w:r>
          </w:p>
          <w:p w14:paraId="4A8E2BC3" w14:textId="77777777" w:rsidR="00145444" w:rsidRPr="00145444" w:rsidRDefault="00145444" w:rsidP="002A361A">
            <w:pPr>
              <w:numPr>
                <w:ilvl w:val="0"/>
                <w:numId w:val="8"/>
              </w:numPr>
              <w:ind w:left="357" w:hanging="357"/>
              <w:contextualSpacing/>
              <w:rPr>
                <w:rFonts w:ascii="Arial" w:hAnsi="Arial" w:cs="Arial"/>
                <w:b w:val="0"/>
                <w:bCs w:val="0"/>
                <w:sz w:val="24"/>
                <w:szCs w:val="24"/>
              </w:rPr>
            </w:pPr>
            <w:r w:rsidRPr="00145444">
              <w:rPr>
                <w:rFonts w:ascii="Arial" w:hAnsi="Arial" w:cs="Arial"/>
                <w:b w:val="0"/>
                <w:bCs w:val="0"/>
                <w:sz w:val="24"/>
                <w:szCs w:val="24"/>
              </w:rPr>
              <w:t>Appropriate experience working with children in an education setting</w:t>
            </w:r>
          </w:p>
          <w:p w14:paraId="4B31BE91" w14:textId="77777777" w:rsidR="00145444" w:rsidRPr="00145444" w:rsidRDefault="00145444" w:rsidP="002A361A">
            <w:pPr>
              <w:numPr>
                <w:ilvl w:val="0"/>
                <w:numId w:val="8"/>
              </w:numPr>
              <w:ind w:left="357" w:hanging="357"/>
              <w:contextualSpacing/>
              <w:rPr>
                <w:rFonts w:ascii="Arial" w:hAnsi="Arial" w:cs="Arial"/>
                <w:b w:val="0"/>
                <w:bCs w:val="0"/>
                <w:sz w:val="24"/>
                <w:szCs w:val="24"/>
              </w:rPr>
            </w:pPr>
            <w:r w:rsidRPr="00145444">
              <w:rPr>
                <w:rFonts w:ascii="Arial" w:hAnsi="Arial" w:cs="Arial"/>
                <w:b w:val="0"/>
                <w:bCs w:val="0"/>
                <w:sz w:val="24"/>
                <w:szCs w:val="24"/>
              </w:rPr>
              <w:t>An understanding of Behaviour management techniques – if this criterion is not met on appointment, this may be achieved through the induction and probationary period and may include the provision of appropriate training.</w:t>
            </w:r>
          </w:p>
        </w:tc>
        <w:tc>
          <w:tcPr>
            <w:tcW w:w="1494" w:type="pct"/>
            <w:tcBorders>
              <w:top w:val="single" w:sz="8" w:space="0" w:color="866243"/>
            </w:tcBorders>
            <w:shd w:val="clear" w:color="auto" w:fill="D5BFAC"/>
          </w:tcPr>
          <w:p w14:paraId="4E689BA3" w14:textId="77777777" w:rsidR="00145444" w:rsidRPr="00145444" w:rsidRDefault="00145444" w:rsidP="002A361A">
            <w:pPr>
              <w:numPr>
                <w:ilvl w:val="0"/>
                <w:numId w:val="8"/>
              </w:numPr>
              <w:ind w:left="357" w:hanging="357"/>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45444">
              <w:rPr>
                <w:rFonts w:ascii="Arial" w:hAnsi="Arial" w:cs="Arial"/>
                <w:sz w:val="24"/>
                <w:szCs w:val="24"/>
              </w:rPr>
              <w:t>Knowledge of Child Protection policies and procedures</w:t>
            </w:r>
          </w:p>
          <w:p w14:paraId="1E27A9B0" w14:textId="77777777" w:rsidR="00145444" w:rsidRPr="00145444" w:rsidRDefault="00145444" w:rsidP="002A361A">
            <w:pPr>
              <w:numPr>
                <w:ilvl w:val="0"/>
                <w:numId w:val="8"/>
              </w:numPr>
              <w:ind w:left="357" w:hanging="357"/>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45444">
              <w:rPr>
                <w:rFonts w:ascii="Arial" w:hAnsi="Arial" w:cs="Arial"/>
                <w:sz w:val="24"/>
                <w:szCs w:val="24"/>
              </w:rPr>
              <w:t>Knowledge of Health and Safety legislation</w:t>
            </w:r>
          </w:p>
          <w:p w14:paraId="72A586DF" w14:textId="77777777" w:rsidR="00145444" w:rsidRPr="00145444" w:rsidRDefault="00145444" w:rsidP="002A361A">
            <w:pPr>
              <w:numPr>
                <w:ilvl w:val="0"/>
                <w:numId w:val="6"/>
              </w:numPr>
              <w:ind w:left="357" w:hanging="357"/>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45444">
              <w:rPr>
                <w:rFonts w:ascii="Arial" w:hAnsi="Arial" w:cs="Arial"/>
                <w:sz w:val="24"/>
                <w:szCs w:val="24"/>
              </w:rPr>
              <w:t>Experience in other relevant skills e.g. art/music/sport</w:t>
            </w:r>
          </w:p>
          <w:p w14:paraId="53341338" w14:textId="77777777" w:rsidR="00145444" w:rsidRPr="00145444" w:rsidRDefault="00145444" w:rsidP="002A361A">
            <w:pPr>
              <w:numPr>
                <w:ilvl w:val="0"/>
                <w:numId w:val="6"/>
              </w:numPr>
              <w:ind w:left="357" w:hanging="357"/>
              <w:contextualSpacing/>
              <w:cnfStyle w:val="000000000000" w:firstRow="0" w:lastRow="0" w:firstColumn="0" w:lastColumn="0" w:oddVBand="0" w:evenVBand="0" w:oddHBand="0" w:evenHBand="0" w:firstRowFirstColumn="0" w:firstRowLastColumn="0" w:lastRowFirstColumn="0" w:lastRowLastColumn="0"/>
              <w:rPr>
                <w:rFonts w:cs="Arial"/>
                <w:sz w:val="24"/>
                <w:szCs w:val="24"/>
              </w:rPr>
            </w:pPr>
            <w:r w:rsidRPr="00145444">
              <w:rPr>
                <w:rFonts w:ascii="Arial" w:hAnsi="Arial" w:cs="Arial"/>
                <w:sz w:val="24"/>
                <w:szCs w:val="24"/>
              </w:rPr>
              <w:t xml:space="preserve">Experience of delivering </w:t>
            </w:r>
            <w:proofErr w:type="gramStart"/>
            <w:r w:rsidRPr="00145444">
              <w:rPr>
                <w:rFonts w:ascii="Arial" w:hAnsi="Arial" w:cs="Arial"/>
                <w:sz w:val="24"/>
                <w:szCs w:val="24"/>
              </w:rPr>
              <w:t>evidence based</w:t>
            </w:r>
            <w:proofErr w:type="gramEnd"/>
            <w:r w:rsidRPr="00145444">
              <w:rPr>
                <w:rFonts w:ascii="Arial" w:hAnsi="Arial" w:cs="Arial"/>
                <w:sz w:val="24"/>
                <w:szCs w:val="24"/>
              </w:rPr>
              <w:t xml:space="preserve"> interventions that accelerate learning</w:t>
            </w:r>
          </w:p>
        </w:tc>
      </w:tr>
      <w:tr w:rsidR="002A361A" w:rsidRPr="00145444" w14:paraId="5ED14C4B" w14:textId="77777777" w:rsidTr="002A361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06" w:type="pct"/>
          </w:tcPr>
          <w:p w14:paraId="0D64BCAE" w14:textId="77777777" w:rsidR="00145444" w:rsidRPr="00145444" w:rsidRDefault="00145444" w:rsidP="00145444">
            <w:pPr>
              <w:rPr>
                <w:rFonts w:ascii="Arial" w:hAnsi="Arial" w:cs="Arial"/>
                <w:sz w:val="24"/>
                <w:szCs w:val="24"/>
              </w:rPr>
            </w:pPr>
            <w:r w:rsidRPr="00145444">
              <w:rPr>
                <w:rFonts w:ascii="Arial" w:hAnsi="Arial" w:cs="Arial"/>
                <w:sz w:val="24"/>
                <w:szCs w:val="24"/>
              </w:rPr>
              <w:t>Occupational Skills</w:t>
            </w:r>
          </w:p>
          <w:p w14:paraId="6CA70B57" w14:textId="77777777" w:rsidR="00145444" w:rsidRPr="00145444" w:rsidRDefault="00145444" w:rsidP="002A361A">
            <w:pPr>
              <w:numPr>
                <w:ilvl w:val="0"/>
                <w:numId w:val="8"/>
              </w:numPr>
              <w:rPr>
                <w:rFonts w:ascii="Arial" w:hAnsi="Arial" w:cs="Arial"/>
                <w:b w:val="0"/>
                <w:bCs w:val="0"/>
                <w:sz w:val="24"/>
                <w:szCs w:val="24"/>
              </w:rPr>
            </w:pPr>
            <w:r w:rsidRPr="00145444">
              <w:rPr>
                <w:rFonts w:ascii="Arial" w:hAnsi="Arial" w:cs="Arial"/>
                <w:b w:val="0"/>
                <w:bCs w:val="0"/>
                <w:sz w:val="24"/>
                <w:szCs w:val="24"/>
              </w:rPr>
              <w:t>Good written and verbal communication skills: able to communicate effectively and clearly and build relationships with a range of staff, children, young people, their families and carers</w:t>
            </w:r>
          </w:p>
          <w:p w14:paraId="5F6B0848" w14:textId="77777777" w:rsidR="00145444" w:rsidRPr="00145444" w:rsidRDefault="00145444" w:rsidP="002A361A">
            <w:pPr>
              <w:numPr>
                <w:ilvl w:val="0"/>
                <w:numId w:val="8"/>
              </w:numPr>
              <w:rPr>
                <w:rFonts w:ascii="Arial" w:hAnsi="Arial" w:cs="Arial"/>
                <w:b w:val="0"/>
                <w:bCs w:val="0"/>
                <w:sz w:val="24"/>
                <w:szCs w:val="24"/>
              </w:rPr>
            </w:pPr>
            <w:r w:rsidRPr="00145444">
              <w:rPr>
                <w:rFonts w:ascii="Arial" w:hAnsi="Arial" w:cs="Arial"/>
                <w:b w:val="0"/>
                <w:bCs w:val="0"/>
                <w:sz w:val="24"/>
                <w:szCs w:val="24"/>
              </w:rPr>
              <w:t>Behaviour management</w:t>
            </w:r>
          </w:p>
          <w:p w14:paraId="28299FC7" w14:textId="77777777" w:rsidR="00145444" w:rsidRPr="00145444" w:rsidRDefault="00145444" w:rsidP="002A361A">
            <w:pPr>
              <w:numPr>
                <w:ilvl w:val="0"/>
                <w:numId w:val="8"/>
              </w:numPr>
              <w:contextualSpacing/>
              <w:rPr>
                <w:rFonts w:ascii="Arial" w:hAnsi="Arial" w:cs="Arial"/>
                <w:b w:val="0"/>
                <w:bCs w:val="0"/>
                <w:i/>
                <w:sz w:val="24"/>
                <w:szCs w:val="24"/>
              </w:rPr>
            </w:pPr>
            <w:r w:rsidRPr="00145444">
              <w:rPr>
                <w:rFonts w:ascii="Arial" w:hAnsi="Arial" w:cs="Arial"/>
                <w:b w:val="0"/>
                <w:bCs w:val="0"/>
                <w:sz w:val="24"/>
                <w:szCs w:val="24"/>
              </w:rPr>
              <w:t>Good reading, writing and numeracy skills</w:t>
            </w:r>
          </w:p>
          <w:p w14:paraId="5FE3652A" w14:textId="77777777" w:rsidR="00145444" w:rsidRPr="00145444" w:rsidRDefault="00145444" w:rsidP="002A361A">
            <w:pPr>
              <w:numPr>
                <w:ilvl w:val="0"/>
                <w:numId w:val="8"/>
              </w:numPr>
              <w:contextualSpacing/>
              <w:rPr>
                <w:rFonts w:ascii="Arial" w:hAnsi="Arial" w:cs="Arial"/>
                <w:b w:val="0"/>
                <w:bCs w:val="0"/>
                <w:i/>
                <w:sz w:val="24"/>
                <w:szCs w:val="24"/>
              </w:rPr>
            </w:pPr>
            <w:r w:rsidRPr="00145444">
              <w:rPr>
                <w:rFonts w:ascii="Arial" w:hAnsi="Arial" w:cs="Arial"/>
                <w:b w:val="0"/>
                <w:bCs w:val="0"/>
                <w:color w:val="000000"/>
                <w:sz w:val="24"/>
                <w:szCs w:val="24"/>
              </w:rPr>
              <w:t>Demonstrable ICT skills and the ability to use ICT as part of the learning process</w:t>
            </w:r>
          </w:p>
          <w:p w14:paraId="31ACEE3A" w14:textId="77777777" w:rsidR="00145444" w:rsidRPr="00145444" w:rsidRDefault="00145444" w:rsidP="002A361A">
            <w:pPr>
              <w:numPr>
                <w:ilvl w:val="0"/>
                <w:numId w:val="8"/>
              </w:numPr>
              <w:contextualSpacing/>
              <w:rPr>
                <w:rFonts w:ascii="Arial" w:hAnsi="Arial" w:cs="Arial"/>
                <w:b w:val="0"/>
                <w:bCs w:val="0"/>
                <w:i/>
                <w:sz w:val="24"/>
                <w:szCs w:val="24"/>
              </w:rPr>
            </w:pPr>
            <w:r w:rsidRPr="00145444">
              <w:rPr>
                <w:rFonts w:ascii="Arial" w:hAnsi="Arial" w:cs="Arial"/>
                <w:b w:val="0"/>
                <w:bCs w:val="0"/>
                <w:color w:val="000000"/>
                <w:sz w:val="24"/>
                <w:szCs w:val="24"/>
              </w:rPr>
              <w:t xml:space="preserve">Ability to understand of roles and responsibilities within the classroom </w:t>
            </w:r>
            <w:r w:rsidRPr="00145444">
              <w:rPr>
                <w:rFonts w:ascii="Arial" w:eastAsia="Times New Roman" w:hAnsi="Arial" w:cs="Arial"/>
                <w:b w:val="0"/>
                <w:bCs w:val="0"/>
                <w:color w:val="000000"/>
                <w:sz w:val="24"/>
                <w:szCs w:val="24"/>
              </w:rPr>
              <w:t>and whole school context, and to work effectively as part of a whole school team</w:t>
            </w:r>
          </w:p>
        </w:tc>
        <w:tc>
          <w:tcPr>
            <w:tcW w:w="1494" w:type="pct"/>
            <w:shd w:val="clear" w:color="auto" w:fill="D5BFAC"/>
          </w:tcPr>
          <w:p w14:paraId="523BE51C" w14:textId="77777777" w:rsidR="00145444" w:rsidRPr="00145444" w:rsidRDefault="00145444" w:rsidP="00145444">
            <w:pPr>
              <w:ind w:left="36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2A361A" w:rsidRPr="00145444" w14:paraId="182ECA12" w14:textId="77777777" w:rsidTr="002A361A">
        <w:trPr>
          <w:trHeight w:val="397"/>
        </w:trPr>
        <w:tc>
          <w:tcPr>
            <w:cnfStyle w:val="001000000000" w:firstRow="0" w:lastRow="0" w:firstColumn="1" w:lastColumn="0" w:oddVBand="0" w:evenVBand="0" w:oddHBand="0" w:evenHBand="0" w:firstRowFirstColumn="0" w:firstRowLastColumn="0" w:lastRowFirstColumn="0" w:lastRowLastColumn="0"/>
            <w:tcW w:w="3506" w:type="pct"/>
            <w:vAlign w:val="center"/>
          </w:tcPr>
          <w:p w14:paraId="1E68D362" w14:textId="77777777" w:rsidR="00145444" w:rsidRPr="00145444" w:rsidRDefault="00145444" w:rsidP="00145444">
            <w:pPr>
              <w:rPr>
                <w:rFonts w:ascii="Arial" w:hAnsi="Arial" w:cs="Arial"/>
                <w:sz w:val="24"/>
                <w:szCs w:val="24"/>
              </w:rPr>
            </w:pPr>
            <w:r w:rsidRPr="00145444">
              <w:rPr>
                <w:rFonts w:ascii="Arial" w:hAnsi="Arial" w:cs="Arial"/>
                <w:sz w:val="24"/>
                <w:szCs w:val="24"/>
              </w:rPr>
              <w:t xml:space="preserve">Behaviours </w:t>
            </w:r>
          </w:p>
          <w:p w14:paraId="36820CED" w14:textId="77777777" w:rsidR="00145444" w:rsidRPr="00145444" w:rsidRDefault="00145444" w:rsidP="002A361A">
            <w:pPr>
              <w:numPr>
                <w:ilvl w:val="0"/>
                <w:numId w:val="8"/>
              </w:numPr>
              <w:rPr>
                <w:rFonts w:ascii="Arial" w:hAnsi="Arial" w:cs="Arial"/>
                <w:b w:val="0"/>
                <w:bCs w:val="0"/>
                <w:sz w:val="24"/>
                <w:szCs w:val="24"/>
              </w:rPr>
            </w:pPr>
            <w:r w:rsidRPr="00145444">
              <w:rPr>
                <w:rFonts w:ascii="Arial" w:hAnsi="Arial" w:cs="Arial"/>
                <w:b w:val="0"/>
                <w:bCs w:val="0"/>
                <w:sz w:val="24"/>
                <w:szCs w:val="24"/>
              </w:rPr>
              <w:t>Demonstrable interpersonal skills</w:t>
            </w:r>
          </w:p>
          <w:p w14:paraId="3636AE06" w14:textId="77777777" w:rsidR="00145444" w:rsidRPr="00145444" w:rsidRDefault="00145444" w:rsidP="002A361A">
            <w:pPr>
              <w:numPr>
                <w:ilvl w:val="0"/>
                <w:numId w:val="8"/>
              </w:numPr>
              <w:rPr>
                <w:rFonts w:ascii="Arial" w:hAnsi="Arial" w:cs="Arial"/>
                <w:b w:val="0"/>
                <w:bCs w:val="0"/>
                <w:sz w:val="24"/>
                <w:szCs w:val="24"/>
              </w:rPr>
            </w:pPr>
            <w:r w:rsidRPr="00145444">
              <w:rPr>
                <w:rFonts w:ascii="Arial" w:hAnsi="Arial" w:cs="Arial"/>
                <w:b w:val="0"/>
                <w:bCs w:val="0"/>
                <w:sz w:val="24"/>
                <w:szCs w:val="24"/>
              </w:rPr>
              <w:t>Ability to work successfully in a team</w:t>
            </w:r>
          </w:p>
          <w:p w14:paraId="6ABEF26B" w14:textId="77777777" w:rsidR="00145444" w:rsidRPr="00145444" w:rsidRDefault="00145444" w:rsidP="002A361A">
            <w:pPr>
              <w:numPr>
                <w:ilvl w:val="0"/>
                <w:numId w:val="8"/>
              </w:numPr>
              <w:rPr>
                <w:rFonts w:ascii="Arial" w:hAnsi="Arial" w:cs="Arial"/>
                <w:b w:val="0"/>
                <w:bCs w:val="0"/>
                <w:sz w:val="24"/>
                <w:szCs w:val="24"/>
              </w:rPr>
            </w:pPr>
            <w:r w:rsidRPr="00145444">
              <w:rPr>
                <w:rFonts w:ascii="Arial" w:hAnsi="Arial" w:cs="Arial"/>
                <w:b w:val="0"/>
                <w:bCs w:val="0"/>
                <w:sz w:val="24"/>
                <w:szCs w:val="24"/>
              </w:rPr>
              <w:t>Able to exercise judgement</w:t>
            </w:r>
          </w:p>
          <w:p w14:paraId="3A66F5B2" w14:textId="77777777" w:rsidR="00145444" w:rsidRPr="00145444" w:rsidRDefault="00145444" w:rsidP="002A361A">
            <w:pPr>
              <w:numPr>
                <w:ilvl w:val="0"/>
                <w:numId w:val="8"/>
              </w:numPr>
              <w:rPr>
                <w:rFonts w:ascii="Arial" w:hAnsi="Arial" w:cs="Arial"/>
                <w:b w:val="0"/>
                <w:bCs w:val="0"/>
                <w:sz w:val="24"/>
                <w:szCs w:val="24"/>
              </w:rPr>
            </w:pPr>
            <w:r w:rsidRPr="00145444">
              <w:rPr>
                <w:rFonts w:ascii="Arial" w:hAnsi="Arial" w:cs="Arial"/>
                <w:b w:val="0"/>
                <w:bCs w:val="0"/>
                <w:sz w:val="24"/>
                <w:szCs w:val="24"/>
              </w:rPr>
              <w:t>Confidentiality</w:t>
            </w:r>
          </w:p>
          <w:p w14:paraId="1AEC8D0D" w14:textId="77777777" w:rsidR="00145444" w:rsidRPr="00145444" w:rsidRDefault="00145444" w:rsidP="002A361A">
            <w:pPr>
              <w:numPr>
                <w:ilvl w:val="0"/>
                <w:numId w:val="8"/>
              </w:numPr>
              <w:contextualSpacing/>
              <w:rPr>
                <w:rFonts w:ascii="Arial" w:hAnsi="Arial" w:cs="Arial"/>
                <w:b w:val="0"/>
                <w:bCs w:val="0"/>
                <w:sz w:val="24"/>
                <w:szCs w:val="24"/>
              </w:rPr>
            </w:pPr>
            <w:r w:rsidRPr="00145444">
              <w:rPr>
                <w:rFonts w:ascii="Arial" w:hAnsi="Arial" w:cs="Arial"/>
                <w:b w:val="0"/>
                <w:bCs w:val="0"/>
                <w:sz w:val="24"/>
                <w:szCs w:val="24"/>
              </w:rPr>
              <w:t>Flexibility</w:t>
            </w:r>
          </w:p>
        </w:tc>
        <w:tc>
          <w:tcPr>
            <w:tcW w:w="1494" w:type="pct"/>
            <w:shd w:val="clear" w:color="auto" w:fill="D5BFAC"/>
          </w:tcPr>
          <w:p w14:paraId="7FEBE7F6" w14:textId="77777777" w:rsidR="00145444" w:rsidRPr="00145444" w:rsidRDefault="00145444" w:rsidP="002A361A">
            <w:pPr>
              <w:numPr>
                <w:ilvl w:val="0"/>
                <w:numId w:val="10"/>
              </w:num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45444">
              <w:rPr>
                <w:rFonts w:ascii="Arial" w:hAnsi="Arial" w:cs="Arial"/>
                <w:sz w:val="24"/>
                <w:szCs w:val="24"/>
              </w:rPr>
              <w:t>Creativity</w:t>
            </w:r>
          </w:p>
        </w:tc>
      </w:tr>
      <w:tr w:rsidR="002A361A" w:rsidRPr="00145444" w14:paraId="4455EF8D" w14:textId="77777777" w:rsidTr="002A361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06" w:type="pct"/>
          </w:tcPr>
          <w:p w14:paraId="560AD833" w14:textId="77777777" w:rsidR="00145444" w:rsidRPr="00145444" w:rsidRDefault="00145444" w:rsidP="00145444">
            <w:pPr>
              <w:rPr>
                <w:rFonts w:ascii="Arial" w:hAnsi="Arial" w:cs="Arial"/>
                <w:sz w:val="24"/>
                <w:szCs w:val="24"/>
              </w:rPr>
            </w:pPr>
            <w:r w:rsidRPr="00145444">
              <w:rPr>
                <w:rFonts w:ascii="Arial" w:hAnsi="Arial" w:cs="Arial"/>
                <w:sz w:val="24"/>
                <w:szCs w:val="24"/>
              </w:rPr>
              <w:t>Professional Qualifications</w:t>
            </w:r>
          </w:p>
          <w:p w14:paraId="7914F730" w14:textId="77777777" w:rsidR="00145444" w:rsidRPr="00145444" w:rsidRDefault="00145444" w:rsidP="002A361A">
            <w:pPr>
              <w:numPr>
                <w:ilvl w:val="0"/>
                <w:numId w:val="10"/>
              </w:numPr>
              <w:contextualSpacing/>
              <w:rPr>
                <w:rFonts w:ascii="Arial" w:hAnsi="Arial" w:cs="Arial"/>
                <w:b w:val="0"/>
                <w:bCs w:val="0"/>
                <w:sz w:val="24"/>
                <w:szCs w:val="24"/>
              </w:rPr>
            </w:pPr>
            <w:r w:rsidRPr="00145444">
              <w:rPr>
                <w:rFonts w:ascii="Arial" w:hAnsi="Arial" w:cs="Arial"/>
                <w:b w:val="0"/>
                <w:bCs w:val="0"/>
                <w:sz w:val="24"/>
                <w:szCs w:val="24"/>
              </w:rPr>
              <w:t>Relevant NVQ Level 3 or equivalent (minimum English and maths skills at level 2).</w:t>
            </w:r>
          </w:p>
        </w:tc>
        <w:tc>
          <w:tcPr>
            <w:tcW w:w="1494" w:type="pct"/>
            <w:shd w:val="clear" w:color="auto" w:fill="D5BFAC"/>
          </w:tcPr>
          <w:p w14:paraId="345BE466" w14:textId="2FE81C31" w:rsidR="00145444" w:rsidRPr="00145444" w:rsidRDefault="00145444" w:rsidP="002A361A">
            <w:pPr>
              <w:numPr>
                <w:ilvl w:val="0"/>
                <w:numId w:val="10"/>
              </w:num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45444">
              <w:rPr>
                <w:rFonts w:ascii="Arial" w:hAnsi="Arial" w:cs="Arial"/>
                <w:sz w:val="24"/>
                <w:szCs w:val="24"/>
              </w:rPr>
              <w:t xml:space="preserve">Appropriate first aid training </w:t>
            </w:r>
          </w:p>
        </w:tc>
      </w:tr>
      <w:tr w:rsidR="002A361A" w:rsidRPr="00145444" w14:paraId="4006ABAC" w14:textId="77777777" w:rsidTr="002A361A">
        <w:trPr>
          <w:trHeight w:val="397"/>
        </w:trPr>
        <w:tc>
          <w:tcPr>
            <w:cnfStyle w:val="001000000000" w:firstRow="0" w:lastRow="0" w:firstColumn="1" w:lastColumn="0" w:oddVBand="0" w:evenVBand="0" w:oddHBand="0" w:evenHBand="0" w:firstRowFirstColumn="0" w:firstRowLastColumn="0" w:lastRowFirstColumn="0" w:lastRowLastColumn="0"/>
            <w:tcW w:w="3506" w:type="pct"/>
          </w:tcPr>
          <w:p w14:paraId="2FD3CD8A" w14:textId="77777777" w:rsidR="00145444" w:rsidRPr="00145444" w:rsidRDefault="00145444" w:rsidP="00145444">
            <w:pPr>
              <w:rPr>
                <w:rFonts w:ascii="Arial" w:hAnsi="Arial" w:cs="Arial"/>
                <w:sz w:val="24"/>
                <w:szCs w:val="24"/>
              </w:rPr>
            </w:pPr>
            <w:r w:rsidRPr="00145444">
              <w:rPr>
                <w:rFonts w:ascii="Arial" w:hAnsi="Arial" w:cs="Arial"/>
                <w:sz w:val="24"/>
                <w:szCs w:val="24"/>
              </w:rPr>
              <w:t>Other Requirements</w:t>
            </w:r>
          </w:p>
          <w:p w14:paraId="6B80EE63" w14:textId="793F30DE" w:rsidR="00145444" w:rsidRPr="00145444" w:rsidRDefault="002A361A" w:rsidP="002A361A">
            <w:pPr>
              <w:numPr>
                <w:ilvl w:val="0"/>
                <w:numId w:val="9"/>
              </w:numPr>
              <w:rPr>
                <w:rFonts w:ascii="Arial" w:hAnsi="Arial"/>
                <w:b w:val="0"/>
                <w:bCs w:val="0"/>
                <w:sz w:val="24"/>
                <w:szCs w:val="24"/>
              </w:rPr>
            </w:pPr>
            <w:r>
              <w:rPr>
                <w:rFonts w:ascii="Arial" w:hAnsi="Arial"/>
                <w:b w:val="0"/>
                <w:bCs w:val="0"/>
                <w:sz w:val="24"/>
                <w:szCs w:val="24"/>
              </w:rPr>
              <w:t>Co</w:t>
            </w:r>
            <w:r w:rsidR="00145444" w:rsidRPr="00145444">
              <w:rPr>
                <w:rFonts w:ascii="Arial" w:hAnsi="Arial"/>
                <w:b w:val="0"/>
                <w:bCs w:val="0"/>
                <w:sz w:val="24"/>
                <w:szCs w:val="24"/>
              </w:rPr>
              <w:t>mmit</w:t>
            </w:r>
            <w:r>
              <w:rPr>
                <w:rFonts w:ascii="Arial" w:hAnsi="Arial"/>
                <w:b w:val="0"/>
                <w:bCs w:val="0"/>
                <w:sz w:val="24"/>
                <w:szCs w:val="24"/>
              </w:rPr>
              <w:t>ment</w:t>
            </w:r>
            <w:r w:rsidR="00145444" w:rsidRPr="00145444">
              <w:rPr>
                <w:rFonts w:ascii="Arial" w:hAnsi="Arial"/>
                <w:b w:val="0"/>
                <w:bCs w:val="0"/>
                <w:sz w:val="24"/>
                <w:szCs w:val="24"/>
              </w:rPr>
              <w:t xml:space="preserve"> to the school's policies and ethos</w:t>
            </w:r>
          </w:p>
          <w:p w14:paraId="4C464234" w14:textId="480298EF" w:rsidR="00145444" w:rsidRPr="00145444" w:rsidRDefault="002A361A" w:rsidP="002A361A">
            <w:pPr>
              <w:numPr>
                <w:ilvl w:val="0"/>
                <w:numId w:val="9"/>
              </w:numPr>
              <w:rPr>
                <w:rFonts w:ascii="Arial" w:hAnsi="Arial"/>
                <w:b w:val="0"/>
                <w:bCs w:val="0"/>
                <w:sz w:val="24"/>
                <w:szCs w:val="24"/>
              </w:rPr>
            </w:pPr>
            <w:r>
              <w:rPr>
                <w:rFonts w:ascii="Arial" w:hAnsi="Arial"/>
                <w:b w:val="0"/>
                <w:bCs w:val="0"/>
                <w:sz w:val="24"/>
                <w:szCs w:val="24"/>
              </w:rPr>
              <w:t>C</w:t>
            </w:r>
            <w:r w:rsidR="00145444" w:rsidRPr="00145444">
              <w:rPr>
                <w:rFonts w:ascii="Arial" w:hAnsi="Arial"/>
                <w:b w:val="0"/>
                <w:bCs w:val="0"/>
                <w:sz w:val="24"/>
                <w:szCs w:val="24"/>
              </w:rPr>
              <w:t>ommit</w:t>
            </w:r>
            <w:r>
              <w:rPr>
                <w:rFonts w:ascii="Arial" w:hAnsi="Arial"/>
                <w:b w:val="0"/>
                <w:bCs w:val="0"/>
                <w:sz w:val="24"/>
                <w:szCs w:val="24"/>
              </w:rPr>
              <w:t>ment</w:t>
            </w:r>
            <w:r w:rsidR="00145444" w:rsidRPr="00145444">
              <w:rPr>
                <w:rFonts w:ascii="Arial" w:hAnsi="Arial"/>
                <w:b w:val="0"/>
                <w:bCs w:val="0"/>
                <w:sz w:val="24"/>
                <w:szCs w:val="24"/>
              </w:rPr>
              <w:t xml:space="preserve"> to Continuing Professional Development</w:t>
            </w:r>
          </w:p>
          <w:p w14:paraId="3E6690A5" w14:textId="77777777" w:rsidR="00145444" w:rsidRPr="00145444" w:rsidRDefault="00145444" w:rsidP="002A361A">
            <w:pPr>
              <w:numPr>
                <w:ilvl w:val="0"/>
                <w:numId w:val="9"/>
              </w:numPr>
              <w:rPr>
                <w:rFonts w:ascii="Arial" w:hAnsi="Arial"/>
                <w:b w:val="0"/>
                <w:bCs w:val="0"/>
                <w:sz w:val="24"/>
                <w:szCs w:val="24"/>
              </w:rPr>
            </w:pPr>
            <w:r w:rsidRPr="00145444">
              <w:rPr>
                <w:rFonts w:ascii="Arial" w:hAnsi="Arial"/>
                <w:b w:val="0"/>
                <w:bCs w:val="0"/>
                <w:sz w:val="24"/>
                <w:szCs w:val="24"/>
              </w:rPr>
              <w:t>Motivation to work with children and young people</w:t>
            </w:r>
          </w:p>
          <w:p w14:paraId="7FC7D5EA" w14:textId="1093ADF8" w:rsidR="00145444" w:rsidRPr="00145444" w:rsidRDefault="00145444" w:rsidP="002A361A">
            <w:pPr>
              <w:numPr>
                <w:ilvl w:val="0"/>
                <w:numId w:val="9"/>
              </w:numPr>
              <w:rPr>
                <w:rFonts w:ascii="Arial" w:hAnsi="Arial"/>
                <w:b w:val="0"/>
                <w:bCs w:val="0"/>
                <w:sz w:val="24"/>
                <w:szCs w:val="24"/>
              </w:rPr>
            </w:pPr>
            <w:r w:rsidRPr="00145444">
              <w:rPr>
                <w:rFonts w:ascii="Arial" w:hAnsi="Arial"/>
                <w:b w:val="0"/>
                <w:bCs w:val="0"/>
                <w:sz w:val="24"/>
                <w:szCs w:val="24"/>
              </w:rPr>
              <w:t xml:space="preserve">Ability to form appropriate relationships and personal boundaries </w:t>
            </w:r>
          </w:p>
          <w:p w14:paraId="28A53FE5" w14:textId="2D17CD2F" w:rsidR="002A361A" w:rsidRPr="00145444" w:rsidRDefault="00145444" w:rsidP="002A361A">
            <w:pPr>
              <w:numPr>
                <w:ilvl w:val="0"/>
                <w:numId w:val="9"/>
              </w:numPr>
              <w:rPr>
                <w:rFonts w:ascii="Arial" w:hAnsi="Arial"/>
                <w:b w:val="0"/>
                <w:bCs w:val="0"/>
                <w:sz w:val="24"/>
                <w:szCs w:val="24"/>
              </w:rPr>
            </w:pPr>
            <w:r w:rsidRPr="00145444">
              <w:rPr>
                <w:rFonts w:ascii="Arial" w:hAnsi="Arial"/>
                <w:b w:val="0"/>
                <w:bCs w:val="0"/>
                <w:sz w:val="24"/>
                <w:szCs w:val="24"/>
              </w:rPr>
              <w:t>Emotional resilience in working with challenging behaviours and attitudes</w:t>
            </w:r>
          </w:p>
          <w:p w14:paraId="66468735" w14:textId="77777777" w:rsidR="00145444" w:rsidRPr="00145444" w:rsidRDefault="00145444" w:rsidP="002A361A">
            <w:pPr>
              <w:numPr>
                <w:ilvl w:val="0"/>
                <w:numId w:val="9"/>
              </w:numPr>
              <w:rPr>
                <w:rFonts w:ascii="Arial" w:hAnsi="Arial"/>
                <w:b w:val="0"/>
                <w:bCs w:val="0"/>
                <w:sz w:val="24"/>
                <w:szCs w:val="24"/>
              </w:rPr>
            </w:pPr>
            <w:r w:rsidRPr="00145444">
              <w:rPr>
                <w:rFonts w:ascii="Arial" w:hAnsi="Arial"/>
                <w:b w:val="0"/>
                <w:bCs w:val="0"/>
                <w:sz w:val="24"/>
                <w:szCs w:val="24"/>
              </w:rPr>
              <w:t>Ability to use authority and maintaining discipline</w:t>
            </w:r>
          </w:p>
          <w:p w14:paraId="3ABDD8DE" w14:textId="77777777" w:rsidR="00145444" w:rsidRPr="00145444" w:rsidRDefault="00145444" w:rsidP="002A361A">
            <w:pPr>
              <w:numPr>
                <w:ilvl w:val="0"/>
                <w:numId w:val="9"/>
              </w:numPr>
              <w:rPr>
                <w:rFonts w:ascii="Arial" w:hAnsi="Arial" w:cs="Arial"/>
                <w:b w:val="0"/>
                <w:bCs w:val="0"/>
                <w:sz w:val="24"/>
                <w:szCs w:val="24"/>
              </w:rPr>
            </w:pPr>
            <w:r w:rsidRPr="00145444">
              <w:rPr>
                <w:rFonts w:ascii="Arial" w:hAnsi="Arial"/>
                <w:b w:val="0"/>
                <w:bCs w:val="0"/>
                <w:sz w:val="24"/>
                <w:szCs w:val="24"/>
              </w:rPr>
              <w:t>An empathy for equality and diversity</w:t>
            </w:r>
          </w:p>
        </w:tc>
        <w:tc>
          <w:tcPr>
            <w:tcW w:w="1494" w:type="pct"/>
            <w:shd w:val="clear" w:color="auto" w:fill="D5BFAC"/>
          </w:tcPr>
          <w:p w14:paraId="2035839C" w14:textId="77777777" w:rsidR="00145444" w:rsidRPr="00145444" w:rsidRDefault="00145444" w:rsidP="0014544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14:paraId="6F41DA70" w14:textId="12B392B1" w:rsidR="0037656C" w:rsidRPr="0037656C" w:rsidRDefault="0037656C" w:rsidP="0037656C">
      <w:pPr>
        <w:jc w:val="center"/>
        <w:rPr>
          <w:rFonts w:ascii="Arial" w:hAnsi="Arial" w:cs="Arial"/>
          <w:sz w:val="28"/>
          <w:szCs w:val="28"/>
        </w:rPr>
      </w:pPr>
      <w:r w:rsidRPr="0037656C">
        <w:rPr>
          <w:rFonts w:ascii="Arial" w:hAnsi="Arial" w:cs="Arial"/>
          <w:b/>
          <w:bCs/>
          <w:color w:val="F58220"/>
          <w:sz w:val="28"/>
          <w:szCs w:val="28"/>
        </w:rPr>
        <w:lastRenderedPageBreak/>
        <w:t>APPLYING FOR A JOB WITH NORTH YORKSHIRE COUNCIL</w:t>
      </w:r>
      <w:bookmarkStart w:id="9" w:name="_Hlk152256788"/>
    </w:p>
    <w:p w14:paraId="26A37581" w14:textId="77777777" w:rsidR="0037656C" w:rsidRPr="002A3BA5" w:rsidRDefault="0037656C" w:rsidP="0037656C">
      <w:pPr>
        <w:jc w:val="center"/>
        <w:rPr>
          <w:rFonts w:ascii="Arial" w:hAnsi="Arial" w:cs="Arial"/>
          <w:b/>
          <w:sz w:val="22"/>
          <w:szCs w:val="22"/>
        </w:rPr>
      </w:pPr>
      <w:r w:rsidRPr="002A3BA5">
        <w:rPr>
          <w:rFonts w:ascii="Arial" w:hAnsi="Arial" w:cs="Arial"/>
          <w:b/>
          <w:sz w:val="22"/>
          <w:szCs w:val="22"/>
        </w:rPr>
        <w:t>IMPORTANT ADVICE ON COMPLETING THIS APPLICATION</w:t>
      </w:r>
    </w:p>
    <w:p w14:paraId="67DF9447" w14:textId="77777777" w:rsidR="0037656C" w:rsidRPr="002A3BA5" w:rsidRDefault="0037656C" w:rsidP="0037656C">
      <w:pPr>
        <w:jc w:val="both"/>
        <w:rPr>
          <w:rFonts w:ascii="Arial" w:hAnsi="Arial" w:cs="Arial"/>
          <w:b/>
          <w:sz w:val="22"/>
          <w:szCs w:val="22"/>
        </w:rPr>
      </w:pPr>
    </w:p>
    <w:p w14:paraId="07484D66" w14:textId="77777777" w:rsidR="0037656C" w:rsidRPr="002A3BA5" w:rsidRDefault="0037656C" w:rsidP="0037656C">
      <w:pPr>
        <w:spacing w:after="120"/>
        <w:jc w:val="both"/>
        <w:rPr>
          <w:rFonts w:ascii="Arial" w:hAnsi="Arial" w:cs="Arial"/>
          <w:sz w:val="22"/>
          <w:szCs w:val="22"/>
        </w:rPr>
      </w:pPr>
      <w:r w:rsidRPr="002A3BA5">
        <w:rPr>
          <w:rFonts w:ascii="Arial" w:hAnsi="Arial" w:cs="Arial"/>
          <w:sz w:val="22"/>
          <w:szCs w:val="22"/>
        </w:rPr>
        <w:t>Your application form plays an important part in your selection.  Please ensure you address all the essential requirements listed in the specifications.  The following advice should help you to complete the application form as effectively as possible.</w:t>
      </w:r>
    </w:p>
    <w:p w14:paraId="7BCE0137" w14:textId="77777777" w:rsidR="0037656C" w:rsidRPr="002A3BA5" w:rsidRDefault="0037656C" w:rsidP="0037656C">
      <w:pPr>
        <w:jc w:val="both"/>
        <w:rPr>
          <w:rFonts w:ascii="Arial" w:hAnsi="Arial" w:cs="Arial"/>
          <w:b/>
          <w:sz w:val="22"/>
          <w:szCs w:val="22"/>
        </w:rPr>
      </w:pPr>
      <w:r w:rsidRPr="002A3BA5">
        <w:rPr>
          <w:rFonts w:ascii="Arial" w:hAnsi="Arial" w:cs="Arial"/>
          <w:b/>
          <w:sz w:val="22"/>
          <w:szCs w:val="22"/>
        </w:rPr>
        <w:t>Data Protection</w:t>
      </w:r>
    </w:p>
    <w:p w14:paraId="29119FE8" w14:textId="77777777" w:rsidR="0037656C" w:rsidRPr="002A3BA5" w:rsidRDefault="0037656C" w:rsidP="0037656C">
      <w:pPr>
        <w:jc w:val="both"/>
        <w:rPr>
          <w:rFonts w:ascii="Arial" w:hAnsi="Arial" w:cs="Arial"/>
          <w:sz w:val="22"/>
          <w:szCs w:val="22"/>
        </w:rPr>
      </w:pPr>
      <w:r w:rsidRPr="002A3BA5">
        <w:rPr>
          <w:rFonts w:ascii="Arial" w:hAnsi="Arial" w:cs="Arial"/>
          <w:sz w:val="22"/>
          <w:szCs w:val="22"/>
        </w:rPr>
        <w:t xml:space="preserve">The information that you state on this application form will be used by the school and the Council to consider you for a job vacancy. To find out about how we use your personal data for the purposes of recruitment please see our Privacy Notice at </w:t>
      </w:r>
      <w:hyperlink r:id="rId15" w:history="1">
        <w:r w:rsidRPr="002A3BA5">
          <w:rPr>
            <w:rFonts w:ascii="Arial" w:hAnsi="Arial" w:cs="Arial"/>
            <w:sz w:val="22"/>
            <w:szCs w:val="22"/>
            <w:u w:val="single"/>
          </w:rPr>
          <w:t>www.northyorks.gov.uk/working-us</w:t>
        </w:r>
      </w:hyperlink>
      <w:r w:rsidRPr="002A3BA5">
        <w:rPr>
          <w:rFonts w:ascii="Arial" w:hAnsi="Arial" w:cs="Arial"/>
          <w:sz w:val="22"/>
          <w:szCs w:val="22"/>
        </w:rPr>
        <w:t>.</w:t>
      </w:r>
    </w:p>
    <w:p w14:paraId="243043C0" w14:textId="77777777" w:rsidR="0037656C" w:rsidRPr="002A3BA5" w:rsidRDefault="0037656C" w:rsidP="0037656C">
      <w:pPr>
        <w:jc w:val="both"/>
        <w:rPr>
          <w:rFonts w:ascii="Arial" w:hAnsi="Arial" w:cs="Arial"/>
          <w:b/>
          <w:sz w:val="22"/>
          <w:szCs w:val="22"/>
        </w:rPr>
      </w:pPr>
    </w:p>
    <w:p w14:paraId="6AA3E6A1" w14:textId="77777777" w:rsidR="0037656C" w:rsidRPr="002A3BA5" w:rsidRDefault="0037656C" w:rsidP="0037656C">
      <w:pPr>
        <w:jc w:val="both"/>
        <w:rPr>
          <w:rFonts w:ascii="Arial" w:hAnsi="Arial" w:cs="Arial"/>
          <w:b/>
          <w:sz w:val="22"/>
          <w:szCs w:val="22"/>
        </w:rPr>
      </w:pPr>
      <w:r w:rsidRPr="002A3BA5">
        <w:rPr>
          <w:rFonts w:ascii="Arial" w:hAnsi="Arial" w:cs="Arial"/>
          <w:b/>
          <w:sz w:val="22"/>
          <w:szCs w:val="22"/>
        </w:rPr>
        <w:t>Rehabilitation of Offenders</w:t>
      </w:r>
    </w:p>
    <w:p w14:paraId="2CD38C13" w14:textId="77777777" w:rsidR="0037656C" w:rsidRPr="002A3BA5" w:rsidRDefault="0037656C" w:rsidP="0037656C">
      <w:pPr>
        <w:jc w:val="both"/>
        <w:rPr>
          <w:rFonts w:ascii="Arial" w:hAnsi="Arial" w:cs="Arial"/>
          <w:sz w:val="22"/>
          <w:szCs w:val="22"/>
        </w:rPr>
      </w:pPr>
      <w:r w:rsidRPr="002A3BA5">
        <w:rPr>
          <w:rFonts w:ascii="Arial" w:hAnsi="Arial" w:cs="Arial"/>
          <w:sz w:val="22"/>
          <w:szCs w:val="22"/>
        </w:rPr>
        <w:t xml:space="preserve">The post you are applying for requires you to have an enhanced Disclosure and Barring Service criminal records check for work with children, with a barred list check if you work in regulated activity.  This check for disclosure of criminal history will include spent convictions, pending prosecutions / current court proceeding and police enquiries.  </w:t>
      </w:r>
    </w:p>
    <w:p w14:paraId="4AB189B9" w14:textId="77777777" w:rsidR="0037656C" w:rsidRPr="002A3BA5" w:rsidRDefault="0037656C" w:rsidP="0037656C">
      <w:pPr>
        <w:jc w:val="both"/>
        <w:rPr>
          <w:rFonts w:ascii="Arial" w:hAnsi="Arial" w:cs="Arial"/>
          <w:sz w:val="22"/>
          <w:szCs w:val="22"/>
        </w:rPr>
      </w:pPr>
    </w:p>
    <w:p w14:paraId="17FD495D" w14:textId="77777777" w:rsidR="0037656C" w:rsidRPr="002A3BA5" w:rsidRDefault="0037656C" w:rsidP="0037656C">
      <w:pPr>
        <w:jc w:val="both"/>
        <w:rPr>
          <w:rFonts w:ascii="Arial" w:hAnsi="Arial" w:cs="Arial"/>
          <w:sz w:val="22"/>
          <w:szCs w:val="22"/>
        </w:rPr>
      </w:pPr>
      <w:r w:rsidRPr="002A3BA5">
        <w:rPr>
          <w:rFonts w:ascii="Arial" w:hAnsi="Arial" w:cs="Arial"/>
          <w:sz w:val="22"/>
          <w:szCs w:val="22"/>
        </w:rPr>
        <w:t xml:space="preserve">Should you be shortlisted, you will be asked to disclose full details of your criminal history prior to your interview. </w:t>
      </w:r>
      <w:bookmarkStart w:id="10" w:name="_Hlk149753594"/>
      <w:r w:rsidRPr="002A3BA5">
        <w:rPr>
          <w:rFonts w:ascii="Arial" w:hAnsi="Arial" w:cs="Arial"/>
          <w:sz w:val="22"/>
          <w:szCs w:val="22"/>
        </w:rPr>
        <w:t xml:space="preserve">This includes any information deemed relevant as part of Keeping Children Safe in Education which may arise in an online search undertaken on shortlisted candidates. </w:t>
      </w:r>
      <w:bookmarkEnd w:id="10"/>
      <w:r w:rsidRPr="002A3BA5">
        <w:rPr>
          <w:rFonts w:ascii="Arial" w:hAnsi="Arial" w:cs="Arial"/>
          <w:sz w:val="22"/>
          <w:szCs w:val="22"/>
        </w:rPr>
        <w:t xml:space="preserve">This information may be discussed with you at your interview in order to assess job related risks, but we emphasise that your application will be considered on merit and </w:t>
      </w:r>
      <w:proofErr w:type="gramStart"/>
      <w:r w:rsidRPr="002A3BA5">
        <w:rPr>
          <w:rFonts w:ascii="Arial" w:hAnsi="Arial" w:cs="Arial"/>
          <w:sz w:val="22"/>
          <w:szCs w:val="22"/>
        </w:rPr>
        <w:t>ability</w:t>
      </w:r>
      <w:proofErr w:type="gramEnd"/>
      <w:r w:rsidRPr="002A3BA5">
        <w:rPr>
          <w:rFonts w:ascii="Arial" w:hAnsi="Arial" w:cs="Arial"/>
          <w:sz w:val="22"/>
          <w:szCs w:val="22"/>
        </w:rPr>
        <w:t xml:space="preserve"> and you will not be discriminated against unfairly.  Failure to disclose this information will result in any offer of employment being withdrawn.</w:t>
      </w:r>
    </w:p>
    <w:p w14:paraId="6AF42F60" w14:textId="77777777" w:rsidR="0037656C" w:rsidRPr="002A3BA5" w:rsidRDefault="0037656C" w:rsidP="0037656C">
      <w:pPr>
        <w:jc w:val="both"/>
        <w:rPr>
          <w:rFonts w:ascii="Arial" w:hAnsi="Arial" w:cs="Arial"/>
          <w:sz w:val="22"/>
          <w:szCs w:val="22"/>
        </w:rPr>
      </w:pPr>
    </w:p>
    <w:p w14:paraId="34CA77BA" w14:textId="77777777" w:rsidR="0037656C" w:rsidRDefault="0037656C" w:rsidP="0037656C">
      <w:pPr>
        <w:jc w:val="both"/>
        <w:rPr>
          <w:rFonts w:ascii="Arial" w:hAnsi="Arial" w:cs="Arial"/>
          <w:sz w:val="22"/>
          <w:szCs w:val="22"/>
        </w:rPr>
      </w:pPr>
      <w:r w:rsidRPr="002A3BA5">
        <w:rPr>
          <w:rFonts w:ascii="Arial" w:hAnsi="Arial" w:cs="Arial"/>
          <w:sz w:val="22"/>
          <w:szCs w:val="22"/>
        </w:rPr>
        <w:t>Please also see the policy statement on the Recruitment of Ex-offenders below.</w:t>
      </w:r>
    </w:p>
    <w:p w14:paraId="565FEC2B" w14:textId="77777777" w:rsidR="0037656C" w:rsidRPr="002A3BA5" w:rsidRDefault="0037656C" w:rsidP="0037656C">
      <w:pPr>
        <w:jc w:val="both"/>
        <w:rPr>
          <w:rFonts w:ascii="Arial" w:hAnsi="Arial" w:cs="Arial"/>
          <w:sz w:val="22"/>
          <w:szCs w:val="22"/>
        </w:rPr>
      </w:pPr>
    </w:p>
    <w:p w14:paraId="38F4000B" w14:textId="77777777" w:rsidR="0037656C" w:rsidRPr="002A3BA5" w:rsidRDefault="0037656C" w:rsidP="0037656C">
      <w:pPr>
        <w:keepNext/>
        <w:keepLines/>
        <w:spacing w:before="40"/>
        <w:jc w:val="both"/>
        <w:outlineLvl w:val="7"/>
        <w:rPr>
          <w:rFonts w:ascii="Arial" w:eastAsia="MS Gothic" w:hAnsi="Arial" w:cs="Arial"/>
          <w:b/>
          <w:i/>
          <w:color w:val="272727"/>
          <w:sz w:val="22"/>
          <w:szCs w:val="22"/>
        </w:rPr>
      </w:pPr>
      <w:r w:rsidRPr="002A3BA5">
        <w:rPr>
          <w:rFonts w:ascii="Arial" w:eastAsia="MS Gothic" w:hAnsi="Arial" w:cs="Arial"/>
          <w:b/>
          <w:color w:val="272727"/>
          <w:sz w:val="22"/>
          <w:szCs w:val="22"/>
        </w:rPr>
        <w:t>Information in Support of your Application</w:t>
      </w:r>
    </w:p>
    <w:p w14:paraId="03B27859" w14:textId="77777777" w:rsidR="0037656C" w:rsidRPr="002A3BA5" w:rsidRDefault="0037656C" w:rsidP="0037656C">
      <w:pPr>
        <w:jc w:val="both"/>
        <w:rPr>
          <w:rFonts w:ascii="Arial" w:hAnsi="Arial" w:cs="Arial"/>
          <w:sz w:val="22"/>
          <w:szCs w:val="22"/>
        </w:rPr>
      </w:pPr>
      <w:r w:rsidRPr="002A3BA5">
        <w:rPr>
          <w:rFonts w:ascii="Arial" w:hAnsi="Arial" w:cs="Arial"/>
          <w:sz w:val="22"/>
          <w:szCs w:val="22"/>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70BF9358" w14:textId="77777777" w:rsidR="0037656C" w:rsidRPr="002A3BA5" w:rsidRDefault="0037656C" w:rsidP="0037656C">
      <w:pPr>
        <w:jc w:val="both"/>
        <w:rPr>
          <w:rFonts w:ascii="Arial" w:hAnsi="Arial" w:cs="Arial"/>
          <w:sz w:val="22"/>
          <w:szCs w:val="22"/>
        </w:rPr>
      </w:pPr>
    </w:p>
    <w:p w14:paraId="00848CD6" w14:textId="77777777" w:rsidR="0037656C" w:rsidRPr="002A3BA5" w:rsidRDefault="0037656C" w:rsidP="0037656C">
      <w:pPr>
        <w:jc w:val="both"/>
        <w:rPr>
          <w:rFonts w:ascii="Arial" w:hAnsi="Arial" w:cs="Arial"/>
          <w:sz w:val="22"/>
          <w:szCs w:val="22"/>
        </w:rPr>
      </w:pPr>
      <w:r w:rsidRPr="002A3BA5">
        <w:rPr>
          <w:rFonts w:ascii="Arial" w:hAnsi="Arial" w:cs="Arial"/>
          <w:sz w:val="22"/>
          <w:szCs w:val="22"/>
        </w:rPr>
        <w:t xml:space="preserve">As part of the application process, you may have been asked to demonstrate within this application form how you meet some or </w:t>
      </w:r>
      <w:proofErr w:type="gramStart"/>
      <w:r w:rsidRPr="002A3BA5">
        <w:rPr>
          <w:rFonts w:ascii="Arial" w:hAnsi="Arial" w:cs="Arial"/>
          <w:sz w:val="22"/>
          <w:szCs w:val="22"/>
        </w:rPr>
        <w:t>all of</w:t>
      </w:r>
      <w:proofErr w:type="gramEnd"/>
      <w:r w:rsidRPr="002A3BA5">
        <w:rPr>
          <w:rFonts w:ascii="Arial" w:hAnsi="Arial" w:cs="Arial"/>
          <w:sz w:val="22"/>
          <w:szCs w:val="22"/>
        </w:rPr>
        <w:t xml:space="preserve"> the criteria or key competencies outlined in the person specification. Rather than simply repeating your career history, look at the skills and experience required by the job and provide evidence that you possess them by giving </w:t>
      </w:r>
      <w:r w:rsidRPr="002A3BA5">
        <w:rPr>
          <w:rFonts w:ascii="Arial" w:hAnsi="Arial" w:cs="Arial"/>
          <w:b/>
          <w:sz w:val="22"/>
          <w:szCs w:val="22"/>
        </w:rPr>
        <w:t xml:space="preserve">specific and detailed examples </w:t>
      </w:r>
      <w:r w:rsidRPr="002A3BA5">
        <w:rPr>
          <w:rFonts w:ascii="Arial" w:hAnsi="Arial" w:cs="Arial"/>
          <w:sz w:val="22"/>
          <w:szCs w:val="22"/>
        </w:rPr>
        <w:t xml:space="preserve">which include a focus on outcomes and on your own contribution to the scenario. Try to use different and varied examples wherever possible. </w:t>
      </w:r>
    </w:p>
    <w:p w14:paraId="781B9693" w14:textId="77777777" w:rsidR="0037656C" w:rsidRPr="002A3BA5" w:rsidRDefault="0037656C" w:rsidP="0037656C">
      <w:pPr>
        <w:jc w:val="both"/>
        <w:rPr>
          <w:rFonts w:ascii="Arial" w:hAnsi="Arial" w:cs="Arial"/>
          <w:sz w:val="22"/>
          <w:szCs w:val="22"/>
        </w:rPr>
      </w:pPr>
    </w:p>
    <w:p w14:paraId="556C8561" w14:textId="77777777" w:rsidR="0037656C" w:rsidRPr="002A3BA5" w:rsidRDefault="0037656C" w:rsidP="0037656C">
      <w:pPr>
        <w:jc w:val="both"/>
        <w:rPr>
          <w:rFonts w:ascii="Arial" w:hAnsi="Arial" w:cs="Arial"/>
          <w:sz w:val="22"/>
          <w:szCs w:val="22"/>
        </w:rPr>
      </w:pPr>
      <w:r w:rsidRPr="002A3BA5">
        <w:rPr>
          <w:rFonts w:ascii="Arial" w:hAnsi="Arial" w:cs="Arial"/>
          <w:sz w:val="22"/>
          <w:szCs w:val="22"/>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3F45C8E8" w14:textId="77777777" w:rsidR="0037656C" w:rsidRPr="002A3BA5" w:rsidRDefault="0037656C" w:rsidP="0037656C">
      <w:pPr>
        <w:jc w:val="both"/>
        <w:rPr>
          <w:rFonts w:ascii="Arial" w:hAnsi="Arial" w:cs="Arial"/>
          <w:b/>
          <w:sz w:val="22"/>
          <w:szCs w:val="22"/>
        </w:rPr>
      </w:pPr>
    </w:p>
    <w:p w14:paraId="733950FB" w14:textId="77777777" w:rsidR="0037656C" w:rsidRPr="002A3BA5" w:rsidRDefault="0037656C" w:rsidP="0037656C">
      <w:pPr>
        <w:keepNext/>
        <w:keepLines/>
        <w:spacing w:before="40"/>
        <w:jc w:val="both"/>
        <w:outlineLvl w:val="7"/>
        <w:rPr>
          <w:rFonts w:ascii="Arial" w:eastAsia="MS Gothic" w:hAnsi="Arial" w:cs="Arial"/>
          <w:b/>
          <w:i/>
          <w:color w:val="272727"/>
          <w:sz w:val="22"/>
          <w:szCs w:val="22"/>
        </w:rPr>
      </w:pPr>
      <w:r w:rsidRPr="002A3BA5">
        <w:rPr>
          <w:rFonts w:ascii="Arial" w:eastAsia="MS Gothic" w:hAnsi="Arial" w:cs="Arial"/>
          <w:b/>
          <w:color w:val="272727"/>
          <w:sz w:val="22"/>
          <w:szCs w:val="22"/>
        </w:rPr>
        <w:t>Canvassing</w:t>
      </w:r>
    </w:p>
    <w:p w14:paraId="78E4B22E" w14:textId="77777777" w:rsidR="0037656C" w:rsidRDefault="0037656C" w:rsidP="0037656C">
      <w:pPr>
        <w:jc w:val="both"/>
        <w:rPr>
          <w:rFonts w:ascii="Arial" w:hAnsi="Arial" w:cs="Arial"/>
          <w:sz w:val="22"/>
          <w:szCs w:val="22"/>
        </w:rPr>
      </w:pPr>
      <w:r w:rsidRPr="002A3BA5">
        <w:rPr>
          <w:rFonts w:ascii="Arial" w:hAnsi="Arial" w:cs="Arial"/>
          <w:sz w:val="22"/>
          <w:szCs w:val="22"/>
        </w:rPr>
        <w:t>You must not try to influence an elected Council Member, any council employee or a member of the school governing body, to act in your favour, as this will disqualify you.  If you are related to a Councillor, a Council employee or a governor you must indicate this in the relevant section of the application form.</w:t>
      </w:r>
    </w:p>
    <w:p w14:paraId="2D2843F0" w14:textId="77777777" w:rsidR="002A361A" w:rsidRPr="002A3BA5" w:rsidRDefault="002A361A" w:rsidP="0037656C">
      <w:pPr>
        <w:jc w:val="both"/>
        <w:rPr>
          <w:rFonts w:ascii="Arial" w:hAnsi="Arial" w:cs="Arial"/>
          <w:sz w:val="22"/>
          <w:szCs w:val="22"/>
        </w:rPr>
      </w:pPr>
    </w:p>
    <w:p w14:paraId="7894786E" w14:textId="5DD5F629" w:rsidR="0037656C" w:rsidRPr="002A3BA5" w:rsidRDefault="0037656C" w:rsidP="0037656C">
      <w:pPr>
        <w:jc w:val="both"/>
        <w:rPr>
          <w:rFonts w:ascii="Arial" w:hAnsi="Arial" w:cs="Arial"/>
          <w:b/>
          <w:bCs/>
          <w:sz w:val="27"/>
          <w:szCs w:val="27"/>
        </w:rPr>
      </w:pPr>
      <w:r w:rsidRPr="002A3BA5">
        <w:rPr>
          <w:rFonts w:ascii="Arial" w:hAnsi="Arial" w:cs="Arial"/>
          <w:b/>
          <w:bCs/>
          <w:color w:val="F58220"/>
          <w:sz w:val="27"/>
          <w:szCs w:val="27"/>
        </w:rPr>
        <w:lastRenderedPageBreak/>
        <w:t>Polic</w:t>
      </w:r>
      <w:r>
        <w:rPr>
          <w:rFonts w:ascii="Arial" w:hAnsi="Arial" w:cs="Arial"/>
          <w:b/>
          <w:bCs/>
          <w:color w:val="F58220"/>
          <w:sz w:val="27"/>
          <w:szCs w:val="27"/>
        </w:rPr>
        <w:t>y</w:t>
      </w:r>
      <w:r w:rsidRPr="002A3BA5">
        <w:rPr>
          <w:rFonts w:ascii="Arial" w:hAnsi="Arial" w:cs="Arial"/>
          <w:b/>
          <w:bCs/>
          <w:color w:val="F58220"/>
          <w:sz w:val="27"/>
          <w:szCs w:val="27"/>
        </w:rPr>
        <w:t xml:space="preserve"> </w:t>
      </w:r>
      <w:r w:rsidRPr="0037656C">
        <w:rPr>
          <w:rFonts w:ascii="Arial" w:hAnsi="Arial" w:cs="Arial"/>
          <w:b/>
          <w:bCs/>
          <w:color w:val="F58220"/>
          <w:sz w:val="27"/>
          <w:szCs w:val="27"/>
        </w:rPr>
        <w:t xml:space="preserve">Statement </w:t>
      </w:r>
      <w:r w:rsidRPr="002A3BA5">
        <w:rPr>
          <w:rFonts w:ascii="Arial" w:hAnsi="Arial" w:cs="Arial"/>
          <w:b/>
          <w:bCs/>
          <w:color w:val="F58220"/>
          <w:sz w:val="27"/>
          <w:szCs w:val="27"/>
        </w:rPr>
        <w:t xml:space="preserve">on the Recruitment of Ex-offenders </w:t>
      </w:r>
      <w:r w:rsidRPr="002A3BA5">
        <w:rPr>
          <w:rFonts w:ascii="Arial" w:hAnsi="Arial" w:cs="Arial"/>
          <w:b/>
          <w:bCs/>
          <w:sz w:val="27"/>
          <w:szCs w:val="27"/>
          <w:lang w:val="fr-FR"/>
        </w:rPr>
        <w:t xml:space="preserve">(Source </w:t>
      </w:r>
      <w:hyperlink r:id="rId16" w:history="1">
        <w:r w:rsidRPr="002A3BA5">
          <w:rPr>
            <w:rFonts w:ascii="Arial" w:hAnsi="Arial" w:cs="Arial"/>
            <w:b/>
            <w:bCs/>
            <w:color w:val="F58220"/>
            <w:sz w:val="27"/>
            <w:szCs w:val="27"/>
            <w:u w:val="single"/>
            <w:lang w:val="fr-FR"/>
          </w:rPr>
          <w:t>www.gov.uk</w:t>
        </w:r>
      </w:hyperlink>
      <w:r w:rsidRPr="002A3BA5">
        <w:rPr>
          <w:rFonts w:ascii="Arial" w:hAnsi="Arial" w:cs="Arial"/>
          <w:b/>
          <w:bCs/>
          <w:sz w:val="27"/>
          <w:szCs w:val="27"/>
          <w:lang w:val="fr-FR"/>
        </w:rPr>
        <w:t>)</w:t>
      </w:r>
    </w:p>
    <w:p w14:paraId="72DD1F8D" w14:textId="77777777" w:rsidR="0037656C" w:rsidRPr="002A3BA5" w:rsidRDefault="0037656C" w:rsidP="00627A2B">
      <w:pPr>
        <w:numPr>
          <w:ilvl w:val="0"/>
          <w:numId w:val="3"/>
        </w:numPr>
        <w:ind w:hanging="720"/>
        <w:jc w:val="both"/>
        <w:rPr>
          <w:rFonts w:ascii="Arial" w:hAnsi="Arial" w:cs="Arial"/>
          <w:sz w:val="22"/>
          <w:szCs w:val="22"/>
        </w:rPr>
      </w:pPr>
      <w:r w:rsidRPr="002A3BA5">
        <w:rPr>
          <w:rFonts w:ascii="Arial" w:hAnsi="Arial" w:cs="Arial"/>
          <w:sz w:val="22"/>
          <w:szCs w:val="22"/>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7" w:history="1">
        <w:r w:rsidRPr="002A3BA5">
          <w:rPr>
            <w:rFonts w:ascii="Arial" w:hAnsi="Arial" w:cs="Arial"/>
            <w:color w:val="F58220"/>
            <w:sz w:val="22"/>
            <w:szCs w:val="22"/>
            <w:u w:val="single"/>
          </w:rPr>
          <w:t>code of practice</w:t>
        </w:r>
      </w:hyperlink>
      <w:r w:rsidRPr="002A3BA5">
        <w:rPr>
          <w:rFonts w:ascii="Arial" w:hAnsi="Arial" w:cs="Arial"/>
          <w:sz w:val="22"/>
          <w:szCs w:val="22"/>
        </w:rPr>
        <w:t xml:space="preserve"> and undertakes to treat all applicants for positions fairly. </w:t>
      </w:r>
    </w:p>
    <w:p w14:paraId="28104D59" w14:textId="77777777" w:rsidR="0037656C" w:rsidRPr="002A3BA5" w:rsidRDefault="0037656C" w:rsidP="0037656C">
      <w:pPr>
        <w:ind w:left="720" w:hanging="720"/>
        <w:jc w:val="both"/>
        <w:rPr>
          <w:rFonts w:ascii="Arial" w:hAnsi="Arial" w:cs="Arial"/>
          <w:sz w:val="22"/>
          <w:szCs w:val="22"/>
        </w:rPr>
      </w:pPr>
    </w:p>
    <w:p w14:paraId="1474232E" w14:textId="77777777" w:rsidR="0037656C" w:rsidRPr="002A3BA5" w:rsidRDefault="0037656C" w:rsidP="00627A2B">
      <w:pPr>
        <w:numPr>
          <w:ilvl w:val="0"/>
          <w:numId w:val="3"/>
        </w:numPr>
        <w:ind w:hanging="720"/>
        <w:jc w:val="both"/>
        <w:rPr>
          <w:rFonts w:ascii="Arial" w:hAnsi="Arial" w:cs="Arial"/>
          <w:sz w:val="22"/>
          <w:szCs w:val="22"/>
        </w:rPr>
      </w:pPr>
      <w:r w:rsidRPr="002A3BA5">
        <w:rPr>
          <w:rFonts w:ascii="Arial" w:hAnsi="Arial" w:cs="Arial"/>
          <w:sz w:val="22"/>
          <w:szCs w:val="22"/>
        </w:rPr>
        <w:t xml:space="preserve">This school undertakes not to discriminate unfairly against any subject of a criminal record check </w:t>
      </w:r>
      <w:proofErr w:type="gramStart"/>
      <w:r w:rsidRPr="002A3BA5">
        <w:rPr>
          <w:rFonts w:ascii="Arial" w:hAnsi="Arial" w:cs="Arial"/>
          <w:sz w:val="22"/>
          <w:szCs w:val="22"/>
        </w:rPr>
        <w:t>on the basis of</w:t>
      </w:r>
      <w:proofErr w:type="gramEnd"/>
      <w:r w:rsidRPr="002A3BA5">
        <w:rPr>
          <w:rFonts w:ascii="Arial" w:hAnsi="Arial" w:cs="Arial"/>
          <w:sz w:val="22"/>
          <w:szCs w:val="22"/>
        </w:rPr>
        <w:t xml:space="preserve"> a conviction or other information revealed.</w:t>
      </w:r>
    </w:p>
    <w:p w14:paraId="46765901" w14:textId="77777777" w:rsidR="0037656C" w:rsidRPr="002A3BA5" w:rsidRDefault="0037656C" w:rsidP="0037656C">
      <w:pPr>
        <w:ind w:hanging="720"/>
        <w:jc w:val="both"/>
        <w:rPr>
          <w:rFonts w:ascii="Arial" w:hAnsi="Arial" w:cs="Arial"/>
          <w:sz w:val="22"/>
          <w:szCs w:val="22"/>
        </w:rPr>
      </w:pPr>
    </w:p>
    <w:p w14:paraId="4541452B" w14:textId="77777777" w:rsidR="0037656C" w:rsidRPr="002A3BA5" w:rsidRDefault="0037656C" w:rsidP="00627A2B">
      <w:pPr>
        <w:numPr>
          <w:ilvl w:val="0"/>
          <w:numId w:val="3"/>
        </w:numPr>
        <w:ind w:hanging="720"/>
        <w:jc w:val="both"/>
        <w:rPr>
          <w:rFonts w:ascii="Arial" w:hAnsi="Arial" w:cs="Arial"/>
          <w:sz w:val="22"/>
          <w:szCs w:val="22"/>
        </w:rPr>
      </w:pPr>
      <w:r w:rsidRPr="002A3BA5">
        <w:rPr>
          <w:rFonts w:ascii="Arial" w:hAnsi="Arial" w:cs="Arial"/>
          <w:sz w:val="22"/>
          <w:szCs w:val="22"/>
        </w:rPr>
        <w:t>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Policy Act Regulations as amended) this school can only ask an individual about convictions and cautions that are not protected.</w:t>
      </w:r>
    </w:p>
    <w:p w14:paraId="7407593C" w14:textId="77777777" w:rsidR="0037656C" w:rsidRPr="002A3BA5" w:rsidRDefault="0037656C" w:rsidP="0037656C">
      <w:pPr>
        <w:ind w:left="720" w:hanging="720"/>
        <w:contextualSpacing/>
        <w:rPr>
          <w:rFonts w:ascii="Arial" w:hAnsi="Arial" w:cs="Arial"/>
          <w:sz w:val="22"/>
          <w:szCs w:val="22"/>
        </w:rPr>
      </w:pPr>
    </w:p>
    <w:p w14:paraId="58F75219" w14:textId="77777777" w:rsidR="0037656C" w:rsidRPr="002A3BA5" w:rsidRDefault="0037656C" w:rsidP="00627A2B">
      <w:pPr>
        <w:numPr>
          <w:ilvl w:val="0"/>
          <w:numId w:val="3"/>
        </w:numPr>
        <w:ind w:hanging="720"/>
        <w:jc w:val="both"/>
        <w:rPr>
          <w:rFonts w:ascii="Arial" w:hAnsi="Arial" w:cs="Arial"/>
          <w:sz w:val="22"/>
          <w:szCs w:val="22"/>
        </w:rPr>
      </w:pPr>
      <w:r w:rsidRPr="002A3BA5">
        <w:rPr>
          <w:rFonts w:ascii="Arial" w:hAnsi="Arial" w:cs="Arial"/>
          <w:sz w:val="22"/>
          <w:szCs w:val="22"/>
          <w:lang w:val="en"/>
        </w:rPr>
        <w:t>This school is committed to the fair treatment of its staff and potential staff, regardless of race, gender, religion, sexual orientation, responsibilities for dependents, age, physical/mental disability or offending background.</w:t>
      </w:r>
    </w:p>
    <w:p w14:paraId="23157A4D" w14:textId="77777777" w:rsidR="0037656C" w:rsidRPr="002A3BA5" w:rsidRDefault="0037656C" w:rsidP="0037656C">
      <w:pPr>
        <w:ind w:left="720" w:hanging="720"/>
        <w:contextualSpacing/>
        <w:rPr>
          <w:rFonts w:ascii="Arial" w:hAnsi="Arial" w:cs="Arial"/>
          <w:sz w:val="22"/>
          <w:szCs w:val="22"/>
        </w:rPr>
      </w:pPr>
    </w:p>
    <w:p w14:paraId="0A01A10F" w14:textId="77777777" w:rsidR="0037656C" w:rsidRPr="002A3BA5" w:rsidRDefault="0037656C" w:rsidP="00627A2B">
      <w:pPr>
        <w:numPr>
          <w:ilvl w:val="0"/>
          <w:numId w:val="3"/>
        </w:numPr>
        <w:ind w:hanging="720"/>
        <w:jc w:val="both"/>
        <w:rPr>
          <w:rFonts w:ascii="Arial" w:hAnsi="Arial" w:cs="Arial"/>
          <w:sz w:val="22"/>
          <w:szCs w:val="22"/>
        </w:rPr>
      </w:pPr>
      <w:r w:rsidRPr="002A3BA5">
        <w:rPr>
          <w:rFonts w:ascii="Arial" w:hAnsi="Arial" w:cs="Arial"/>
          <w:sz w:val="22"/>
          <w:szCs w:val="22"/>
          <w:lang w:val="en"/>
        </w:rPr>
        <w:t>This school has this written policy on the recruitment of ex-offenders, which is made available to all DBS applicants at the start of the recruitment process.</w:t>
      </w:r>
    </w:p>
    <w:p w14:paraId="7B8C820E" w14:textId="77777777" w:rsidR="0037656C" w:rsidRPr="002A3BA5" w:rsidRDefault="0037656C" w:rsidP="0037656C">
      <w:pPr>
        <w:ind w:left="720" w:hanging="720"/>
        <w:contextualSpacing/>
        <w:rPr>
          <w:rFonts w:ascii="Arial" w:hAnsi="Arial" w:cs="Arial"/>
          <w:sz w:val="22"/>
          <w:szCs w:val="22"/>
        </w:rPr>
      </w:pPr>
    </w:p>
    <w:p w14:paraId="58664979" w14:textId="77777777" w:rsidR="0037656C" w:rsidRPr="002A3BA5" w:rsidRDefault="0037656C" w:rsidP="00627A2B">
      <w:pPr>
        <w:numPr>
          <w:ilvl w:val="0"/>
          <w:numId w:val="3"/>
        </w:numPr>
        <w:ind w:hanging="720"/>
        <w:jc w:val="both"/>
        <w:rPr>
          <w:rFonts w:ascii="Arial" w:hAnsi="Arial" w:cs="Arial"/>
          <w:sz w:val="22"/>
          <w:szCs w:val="22"/>
        </w:rPr>
      </w:pPr>
      <w:r w:rsidRPr="002A3BA5">
        <w:rPr>
          <w:rFonts w:ascii="Arial" w:hAnsi="Arial" w:cs="Arial"/>
          <w:sz w:val="22"/>
          <w:szCs w:val="22"/>
          <w:lang w:val="en"/>
        </w:rPr>
        <w:t xml:space="preserve">This school actively promotes equality of opportunity for all with the right mix of talent, skills and potential and </w:t>
      </w:r>
      <w:proofErr w:type="gramStart"/>
      <w:r w:rsidRPr="002A3BA5">
        <w:rPr>
          <w:rFonts w:ascii="Arial" w:hAnsi="Arial" w:cs="Arial"/>
          <w:sz w:val="22"/>
          <w:szCs w:val="22"/>
          <w:lang w:val="en"/>
        </w:rPr>
        <w:t>welcome</w:t>
      </w:r>
      <w:proofErr w:type="gramEnd"/>
      <w:r w:rsidRPr="002A3BA5">
        <w:rPr>
          <w:rFonts w:ascii="Arial" w:hAnsi="Arial" w:cs="Arial"/>
          <w:sz w:val="22"/>
          <w:szCs w:val="22"/>
          <w:lang w:val="en"/>
        </w:rPr>
        <w:t xml:space="preserve"> applications from a wide range of candidates, including those with criminal records.  </w:t>
      </w:r>
      <w:r w:rsidRPr="002A3BA5">
        <w:rPr>
          <w:rFonts w:ascii="Arial" w:hAnsi="Arial" w:cs="Arial"/>
          <w:sz w:val="22"/>
          <w:szCs w:val="22"/>
        </w:rPr>
        <w:t>Candidates are selected for interview based on their skills, qualifications and experience and criminal record information is only requested from short-listed candidates.</w:t>
      </w:r>
    </w:p>
    <w:p w14:paraId="671D807F" w14:textId="77777777" w:rsidR="0037656C" w:rsidRPr="002A3BA5" w:rsidRDefault="0037656C" w:rsidP="0037656C">
      <w:pPr>
        <w:ind w:hanging="720"/>
        <w:jc w:val="both"/>
        <w:rPr>
          <w:rFonts w:ascii="Arial" w:hAnsi="Arial" w:cs="Arial"/>
          <w:sz w:val="22"/>
          <w:szCs w:val="22"/>
        </w:rPr>
      </w:pPr>
    </w:p>
    <w:p w14:paraId="71D7644C" w14:textId="77777777" w:rsidR="0037656C" w:rsidRPr="002A3BA5" w:rsidRDefault="0037656C" w:rsidP="00627A2B">
      <w:pPr>
        <w:numPr>
          <w:ilvl w:val="0"/>
          <w:numId w:val="3"/>
        </w:numPr>
        <w:ind w:hanging="720"/>
        <w:jc w:val="both"/>
        <w:rPr>
          <w:rFonts w:ascii="Arial" w:hAnsi="Arial" w:cs="Arial"/>
          <w:sz w:val="22"/>
          <w:szCs w:val="22"/>
        </w:rPr>
      </w:pPr>
      <w:r w:rsidRPr="002A3BA5">
        <w:rPr>
          <w:rFonts w:ascii="Arial" w:hAnsi="Arial" w:cs="Arial"/>
          <w:sz w:val="22"/>
          <w:szCs w:val="22"/>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6F2FA17B" w14:textId="77777777" w:rsidR="0037656C" w:rsidRPr="002A3BA5" w:rsidRDefault="0037656C" w:rsidP="0037656C">
      <w:pPr>
        <w:ind w:left="720" w:hanging="720"/>
        <w:contextualSpacing/>
        <w:rPr>
          <w:rFonts w:ascii="Arial" w:hAnsi="Arial" w:cs="Arial"/>
          <w:sz w:val="22"/>
          <w:szCs w:val="22"/>
        </w:rPr>
      </w:pPr>
    </w:p>
    <w:p w14:paraId="1152DEDA" w14:textId="77777777" w:rsidR="0037656C" w:rsidRPr="002A3BA5" w:rsidRDefault="0037656C" w:rsidP="00627A2B">
      <w:pPr>
        <w:numPr>
          <w:ilvl w:val="0"/>
          <w:numId w:val="3"/>
        </w:numPr>
        <w:ind w:hanging="720"/>
        <w:jc w:val="both"/>
        <w:rPr>
          <w:rFonts w:ascii="Arial" w:hAnsi="Arial" w:cs="Arial"/>
          <w:sz w:val="22"/>
          <w:szCs w:val="22"/>
        </w:rPr>
      </w:pPr>
      <w:r w:rsidRPr="002A3BA5">
        <w:rPr>
          <w:rFonts w:ascii="Arial" w:hAnsi="Arial" w:cs="Arial"/>
          <w:sz w:val="22"/>
          <w:szCs w:val="22"/>
          <w:lang w:val="en"/>
        </w:rPr>
        <w:t>This school ensures that all those who are involved in the recruitment process have been suitably trained to identify and assess the relevance and circumstances of offences.</w:t>
      </w:r>
    </w:p>
    <w:p w14:paraId="333C0BB7" w14:textId="77777777" w:rsidR="0037656C" w:rsidRPr="002A3BA5" w:rsidRDefault="0037656C" w:rsidP="0037656C">
      <w:pPr>
        <w:ind w:left="720" w:hanging="720"/>
        <w:contextualSpacing/>
        <w:rPr>
          <w:rFonts w:ascii="Arial" w:hAnsi="Arial" w:cs="Arial"/>
          <w:sz w:val="22"/>
          <w:szCs w:val="22"/>
        </w:rPr>
      </w:pPr>
    </w:p>
    <w:p w14:paraId="219A4000" w14:textId="77777777" w:rsidR="0037656C" w:rsidRPr="002A3BA5" w:rsidRDefault="0037656C" w:rsidP="00627A2B">
      <w:pPr>
        <w:numPr>
          <w:ilvl w:val="0"/>
          <w:numId w:val="3"/>
        </w:numPr>
        <w:ind w:hanging="720"/>
        <w:jc w:val="both"/>
        <w:rPr>
          <w:rFonts w:ascii="Arial" w:hAnsi="Arial" w:cs="Arial"/>
          <w:sz w:val="22"/>
          <w:szCs w:val="22"/>
        </w:rPr>
      </w:pPr>
      <w:r w:rsidRPr="002A3BA5">
        <w:rPr>
          <w:rFonts w:ascii="Arial" w:hAnsi="Arial" w:cs="Arial"/>
          <w:sz w:val="22"/>
          <w:szCs w:val="22"/>
          <w:lang w:val="en"/>
        </w:rPr>
        <w:t>This school also ensures that they have received appropriate guidance and training in the relevant legislation relating to the employment of ex-offenders, e.g. the Rehabilitation of Offenders Act 1974.</w:t>
      </w:r>
    </w:p>
    <w:p w14:paraId="359615A5" w14:textId="77777777" w:rsidR="0037656C" w:rsidRPr="002A3BA5" w:rsidRDefault="0037656C" w:rsidP="0037656C">
      <w:pPr>
        <w:ind w:left="720" w:hanging="720"/>
        <w:contextualSpacing/>
        <w:rPr>
          <w:rFonts w:ascii="Arial" w:hAnsi="Arial" w:cs="Arial"/>
          <w:sz w:val="22"/>
          <w:szCs w:val="22"/>
        </w:rPr>
      </w:pPr>
    </w:p>
    <w:p w14:paraId="59C92605" w14:textId="77777777" w:rsidR="0037656C" w:rsidRPr="002A3BA5" w:rsidRDefault="0037656C" w:rsidP="00627A2B">
      <w:pPr>
        <w:numPr>
          <w:ilvl w:val="0"/>
          <w:numId w:val="3"/>
        </w:numPr>
        <w:ind w:hanging="720"/>
        <w:jc w:val="both"/>
        <w:rPr>
          <w:rFonts w:ascii="Arial" w:hAnsi="Arial" w:cs="Arial"/>
          <w:sz w:val="22"/>
          <w:szCs w:val="22"/>
        </w:rPr>
      </w:pPr>
      <w:r w:rsidRPr="002A3BA5">
        <w:rPr>
          <w:rFonts w:ascii="Arial" w:hAnsi="Arial" w:cs="Arial"/>
          <w:sz w:val="22"/>
          <w:szCs w:val="22"/>
          <w:lang w:val="en"/>
        </w:rPr>
        <w:t xml:space="preserve">At interview, or in a separate discussion, this school ensures that an open and measured discussion takes place </w:t>
      </w:r>
      <w:proofErr w:type="gramStart"/>
      <w:r w:rsidRPr="002A3BA5">
        <w:rPr>
          <w:rFonts w:ascii="Arial" w:hAnsi="Arial" w:cs="Arial"/>
          <w:sz w:val="22"/>
          <w:szCs w:val="22"/>
          <w:lang w:val="en"/>
        </w:rPr>
        <w:t>on the subject of any</w:t>
      </w:r>
      <w:proofErr w:type="gramEnd"/>
      <w:r w:rsidRPr="002A3BA5">
        <w:rPr>
          <w:rFonts w:ascii="Arial" w:hAnsi="Arial" w:cs="Arial"/>
          <w:sz w:val="22"/>
          <w:szCs w:val="22"/>
          <w:lang w:val="en"/>
        </w:rPr>
        <w:t xml:space="preserve"> offences or other matter that might be relevant to the position. Failure to reveal information that is directly relevant to the position sought could lead to withdrawal of an offer of employment.</w:t>
      </w:r>
    </w:p>
    <w:p w14:paraId="14C467CF" w14:textId="77777777" w:rsidR="0037656C" w:rsidRPr="002A3BA5" w:rsidRDefault="0037656C" w:rsidP="0037656C">
      <w:pPr>
        <w:ind w:left="720" w:hanging="720"/>
        <w:contextualSpacing/>
        <w:rPr>
          <w:rFonts w:ascii="Arial" w:hAnsi="Arial" w:cs="Arial"/>
          <w:sz w:val="22"/>
          <w:szCs w:val="22"/>
        </w:rPr>
      </w:pPr>
    </w:p>
    <w:p w14:paraId="4DCF2972" w14:textId="77777777" w:rsidR="0037656C" w:rsidRPr="002A3BA5" w:rsidRDefault="0037656C" w:rsidP="00627A2B">
      <w:pPr>
        <w:numPr>
          <w:ilvl w:val="0"/>
          <w:numId w:val="3"/>
        </w:numPr>
        <w:ind w:hanging="720"/>
        <w:jc w:val="both"/>
        <w:rPr>
          <w:rFonts w:ascii="Arial" w:hAnsi="Arial" w:cs="Arial"/>
          <w:sz w:val="22"/>
          <w:szCs w:val="22"/>
        </w:rPr>
      </w:pPr>
      <w:r w:rsidRPr="002A3BA5">
        <w:rPr>
          <w:rFonts w:ascii="Arial" w:hAnsi="Arial" w:cs="Arial"/>
          <w:sz w:val="22"/>
          <w:szCs w:val="22"/>
          <w:lang w:val="en"/>
        </w:rPr>
        <w:t xml:space="preserve">This school makes every subject of a criminal record check submitted to DBS aware of the existence of the </w:t>
      </w:r>
      <w:hyperlink r:id="rId18" w:history="1">
        <w:r w:rsidRPr="002A3BA5">
          <w:rPr>
            <w:rFonts w:ascii="Arial" w:hAnsi="Arial" w:cs="Arial"/>
            <w:color w:val="F58220"/>
            <w:sz w:val="22"/>
            <w:szCs w:val="22"/>
            <w:u w:val="single"/>
            <w:lang w:val="en"/>
          </w:rPr>
          <w:t>code of practice</w:t>
        </w:r>
      </w:hyperlink>
      <w:r w:rsidRPr="002A3BA5">
        <w:rPr>
          <w:rFonts w:ascii="Arial" w:hAnsi="Arial" w:cs="Arial"/>
          <w:sz w:val="22"/>
          <w:szCs w:val="22"/>
          <w:lang w:val="en"/>
        </w:rPr>
        <w:t xml:space="preserve"> and makes a copy available on request.</w:t>
      </w:r>
    </w:p>
    <w:p w14:paraId="1F75CB90" w14:textId="77777777" w:rsidR="0037656C" w:rsidRPr="002A3BA5" w:rsidRDefault="0037656C" w:rsidP="0037656C">
      <w:pPr>
        <w:ind w:left="720" w:hanging="720"/>
        <w:contextualSpacing/>
        <w:rPr>
          <w:rFonts w:ascii="Arial" w:hAnsi="Arial" w:cs="Arial"/>
          <w:sz w:val="22"/>
          <w:szCs w:val="22"/>
        </w:rPr>
      </w:pPr>
    </w:p>
    <w:p w14:paraId="14624977" w14:textId="661B2258" w:rsidR="0037656C" w:rsidRPr="008F55AB" w:rsidRDefault="0037656C" w:rsidP="008F55AB">
      <w:pPr>
        <w:numPr>
          <w:ilvl w:val="0"/>
          <w:numId w:val="3"/>
        </w:numPr>
        <w:ind w:hanging="720"/>
        <w:jc w:val="both"/>
        <w:rPr>
          <w:rFonts w:ascii="Arial" w:hAnsi="Arial" w:cs="Arial"/>
          <w:sz w:val="22"/>
          <w:szCs w:val="22"/>
        </w:rPr>
      </w:pPr>
      <w:r w:rsidRPr="002A3BA5">
        <w:rPr>
          <w:rFonts w:ascii="Arial" w:hAnsi="Arial" w:cs="Arial"/>
          <w:sz w:val="22"/>
          <w:szCs w:val="22"/>
          <w:lang w:val="en"/>
        </w:rPr>
        <w:t>This school undertakes to discuss any matter revealed on a DBS certificate with the individual seeking the position before withdrawing a conditional offer of employment.</w:t>
      </w:r>
    </w:p>
    <w:bookmarkEnd w:id="9"/>
    <w:p w14:paraId="5788AA1A" w14:textId="77777777" w:rsidR="00263CB2" w:rsidRDefault="00263CB2" w:rsidP="008F55AB">
      <w:pPr>
        <w:keepNext/>
        <w:keepLines/>
        <w:spacing w:before="40"/>
        <w:outlineLvl w:val="6"/>
        <w:rPr>
          <w:rFonts w:ascii="Arial" w:eastAsia="MS Gothic" w:hAnsi="Arial" w:cs="Arial"/>
          <w:b/>
          <w:iCs/>
          <w:color w:val="F58220"/>
          <w:sz w:val="28"/>
          <w:szCs w:val="28"/>
        </w:rPr>
      </w:pPr>
    </w:p>
    <w:sectPr w:rsidR="00263CB2" w:rsidSect="00FF6244">
      <w:headerReference w:type="default" r:id="rId19"/>
      <w:footerReference w:type="even" r:id="rId20"/>
      <w:footerReference w:type="default" r:id="rId21"/>
      <w:headerReference w:type="first" r:id="rId22"/>
      <w:footerReference w:type="first" r:id="rId23"/>
      <w:pgSz w:w="11907" w:h="16840"/>
      <w:pgMar w:top="1559" w:right="1134" w:bottom="2155" w:left="1134" w:header="170" w:footer="17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1F642" w14:textId="77777777" w:rsidR="000F650E" w:rsidRDefault="000F650E">
      <w:r>
        <w:separator/>
      </w:r>
    </w:p>
  </w:endnote>
  <w:endnote w:type="continuationSeparator" w:id="0">
    <w:p w14:paraId="3DDD36F0" w14:textId="77777777" w:rsidR="000F650E" w:rsidRDefault="000F650E">
      <w:r>
        <w:continuationSeparator/>
      </w:r>
    </w:p>
  </w:endnote>
  <w:endnote w:type="continuationNotice" w:id="1">
    <w:p w14:paraId="46B2D370" w14:textId="77777777" w:rsidR="00227234" w:rsidRDefault="002272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91758" w14:textId="107A948D" w:rsidR="004E1B3F" w:rsidRDefault="004E1B3F">
    <w:pPr>
      <w:pStyle w:val="Footer"/>
    </w:pPr>
    <w:r>
      <w:rPr>
        <w:noProof/>
      </w:rPr>
      <mc:AlternateContent>
        <mc:Choice Requires="wps">
          <w:drawing>
            <wp:anchor distT="0" distB="0" distL="0" distR="0" simplePos="0" relativeHeight="251674112" behindDoc="0" locked="0" layoutInCell="1" allowOverlap="1" wp14:anchorId="49A19733" wp14:editId="7CA7DEA6">
              <wp:simplePos x="635" y="635"/>
              <wp:positionH relativeFrom="column">
                <wp:align>center</wp:align>
              </wp:positionH>
              <wp:positionV relativeFrom="paragraph">
                <wp:posOffset>635</wp:posOffset>
              </wp:positionV>
              <wp:extent cx="443865" cy="443865"/>
              <wp:effectExtent l="0" t="0" r="8890" b="16510"/>
              <wp:wrapSquare wrapText="bothSides"/>
              <wp:docPr id="3" name="Text Box 3"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33CB0C" w14:textId="75012A74" w:rsidR="004E1B3F" w:rsidRPr="004E1B3F" w:rsidRDefault="004E1B3F">
                          <w:pPr>
                            <w:rPr>
                              <w:color w:val="FF0000"/>
                              <w:sz w:val="20"/>
                              <w:szCs w:val="20"/>
                            </w:rPr>
                          </w:pPr>
                          <w:r w:rsidRPr="004E1B3F">
                            <w:rPr>
                              <w:color w:val="FF0000"/>
                              <w:sz w:val="20"/>
                              <w:szCs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9A19733" id="_x0000_t202" coordsize="21600,21600" o:spt="202" path="m,l,21600r21600,l21600,xe">
              <v:stroke joinstyle="miter"/>
              <v:path gradientshapeok="t" o:connecttype="rect"/>
            </v:shapetype>
            <v:shape id="Text Box 3" o:spid="_x0000_s1027" type="#_x0000_t202" alt="OFFICIAL - SENSITIVE" style="position:absolute;margin-left:0;margin-top:.05pt;width:34.95pt;height:34.95pt;z-index:2516741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0333CB0C" w14:textId="75012A74" w:rsidR="004E1B3F" w:rsidRPr="004E1B3F" w:rsidRDefault="004E1B3F">
                    <w:pPr>
                      <w:rPr>
                        <w:color w:val="FF0000"/>
                        <w:sz w:val="20"/>
                        <w:szCs w:val="20"/>
                      </w:rPr>
                    </w:pPr>
                    <w:r w:rsidRPr="004E1B3F">
                      <w:rPr>
                        <w:color w:val="FF0000"/>
                        <w:sz w:val="20"/>
                        <w:szCs w:val="20"/>
                      </w:rPr>
                      <w:t>OFFICIAL - SENSITIVE</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C362C" w14:textId="75066E96" w:rsidR="003E6899" w:rsidRDefault="00263CB2">
    <w:pPr>
      <w:pBdr>
        <w:top w:val="nil"/>
        <w:left w:val="nil"/>
        <w:bottom w:val="nil"/>
        <w:right w:val="nil"/>
        <w:between w:val="nil"/>
      </w:pBdr>
      <w:tabs>
        <w:tab w:val="left" w:pos="6179"/>
      </w:tabs>
      <w:rPr>
        <w:color w:val="000000"/>
        <w:sz w:val="16"/>
        <w:szCs w:val="16"/>
      </w:rPr>
    </w:pPr>
    <w:r>
      <w:rPr>
        <w:noProof/>
        <w:color w:val="000000"/>
      </w:rPr>
      <w:drawing>
        <wp:anchor distT="0" distB="0" distL="114300" distR="114300" simplePos="0" relativeHeight="251672064" behindDoc="0" locked="0" layoutInCell="1" allowOverlap="1" wp14:anchorId="019AB22A" wp14:editId="7C6445BF">
          <wp:simplePos x="0" y="0"/>
          <wp:positionH relativeFrom="page">
            <wp:posOffset>-141460</wp:posOffset>
          </wp:positionH>
          <wp:positionV relativeFrom="paragraph">
            <wp:posOffset>-518876</wp:posOffset>
          </wp:positionV>
          <wp:extent cx="8420100" cy="990600"/>
          <wp:effectExtent l="0" t="0" r="0" b="0"/>
          <wp:wrapNone/>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0100" cy="990600"/>
                  </a:xfrm>
                  <a:prstGeom prst="rect">
                    <a:avLst/>
                  </a:prstGeom>
                  <a:noFill/>
                </pic:spPr>
              </pic:pic>
            </a:graphicData>
          </a:graphic>
          <wp14:sizeRelH relativeFrom="margin">
            <wp14:pctWidth>0</wp14:pctWidth>
          </wp14:sizeRelH>
          <wp14:sizeRelV relativeFrom="margin">
            <wp14:pctHeight>0</wp14:pctHeight>
          </wp14:sizeRelV>
        </wp:anchor>
      </w:drawing>
    </w:r>
    <w:r w:rsidR="004E1B3F">
      <w:rPr>
        <w:noProof/>
        <w:color w:val="000000"/>
      </w:rPr>
      <mc:AlternateContent>
        <mc:Choice Requires="wps">
          <w:drawing>
            <wp:anchor distT="0" distB="0" distL="0" distR="0" simplePos="0" relativeHeight="251675136" behindDoc="0" locked="0" layoutInCell="1" allowOverlap="1" wp14:anchorId="42B19569" wp14:editId="36603772">
              <wp:simplePos x="720725" y="10281920"/>
              <wp:positionH relativeFrom="column">
                <wp:align>center</wp:align>
              </wp:positionH>
              <wp:positionV relativeFrom="paragraph">
                <wp:posOffset>635</wp:posOffset>
              </wp:positionV>
              <wp:extent cx="443865" cy="443865"/>
              <wp:effectExtent l="0" t="0" r="8890" b="16510"/>
              <wp:wrapSquare wrapText="bothSides"/>
              <wp:docPr id="4" name="Text Box 4"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6844AE" w14:textId="7D1F9B21" w:rsidR="004E1B3F" w:rsidRPr="004E1B3F" w:rsidRDefault="004E1B3F">
                          <w:pPr>
                            <w:rPr>
                              <w:color w:val="FF0000"/>
                              <w:sz w:val="20"/>
                              <w:szCs w:val="20"/>
                            </w:rPr>
                          </w:pPr>
                          <w:r w:rsidRPr="004E1B3F">
                            <w:rPr>
                              <w:color w:val="FF0000"/>
                              <w:sz w:val="20"/>
                              <w:szCs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2B19569" id="_x0000_t202" coordsize="21600,21600" o:spt="202" path="m,l,21600r21600,l21600,xe">
              <v:stroke joinstyle="miter"/>
              <v:path gradientshapeok="t" o:connecttype="rect"/>
            </v:shapetype>
            <v:shape id="Text Box 4" o:spid="_x0000_s1028" type="#_x0000_t202" alt="OFFICIAL - SENSITIVE" style="position:absolute;margin-left:0;margin-top:.05pt;width:34.95pt;height:34.95pt;z-index:2516751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2A6844AE" w14:textId="7D1F9B21" w:rsidR="004E1B3F" w:rsidRPr="004E1B3F" w:rsidRDefault="004E1B3F">
                    <w:pPr>
                      <w:rPr>
                        <w:color w:val="FF0000"/>
                        <w:sz w:val="20"/>
                        <w:szCs w:val="20"/>
                      </w:rPr>
                    </w:pPr>
                    <w:r w:rsidRPr="004E1B3F">
                      <w:rPr>
                        <w:color w:val="FF0000"/>
                        <w:sz w:val="20"/>
                        <w:szCs w:val="20"/>
                      </w:rPr>
                      <w:t>OFFICIAL - SENSITIVE</w:t>
                    </w:r>
                  </w:p>
                </w:txbxContent>
              </v:textbox>
              <w10:wrap type="square"/>
            </v:shape>
          </w:pict>
        </mc:Fallback>
      </mc:AlternateContent>
    </w:r>
    <w:r w:rsidR="00E04A3C">
      <w:rPr>
        <w:noProof/>
      </w:rPr>
      <w:drawing>
        <wp:anchor distT="0" distB="0" distL="114300" distR="114300" simplePos="0" relativeHeight="251662848" behindDoc="1" locked="0" layoutInCell="1" allowOverlap="1" wp14:anchorId="0AF460CA" wp14:editId="70AE1980">
          <wp:simplePos x="0" y="0"/>
          <wp:positionH relativeFrom="page">
            <wp:posOffset>5122545</wp:posOffset>
          </wp:positionH>
          <wp:positionV relativeFrom="paragraph">
            <wp:posOffset>-951230</wp:posOffset>
          </wp:positionV>
          <wp:extent cx="2398395" cy="432435"/>
          <wp:effectExtent l="0" t="0" r="1905" b="5715"/>
          <wp:wrapNone/>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ourcing Solutions NYES service logo copy.jpg"/>
                  <pic:cNvPicPr/>
                </pic:nvPicPr>
                <pic:blipFill rotWithShape="1">
                  <a:blip r:embed="rId2" cstate="print">
                    <a:extLst>
                      <a:ext uri="{28A0092B-C50C-407E-A947-70E740481C1C}">
                        <a14:useLocalDpi xmlns:a14="http://schemas.microsoft.com/office/drawing/2010/main" val="0"/>
                      </a:ext>
                    </a:extLst>
                  </a:blip>
                  <a:srcRect t="1" r="13106" b="-4366"/>
                  <a:stretch/>
                </pic:blipFill>
                <pic:spPr bwMode="auto">
                  <a:xfrm>
                    <a:off x="0" y="0"/>
                    <a:ext cx="2398395" cy="4324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776D2" w14:textId="50FC047A" w:rsidR="003E6899" w:rsidRDefault="004E1B3F">
    <w:pPr>
      <w:pBdr>
        <w:top w:val="nil"/>
        <w:left w:val="nil"/>
        <w:bottom w:val="nil"/>
        <w:right w:val="nil"/>
        <w:between w:val="nil"/>
      </w:pBdr>
      <w:tabs>
        <w:tab w:val="left" w:pos="3885"/>
      </w:tabs>
      <w:rPr>
        <w:color w:val="000000"/>
        <w:sz w:val="16"/>
        <w:szCs w:val="16"/>
      </w:rPr>
    </w:pPr>
    <w:r>
      <w:rPr>
        <w:noProof/>
        <w:color w:val="000000"/>
      </w:rPr>
      <mc:AlternateContent>
        <mc:Choice Requires="wps">
          <w:drawing>
            <wp:anchor distT="0" distB="0" distL="0" distR="0" simplePos="0" relativeHeight="251673088" behindDoc="0" locked="0" layoutInCell="1" allowOverlap="1" wp14:anchorId="6F44A00D" wp14:editId="1F83C9A6">
              <wp:simplePos x="718457" y="10281557"/>
              <wp:positionH relativeFrom="column">
                <wp:align>center</wp:align>
              </wp:positionH>
              <wp:positionV relativeFrom="paragraph">
                <wp:posOffset>635</wp:posOffset>
              </wp:positionV>
              <wp:extent cx="443865" cy="443865"/>
              <wp:effectExtent l="0" t="0" r="8890" b="16510"/>
              <wp:wrapSquare wrapText="bothSides"/>
              <wp:docPr id="2" name="Text Box 2"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6C6979" w14:textId="0F170A05" w:rsidR="004E1B3F" w:rsidRPr="004E1B3F" w:rsidRDefault="004E1B3F">
                          <w:pPr>
                            <w:rPr>
                              <w:color w:val="FF0000"/>
                              <w:sz w:val="20"/>
                              <w:szCs w:val="20"/>
                            </w:rPr>
                          </w:pPr>
                          <w:r w:rsidRPr="004E1B3F">
                            <w:rPr>
                              <w:color w:val="FF0000"/>
                              <w:sz w:val="20"/>
                              <w:szCs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F44A00D" id="_x0000_t202" coordsize="21600,21600" o:spt="202" path="m,l,21600r21600,l21600,xe">
              <v:stroke joinstyle="miter"/>
              <v:path gradientshapeok="t" o:connecttype="rect"/>
            </v:shapetype>
            <v:shape id="Text Box 2" o:spid="_x0000_s1029" type="#_x0000_t202" alt="OFFICIAL - SENSITIVE" style="position:absolute;margin-left:0;margin-top:.05pt;width:34.95pt;height:34.95pt;z-index:2516730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396C6979" w14:textId="0F170A05" w:rsidR="004E1B3F" w:rsidRPr="004E1B3F" w:rsidRDefault="004E1B3F">
                    <w:pPr>
                      <w:rPr>
                        <w:color w:val="FF0000"/>
                        <w:sz w:val="20"/>
                        <w:szCs w:val="20"/>
                      </w:rPr>
                    </w:pPr>
                    <w:r w:rsidRPr="004E1B3F">
                      <w:rPr>
                        <w:color w:val="FF0000"/>
                        <w:sz w:val="20"/>
                        <w:szCs w:val="20"/>
                      </w:rPr>
                      <w:t>OFFICIAL - SENSITIVE</w:t>
                    </w:r>
                  </w:p>
                </w:txbxContent>
              </v:textbox>
              <w10:wrap type="square"/>
            </v:shape>
          </w:pict>
        </mc:Fallback>
      </mc:AlternateContent>
    </w:r>
    <w:r w:rsidR="00077F03">
      <w:rPr>
        <w:noProof/>
        <w:color w:val="000000"/>
      </w:rPr>
      <w:drawing>
        <wp:anchor distT="0" distB="0" distL="114300" distR="114300" simplePos="0" relativeHeight="251670016" behindDoc="1" locked="0" layoutInCell="1" allowOverlap="1" wp14:anchorId="51D10F2B" wp14:editId="2F6FA430">
          <wp:simplePos x="0" y="0"/>
          <wp:positionH relativeFrom="page">
            <wp:posOffset>-152400</wp:posOffset>
          </wp:positionH>
          <wp:positionV relativeFrom="paragraph">
            <wp:posOffset>-568325</wp:posOffset>
          </wp:positionV>
          <wp:extent cx="8420100" cy="990600"/>
          <wp:effectExtent l="0" t="0" r="0" b="0"/>
          <wp:wrapNone/>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0100" cy="990600"/>
                  </a:xfrm>
                  <a:prstGeom prst="rect">
                    <a:avLst/>
                  </a:prstGeom>
                  <a:noFill/>
                </pic:spPr>
              </pic:pic>
            </a:graphicData>
          </a:graphic>
          <wp14:sizeRelH relativeFrom="margin">
            <wp14:pctWidth>0</wp14:pctWidth>
          </wp14:sizeRelH>
          <wp14:sizeRelV relativeFrom="margin">
            <wp14:pctHeight>0</wp14:pctHeight>
          </wp14:sizeRelV>
        </wp:anchor>
      </w:drawing>
    </w:r>
    <w:r w:rsidR="003E6899">
      <w:rPr>
        <w:color w:val="000000"/>
        <w:sz w:val="16"/>
        <w:szCs w:val="16"/>
      </w:rPr>
      <w:tab/>
    </w:r>
    <w:r w:rsidR="00871057">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F9144" w14:textId="77777777" w:rsidR="000F650E" w:rsidRDefault="000F650E">
      <w:r>
        <w:separator/>
      </w:r>
    </w:p>
  </w:footnote>
  <w:footnote w:type="continuationSeparator" w:id="0">
    <w:p w14:paraId="6CC79630" w14:textId="77777777" w:rsidR="000F650E" w:rsidRDefault="000F650E">
      <w:r>
        <w:continuationSeparator/>
      </w:r>
    </w:p>
  </w:footnote>
  <w:footnote w:type="continuationNotice" w:id="1">
    <w:p w14:paraId="4D904493" w14:textId="77777777" w:rsidR="00227234" w:rsidRDefault="002272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3FA8C" w14:textId="30389407" w:rsidR="003E6899" w:rsidRDefault="00077F03">
    <w:pPr>
      <w:pBdr>
        <w:top w:val="nil"/>
        <w:left w:val="nil"/>
        <w:bottom w:val="nil"/>
        <w:right w:val="nil"/>
        <w:between w:val="nil"/>
      </w:pBdr>
      <w:tabs>
        <w:tab w:val="left" w:pos="5291"/>
      </w:tabs>
      <w:rPr>
        <w:color w:val="000000"/>
      </w:rPr>
    </w:pPr>
    <w:r>
      <w:rPr>
        <w:noProof/>
        <w:color w:val="000000"/>
      </w:rPr>
      <w:drawing>
        <wp:anchor distT="0" distB="0" distL="114300" distR="114300" simplePos="0" relativeHeight="251667968" behindDoc="1" locked="0" layoutInCell="1" allowOverlap="1" wp14:anchorId="4D650594" wp14:editId="1067A446">
          <wp:simplePos x="0" y="0"/>
          <wp:positionH relativeFrom="page">
            <wp:posOffset>-653396</wp:posOffset>
          </wp:positionH>
          <wp:positionV relativeFrom="paragraph">
            <wp:posOffset>-106385</wp:posOffset>
          </wp:positionV>
          <wp:extent cx="8420100" cy="990600"/>
          <wp:effectExtent l="0" t="0" r="0" b="0"/>
          <wp:wrapNone/>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0100" cy="990600"/>
                  </a:xfrm>
                  <a:prstGeom prst="rect">
                    <a:avLst/>
                  </a:prstGeom>
                  <a:noFill/>
                </pic:spPr>
              </pic:pic>
            </a:graphicData>
          </a:graphic>
          <wp14:sizeRelH relativeFrom="margin">
            <wp14:pctWidth>0</wp14:pctWidth>
          </wp14:sizeRelH>
          <wp14:sizeRelV relativeFrom="margin">
            <wp14:pctHeight>0</wp14:pctHeight>
          </wp14:sizeRelV>
        </wp:anchor>
      </w:drawing>
    </w:r>
    <w:sdt>
      <w:sdtPr>
        <w:rPr>
          <w:color w:val="000000"/>
        </w:rPr>
        <w:id w:val="-1932964951"/>
        <w:docPartObj>
          <w:docPartGallery w:val="Page Numbers (Margins)"/>
          <w:docPartUnique/>
        </w:docPartObj>
      </w:sdtPr>
      <w:sdtEndPr/>
      <w:sdtContent>
        <w:r w:rsidR="00581CEA" w:rsidRPr="00581CEA">
          <w:rPr>
            <w:noProof/>
            <w:color w:val="000000"/>
          </w:rPr>
          <mc:AlternateContent>
            <mc:Choice Requires="wps">
              <w:drawing>
                <wp:anchor distT="0" distB="0" distL="114300" distR="114300" simplePos="0" relativeHeight="251664896" behindDoc="0" locked="0" layoutInCell="0" allowOverlap="1" wp14:anchorId="7BB2B8AB" wp14:editId="1C5EEAEA">
                  <wp:simplePos x="0" y="0"/>
                  <wp:positionH relativeFrom="rightMargin">
                    <wp:align>center</wp:align>
                  </wp:positionH>
                  <wp:positionV relativeFrom="margin">
                    <wp:align>bottom</wp:align>
                  </wp:positionV>
                  <wp:extent cx="510540" cy="2183130"/>
                  <wp:effectExtent l="0" t="0" r="3810" b="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6371CF" w14:textId="0BC58FC2" w:rsidR="00581CEA" w:rsidRDefault="00581CEA">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imes New Roman"/>
                                  <w:sz w:val="22"/>
                                  <w:szCs w:val="22"/>
                                </w:rPr>
                                <w:fldChar w:fldCharType="begin"/>
                              </w:r>
                              <w:r>
                                <w:instrText xml:space="preserve"> PAGE    \* MERGEFORMAT </w:instrText>
                              </w:r>
                              <w:r>
                                <w:rPr>
                                  <w:rFonts w:asciiTheme="minorHAnsi" w:eastAsiaTheme="minorEastAsia" w:hAnsiTheme="minorHAnsi" w:cs="Times New Roman"/>
                                  <w:sz w:val="22"/>
                                  <w:szCs w:val="22"/>
                                </w:rPr>
                                <w:fldChar w:fldCharType="separate"/>
                              </w:r>
                              <w:r w:rsidR="0015065A" w:rsidRPr="0015065A">
                                <w:rPr>
                                  <w:rFonts w:asciiTheme="majorHAnsi" w:eastAsiaTheme="majorEastAsia" w:hAnsiTheme="majorHAnsi" w:cstheme="majorBidi"/>
                                  <w:noProof/>
                                  <w:sz w:val="44"/>
                                  <w:szCs w:val="44"/>
                                </w:rPr>
                                <w:t>10</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7BB2B8AB" id="Rectangle 17" o:spid="_x0000_s1026" style="position:absolute;margin-left:0;margin-top:0;width:40.2pt;height:171.9pt;z-index:251664896;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126371CF" w14:textId="0BC58FC2" w:rsidR="00581CEA" w:rsidRDefault="00581CEA">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imes New Roman"/>
                            <w:sz w:val="22"/>
                            <w:szCs w:val="22"/>
                          </w:rPr>
                          <w:fldChar w:fldCharType="begin"/>
                        </w:r>
                        <w:r>
                          <w:instrText xml:space="preserve"> PAGE    \* MERGEFORMAT </w:instrText>
                        </w:r>
                        <w:r>
                          <w:rPr>
                            <w:rFonts w:asciiTheme="minorHAnsi" w:eastAsiaTheme="minorEastAsia" w:hAnsiTheme="minorHAnsi" w:cs="Times New Roman"/>
                            <w:sz w:val="22"/>
                            <w:szCs w:val="22"/>
                          </w:rPr>
                          <w:fldChar w:fldCharType="separate"/>
                        </w:r>
                        <w:r w:rsidR="0015065A" w:rsidRPr="0015065A">
                          <w:rPr>
                            <w:rFonts w:asciiTheme="majorHAnsi" w:eastAsiaTheme="majorEastAsia" w:hAnsiTheme="majorHAnsi" w:cstheme="majorBidi"/>
                            <w:noProof/>
                            <w:sz w:val="44"/>
                            <w:szCs w:val="44"/>
                          </w:rPr>
                          <w:t>10</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r w:rsidR="003E6899">
      <w:rPr>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2F411" w14:textId="49358F2F" w:rsidR="003E6899" w:rsidRDefault="00077F03">
    <w:pPr>
      <w:pBdr>
        <w:top w:val="nil"/>
        <w:left w:val="nil"/>
        <w:bottom w:val="nil"/>
        <w:right w:val="nil"/>
        <w:between w:val="nil"/>
      </w:pBdr>
      <w:tabs>
        <w:tab w:val="center" w:pos="4320"/>
        <w:tab w:val="right" w:pos="8640"/>
      </w:tabs>
      <w:rPr>
        <w:color w:val="000000"/>
      </w:rPr>
    </w:pPr>
    <w:r>
      <w:rPr>
        <w:noProof/>
        <w:color w:val="000000"/>
      </w:rPr>
      <w:drawing>
        <wp:anchor distT="0" distB="0" distL="114300" distR="114300" simplePos="0" relativeHeight="251665920" behindDoc="1" locked="0" layoutInCell="1" allowOverlap="1" wp14:anchorId="4B777FDA" wp14:editId="289EB344">
          <wp:simplePos x="0" y="0"/>
          <wp:positionH relativeFrom="page">
            <wp:posOffset>-571500</wp:posOffset>
          </wp:positionH>
          <wp:positionV relativeFrom="paragraph">
            <wp:posOffset>-336550</wp:posOffset>
          </wp:positionV>
          <wp:extent cx="8420100" cy="990600"/>
          <wp:effectExtent l="0" t="0" r="0" b="0"/>
          <wp:wrapTight wrapText="bothSides">
            <wp:wrapPolygon edited="0">
              <wp:start x="0" y="0"/>
              <wp:lineTo x="0" y="21185"/>
              <wp:lineTo x="21551" y="21185"/>
              <wp:lineTo x="21551" y="0"/>
              <wp:lineTo x="0" y="0"/>
            </wp:wrapPolygon>
          </wp:wrapTight>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0100" cy="9906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20BD"/>
    <w:multiLevelType w:val="multilevel"/>
    <w:tmpl w:val="3932865C"/>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1" w15:restartNumberingAfterBreak="0">
    <w:nsid w:val="01AD0357"/>
    <w:multiLevelType w:val="hybridMultilevel"/>
    <w:tmpl w:val="9A6A4376"/>
    <w:lvl w:ilvl="0" w:tplc="EEFCF286">
      <w:start w:val="1"/>
      <w:numFmt w:val="bullet"/>
      <w:lvlText w:val=""/>
      <w:lvlJc w:val="left"/>
      <w:pPr>
        <w:tabs>
          <w:tab w:val="num" w:pos="6120"/>
        </w:tabs>
        <w:ind w:left="6120" w:hanging="360"/>
      </w:pPr>
      <w:rPr>
        <w:rFonts w:ascii="Symbol" w:hAnsi="Symbol" w:hint="default"/>
        <w:color w:val="auto"/>
      </w:rPr>
    </w:lvl>
    <w:lvl w:ilvl="1" w:tplc="9632639A">
      <w:start w:val="1"/>
      <w:numFmt w:val="bullet"/>
      <w:lvlText w:val=""/>
      <w:lvlJc w:val="left"/>
      <w:pPr>
        <w:tabs>
          <w:tab w:val="num" w:pos="1440"/>
        </w:tabs>
        <w:ind w:left="1440" w:hanging="360"/>
      </w:pPr>
      <w:rPr>
        <w:rFonts w:ascii="Symbol" w:hAnsi="Symbol"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4773A2"/>
    <w:multiLevelType w:val="hybridMultilevel"/>
    <w:tmpl w:val="BFDA9814"/>
    <w:lvl w:ilvl="0" w:tplc="EEFCF286">
      <w:start w:val="1"/>
      <w:numFmt w:val="bullet"/>
      <w:lvlText w:val=""/>
      <w:lvlJc w:val="left"/>
      <w:pPr>
        <w:tabs>
          <w:tab w:val="num" w:pos="495"/>
        </w:tabs>
        <w:ind w:left="495"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13321F71"/>
    <w:multiLevelType w:val="hybridMultilevel"/>
    <w:tmpl w:val="EA8A30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5973B1D"/>
    <w:multiLevelType w:val="hybridMultilevel"/>
    <w:tmpl w:val="6650A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D34E48"/>
    <w:multiLevelType w:val="hybridMultilevel"/>
    <w:tmpl w:val="931E6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CC0A15"/>
    <w:multiLevelType w:val="hybridMultilevel"/>
    <w:tmpl w:val="EA0EE266"/>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0BC136C"/>
    <w:multiLevelType w:val="hybridMultilevel"/>
    <w:tmpl w:val="756295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1360125"/>
    <w:multiLevelType w:val="hybridMultilevel"/>
    <w:tmpl w:val="CEE817EC"/>
    <w:lvl w:ilvl="0" w:tplc="37B0C3A8">
      <w:start w:val="1"/>
      <w:numFmt w:val="bullet"/>
      <w:pStyle w:val="ColorfulList-Accent11"/>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72ED5172"/>
    <w:multiLevelType w:val="hybridMultilevel"/>
    <w:tmpl w:val="005ADF36"/>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5F74F8E"/>
    <w:multiLevelType w:val="hybridMultilevel"/>
    <w:tmpl w:val="9558BF1C"/>
    <w:lvl w:ilvl="0" w:tplc="08090001">
      <w:start w:val="1"/>
      <w:numFmt w:val="bullet"/>
      <w:lvlText w:val=""/>
      <w:lvlJc w:val="left"/>
      <w:pPr>
        <w:tabs>
          <w:tab w:val="num" w:pos="360"/>
        </w:tabs>
        <w:ind w:left="360" w:hanging="360"/>
      </w:pPr>
      <w:rPr>
        <w:rFonts w:ascii="Symbol" w:hAnsi="Symbol" w:hint="default"/>
        <w:b w:val="0"/>
      </w:rPr>
    </w:lvl>
    <w:lvl w:ilvl="1" w:tplc="08090019" w:tentative="1">
      <w:start w:val="1"/>
      <w:numFmt w:val="lowerLetter"/>
      <w:lvlText w:val="%2."/>
      <w:lvlJc w:val="left"/>
      <w:pPr>
        <w:tabs>
          <w:tab w:val="num" w:pos="1610"/>
        </w:tabs>
        <w:ind w:left="1610" w:hanging="360"/>
      </w:pPr>
    </w:lvl>
    <w:lvl w:ilvl="2" w:tplc="0809001B" w:tentative="1">
      <w:start w:val="1"/>
      <w:numFmt w:val="lowerRoman"/>
      <w:lvlText w:val="%3."/>
      <w:lvlJc w:val="right"/>
      <w:pPr>
        <w:tabs>
          <w:tab w:val="num" w:pos="2330"/>
        </w:tabs>
        <w:ind w:left="2330" w:hanging="180"/>
      </w:pPr>
    </w:lvl>
    <w:lvl w:ilvl="3" w:tplc="0809000F" w:tentative="1">
      <w:start w:val="1"/>
      <w:numFmt w:val="decimal"/>
      <w:lvlText w:val="%4."/>
      <w:lvlJc w:val="left"/>
      <w:pPr>
        <w:tabs>
          <w:tab w:val="num" w:pos="3050"/>
        </w:tabs>
        <w:ind w:left="3050" w:hanging="360"/>
      </w:pPr>
    </w:lvl>
    <w:lvl w:ilvl="4" w:tplc="08090019" w:tentative="1">
      <w:start w:val="1"/>
      <w:numFmt w:val="lowerLetter"/>
      <w:lvlText w:val="%5."/>
      <w:lvlJc w:val="left"/>
      <w:pPr>
        <w:tabs>
          <w:tab w:val="num" w:pos="3770"/>
        </w:tabs>
        <w:ind w:left="3770" w:hanging="360"/>
      </w:pPr>
    </w:lvl>
    <w:lvl w:ilvl="5" w:tplc="0809001B" w:tentative="1">
      <w:start w:val="1"/>
      <w:numFmt w:val="lowerRoman"/>
      <w:lvlText w:val="%6."/>
      <w:lvlJc w:val="right"/>
      <w:pPr>
        <w:tabs>
          <w:tab w:val="num" w:pos="4490"/>
        </w:tabs>
        <w:ind w:left="4490" w:hanging="180"/>
      </w:pPr>
    </w:lvl>
    <w:lvl w:ilvl="6" w:tplc="0809000F" w:tentative="1">
      <w:start w:val="1"/>
      <w:numFmt w:val="decimal"/>
      <w:lvlText w:val="%7."/>
      <w:lvlJc w:val="left"/>
      <w:pPr>
        <w:tabs>
          <w:tab w:val="num" w:pos="5210"/>
        </w:tabs>
        <w:ind w:left="5210" w:hanging="360"/>
      </w:pPr>
    </w:lvl>
    <w:lvl w:ilvl="7" w:tplc="08090019" w:tentative="1">
      <w:start w:val="1"/>
      <w:numFmt w:val="lowerLetter"/>
      <w:lvlText w:val="%8."/>
      <w:lvlJc w:val="left"/>
      <w:pPr>
        <w:tabs>
          <w:tab w:val="num" w:pos="5930"/>
        </w:tabs>
        <w:ind w:left="5930" w:hanging="360"/>
      </w:pPr>
    </w:lvl>
    <w:lvl w:ilvl="8" w:tplc="0809001B" w:tentative="1">
      <w:start w:val="1"/>
      <w:numFmt w:val="lowerRoman"/>
      <w:lvlText w:val="%9."/>
      <w:lvlJc w:val="right"/>
      <w:pPr>
        <w:tabs>
          <w:tab w:val="num" w:pos="6650"/>
        </w:tabs>
        <w:ind w:left="6650" w:hanging="180"/>
      </w:pPr>
    </w:lvl>
  </w:abstractNum>
  <w:abstractNum w:abstractNumId="11" w15:restartNumberingAfterBreak="0">
    <w:nsid w:val="79114999"/>
    <w:multiLevelType w:val="multilevel"/>
    <w:tmpl w:val="930841CC"/>
    <w:styleLink w:val="LFO46"/>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num w:numId="1" w16cid:durableId="1602494022">
    <w:abstractNumId w:val="8"/>
  </w:num>
  <w:num w:numId="2" w16cid:durableId="2145730377">
    <w:abstractNumId w:val="11"/>
  </w:num>
  <w:num w:numId="3" w16cid:durableId="1959144623">
    <w:abstractNumId w:val="0"/>
  </w:num>
  <w:num w:numId="4" w16cid:durableId="1260989483">
    <w:abstractNumId w:val="1"/>
  </w:num>
  <w:num w:numId="5" w16cid:durableId="2135363703">
    <w:abstractNumId w:val="2"/>
  </w:num>
  <w:num w:numId="6" w16cid:durableId="82410911">
    <w:abstractNumId w:val="10"/>
  </w:num>
  <w:num w:numId="7" w16cid:durableId="919751908">
    <w:abstractNumId w:val="7"/>
  </w:num>
  <w:num w:numId="8" w16cid:durableId="1961649155">
    <w:abstractNumId w:val="9"/>
  </w:num>
  <w:num w:numId="9" w16cid:durableId="1914007318">
    <w:abstractNumId w:val="6"/>
  </w:num>
  <w:num w:numId="10" w16cid:durableId="1137723053">
    <w:abstractNumId w:val="3"/>
  </w:num>
  <w:num w:numId="11" w16cid:durableId="910190265">
    <w:abstractNumId w:val="4"/>
  </w:num>
  <w:num w:numId="12" w16cid:durableId="1243249259">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ocumentProtection w:edit="readOnly" w:enforcement="0"/>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686"/>
    <w:rsid w:val="00020D69"/>
    <w:rsid w:val="000229A0"/>
    <w:rsid w:val="0002615D"/>
    <w:rsid w:val="000306FB"/>
    <w:rsid w:val="000330E6"/>
    <w:rsid w:val="000341EC"/>
    <w:rsid w:val="00034625"/>
    <w:rsid w:val="00040D33"/>
    <w:rsid w:val="00044320"/>
    <w:rsid w:val="000569DC"/>
    <w:rsid w:val="00057200"/>
    <w:rsid w:val="00077F03"/>
    <w:rsid w:val="00093DC4"/>
    <w:rsid w:val="000A6070"/>
    <w:rsid w:val="000D285D"/>
    <w:rsid w:val="000D3D2D"/>
    <w:rsid w:val="000E466E"/>
    <w:rsid w:val="000E57FD"/>
    <w:rsid w:val="000F1571"/>
    <w:rsid w:val="000F417A"/>
    <w:rsid w:val="000F650E"/>
    <w:rsid w:val="000F7226"/>
    <w:rsid w:val="00141456"/>
    <w:rsid w:val="00145444"/>
    <w:rsid w:val="0015065A"/>
    <w:rsid w:val="00150E13"/>
    <w:rsid w:val="00153B8B"/>
    <w:rsid w:val="00171061"/>
    <w:rsid w:val="0017266E"/>
    <w:rsid w:val="00180B4B"/>
    <w:rsid w:val="00191E63"/>
    <w:rsid w:val="001B33DB"/>
    <w:rsid w:val="001C7649"/>
    <w:rsid w:val="001D4200"/>
    <w:rsid w:val="001D668B"/>
    <w:rsid w:val="001E25A0"/>
    <w:rsid w:val="00221BD7"/>
    <w:rsid w:val="00227234"/>
    <w:rsid w:val="00227A70"/>
    <w:rsid w:val="00241AED"/>
    <w:rsid w:val="00242197"/>
    <w:rsid w:val="00250207"/>
    <w:rsid w:val="002555D3"/>
    <w:rsid w:val="00257FBC"/>
    <w:rsid w:val="00263CB2"/>
    <w:rsid w:val="00265035"/>
    <w:rsid w:val="00270703"/>
    <w:rsid w:val="00287A89"/>
    <w:rsid w:val="002A361A"/>
    <w:rsid w:val="002A3BA5"/>
    <w:rsid w:val="002B3FC9"/>
    <w:rsid w:val="002D1634"/>
    <w:rsid w:val="002F095D"/>
    <w:rsid w:val="002F35EC"/>
    <w:rsid w:val="00302EEB"/>
    <w:rsid w:val="00307DA0"/>
    <w:rsid w:val="0031093F"/>
    <w:rsid w:val="003210E9"/>
    <w:rsid w:val="00323222"/>
    <w:rsid w:val="00325C53"/>
    <w:rsid w:val="003362B5"/>
    <w:rsid w:val="00340387"/>
    <w:rsid w:val="00352A84"/>
    <w:rsid w:val="003620DE"/>
    <w:rsid w:val="00364C8B"/>
    <w:rsid w:val="00374090"/>
    <w:rsid w:val="0037656C"/>
    <w:rsid w:val="003C01F4"/>
    <w:rsid w:val="003D59CE"/>
    <w:rsid w:val="003E105C"/>
    <w:rsid w:val="003E6899"/>
    <w:rsid w:val="00400E71"/>
    <w:rsid w:val="0040128B"/>
    <w:rsid w:val="004215DE"/>
    <w:rsid w:val="00425677"/>
    <w:rsid w:val="0043636C"/>
    <w:rsid w:val="004442CF"/>
    <w:rsid w:val="00450BB1"/>
    <w:rsid w:val="00456186"/>
    <w:rsid w:val="004A3389"/>
    <w:rsid w:val="004C4BBD"/>
    <w:rsid w:val="004C5744"/>
    <w:rsid w:val="004C72F9"/>
    <w:rsid w:val="004E1B3F"/>
    <w:rsid w:val="004E4907"/>
    <w:rsid w:val="004E4F86"/>
    <w:rsid w:val="004F1B73"/>
    <w:rsid w:val="00502263"/>
    <w:rsid w:val="00513912"/>
    <w:rsid w:val="0051518B"/>
    <w:rsid w:val="00523FA4"/>
    <w:rsid w:val="00524915"/>
    <w:rsid w:val="00530A6A"/>
    <w:rsid w:val="005322B8"/>
    <w:rsid w:val="00537731"/>
    <w:rsid w:val="00546C2E"/>
    <w:rsid w:val="00563F11"/>
    <w:rsid w:val="005665A7"/>
    <w:rsid w:val="00567635"/>
    <w:rsid w:val="00581CEA"/>
    <w:rsid w:val="00582532"/>
    <w:rsid w:val="00587E75"/>
    <w:rsid w:val="00594F9E"/>
    <w:rsid w:val="005B2077"/>
    <w:rsid w:val="005C05E4"/>
    <w:rsid w:val="005F7B68"/>
    <w:rsid w:val="00601F3D"/>
    <w:rsid w:val="00604262"/>
    <w:rsid w:val="0061631B"/>
    <w:rsid w:val="00627A2B"/>
    <w:rsid w:val="00641D95"/>
    <w:rsid w:val="00653A35"/>
    <w:rsid w:val="00656549"/>
    <w:rsid w:val="00672E0F"/>
    <w:rsid w:val="006A431C"/>
    <w:rsid w:val="006A5910"/>
    <w:rsid w:val="006B418A"/>
    <w:rsid w:val="006C65F7"/>
    <w:rsid w:val="006D1004"/>
    <w:rsid w:val="006F1FEE"/>
    <w:rsid w:val="006F2C01"/>
    <w:rsid w:val="006F35C1"/>
    <w:rsid w:val="006F7785"/>
    <w:rsid w:val="007042A9"/>
    <w:rsid w:val="00711B21"/>
    <w:rsid w:val="00715DAC"/>
    <w:rsid w:val="00717A8E"/>
    <w:rsid w:val="007246E6"/>
    <w:rsid w:val="00727CE5"/>
    <w:rsid w:val="0073285B"/>
    <w:rsid w:val="00746405"/>
    <w:rsid w:val="0075357B"/>
    <w:rsid w:val="00753F3A"/>
    <w:rsid w:val="00784E8A"/>
    <w:rsid w:val="0078747F"/>
    <w:rsid w:val="007902D7"/>
    <w:rsid w:val="00793625"/>
    <w:rsid w:val="0079782D"/>
    <w:rsid w:val="007A2CFF"/>
    <w:rsid w:val="007B48BF"/>
    <w:rsid w:val="007B5083"/>
    <w:rsid w:val="007C6FB5"/>
    <w:rsid w:val="007D4526"/>
    <w:rsid w:val="007F1C93"/>
    <w:rsid w:val="007F4B0E"/>
    <w:rsid w:val="00805686"/>
    <w:rsid w:val="008071AA"/>
    <w:rsid w:val="008079BD"/>
    <w:rsid w:val="0081245D"/>
    <w:rsid w:val="00834CD5"/>
    <w:rsid w:val="00846B30"/>
    <w:rsid w:val="00854A23"/>
    <w:rsid w:val="00854C83"/>
    <w:rsid w:val="008624DA"/>
    <w:rsid w:val="00871057"/>
    <w:rsid w:val="008740EE"/>
    <w:rsid w:val="00891C49"/>
    <w:rsid w:val="00892D0D"/>
    <w:rsid w:val="00893D29"/>
    <w:rsid w:val="00895EE4"/>
    <w:rsid w:val="00896816"/>
    <w:rsid w:val="008B1873"/>
    <w:rsid w:val="008B25E6"/>
    <w:rsid w:val="008B2C01"/>
    <w:rsid w:val="008B6B90"/>
    <w:rsid w:val="008B6E43"/>
    <w:rsid w:val="008C2D66"/>
    <w:rsid w:val="008C599C"/>
    <w:rsid w:val="008D7921"/>
    <w:rsid w:val="008F55AB"/>
    <w:rsid w:val="0090428B"/>
    <w:rsid w:val="009324C9"/>
    <w:rsid w:val="009336A3"/>
    <w:rsid w:val="00940ABD"/>
    <w:rsid w:val="00942303"/>
    <w:rsid w:val="00942814"/>
    <w:rsid w:val="00952688"/>
    <w:rsid w:val="009600EF"/>
    <w:rsid w:val="009616D4"/>
    <w:rsid w:val="00973E30"/>
    <w:rsid w:val="009839C3"/>
    <w:rsid w:val="00993ED3"/>
    <w:rsid w:val="009B0306"/>
    <w:rsid w:val="009D2167"/>
    <w:rsid w:val="009D49F8"/>
    <w:rsid w:val="009D4B86"/>
    <w:rsid w:val="009F0DBF"/>
    <w:rsid w:val="00A03362"/>
    <w:rsid w:val="00A21875"/>
    <w:rsid w:val="00A34A93"/>
    <w:rsid w:val="00A36143"/>
    <w:rsid w:val="00A366D2"/>
    <w:rsid w:val="00A43A30"/>
    <w:rsid w:val="00A66D4A"/>
    <w:rsid w:val="00A73392"/>
    <w:rsid w:val="00A74018"/>
    <w:rsid w:val="00A77C7D"/>
    <w:rsid w:val="00A86A83"/>
    <w:rsid w:val="00A90782"/>
    <w:rsid w:val="00AA2F87"/>
    <w:rsid w:val="00AC300A"/>
    <w:rsid w:val="00AE4533"/>
    <w:rsid w:val="00B071FA"/>
    <w:rsid w:val="00B103AD"/>
    <w:rsid w:val="00B27E3C"/>
    <w:rsid w:val="00B30E2E"/>
    <w:rsid w:val="00B47349"/>
    <w:rsid w:val="00B63077"/>
    <w:rsid w:val="00B7535A"/>
    <w:rsid w:val="00B779F2"/>
    <w:rsid w:val="00B85456"/>
    <w:rsid w:val="00B856F1"/>
    <w:rsid w:val="00B93968"/>
    <w:rsid w:val="00B9566B"/>
    <w:rsid w:val="00BA46C7"/>
    <w:rsid w:val="00BA4FD7"/>
    <w:rsid w:val="00BA793E"/>
    <w:rsid w:val="00BE1B7B"/>
    <w:rsid w:val="00BF30F0"/>
    <w:rsid w:val="00C06686"/>
    <w:rsid w:val="00C11506"/>
    <w:rsid w:val="00C11B17"/>
    <w:rsid w:val="00C17A79"/>
    <w:rsid w:val="00C5044C"/>
    <w:rsid w:val="00C514A0"/>
    <w:rsid w:val="00C63861"/>
    <w:rsid w:val="00C643A0"/>
    <w:rsid w:val="00C7132D"/>
    <w:rsid w:val="00C8096A"/>
    <w:rsid w:val="00C85928"/>
    <w:rsid w:val="00C90315"/>
    <w:rsid w:val="00C92C2C"/>
    <w:rsid w:val="00C97F82"/>
    <w:rsid w:val="00CA0E63"/>
    <w:rsid w:val="00CA39F4"/>
    <w:rsid w:val="00CA577E"/>
    <w:rsid w:val="00CA6EB8"/>
    <w:rsid w:val="00CB5659"/>
    <w:rsid w:val="00CD0078"/>
    <w:rsid w:val="00CD1153"/>
    <w:rsid w:val="00CD2D2C"/>
    <w:rsid w:val="00CE1BAF"/>
    <w:rsid w:val="00CE5942"/>
    <w:rsid w:val="00D15630"/>
    <w:rsid w:val="00D16E24"/>
    <w:rsid w:val="00D17682"/>
    <w:rsid w:val="00D4139D"/>
    <w:rsid w:val="00D45CAB"/>
    <w:rsid w:val="00D52EBD"/>
    <w:rsid w:val="00D53927"/>
    <w:rsid w:val="00D740BC"/>
    <w:rsid w:val="00D756CF"/>
    <w:rsid w:val="00D854DC"/>
    <w:rsid w:val="00D90F28"/>
    <w:rsid w:val="00D9165A"/>
    <w:rsid w:val="00D919B7"/>
    <w:rsid w:val="00D9241E"/>
    <w:rsid w:val="00DA10EB"/>
    <w:rsid w:val="00DA11F8"/>
    <w:rsid w:val="00DA7268"/>
    <w:rsid w:val="00DE0076"/>
    <w:rsid w:val="00DF030C"/>
    <w:rsid w:val="00DF12A8"/>
    <w:rsid w:val="00DF25BF"/>
    <w:rsid w:val="00DF74F3"/>
    <w:rsid w:val="00E00C0A"/>
    <w:rsid w:val="00E04A3C"/>
    <w:rsid w:val="00E174DD"/>
    <w:rsid w:val="00E47E46"/>
    <w:rsid w:val="00E50813"/>
    <w:rsid w:val="00E70981"/>
    <w:rsid w:val="00E74B82"/>
    <w:rsid w:val="00E83D86"/>
    <w:rsid w:val="00E84D0A"/>
    <w:rsid w:val="00E86052"/>
    <w:rsid w:val="00E8712D"/>
    <w:rsid w:val="00E87E79"/>
    <w:rsid w:val="00E966A3"/>
    <w:rsid w:val="00EA71C7"/>
    <w:rsid w:val="00ED0B2B"/>
    <w:rsid w:val="00EE6DE3"/>
    <w:rsid w:val="00F10A88"/>
    <w:rsid w:val="00F22F12"/>
    <w:rsid w:val="00F24117"/>
    <w:rsid w:val="00F36B78"/>
    <w:rsid w:val="00F4188B"/>
    <w:rsid w:val="00F425C5"/>
    <w:rsid w:val="00F57596"/>
    <w:rsid w:val="00F6456C"/>
    <w:rsid w:val="00F6617C"/>
    <w:rsid w:val="00F73352"/>
    <w:rsid w:val="00F74BD1"/>
    <w:rsid w:val="00F85833"/>
    <w:rsid w:val="00FA01C3"/>
    <w:rsid w:val="00FA5245"/>
    <w:rsid w:val="00FA7216"/>
    <w:rsid w:val="00FB6CEC"/>
    <w:rsid w:val="00FE39D4"/>
    <w:rsid w:val="00FF28A1"/>
    <w:rsid w:val="00FF6244"/>
    <w:rsid w:val="00FF72A1"/>
    <w:rsid w:val="12D5B3A9"/>
    <w:rsid w:val="252387CE"/>
    <w:rsid w:val="25AF58B5"/>
    <w:rsid w:val="3E5EC61A"/>
    <w:rsid w:val="459BE5FA"/>
    <w:rsid w:val="521E312A"/>
    <w:rsid w:val="71441957"/>
    <w:rsid w:val="71F23705"/>
    <w:rsid w:val="7391E3F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6DFB3517"/>
  <w15:docId w15:val="{FCC2A96E-1385-46AB-AD4D-599CA1337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pBdr>
        <w:bottom w:val="single" w:sz="12" w:space="1" w:color="4F5559"/>
      </w:pBdr>
      <w:spacing w:before="240" w:after="60"/>
      <w:outlineLvl w:val="0"/>
    </w:pPr>
    <w:rPr>
      <w:rFonts w:ascii="Rockwell" w:eastAsia="Rockwell" w:hAnsi="Rockwell" w:cs="Rockwell"/>
      <w:b/>
      <w:color w:val="92D050"/>
      <w:sz w:val="32"/>
      <w:szCs w:val="32"/>
    </w:rPr>
  </w:style>
  <w:style w:type="paragraph" w:styleId="Heading2">
    <w:name w:val="heading 2"/>
    <w:basedOn w:val="Normal"/>
    <w:next w:val="Normal"/>
    <w:link w:val="Heading2Char"/>
    <w:pPr>
      <w:keepNext/>
      <w:spacing w:after="60"/>
      <w:outlineLvl w:val="1"/>
    </w:pPr>
    <w:rPr>
      <w:b/>
      <w:color w:val="000000"/>
      <w:u w:val="single"/>
    </w:rPr>
  </w:style>
  <w:style w:type="paragraph" w:styleId="Heading3">
    <w:name w:val="heading 3"/>
    <w:basedOn w:val="Normal"/>
    <w:next w:val="Normal"/>
    <w:pPr>
      <w:keepNext/>
      <w:spacing w:before="360" w:after="60"/>
      <w:outlineLvl w:val="2"/>
    </w:pPr>
    <w:rPr>
      <w:b/>
    </w:rPr>
  </w:style>
  <w:style w:type="paragraph" w:styleId="Heading4">
    <w:name w:val="heading 4"/>
    <w:basedOn w:val="Normal"/>
    <w:next w:val="Normal"/>
    <w:pPr>
      <w:keepNext/>
      <w:spacing w:before="240" w:after="60"/>
      <w:outlineLvl w:val="3"/>
    </w:pPr>
    <w:rPr>
      <w:i/>
    </w:rPr>
  </w:style>
  <w:style w:type="paragraph" w:styleId="Heading5">
    <w:name w:val="heading 5"/>
    <w:basedOn w:val="Normal"/>
    <w:next w:val="Normal"/>
    <w:pPr>
      <w:keepNext/>
      <w:keepLines/>
      <w:spacing w:before="40"/>
      <w:outlineLvl w:val="4"/>
    </w:pPr>
    <w:rPr>
      <w:rFonts w:ascii="Cambria" w:eastAsia="Cambria" w:hAnsi="Cambria" w:cs="Cambria"/>
      <w:color w:val="365F91"/>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spacing w:before="240" w:after="60"/>
    </w:pPr>
    <w:rPr>
      <w:b/>
      <w:sz w:val="36"/>
      <w:szCs w:val="36"/>
    </w:rPr>
  </w:style>
  <w:style w:type="paragraph" w:styleId="Subtitle">
    <w:name w:val="Subtitle"/>
    <w:basedOn w:val="Normal"/>
    <w:next w:val="Normal"/>
    <w:rPr>
      <w:i/>
      <w:color w:val="4F81BD"/>
    </w:rPr>
  </w:style>
  <w:style w:type="table" w:customStyle="1" w:styleId="1">
    <w:name w:val="1"/>
    <w:basedOn w:val="TableNormal"/>
    <w:tblPr>
      <w:tblStyleRowBandSize w:val="1"/>
      <w:tblStyleColBandSize w:val="1"/>
      <w:tblCellMar>
        <w:left w:w="115" w:type="dxa"/>
        <w:right w:w="115" w:type="dxa"/>
      </w:tblCellMar>
    </w:tblPr>
  </w:style>
  <w:style w:type="paragraph" w:styleId="NormalWeb">
    <w:name w:val="Normal (Web)"/>
    <w:basedOn w:val="Normal"/>
    <w:uiPriority w:val="99"/>
    <w:unhideWhenUsed/>
    <w:rsid w:val="00D9165A"/>
    <w:pPr>
      <w:spacing w:before="100" w:beforeAutospacing="1" w:after="100" w:afterAutospacing="1"/>
    </w:pPr>
    <w:rPr>
      <w:rFonts w:ascii="Times New Roman" w:eastAsiaTheme="minorHAnsi" w:hAnsi="Times New Roman" w:cs="Times New Roman"/>
    </w:rPr>
  </w:style>
  <w:style w:type="paragraph" w:styleId="ListParagraph">
    <w:name w:val="List Paragraph"/>
    <w:basedOn w:val="Normal"/>
    <w:uiPriority w:val="34"/>
    <w:qFormat/>
    <w:rsid w:val="00E174DD"/>
    <w:pPr>
      <w:ind w:left="720"/>
      <w:contextualSpacing/>
    </w:pPr>
  </w:style>
  <w:style w:type="character" w:styleId="Hyperlink">
    <w:name w:val="Hyperlink"/>
    <w:basedOn w:val="DefaultParagraphFont"/>
    <w:uiPriority w:val="99"/>
    <w:unhideWhenUsed/>
    <w:rsid w:val="00DA7268"/>
    <w:rPr>
      <w:color w:val="0000FF" w:themeColor="hyperlink"/>
      <w:u w:val="single"/>
    </w:rPr>
  </w:style>
  <w:style w:type="paragraph" w:styleId="NoSpacing">
    <w:name w:val="No Spacing"/>
    <w:uiPriority w:val="1"/>
    <w:qFormat/>
    <w:rsid w:val="00DA7268"/>
  </w:style>
  <w:style w:type="table" w:customStyle="1" w:styleId="TableGrid1">
    <w:name w:val="Table Grid1"/>
    <w:rsid w:val="00D919B7"/>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Header">
    <w:name w:val="header"/>
    <w:basedOn w:val="Normal"/>
    <w:link w:val="HeaderChar"/>
    <w:rsid w:val="0078747F"/>
    <w:pPr>
      <w:tabs>
        <w:tab w:val="center" w:pos="4153"/>
        <w:tab w:val="right" w:pos="8306"/>
      </w:tabs>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78747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F28A1"/>
    <w:pPr>
      <w:tabs>
        <w:tab w:val="center" w:pos="4513"/>
        <w:tab w:val="right" w:pos="9026"/>
      </w:tabs>
    </w:pPr>
  </w:style>
  <w:style w:type="character" w:customStyle="1" w:styleId="FooterChar">
    <w:name w:val="Footer Char"/>
    <w:basedOn w:val="DefaultParagraphFont"/>
    <w:link w:val="Footer"/>
    <w:uiPriority w:val="99"/>
    <w:rsid w:val="00FF28A1"/>
  </w:style>
  <w:style w:type="paragraph" w:customStyle="1" w:styleId="ColorfulList-Accent11">
    <w:name w:val="Colorful List - Accent 11"/>
    <w:basedOn w:val="Normal"/>
    <w:autoRedefine/>
    <w:uiPriority w:val="34"/>
    <w:qFormat/>
    <w:rsid w:val="00374090"/>
    <w:pPr>
      <w:numPr>
        <w:numId w:val="1"/>
      </w:numPr>
      <w:spacing w:before="120" w:after="120"/>
    </w:pPr>
    <w:rPr>
      <w:rFonts w:ascii="Arial" w:eastAsia="MS Mincho" w:hAnsi="Arial" w:cs="Arial"/>
      <w:i/>
      <w:sz w:val="20"/>
      <w:szCs w:val="20"/>
      <w:lang w:eastAsia="en-US"/>
    </w:rPr>
  </w:style>
  <w:style w:type="paragraph" w:customStyle="1" w:styleId="Caption1">
    <w:name w:val="Caption 1"/>
    <w:basedOn w:val="Normal"/>
    <w:qFormat/>
    <w:rsid w:val="00374090"/>
    <w:pPr>
      <w:spacing w:before="120" w:after="120"/>
    </w:pPr>
    <w:rPr>
      <w:rFonts w:ascii="Arial" w:eastAsia="MS Mincho" w:hAnsi="Arial" w:cs="Times New Roman"/>
      <w:i/>
      <w:color w:val="F15F22"/>
      <w:sz w:val="20"/>
      <w:lang w:val="en-US" w:eastAsia="en-US"/>
    </w:rPr>
  </w:style>
  <w:style w:type="paragraph" w:customStyle="1" w:styleId="Text">
    <w:name w:val="Text"/>
    <w:basedOn w:val="BodyText"/>
    <w:link w:val="TextChar"/>
    <w:qFormat/>
    <w:rsid w:val="00374090"/>
    <w:rPr>
      <w:rFonts w:ascii="Arial" w:eastAsia="MS Mincho" w:hAnsi="Arial" w:cs="Arial"/>
      <w:sz w:val="20"/>
      <w:szCs w:val="20"/>
      <w:lang w:val="en-US" w:eastAsia="en-US"/>
    </w:rPr>
  </w:style>
  <w:style w:type="character" w:customStyle="1" w:styleId="TextChar">
    <w:name w:val="Text Char"/>
    <w:link w:val="Text"/>
    <w:rsid w:val="00374090"/>
    <w:rPr>
      <w:rFonts w:ascii="Arial" w:eastAsia="MS Mincho" w:hAnsi="Arial" w:cs="Arial"/>
      <w:sz w:val="20"/>
      <w:szCs w:val="20"/>
      <w:lang w:val="en-US" w:eastAsia="en-US"/>
    </w:rPr>
  </w:style>
  <w:style w:type="paragraph" w:customStyle="1" w:styleId="Heading">
    <w:name w:val="Heading"/>
    <w:basedOn w:val="BodyText"/>
    <w:link w:val="HeadingChar"/>
    <w:autoRedefine/>
    <w:qFormat/>
    <w:rsid w:val="00374090"/>
    <w:pPr>
      <w:spacing w:line="360" w:lineRule="auto"/>
      <w:jc w:val="center"/>
    </w:pPr>
    <w:rPr>
      <w:rFonts w:ascii="Arial" w:eastAsia="MS Mincho" w:hAnsi="Arial" w:cs="Times New Roman"/>
      <w:b/>
      <w:lang w:val="en-US" w:eastAsia="en-US"/>
    </w:rPr>
  </w:style>
  <w:style w:type="character" w:customStyle="1" w:styleId="HeadingChar">
    <w:name w:val="Heading Char"/>
    <w:link w:val="Heading"/>
    <w:rsid w:val="00374090"/>
    <w:rPr>
      <w:rFonts w:ascii="Arial" w:eastAsia="MS Mincho" w:hAnsi="Arial" w:cs="Times New Roman"/>
      <w:b/>
      <w:lang w:val="en-US" w:eastAsia="en-US"/>
    </w:rPr>
  </w:style>
  <w:style w:type="paragraph" w:customStyle="1" w:styleId="Sub-heading">
    <w:name w:val="Sub-heading"/>
    <w:basedOn w:val="BodyText"/>
    <w:link w:val="Sub-headingChar"/>
    <w:qFormat/>
    <w:rsid w:val="00374090"/>
    <w:rPr>
      <w:rFonts w:ascii="Arial" w:eastAsia="MS Mincho" w:hAnsi="Arial" w:cs="Arial"/>
      <w:b/>
      <w:sz w:val="20"/>
      <w:szCs w:val="20"/>
      <w:lang w:val="en-US" w:eastAsia="en-US"/>
    </w:rPr>
  </w:style>
  <w:style w:type="character" w:customStyle="1" w:styleId="Sub-headingChar">
    <w:name w:val="Sub-heading Char"/>
    <w:link w:val="Sub-heading"/>
    <w:rsid w:val="00374090"/>
    <w:rPr>
      <w:rFonts w:ascii="Arial" w:eastAsia="MS Mincho" w:hAnsi="Arial" w:cs="Arial"/>
      <w:b/>
      <w:sz w:val="20"/>
      <w:szCs w:val="20"/>
      <w:lang w:val="en-US" w:eastAsia="en-US"/>
    </w:rPr>
  </w:style>
  <w:style w:type="paragraph" w:styleId="BodyText">
    <w:name w:val="Body Text"/>
    <w:basedOn w:val="Normal"/>
    <w:link w:val="BodyTextChar"/>
    <w:uiPriority w:val="99"/>
    <w:semiHidden/>
    <w:unhideWhenUsed/>
    <w:rsid w:val="00374090"/>
    <w:pPr>
      <w:spacing w:after="120"/>
    </w:pPr>
  </w:style>
  <w:style w:type="character" w:customStyle="1" w:styleId="BodyTextChar">
    <w:name w:val="Body Text Char"/>
    <w:basedOn w:val="DefaultParagraphFont"/>
    <w:link w:val="BodyText"/>
    <w:uiPriority w:val="99"/>
    <w:semiHidden/>
    <w:rsid w:val="00374090"/>
  </w:style>
  <w:style w:type="paragraph" w:customStyle="1" w:styleId="Default">
    <w:name w:val="Default"/>
    <w:rsid w:val="00E86052"/>
    <w:pPr>
      <w:autoSpaceDE w:val="0"/>
      <w:autoSpaceDN w:val="0"/>
      <w:adjustRightInd w:val="0"/>
    </w:pPr>
    <w:rPr>
      <w:rFonts w:eastAsiaTheme="minorHAnsi"/>
      <w:color w:val="000000"/>
      <w:lang w:eastAsia="en-US"/>
    </w:rPr>
  </w:style>
  <w:style w:type="character" w:styleId="Strong">
    <w:name w:val="Strong"/>
    <w:basedOn w:val="DefaultParagraphFont"/>
    <w:uiPriority w:val="22"/>
    <w:qFormat/>
    <w:rsid w:val="00F74BD1"/>
    <w:rPr>
      <w:b/>
      <w:bCs/>
    </w:rPr>
  </w:style>
  <w:style w:type="character" w:customStyle="1" w:styleId="introtext">
    <w:name w:val="introtext"/>
    <w:basedOn w:val="DefaultParagraphFont"/>
    <w:rsid w:val="00F74BD1"/>
  </w:style>
  <w:style w:type="numbering" w:customStyle="1" w:styleId="LFO46">
    <w:name w:val="LFO46"/>
    <w:basedOn w:val="NoList"/>
    <w:rsid w:val="00D90F28"/>
    <w:pPr>
      <w:numPr>
        <w:numId w:val="2"/>
      </w:numPr>
    </w:pPr>
  </w:style>
  <w:style w:type="paragraph" w:customStyle="1" w:styleId="Body">
    <w:name w:val="Body"/>
    <w:uiPriority w:val="99"/>
    <w:rsid w:val="00D90F28"/>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eastAsia="Arial Unicode MS" w:hAnsi="Arial Unicode MS" w:cs="Helvetica"/>
      <w:color w:val="000000"/>
      <w:sz w:val="22"/>
      <w:szCs w:val="22"/>
      <w:lang w:val="en-US"/>
    </w:rPr>
  </w:style>
  <w:style w:type="paragraph" w:styleId="BodyTextIndent">
    <w:name w:val="Body Text Indent"/>
    <w:basedOn w:val="Normal"/>
    <w:link w:val="BodyTextIndentChar"/>
    <w:uiPriority w:val="99"/>
    <w:semiHidden/>
    <w:unhideWhenUsed/>
    <w:rsid w:val="0081245D"/>
    <w:pPr>
      <w:spacing w:after="120"/>
      <w:ind w:left="283"/>
    </w:pPr>
  </w:style>
  <w:style w:type="character" w:customStyle="1" w:styleId="BodyTextIndentChar">
    <w:name w:val="Body Text Indent Char"/>
    <w:basedOn w:val="DefaultParagraphFont"/>
    <w:link w:val="BodyTextIndent"/>
    <w:uiPriority w:val="99"/>
    <w:semiHidden/>
    <w:rsid w:val="0081245D"/>
  </w:style>
  <w:style w:type="character" w:customStyle="1" w:styleId="normaltextrun">
    <w:name w:val="normaltextrun"/>
    <w:basedOn w:val="DefaultParagraphFont"/>
    <w:rsid w:val="00E87E79"/>
  </w:style>
  <w:style w:type="paragraph" w:styleId="BodyText2">
    <w:name w:val="Body Text 2"/>
    <w:basedOn w:val="Normal"/>
    <w:link w:val="BodyText2Char"/>
    <w:uiPriority w:val="99"/>
    <w:semiHidden/>
    <w:unhideWhenUsed/>
    <w:rsid w:val="00CD2D2C"/>
    <w:pPr>
      <w:spacing w:after="120" w:line="480" w:lineRule="auto"/>
    </w:pPr>
  </w:style>
  <w:style w:type="character" w:customStyle="1" w:styleId="BodyText2Char">
    <w:name w:val="Body Text 2 Char"/>
    <w:basedOn w:val="DefaultParagraphFont"/>
    <w:link w:val="BodyText2"/>
    <w:uiPriority w:val="99"/>
    <w:semiHidden/>
    <w:rsid w:val="00CD2D2C"/>
  </w:style>
  <w:style w:type="character" w:customStyle="1" w:styleId="Heading2Char">
    <w:name w:val="Heading 2 Char"/>
    <w:basedOn w:val="DefaultParagraphFont"/>
    <w:link w:val="Heading2"/>
    <w:rsid w:val="00A90782"/>
    <w:rPr>
      <w:b/>
      <w:color w:val="000000"/>
      <w:u w:val="single"/>
    </w:rPr>
  </w:style>
  <w:style w:type="character" w:customStyle="1" w:styleId="UnresolvedMention1">
    <w:name w:val="Unresolved Mention1"/>
    <w:basedOn w:val="DefaultParagraphFont"/>
    <w:uiPriority w:val="99"/>
    <w:semiHidden/>
    <w:unhideWhenUsed/>
    <w:rsid w:val="00854A23"/>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6A5910"/>
    <w:rPr>
      <w:color w:val="605E5C"/>
      <w:shd w:val="clear" w:color="auto" w:fill="E1DFDD"/>
    </w:rPr>
  </w:style>
  <w:style w:type="paragraph" w:customStyle="1" w:styleId="xmsonormal">
    <w:name w:val="x_msonormal"/>
    <w:basedOn w:val="Normal"/>
    <w:rsid w:val="00513912"/>
    <w:rPr>
      <w:rFonts w:eastAsiaTheme="minorHAnsi"/>
      <w:sz w:val="22"/>
      <w:szCs w:val="22"/>
    </w:rPr>
  </w:style>
  <w:style w:type="character" w:customStyle="1" w:styleId="xxcontentpasted0">
    <w:name w:val="x_xcontentpasted0"/>
    <w:basedOn w:val="DefaultParagraphFont"/>
    <w:rsid w:val="00513912"/>
  </w:style>
  <w:style w:type="table" w:customStyle="1" w:styleId="TableGrid2">
    <w:name w:val="Table Grid2"/>
    <w:basedOn w:val="TableNormal"/>
    <w:next w:val="TableGrid"/>
    <w:uiPriority w:val="59"/>
    <w:rsid w:val="00145444"/>
    <w:rPr>
      <w:rFonts w:ascii="Arial" w:hAnsi="Arial" w:cs="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61">
    <w:name w:val="Light List - Accent 61"/>
    <w:basedOn w:val="TableNormal"/>
    <w:next w:val="LightList-Accent6"/>
    <w:uiPriority w:val="61"/>
    <w:rsid w:val="00145444"/>
    <w:rPr>
      <w:rFonts w:cs="Times New Roman"/>
      <w:sz w:val="22"/>
      <w:szCs w:val="22"/>
      <w:lang w:eastAsia="en-US"/>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styleId="LightList-Accent6">
    <w:name w:val="Light List Accent 6"/>
    <w:basedOn w:val="TableNormal"/>
    <w:uiPriority w:val="61"/>
    <w:semiHidden/>
    <w:unhideWhenUsed/>
    <w:rsid w:val="0014544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List-Accent62">
    <w:name w:val="Light List - Accent 62"/>
    <w:basedOn w:val="TableNormal"/>
    <w:next w:val="LightList-Accent6"/>
    <w:uiPriority w:val="61"/>
    <w:rsid w:val="00145444"/>
    <w:rPr>
      <w:rFonts w:cs="Times New Roman"/>
      <w:sz w:val="22"/>
      <w:szCs w:val="22"/>
      <w:lang w:eastAsia="en-US"/>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TableGrid3">
    <w:name w:val="Table Grid3"/>
    <w:basedOn w:val="TableNormal"/>
    <w:next w:val="TableGrid"/>
    <w:uiPriority w:val="59"/>
    <w:rsid w:val="00145444"/>
    <w:rPr>
      <w:rFonts w:ascii="Arial" w:hAnsi="Arial" w:cs="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31">
    <w:name w:val="Light List - Accent 31"/>
    <w:basedOn w:val="TableNormal"/>
    <w:next w:val="LightList-Accent3"/>
    <w:uiPriority w:val="61"/>
    <w:rsid w:val="00145444"/>
    <w:rPr>
      <w:rFonts w:cs="Times New Roman"/>
      <w:sz w:val="22"/>
      <w:szCs w:val="22"/>
      <w:lang w:eastAsia="en-US"/>
    </w:rPr>
    <w:tblPr>
      <w:tblStyleRowBandSize w:val="1"/>
      <w:tblStyleColBandSize w:val="1"/>
      <w:tblBorders>
        <w:top w:val="single" w:sz="8" w:space="0" w:color="866243"/>
        <w:left w:val="single" w:sz="8" w:space="0" w:color="866243"/>
        <w:bottom w:val="single" w:sz="8" w:space="0" w:color="866243"/>
        <w:right w:val="single" w:sz="8" w:space="0" w:color="866243"/>
      </w:tblBorders>
    </w:tblPr>
    <w:tblStylePr w:type="firstRow">
      <w:pPr>
        <w:spacing w:before="0" w:after="0" w:line="240" w:lineRule="auto"/>
      </w:pPr>
      <w:rPr>
        <w:b/>
        <w:bCs/>
        <w:color w:val="FFFFFF"/>
      </w:rPr>
      <w:tblPr/>
      <w:tcPr>
        <w:shd w:val="clear" w:color="auto" w:fill="866243"/>
      </w:tcPr>
    </w:tblStylePr>
    <w:tblStylePr w:type="lastRow">
      <w:pPr>
        <w:spacing w:before="0" w:after="0" w:line="240" w:lineRule="auto"/>
      </w:pPr>
      <w:rPr>
        <w:b/>
        <w:bCs/>
      </w:rPr>
      <w:tblPr/>
      <w:tcPr>
        <w:tcBorders>
          <w:top w:val="double" w:sz="6" w:space="0" w:color="866243"/>
          <w:left w:val="single" w:sz="8" w:space="0" w:color="866243"/>
          <w:bottom w:val="single" w:sz="8" w:space="0" w:color="866243"/>
          <w:right w:val="single" w:sz="8" w:space="0" w:color="866243"/>
        </w:tcBorders>
      </w:tcPr>
    </w:tblStylePr>
    <w:tblStylePr w:type="firstCol">
      <w:rPr>
        <w:b/>
        <w:bCs/>
      </w:rPr>
    </w:tblStylePr>
    <w:tblStylePr w:type="lastCol">
      <w:rPr>
        <w:b/>
        <w:bCs/>
      </w:rPr>
    </w:tblStylePr>
    <w:tblStylePr w:type="band1Vert">
      <w:tblPr/>
      <w:tcPr>
        <w:tcBorders>
          <w:top w:val="single" w:sz="8" w:space="0" w:color="866243"/>
          <w:left w:val="single" w:sz="8" w:space="0" w:color="866243"/>
          <w:bottom w:val="single" w:sz="8" w:space="0" w:color="866243"/>
          <w:right w:val="single" w:sz="8" w:space="0" w:color="866243"/>
        </w:tcBorders>
      </w:tcPr>
    </w:tblStylePr>
    <w:tblStylePr w:type="band1Horz">
      <w:tblPr/>
      <w:tcPr>
        <w:tcBorders>
          <w:top w:val="single" w:sz="8" w:space="0" w:color="866243"/>
          <w:left w:val="single" w:sz="8" w:space="0" w:color="866243"/>
          <w:bottom w:val="single" w:sz="8" w:space="0" w:color="866243"/>
          <w:right w:val="single" w:sz="8" w:space="0" w:color="866243"/>
        </w:tcBorders>
      </w:tcPr>
    </w:tblStylePr>
  </w:style>
  <w:style w:type="table" w:styleId="LightList-Accent3">
    <w:name w:val="Light List Accent 3"/>
    <w:basedOn w:val="TableNormal"/>
    <w:uiPriority w:val="61"/>
    <w:semiHidden/>
    <w:unhideWhenUsed/>
    <w:rsid w:val="0014544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27175">
      <w:bodyDiv w:val="1"/>
      <w:marLeft w:val="0"/>
      <w:marRight w:val="0"/>
      <w:marTop w:val="0"/>
      <w:marBottom w:val="0"/>
      <w:divBdr>
        <w:top w:val="none" w:sz="0" w:space="0" w:color="auto"/>
        <w:left w:val="none" w:sz="0" w:space="0" w:color="auto"/>
        <w:bottom w:val="none" w:sz="0" w:space="0" w:color="auto"/>
        <w:right w:val="none" w:sz="0" w:space="0" w:color="auto"/>
      </w:divBdr>
      <w:divsChild>
        <w:div w:id="784664453">
          <w:marLeft w:val="0"/>
          <w:marRight w:val="0"/>
          <w:marTop w:val="0"/>
          <w:marBottom w:val="0"/>
          <w:divBdr>
            <w:top w:val="none" w:sz="0" w:space="0" w:color="auto"/>
            <w:left w:val="none" w:sz="0" w:space="0" w:color="auto"/>
            <w:bottom w:val="none" w:sz="0" w:space="0" w:color="auto"/>
            <w:right w:val="none" w:sz="0" w:space="0" w:color="auto"/>
          </w:divBdr>
          <w:divsChild>
            <w:div w:id="1128821732">
              <w:marLeft w:val="0"/>
              <w:marRight w:val="0"/>
              <w:marTop w:val="0"/>
              <w:marBottom w:val="0"/>
              <w:divBdr>
                <w:top w:val="none" w:sz="0" w:space="0" w:color="auto"/>
                <w:left w:val="none" w:sz="0" w:space="0" w:color="auto"/>
                <w:bottom w:val="none" w:sz="0" w:space="0" w:color="auto"/>
                <w:right w:val="none" w:sz="0" w:space="0" w:color="auto"/>
              </w:divBdr>
              <w:divsChild>
                <w:div w:id="96953923">
                  <w:blockQuote w:val="1"/>
                  <w:marLeft w:val="360"/>
                  <w:marRight w:val="0"/>
                  <w:marTop w:val="0"/>
                  <w:marBottom w:val="360"/>
                  <w:divBdr>
                    <w:top w:val="none" w:sz="0" w:space="0" w:color="auto"/>
                    <w:left w:val="none" w:sz="0" w:space="0" w:color="CCCCCC"/>
                    <w:bottom w:val="none" w:sz="0" w:space="0" w:color="auto"/>
                    <w:right w:val="none" w:sz="0" w:space="0" w:color="auto"/>
                  </w:divBdr>
                </w:div>
              </w:divsChild>
            </w:div>
          </w:divsChild>
        </w:div>
      </w:divsChild>
    </w:div>
    <w:div w:id="165943165">
      <w:bodyDiv w:val="1"/>
      <w:marLeft w:val="0"/>
      <w:marRight w:val="0"/>
      <w:marTop w:val="0"/>
      <w:marBottom w:val="0"/>
      <w:divBdr>
        <w:top w:val="none" w:sz="0" w:space="0" w:color="auto"/>
        <w:left w:val="none" w:sz="0" w:space="0" w:color="auto"/>
        <w:bottom w:val="none" w:sz="0" w:space="0" w:color="auto"/>
        <w:right w:val="none" w:sz="0" w:space="0" w:color="auto"/>
      </w:divBdr>
      <w:divsChild>
        <w:div w:id="239023405">
          <w:marLeft w:val="0"/>
          <w:marRight w:val="0"/>
          <w:marTop w:val="0"/>
          <w:marBottom w:val="0"/>
          <w:divBdr>
            <w:top w:val="none" w:sz="0" w:space="0" w:color="auto"/>
            <w:left w:val="none" w:sz="0" w:space="0" w:color="auto"/>
            <w:bottom w:val="none" w:sz="0" w:space="0" w:color="auto"/>
            <w:right w:val="none" w:sz="0" w:space="0" w:color="auto"/>
          </w:divBdr>
          <w:divsChild>
            <w:div w:id="1138567628">
              <w:marLeft w:val="0"/>
              <w:marRight w:val="0"/>
              <w:marTop w:val="0"/>
              <w:marBottom w:val="0"/>
              <w:divBdr>
                <w:top w:val="none" w:sz="0" w:space="0" w:color="auto"/>
                <w:left w:val="none" w:sz="0" w:space="0" w:color="auto"/>
                <w:bottom w:val="none" w:sz="0" w:space="0" w:color="auto"/>
                <w:right w:val="none" w:sz="0" w:space="0" w:color="auto"/>
              </w:divBdr>
              <w:divsChild>
                <w:div w:id="813571166">
                  <w:marLeft w:val="0"/>
                  <w:marRight w:val="0"/>
                  <w:marTop w:val="0"/>
                  <w:marBottom w:val="0"/>
                  <w:divBdr>
                    <w:top w:val="none" w:sz="0" w:space="0" w:color="auto"/>
                    <w:left w:val="none" w:sz="0" w:space="0" w:color="auto"/>
                    <w:bottom w:val="none" w:sz="0" w:space="0" w:color="auto"/>
                    <w:right w:val="none" w:sz="0" w:space="0" w:color="auto"/>
                  </w:divBdr>
                  <w:divsChild>
                    <w:div w:id="180036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30189">
      <w:bodyDiv w:val="1"/>
      <w:marLeft w:val="0"/>
      <w:marRight w:val="0"/>
      <w:marTop w:val="0"/>
      <w:marBottom w:val="0"/>
      <w:divBdr>
        <w:top w:val="none" w:sz="0" w:space="0" w:color="auto"/>
        <w:left w:val="none" w:sz="0" w:space="0" w:color="auto"/>
        <w:bottom w:val="none" w:sz="0" w:space="0" w:color="auto"/>
        <w:right w:val="none" w:sz="0" w:space="0" w:color="auto"/>
      </w:divBdr>
    </w:div>
    <w:div w:id="363750502">
      <w:bodyDiv w:val="1"/>
      <w:marLeft w:val="0"/>
      <w:marRight w:val="0"/>
      <w:marTop w:val="0"/>
      <w:marBottom w:val="0"/>
      <w:divBdr>
        <w:top w:val="none" w:sz="0" w:space="0" w:color="auto"/>
        <w:left w:val="none" w:sz="0" w:space="0" w:color="auto"/>
        <w:bottom w:val="none" w:sz="0" w:space="0" w:color="auto"/>
        <w:right w:val="none" w:sz="0" w:space="0" w:color="auto"/>
      </w:divBdr>
    </w:div>
    <w:div w:id="445663246">
      <w:bodyDiv w:val="1"/>
      <w:marLeft w:val="0"/>
      <w:marRight w:val="0"/>
      <w:marTop w:val="0"/>
      <w:marBottom w:val="0"/>
      <w:divBdr>
        <w:top w:val="none" w:sz="0" w:space="0" w:color="auto"/>
        <w:left w:val="none" w:sz="0" w:space="0" w:color="auto"/>
        <w:bottom w:val="none" w:sz="0" w:space="0" w:color="auto"/>
        <w:right w:val="none" w:sz="0" w:space="0" w:color="auto"/>
      </w:divBdr>
    </w:div>
    <w:div w:id="571697847">
      <w:bodyDiv w:val="1"/>
      <w:marLeft w:val="0"/>
      <w:marRight w:val="0"/>
      <w:marTop w:val="0"/>
      <w:marBottom w:val="0"/>
      <w:divBdr>
        <w:top w:val="none" w:sz="0" w:space="0" w:color="auto"/>
        <w:left w:val="none" w:sz="0" w:space="0" w:color="auto"/>
        <w:bottom w:val="none" w:sz="0" w:space="0" w:color="auto"/>
        <w:right w:val="none" w:sz="0" w:space="0" w:color="auto"/>
      </w:divBdr>
    </w:div>
    <w:div w:id="677120888">
      <w:bodyDiv w:val="1"/>
      <w:marLeft w:val="0"/>
      <w:marRight w:val="0"/>
      <w:marTop w:val="0"/>
      <w:marBottom w:val="0"/>
      <w:divBdr>
        <w:top w:val="none" w:sz="0" w:space="0" w:color="auto"/>
        <w:left w:val="none" w:sz="0" w:space="0" w:color="auto"/>
        <w:bottom w:val="none" w:sz="0" w:space="0" w:color="auto"/>
        <w:right w:val="none" w:sz="0" w:space="0" w:color="auto"/>
      </w:divBdr>
      <w:divsChild>
        <w:div w:id="1993634535">
          <w:marLeft w:val="0"/>
          <w:marRight w:val="0"/>
          <w:marTop w:val="0"/>
          <w:marBottom w:val="0"/>
          <w:divBdr>
            <w:top w:val="none" w:sz="0" w:space="0" w:color="auto"/>
            <w:left w:val="none" w:sz="0" w:space="0" w:color="auto"/>
            <w:bottom w:val="none" w:sz="0" w:space="0" w:color="auto"/>
            <w:right w:val="none" w:sz="0" w:space="0" w:color="auto"/>
          </w:divBdr>
          <w:divsChild>
            <w:div w:id="1383748927">
              <w:marLeft w:val="0"/>
              <w:marRight w:val="0"/>
              <w:marTop w:val="0"/>
              <w:marBottom w:val="0"/>
              <w:divBdr>
                <w:top w:val="none" w:sz="0" w:space="0" w:color="auto"/>
                <w:left w:val="none" w:sz="0" w:space="0" w:color="auto"/>
                <w:bottom w:val="none" w:sz="0" w:space="0" w:color="auto"/>
                <w:right w:val="none" w:sz="0" w:space="0" w:color="auto"/>
              </w:divBdr>
              <w:divsChild>
                <w:div w:id="201005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731743">
      <w:bodyDiv w:val="1"/>
      <w:marLeft w:val="0"/>
      <w:marRight w:val="0"/>
      <w:marTop w:val="0"/>
      <w:marBottom w:val="0"/>
      <w:divBdr>
        <w:top w:val="none" w:sz="0" w:space="0" w:color="auto"/>
        <w:left w:val="none" w:sz="0" w:space="0" w:color="auto"/>
        <w:bottom w:val="none" w:sz="0" w:space="0" w:color="auto"/>
        <w:right w:val="none" w:sz="0" w:space="0" w:color="auto"/>
      </w:divBdr>
      <w:divsChild>
        <w:div w:id="142166292">
          <w:marLeft w:val="0"/>
          <w:marRight w:val="0"/>
          <w:marTop w:val="0"/>
          <w:marBottom w:val="0"/>
          <w:divBdr>
            <w:top w:val="none" w:sz="0" w:space="0" w:color="auto"/>
            <w:left w:val="none" w:sz="0" w:space="0" w:color="auto"/>
            <w:bottom w:val="none" w:sz="0" w:space="0" w:color="auto"/>
            <w:right w:val="none" w:sz="0" w:space="0" w:color="auto"/>
          </w:divBdr>
          <w:divsChild>
            <w:div w:id="1170487177">
              <w:marLeft w:val="0"/>
              <w:marRight w:val="0"/>
              <w:marTop w:val="0"/>
              <w:marBottom w:val="0"/>
              <w:divBdr>
                <w:top w:val="none" w:sz="0" w:space="0" w:color="auto"/>
                <w:left w:val="none" w:sz="0" w:space="0" w:color="auto"/>
                <w:bottom w:val="none" w:sz="0" w:space="0" w:color="auto"/>
                <w:right w:val="none" w:sz="0" w:space="0" w:color="auto"/>
              </w:divBdr>
              <w:divsChild>
                <w:div w:id="84143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133268">
      <w:bodyDiv w:val="1"/>
      <w:marLeft w:val="0"/>
      <w:marRight w:val="0"/>
      <w:marTop w:val="0"/>
      <w:marBottom w:val="0"/>
      <w:divBdr>
        <w:top w:val="none" w:sz="0" w:space="0" w:color="auto"/>
        <w:left w:val="none" w:sz="0" w:space="0" w:color="auto"/>
        <w:bottom w:val="none" w:sz="0" w:space="0" w:color="auto"/>
        <w:right w:val="none" w:sz="0" w:space="0" w:color="auto"/>
      </w:divBdr>
    </w:div>
    <w:div w:id="1022702307">
      <w:bodyDiv w:val="1"/>
      <w:marLeft w:val="0"/>
      <w:marRight w:val="0"/>
      <w:marTop w:val="0"/>
      <w:marBottom w:val="0"/>
      <w:divBdr>
        <w:top w:val="none" w:sz="0" w:space="0" w:color="auto"/>
        <w:left w:val="none" w:sz="0" w:space="0" w:color="auto"/>
        <w:bottom w:val="none" w:sz="0" w:space="0" w:color="auto"/>
        <w:right w:val="none" w:sz="0" w:space="0" w:color="auto"/>
      </w:divBdr>
    </w:div>
    <w:div w:id="1041710694">
      <w:bodyDiv w:val="1"/>
      <w:marLeft w:val="0"/>
      <w:marRight w:val="0"/>
      <w:marTop w:val="0"/>
      <w:marBottom w:val="0"/>
      <w:divBdr>
        <w:top w:val="none" w:sz="0" w:space="0" w:color="auto"/>
        <w:left w:val="none" w:sz="0" w:space="0" w:color="auto"/>
        <w:bottom w:val="none" w:sz="0" w:space="0" w:color="auto"/>
        <w:right w:val="none" w:sz="0" w:space="0" w:color="auto"/>
      </w:divBdr>
    </w:div>
    <w:div w:id="1064136108">
      <w:bodyDiv w:val="1"/>
      <w:marLeft w:val="0"/>
      <w:marRight w:val="0"/>
      <w:marTop w:val="0"/>
      <w:marBottom w:val="0"/>
      <w:divBdr>
        <w:top w:val="none" w:sz="0" w:space="0" w:color="auto"/>
        <w:left w:val="none" w:sz="0" w:space="0" w:color="auto"/>
        <w:bottom w:val="none" w:sz="0" w:space="0" w:color="auto"/>
        <w:right w:val="none" w:sz="0" w:space="0" w:color="auto"/>
      </w:divBdr>
      <w:divsChild>
        <w:div w:id="1170409794">
          <w:marLeft w:val="0"/>
          <w:marRight w:val="0"/>
          <w:marTop w:val="0"/>
          <w:marBottom w:val="0"/>
          <w:divBdr>
            <w:top w:val="none" w:sz="0" w:space="0" w:color="auto"/>
            <w:left w:val="none" w:sz="0" w:space="0" w:color="auto"/>
            <w:bottom w:val="none" w:sz="0" w:space="0" w:color="auto"/>
            <w:right w:val="none" w:sz="0" w:space="0" w:color="auto"/>
          </w:divBdr>
          <w:divsChild>
            <w:div w:id="168566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83059">
      <w:bodyDiv w:val="1"/>
      <w:marLeft w:val="0"/>
      <w:marRight w:val="0"/>
      <w:marTop w:val="0"/>
      <w:marBottom w:val="0"/>
      <w:divBdr>
        <w:top w:val="none" w:sz="0" w:space="0" w:color="auto"/>
        <w:left w:val="none" w:sz="0" w:space="0" w:color="auto"/>
        <w:bottom w:val="none" w:sz="0" w:space="0" w:color="auto"/>
        <w:right w:val="none" w:sz="0" w:space="0" w:color="auto"/>
      </w:divBdr>
      <w:divsChild>
        <w:div w:id="27343441">
          <w:marLeft w:val="0"/>
          <w:marRight w:val="0"/>
          <w:marTop w:val="0"/>
          <w:marBottom w:val="0"/>
          <w:divBdr>
            <w:top w:val="none" w:sz="0" w:space="0" w:color="auto"/>
            <w:left w:val="none" w:sz="0" w:space="0" w:color="auto"/>
            <w:bottom w:val="none" w:sz="0" w:space="0" w:color="auto"/>
            <w:right w:val="none" w:sz="0" w:space="0" w:color="auto"/>
          </w:divBdr>
          <w:divsChild>
            <w:div w:id="1011837209">
              <w:marLeft w:val="0"/>
              <w:marRight w:val="0"/>
              <w:marTop w:val="0"/>
              <w:marBottom w:val="0"/>
              <w:divBdr>
                <w:top w:val="none" w:sz="0" w:space="0" w:color="auto"/>
                <w:left w:val="none" w:sz="0" w:space="0" w:color="auto"/>
                <w:bottom w:val="none" w:sz="0" w:space="0" w:color="auto"/>
                <w:right w:val="none" w:sz="0" w:space="0" w:color="auto"/>
              </w:divBdr>
              <w:divsChild>
                <w:div w:id="253051570">
                  <w:marLeft w:val="0"/>
                  <w:marRight w:val="0"/>
                  <w:marTop w:val="0"/>
                  <w:marBottom w:val="0"/>
                  <w:divBdr>
                    <w:top w:val="none" w:sz="0" w:space="0" w:color="auto"/>
                    <w:left w:val="none" w:sz="0" w:space="0" w:color="auto"/>
                    <w:bottom w:val="none" w:sz="0" w:space="0" w:color="auto"/>
                    <w:right w:val="none" w:sz="0" w:space="0" w:color="auto"/>
                  </w:divBdr>
                  <w:divsChild>
                    <w:div w:id="79910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067875">
      <w:bodyDiv w:val="1"/>
      <w:marLeft w:val="0"/>
      <w:marRight w:val="0"/>
      <w:marTop w:val="0"/>
      <w:marBottom w:val="0"/>
      <w:divBdr>
        <w:top w:val="none" w:sz="0" w:space="0" w:color="auto"/>
        <w:left w:val="none" w:sz="0" w:space="0" w:color="auto"/>
        <w:bottom w:val="none" w:sz="0" w:space="0" w:color="auto"/>
        <w:right w:val="none" w:sz="0" w:space="0" w:color="auto"/>
      </w:divBdr>
    </w:div>
    <w:div w:id="1711412632">
      <w:bodyDiv w:val="1"/>
      <w:marLeft w:val="0"/>
      <w:marRight w:val="0"/>
      <w:marTop w:val="0"/>
      <w:marBottom w:val="0"/>
      <w:divBdr>
        <w:top w:val="none" w:sz="0" w:space="0" w:color="auto"/>
        <w:left w:val="none" w:sz="0" w:space="0" w:color="auto"/>
        <w:bottom w:val="none" w:sz="0" w:space="0" w:color="auto"/>
        <w:right w:val="none" w:sz="0" w:space="0" w:color="auto"/>
      </w:divBdr>
      <w:divsChild>
        <w:div w:id="1415589730">
          <w:marLeft w:val="0"/>
          <w:marRight w:val="0"/>
          <w:marTop w:val="0"/>
          <w:marBottom w:val="0"/>
          <w:divBdr>
            <w:top w:val="none" w:sz="0" w:space="0" w:color="auto"/>
            <w:left w:val="none" w:sz="0" w:space="0" w:color="auto"/>
            <w:bottom w:val="none" w:sz="0" w:space="0" w:color="auto"/>
            <w:right w:val="none" w:sz="0" w:space="0" w:color="auto"/>
          </w:divBdr>
          <w:divsChild>
            <w:div w:id="132042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08025">
      <w:bodyDiv w:val="1"/>
      <w:marLeft w:val="0"/>
      <w:marRight w:val="0"/>
      <w:marTop w:val="0"/>
      <w:marBottom w:val="0"/>
      <w:divBdr>
        <w:top w:val="none" w:sz="0" w:space="0" w:color="auto"/>
        <w:left w:val="none" w:sz="0" w:space="0" w:color="auto"/>
        <w:bottom w:val="none" w:sz="0" w:space="0" w:color="auto"/>
        <w:right w:val="none" w:sz="0" w:space="0" w:color="auto"/>
      </w:divBdr>
    </w:div>
    <w:div w:id="1848211888">
      <w:bodyDiv w:val="1"/>
      <w:marLeft w:val="0"/>
      <w:marRight w:val="0"/>
      <w:marTop w:val="0"/>
      <w:marBottom w:val="0"/>
      <w:divBdr>
        <w:top w:val="none" w:sz="0" w:space="0" w:color="auto"/>
        <w:left w:val="none" w:sz="0" w:space="0" w:color="auto"/>
        <w:bottom w:val="none" w:sz="0" w:space="0" w:color="auto"/>
        <w:right w:val="none" w:sz="0" w:space="0" w:color="auto"/>
      </w:divBdr>
    </w:div>
    <w:div w:id="2065444815">
      <w:bodyDiv w:val="1"/>
      <w:marLeft w:val="0"/>
      <w:marRight w:val="0"/>
      <w:marTop w:val="0"/>
      <w:marBottom w:val="0"/>
      <w:divBdr>
        <w:top w:val="none" w:sz="0" w:space="0" w:color="auto"/>
        <w:left w:val="none" w:sz="0" w:space="0" w:color="auto"/>
        <w:bottom w:val="none" w:sz="0" w:space="0" w:color="auto"/>
        <w:right w:val="none" w:sz="0" w:space="0" w:color="auto"/>
      </w:divBdr>
      <w:divsChild>
        <w:div w:id="1058551898">
          <w:marLeft w:val="0"/>
          <w:marRight w:val="0"/>
          <w:marTop w:val="0"/>
          <w:marBottom w:val="0"/>
          <w:divBdr>
            <w:top w:val="none" w:sz="0" w:space="0" w:color="auto"/>
            <w:left w:val="none" w:sz="0" w:space="0" w:color="auto"/>
            <w:bottom w:val="none" w:sz="0" w:space="0" w:color="auto"/>
            <w:right w:val="none" w:sz="0" w:space="0" w:color="auto"/>
          </w:divBdr>
          <w:divsChild>
            <w:div w:id="196688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6102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s://www.gov.uk/government/publications/dbs-code-of-practice"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gov.uk/government/publications/dbs-code-of-practic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publications/dbs-sample-policy-on-the-recruitment-of-ex-offenders/sample-policy-on-the-recruitment-of-ex-offender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northyorks.gov.uk/working-u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hloe.bullen@northyorks.gov.uk" TargetMode="Externa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5FAAC6757CC84D8D6DFA6FB012102B" ma:contentTypeVersion="12" ma:contentTypeDescription="Create a new document." ma:contentTypeScope="" ma:versionID="6d48f3d66284a4347de9fe5364d54504">
  <xsd:schema xmlns:xsd="http://www.w3.org/2001/XMLSchema" xmlns:xs="http://www.w3.org/2001/XMLSchema" xmlns:p="http://schemas.microsoft.com/office/2006/metadata/properties" xmlns:ns2="e6f9d4e9-2521-43ec-b19a-29926a86ba20" xmlns:ns3="3e411e7d-219f-43f3-962d-6e6d84178a53" targetNamespace="http://schemas.microsoft.com/office/2006/metadata/properties" ma:root="true" ma:fieldsID="db5fe6935947da1bbcec4f2d3b668f74" ns2:_="" ns3:_="">
    <xsd:import namespace="e6f9d4e9-2521-43ec-b19a-29926a86ba20"/>
    <xsd:import namespace="3e411e7d-219f-43f3-962d-6e6d84178a5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f9d4e9-2521-43ec-b19a-29926a86b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411e7d-219f-43f3-962d-6e6d84178a5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A32B2-8295-4A84-A750-B9054C1DD84F}">
  <ds:schemaRefs>
    <ds:schemaRef ds:uri="http://schemas.microsoft.com/sharepoint/v3/contenttype/forms"/>
  </ds:schemaRefs>
</ds:datastoreItem>
</file>

<file path=customXml/itemProps2.xml><?xml version="1.0" encoding="utf-8"?>
<ds:datastoreItem xmlns:ds="http://schemas.openxmlformats.org/officeDocument/2006/customXml" ds:itemID="{684233E7-60D5-4473-A41B-98912E647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f9d4e9-2521-43ec-b19a-29926a86ba20"/>
    <ds:schemaRef ds:uri="3e411e7d-219f-43f3-962d-6e6d84178a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AC7B6B-4FEC-46F7-8490-5F1DFFDE9BA3}">
  <ds:schemaRefs>
    <ds:schemaRef ds:uri="http://purl.org/dc/elements/1.1/"/>
    <ds:schemaRef ds:uri="http://purl.org/dc/terms/"/>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e6f9d4e9-2521-43ec-b19a-29926a86ba20"/>
    <ds:schemaRef ds:uri="3e411e7d-219f-43f3-962d-6e6d84178a53"/>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497C81B3-D929-432E-924F-8FE1ACC81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12</Pages>
  <Words>3366</Words>
  <Characters>19827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NYCC</Company>
  <LinksUpToDate>false</LinksUpToDate>
  <CharactersWithSpaces>23147</CharactersWithSpaces>
  <SharedDoc>false</SharedDoc>
  <HLinks>
    <vt:vector size="6" baseType="variant">
      <vt:variant>
        <vt:i4>1048587</vt:i4>
      </vt:variant>
      <vt:variant>
        <vt:i4>0</vt:i4>
      </vt:variant>
      <vt:variant>
        <vt:i4>0</vt:i4>
      </vt:variant>
      <vt:variant>
        <vt:i4>5</vt:i4>
      </vt:variant>
      <vt:variant>
        <vt:lpwstr>https://www.castletonprimaryschool.co.uk/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Annetts</dc:creator>
  <cp:keywords/>
  <cp:lastModifiedBy>Chloe Bullen</cp:lastModifiedBy>
  <cp:revision>14</cp:revision>
  <cp:lastPrinted>2023-12-13T13:32:00Z</cp:lastPrinted>
  <dcterms:created xsi:type="dcterms:W3CDTF">2023-09-08T08:35:00Z</dcterms:created>
  <dcterms:modified xsi:type="dcterms:W3CDTF">2026-06-22T11:35:00Z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0x010100505FAAC6757CC84D8D6DFA6FB012102B</vt:lpwstr>
  </property>
  <property fmtid="{D5CDD505-2E9C-101B-9397-08002B2CF9AE}" pid="3" name="ClassificationContentMarkingFooterShapeIds">
    <vt:lpwstr>2,3,4</vt:lpwstr>
  </property>
  <property fmtid="{D5CDD505-2E9C-101B-9397-08002B2CF9AE}" pid="4" name="ClassificationContentMarkingFooterFontProps">
    <vt:lpwstr>#ff0000,10,Calibri</vt:lpwstr>
  </property>
  <property fmtid="{D5CDD505-2E9C-101B-9397-08002B2CF9AE}" pid="5" name="ClassificationContentMarkingFooterText">
    <vt:lpwstr>OFFICIAL - SENSITIVE</vt:lpwstr>
  </property>
  <property fmtid="{D5CDD505-2E9C-101B-9397-08002B2CF9AE}" pid="6" name="MSIP_Label_13f27b87-3675-4fb5-85ad-fce3efd3a6b0_Enabled">
    <vt:lpwstr>true</vt:lpwstr>
  </property>
  <property fmtid="{D5CDD505-2E9C-101B-9397-08002B2CF9AE}" pid="7" name="MSIP_Label_13f27b87-3675-4fb5-85ad-fce3efd3a6b0_SetDate">
    <vt:lpwstr>2023-01-27T08:20:13Z</vt:lpwstr>
  </property>
  <property fmtid="{D5CDD505-2E9C-101B-9397-08002B2CF9AE}" pid="8" name="MSIP_Label_13f27b87-3675-4fb5-85ad-fce3efd3a6b0_Method">
    <vt:lpwstr>Privileged</vt:lpwstr>
  </property>
  <property fmtid="{D5CDD505-2E9C-101B-9397-08002B2CF9AE}" pid="9" name="MSIP_Label_13f27b87-3675-4fb5-85ad-fce3efd3a6b0_Name">
    <vt:lpwstr>OFFICIAL - SENSITIVE</vt:lpwstr>
  </property>
  <property fmtid="{D5CDD505-2E9C-101B-9397-08002B2CF9AE}" pid="10" name="MSIP_Label_13f27b87-3675-4fb5-85ad-fce3efd3a6b0_SiteId">
    <vt:lpwstr>ad3d9c73-9830-44a1-b487-e1055441c70e</vt:lpwstr>
  </property>
  <property fmtid="{D5CDD505-2E9C-101B-9397-08002B2CF9AE}" pid="11" name="MSIP_Label_13f27b87-3675-4fb5-85ad-fce3efd3a6b0_ActionId">
    <vt:lpwstr>d1e663a2-ec62-457f-8a3c-9109b924bea9</vt:lpwstr>
  </property>
  <property fmtid="{D5CDD505-2E9C-101B-9397-08002B2CF9AE}" pid="12" name="MSIP_Label_13f27b87-3675-4fb5-85ad-fce3efd3a6b0_ContentBits">
    <vt:lpwstr>2</vt:lpwstr>
  </property>
  <property fmtid="{D5CDD505-2E9C-101B-9397-08002B2CF9AE}" pid="13" name="GrammarlyDocumentId">
    <vt:lpwstr>cd8bc13a8aa12508af88443f70e2c231121fc1bb0b4f478da72a4d71a2a5b276</vt:lpwstr>
  </property>
</Properties>
</file>