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529C" w14:textId="77777777" w:rsidR="00F111A0" w:rsidRDefault="0049070F" w:rsidP="00111948">
      <w:pPr>
        <w:jc w:val="center"/>
        <w:rPr>
          <w:i/>
        </w:rPr>
      </w:pPr>
      <w:bookmarkStart w:id="0" w:name="_GoBack"/>
      <w:bookmarkEnd w:id="0"/>
      <w:r>
        <w:rPr>
          <w:i/>
        </w:rPr>
        <w:t>Transforming Lives, Transforming Communities</w:t>
      </w:r>
    </w:p>
    <w:p w14:paraId="03560989" w14:textId="77777777" w:rsidR="00F111A0" w:rsidRPr="00EB6062" w:rsidRDefault="00F111A0" w:rsidP="00111948">
      <w:pPr>
        <w:jc w:val="center"/>
        <w:rPr>
          <w:i/>
        </w:rPr>
      </w:pPr>
    </w:p>
    <w:p w14:paraId="16B87E9A"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3EDD8567"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2763"/>
        <w:gridCol w:w="2928"/>
        <w:gridCol w:w="1263"/>
        <w:gridCol w:w="2782"/>
      </w:tblGrid>
      <w:tr w:rsidR="00726996" w:rsidRPr="00457005" w14:paraId="661BD903" w14:textId="77777777" w:rsidTr="000E3C67">
        <w:tc>
          <w:tcPr>
            <w:tcW w:w="2802" w:type="dxa"/>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5353A7BE"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tcBorders>
              <w:top w:val="single" w:sz="4" w:space="0" w:color="auto"/>
              <w:left w:val="single" w:sz="4" w:space="0" w:color="auto"/>
              <w:bottom w:val="single" w:sz="4" w:space="0" w:color="auto"/>
              <w:right w:val="single" w:sz="4" w:space="0" w:color="FFFFFF" w:themeColor="background1"/>
            </w:tcBorders>
            <w:shd w:val="clear" w:color="auto" w:fill="A6A6A6" w:themeFill="background1" w:themeFillShade="A6"/>
          </w:tcPr>
          <w:p w14:paraId="4B57105F" w14:textId="77777777" w:rsidR="00726996" w:rsidRPr="00FB75CB" w:rsidRDefault="009C1D4B" w:rsidP="00111948">
            <w:pPr>
              <w:tabs>
                <w:tab w:val="left" w:pos="3420"/>
              </w:tabs>
              <w:spacing w:before="60" w:after="60"/>
              <w:rPr>
                <w:rFonts w:cs="Calibri"/>
                <w:b/>
                <w:color w:val="FFFFFF" w:themeColor="background1"/>
                <w:lang w:val="en-US"/>
              </w:rPr>
            </w:pPr>
            <w:r>
              <w:rPr>
                <w:rFonts w:cs="Calibri"/>
                <w:b/>
                <w:color w:val="FFFFFF" w:themeColor="background1"/>
                <w:lang w:val="en-US"/>
              </w:rPr>
              <w:t>Assistant Director of Learning: Mathematics</w:t>
            </w:r>
          </w:p>
        </w:tc>
      </w:tr>
      <w:tr w:rsidR="00726996" w:rsidRPr="00457005" w14:paraId="69CD4743" w14:textId="77777777" w:rsidTr="000E3C67">
        <w:tc>
          <w:tcPr>
            <w:tcW w:w="2802" w:type="dxa"/>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55613363"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tcBorders>
              <w:top w:val="single" w:sz="4" w:space="0" w:color="auto"/>
              <w:left w:val="single" w:sz="4" w:space="0" w:color="auto"/>
              <w:bottom w:val="single" w:sz="4" w:space="0" w:color="FFFFFF" w:themeColor="background1"/>
              <w:right w:val="single" w:sz="4" w:space="0" w:color="FFFFFF" w:themeColor="background1"/>
            </w:tcBorders>
            <w:shd w:val="clear" w:color="auto" w:fill="A6A6A6" w:themeFill="background1" w:themeFillShade="A6"/>
          </w:tcPr>
          <w:p w14:paraId="0CFD3B01" w14:textId="77777777" w:rsidR="00726996" w:rsidRPr="00FB75CB" w:rsidRDefault="009C1D4B" w:rsidP="00111948">
            <w:pPr>
              <w:tabs>
                <w:tab w:val="left" w:pos="3420"/>
              </w:tabs>
              <w:spacing w:before="60" w:after="60"/>
              <w:rPr>
                <w:rFonts w:cs="Calibri"/>
                <w:b/>
                <w:color w:val="FFFFFF" w:themeColor="background1"/>
                <w:lang w:val="en-US"/>
              </w:rPr>
            </w:pPr>
            <w:proofErr w:type="spellStart"/>
            <w:r>
              <w:rPr>
                <w:rFonts w:cs="Calibri"/>
                <w:b/>
                <w:color w:val="FFFFFF" w:themeColor="background1"/>
                <w:lang w:val="en-US"/>
              </w:rPr>
              <w:t>Feversham</w:t>
            </w:r>
            <w:proofErr w:type="spellEnd"/>
            <w:r>
              <w:rPr>
                <w:rFonts w:cs="Calibri"/>
                <w:b/>
                <w:color w:val="FFFFFF" w:themeColor="background1"/>
                <w:lang w:val="en-US"/>
              </w:rPr>
              <w:t xml:space="preserve"> Academy</w:t>
            </w:r>
          </w:p>
        </w:tc>
      </w:tr>
      <w:tr w:rsidR="00C66088" w:rsidRPr="00457005" w14:paraId="3E17434F" w14:textId="77777777" w:rsidTr="000E3C67">
        <w:tc>
          <w:tcPr>
            <w:tcW w:w="2802" w:type="dxa"/>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0333D47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6BC8FA" w14:textId="1E225A4E" w:rsidR="00726996" w:rsidRPr="00FB75CB" w:rsidRDefault="00DB6E4A" w:rsidP="00DB6E4A">
            <w:pPr>
              <w:tabs>
                <w:tab w:val="left" w:pos="3420"/>
              </w:tabs>
              <w:spacing w:before="60" w:after="60"/>
              <w:jc w:val="left"/>
              <w:rPr>
                <w:rFonts w:cs="Calibri"/>
                <w:b/>
                <w:color w:val="FFFFFF" w:themeColor="background1"/>
                <w:sz w:val="24"/>
                <w:lang w:val="en-US"/>
              </w:rPr>
            </w:pPr>
            <w:r>
              <w:rPr>
                <w:rFonts w:cs="Calibri"/>
                <w:b/>
                <w:color w:val="FFFFFF" w:themeColor="background1"/>
                <w:sz w:val="24"/>
                <w:lang w:val="en-US"/>
              </w:rPr>
              <w:t xml:space="preserve">Director </w:t>
            </w:r>
            <w:r w:rsidR="009C1D4B">
              <w:rPr>
                <w:rFonts w:cs="Calibri"/>
                <w:b/>
                <w:color w:val="FFFFFF" w:themeColor="background1"/>
                <w:sz w:val="24"/>
                <w:lang w:val="en-US"/>
              </w:rPr>
              <w:t>of Learning: Mathematics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0A0B8C"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tcBorders>
              <w:top w:val="single" w:sz="4" w:space="0" w:color="auto"/>
              <w:left w:val="single" w:sz="4" w:space="0" w:color="auto"/>
              <w:bottom w:val="single" w:sz="4" w:space="0" w:color="auto"/>
              <w:right w:val="single" w:sz="4" w:space="0" w:color="FFFFFF" w:themeColor="background1"/>
            </w:tcBorders>
            <w:shd w:val="clear" w:color="auto" w:fill="A6A6A6" w:themeFill="background1" w:themeFillShade="A6"/>
          </w:tcPr>
          <w:p w14:paraId="3C69B37B" w14:textId="2FE390FC" w:rsidR="00726996" w:rsidRPr="00FB75CB" w:rsidRDefault="007951D9" w:rsidP="007951D9">
            <w:pPr>
              <w:tabs>
                <w:tab w:val="left" w:pos="3420"/>
              </w:tabs>
              <w:spacing w:before="60" w:after="60"/>
              <w:rPr>
                <w:rFonts w:cs="Calibri"/>
                <w:b/>
                <w:color w:val="FFFFFF" w:themeColor="background1"/>
                <w:lang w:val="en-US"/>
              </w:rPr>
            </w:pPr>
            <w:r>
              <w:rPr>
                <w:rFonts w:cs="Calibri"/>
                <w:b/>
                <w:color w:val="FFFFFF" w:themeColor="background1"/>
                <w:lang w:val="en-US"/>
              </w:rPr>
              <w:t>MPS/UPS +</w:t>
            </w:r>
            <w:r w:rsidR="00097EA8">
              <w:rPr>
                <w:rFonts w:cs="Calibri"/>
                <w:b/>
                <w:color w:val="FFFFFF" w:themeColor="background1"/>
                <w:lang w:val="en-US"/>
              </w:rPr>
              <w:t>TLR2b</w:t>
            </w:r>
          </w:p>
        </w:tc>
      </w:tr>
      <w:tr w:rsidR="00C66088" w:rsidRPr="00457005" w14:paraId="714E624F" w14:textId="77777777" w:rsidTr="000E3C67">
        <w:tc>
          <w:tcPr>
            <w:tcW w:w="2802" w:type="dxa"/>
            <w:vMerge w:val="restart"/>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1D7E0E6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FC7EE9" w14:textId="77777777" w:rsidR="006F55A3" w:rsidRPr="00196367" w:rsidRDefault="009C1D4B" w:rsidP="009C1D4B">
            <w:pPr>
              <w:pStyle w:val="List"/>
              <w:ind w:left="0" w:firstLine="0"/>
              <w:jc w:val="left"/>
              <w:rPr>
                <w:lang w:val="en-US"/>
              </w:rPr>
            </w:pPr>
            <w:r>
              <w:rPr>
                <w:b/>
                <w:color w:val="FFFFFF" w:themeColor="background1"/>
                <w:lang w:val="en-US"/>
              </w:rPr>
              <w:t>Mathematics Teachers and associated staff in the absence of the Director of Learning: Mathematics</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9D682A"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tcBorders>
              <w:top w:val="single" w:sz="4" w:space="0" w:color="auto"/>
              <w:left w:val="single" w:sz="4" w:space="0" w:color="auto"/>
              <w:bottom w:val="single" w:sz="4" w:space="0" w:color="auto"/>
              <w:right w:val="single" w:sz="4" w:space="0" w:color="FFFFFF" w:themeColor="background1"/>
            </w:tcBorders>
            <w:shd w:val="clear" w:color="auto" w:fill="A6A6A6" w:themeFill="background1" w:themeFillShade="A6"/>
          </w:tcPr>
          <w:p w14:paraId="3DB203F3" w14:textId="4F679D97" w:rsidR="00726996" w:rsidRPr="00FB75CB" w:rsidRDefault="00726996" w:rsidP="00111948">
            <w:pPr>
              <w:tabs>
                <w:tab w:val="left" w:pos="3420"/>
              </w:tabs>
              <w:spacing w:before="60" w:after="60"/>
              <w:rPr>
                <w:rFonts w:cs="Calibri"/>
                <w:b/>
                <w:color w:val="FFFFFF" w:themeColor="background1"/>
                <w:lang w:val="en-US"/>
              </w:rPr>
            </w:pPr>
          </w:p>
        </w:tc>
      </w:tr>
      <w:tr w:rsidR="00C66088" w:rsidRPr="00457005" w14:paraId="6A9BBF98" w14:textId="77777777" w:rsidTr="000E3C67">
        <w:trPr>
          <w:trHeight w:val="457"/>
        </w:trPr>
        <w:tc>
          <w:tcPr>
            <w:tcW w:w="2802" w:type="dxa"/>
            <w:vMerge/>
            <w:tcBorders>
              <w:top w:val="single" w:sz="4" w:space="0" w:color="auto"/>
              <w:left w:val="single" w:sz="4" w:space="0" w:color="FFFFFF" w:themeColor="background1"/>
              <w:bottom w:val="single" w:sz="4" w:space="0" w:color="auto"/>
              <w:right w:val="single" w:sz="4" w:space="0" w:color="auto"/>
            </w:tcBorders>
            <w:shd w:val="clear" w:color="auto" w:fill="A6A6A6" w:themeFill="background1" w:themeFillShade="A6"/>
          </w:tcPr>
          <w:p w14:paraId="671E5327"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68F316"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tcBorders>
              <w:top w:val="single" w:sz="4" w:space="0" w:color="auto"/>
              <w:left w:val="single" w:sz="4" w:space="0" w:color="auto"/>
              <w:bottom w:val="single" w:sz="4" w:space="0" w:color="FFFFFF" w:themeColor="background1"/>
              <w:right w:val="single" w:sz="4" w:space="0" w:color="auto"/>
            </w:tcBorders>
            <w:shd w:val="clear" w:color="auto" w:fill="A6A6A6" w:themeFill="background1" w:themeFillShade="A6"/>
          </w:tcPr>
          <w:p w14:paraId="02424666"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A6A6A6" w:themeFill="background1" w:themeFillShade="A6"/>
          </w:tcPr>
          <w:p w14:paraId="43935B65" w14:textId="77777777" w:rsidR="00377ECE" w:rsidRDefault="00BE2FED" w:rsidP="00111948">
            <w:pPr>
              <w:pStyle w:val="List"/>
              <w:rPr>
                <w:b/>
                <w:color w:val="FFFFFF" w:themeColor="background1"/>
                <w:lang w:val="en-US"/>
              </w:rPr>
            </w:pPr>
            <w:r>
              <w:rPr>
                <w:b/>
                <w:color w:val="FFFFFF" w:themeColor="background1"/>
                <w:lang w:val="en-US"/>
              </w:rPr>
              <w:t>Permanent</w:t>
            </w:r>
            <w:r w:rsidR="00377ECE" w:rsidRPr="00FB75CB">
              <w:rPr>
                <w:b/>
                <w:color w:val="FFFFFF" w:themeColor="background1"/>
                <w:lang w:val="en-US"/>
              </w:rPr>
              <w:t xml:space="preserve"> </w:t>
            </w:r>
          </w:p>
          <w:p w14:paraId="07260F35" w14:textId="77777777" w:rsidR="009C1D4B" w:rsidRDefault="009C1D4B" w:rsidP="00111948">
            <w:pPr>
              <w:pStyle w:val="List"/>
              <w:rPr>
                <w:b/>
                <w:color w:val="FFFFFF" w:themeColor="background1"/>
                <w:lang w:val="en-US"/>
              </w:rPr>
            </w:pPr>
            <w:r>
              <w:rPr>
                <w:b/>
                <w:color w:val="FFFFFF" w:themeColor="background1"/>
                <w:lang w:val="en-US"/>
              </w:rPr>
              <w:t>Full Year</w:t>
            </w:r>
          </w:p>
          <w:p w14:paraId="5A2222BE" w14:textId="77777777" w:rsidR="009C1D4B" w:rsidRPr="00FB75CB" w:rsidRDefault="009C1D4B" w:rsidP="00111948">
            <w:pPr>
              <w:pStyle w:val="List"/>
              <w:rPr>
                <w:b/>
                <w:color w:val="FFFFFF" w:themeColor="background1"/>
                <w:lang w:val="en-US"/>
              </w:rPr>
            </w:pPr>
            <w:r>
              <w:rPr>
                <w:b/>
                <w:color w:val="FFFFFF" w:themeColor="background1"/>
                <w:lang w:val="en-US"/>
              </w:rPr>
              <w:t>Full Time</w:t>
            </w:r>
          </w:p>
        </w:tc>
      </w:tr>
      <w:tr w:rsidR="00C66088" w:rsidRPr="00457005" w14:paraId="1FC9E9FA" w14:textId="77777777" w:rsidTr="000E3C67">
        <w:tc>
          <w:tcPr>
            <w:tcW w:w="2802" w:type="dxa"/>
            <w:tcBorders>
              <w:top w:val="single" w:sz="4" w:space="0" w:color="auto"/>
            </w:tcBorders>
            <w:shd w:val="clear" w:color="auto" w:fill="A6A6A6" w:themeFill="background1" w:themeFillShade="A6"/>
          </w:tcPr>
          <w:p w14:paraId="74120B9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tcBorders>
              <w:top w:val="single" w:sz="4" w:space="0" w:color="auto"/>
            </w:tcBorders>
            <w:shd w:val="clear" w:color="auto" w:fill="A6A6A6" w:themeFill="background1" w:themeFillShade="A6"/>
          </w:tcPr>
          <w:p w14:paraId="7354D80E" w14:textId="77777777" w:rsidR="00726996" w:rsidRPr="00FB75CB" w:rsidRDefault="00E96F79" w:rsidP="00111948">
            <w:pPr>
              <w:rPr>
                <w:b/>
                <w:color w:val="FFFFFF" w:themeColor="background1"/>
                <w:lang w:val="en-US"/>
              </w:rPr>
            </w:pPr>
            <w:r>
              <w:rPr>
                <w:b/>
                <w:color w:val="FFFFFF" w:themeColor="background1"/>
              </w:rPr>
              <w:t>As assigned</w:t>
            </w:r>
          </w:p>
        </w:tc>
        <w:tc>
          <w:tcPr>
            <w:tcW w:w="1276" w:type="dxa"/>
            <w:vMerge/>
            <w:tcBorders>
              <w:top w:val="single" w:sz="4" w:space="0" w:color="FFFFFF" w:themeColor="background1"/>
            </w:tcBorders>
            <w:shd w:val="clear" w:color="auto" w:fill="800080"/>
          </w:tcPr>
          <w:p w14:paraId="18F196B0"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tcBorders>
              <w:top w:val="single" w:sz="4" w:space="0" w:color="FFFFFF" w:themeColor="background1"/>
            </w:tcBorders>
            <w:shd w:val="clear" w:color="auto" w:fill="800080"/>
          </w:tcPr>
          <w:p w14:paraId="072E8C52"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2021DA8A" w14:textId="77777777" w:rsidR="00726996" w:rsidRPr="00726996" w:rsidRDefault="00726996" w:rsidP="00111948">
      <w:pPr>
        <w:pStyle w:val="List"/>
      </w:pPr>
    </w:p>
    <w:p w14:paraId="53D8388C" w14:textId="77777777" w:rsidR="00DB6E4A" w:rsidRPr="00895CB5" w:rsidRDefault="00DB6E4A" w:rsidP="00DB6E4A">
      <w:pPr>
        <w:pStyle w:val="NoSpacing"/>
        <w:spacing w:line="360" w:lineRule="auto"/>
        <w:rPr>
          <w:b/>
          <w:sz w:val="28"/>
        </w:rPr>
      </w:pPr>
      <w:r w:rsidRPr="00895CB5">
        <w:rPr>
          <w:b/>
          <w:sz w:val="28"/>
        </w:rPr>
        <w:t xml:space="preserve">JOB PURPOSE   </w:t>
      </w:r>
    </w:p>
    <w:p w14:paraId="28FE3039" w14:textId="10C64756" w:rsidR="00DB6E4A" w:rsidRPr="00577D90" w:rsidRDefault="00DB6E4A" w:rsidP="00DB6E4A">
      <w:pPr>
        <w:spacing w:after="62" w:line="275" w:lineRule="auto"/>
        <w:jc w:val="left"/>
      </w:pPr>
      <w:r w:rsidRPr="00577D90">
        <w:t xml:space="preserve">To contribute to the development of a school that is transforming the educational standards and character development of our young people. To develop and deliver the </w:t>
      </w:r>
      <w:r>
        <w:rPr>
          <w:color w:val="000000" w:themeColor="text1"/>
        </w:rPr>
        <w:t>Mathematics</w:t>
      </w:r>
      <w:r w:rsidRPr="00C01771">
        <w:rPr>
          <w:b/>
          <w:color w:val="000000" w:themeColor="text1"/>
        </w:rPr>
        <w:t xml:space="preserve"> </w:t>
      </w:r>
      <w:r w:rsidRPr="00577D90">
        <w:t xml:space="preserve">curriculum to high standards to ensure our students continue to develop a culture that inspires person growth, development and performance. </w:t>
      </w:r>
    </w:p>
    <w:p w14:paraId="3A8CBA9F" w14:textId="77777777" w:rsidR="00DB6E4A" w:rsidRDefault="00DB6E4A" w:rsidP="00DB6E4A">
      <w:pPr>
        <w:pStyle w:val="NoSpacing"/>
        <w:spacing w:line="360" w:lineRule="auto"/>
      </w:pPr>
    </w:p>
    <w:p w14:paraId="43E03D47" w14:textId="77777777" w:rsidR="00DB6E4A" w:rsidRDefault="00DB6E4A" w:rsidP="00DB6E4A">
      <w:pPr>
        <w:pStyle w:val="NoSpacing"/>
        <w:spacing w:line="360" w:lineRule="auto"/>
      </w:pPr>
      <w:r>
        <w:t xml:space="preserve">   </w:t>
      </w:r>
    </w:p>
    <w:p w14:paraId="0C9BACA1" w14:textId="77777777" w:rsidR="00DB6E4A" w:rsidRPr="00895CB5" w:rsidRDefault="00DB6E4A" w:rsidP="00DB6E4A">
      <w:pPr>
        <w:pStyle w:val="NoSpacing"/>
        <w:spacing w:line="360" w:lineRule="auto"/>
        <w:rPr>
          <w:b/>
          <w:sz w:val="28"/>
        </w:rPr>
      </w:pPr>
      <w:r w:rsidRPr="00895CB5">
        <w:rPr>
          <w:b/>
          <w:sz w:val="28"/>
        </w:rPr>
        <w:t xml:space="preserve">KEY RESPONSIBILITIES AND ACCOUNTABILITIES   </w:t>
      </w:r>
    </w:p>
    <w:p w14:paraId="4B3A5C2D" w14:textId="77777777" w:rsidR="00DB6E4A" w:rsidRDefault="00DB6E4A" w:rsidP="00DB6E4A">
      <w:pPr>
        <w:pStyle w:val="NoSpacing"/>
        <w:numPr>
          <w:ilvl w:val="1"/>
          <w:numId w:val="34"/>
        </w:numPr>
        <w:spacing w:line="360" w:lineRule="auto"/>
      </w:pPr>
      <w:r>
        <w:t xml:space="preserve">Support the maintenance and enhancement of the school’s ethos and mission through their own outstanding professional conduct and high expectations of others.   </w:t>
      </w:r>
    </w:p>
    <w:p w14:paraId="18EF1353" w14:textId="77777777" w:rsidR="00DB6E4A" w:rsidRDefault="00DB6E4A" w:rsidP="00DB6E4A">
      <w:pPr>
        <w:pStyle w:val="NoSpacing"/>
        <w:numPr>
          <w:ilvl w:val="1"/>
          <w:numId w:val="34"/>
        </w:numPr>
        <w:spacing w:line="360" w:lineRule="auto"/>
      </w:pPr>
      <w:r>
        <w:t xml:space="preserve">Lead the management of designated areas of the Faculty.   </w:t>
      </w:r>
    </w:p>
    <w:p w14:paraId="26C51CFD" w14:textId="77777777" w:rsidR="00DB6E4A" w:rsidRDefault="00DB6E4A" w:rsidP="00DB6E4A">
      <w:pPr>
        <w:pStyle w:val="NoSpacing"/>
        <w:numPr>
          <w:ilvl w:val="1"/>
          <w:numId w:val="34"/>
        </w:numPr>
        <w:spacing w:line="360" w:lineRule="auto"/>
      </w:pPr>
      <w:r>
        <w:t xml:space="preserve">Support the Director of Learning to devise and implement a development plan for their Faculty with clear annual targets agreed with a member of the Senior Leadership Team.   </w:t>
      </w:r>
    </w:p>
    <w:p w14:paraId="72F5D479" w14:textId="77777777" w:rsidR="00DB6E4A" w:rsidRDefault="00DB6E4A" w:rsidP="00DB6E4A">
      <w:pPr>
        <w:pStyle w:val="NoSpacing"/>
        <w:numPr>
          <w:ilvl w:val="1"/>
          <w:numId w:val="34"/>
        </w:numPr>
        <w:spacing w:line="360" w:lineRule="auto"/>
      </w:pPr>
      <w:r>
        <w:t xml:space="preserve">Provide professional leadership and management to improve and sustain the attainment of all learners </w:t>
      </w:r>
      <w:proofErr w:type="gramStart"/>
      <w:r>
        <w:t>within</w:t>
      </w:r>
      <w:proofErr w:type="gramEnd"/>
      <w:r>
        <w:t xml:space="preserve"> each curriculum area in the Faculty.   </w:t>
      </w:r>
    </w:p>
    <w:p w14:paraId="5BE5197F" w14:textId="72035576" w:rsidR="00DB6E4A" w:rsidRDefault="00DB6E4A" w:rsidP="00DB6E4A">
      <w:pPr>
        <w:pStyle w:val="NoSpacing"/>
        <w:numPr>
          <w:ilvl w:val="1"/>
          <w:numId w:val="34"/>
        </w:numPr>
        <w:spacing w:line="360" w:lineRule="auto"/>
      </w:pPr>
      <w:r>
        <w:t xml:space="preserve">Support the Director of Learning - </w:t>
      </w:r>
      <w:r>
        <w:rPr>
          <w:color w:val="000000" w:themeColor="text1"/>
        </w:rPr>
        <w:t>Mathematics</w:t>
      </w:r>
      <w:r w:rsidRPr="00C01771">
        <w:rPr>
          <w:color w:val="000000" w:themeColor="text1"/>
        </w:rPr>
        <w:t xml:space="preserve"> </w:t>
      </w:r>
      <w:r>
        <w:t xml:space="preserve">to develop and performance manage staff within the Faculty; through regular meetings, setting of appropriate targets for performance, providing support and challenge and undertaking regular reviews for feedback.   </w:t>
      </w:r>
    </w:p>
    <w:p w14:paraId="7F0FFA92" w14:textId="77777777" w:rsidR="00DB6E4A" w:rsidRDefault="00DB6E4A" w:rsidP="00DB6E4A">
      <w:pPr>
        <w:pStyle w:val="NoSpacing"/>
        <w:numPr>
          <w:ilvl w:val="1"/>
          <w:numId w:val="34"/>
        </w:numPr>
        <w:spacing w:line="360" w:lineRule="auto"/>
      </w:pPr>
      <w:r>
        <w:t xml:space="preserve">Support the Director of Learning to develop, demonstrate and disseminate across school a range of strategies for outstanding learning and teaching to raise the achievement of learners.   </w:t>
      </w:r>
    </w:p>
    <w:p w14:paraId="230CA049" w14:textId="3432397F" w:rsidR="00DB6E4A" w:rsidRDefault="00DB6E4A" w:rsidP="00DB6E4A">
      <w:pPr>
        <w:pStyle w:val="NoSpacing"/>
        <w:numPr>
          <w:ilvl w:val="1"/>
          <w:numId w:val="34"/>
        </w:numPr>
        <w:spacing w:line="360" w:lineRule="auto"/>
      </w:pPr>
      <w:r>
        <w:t xml:space="preserve">Support the Director of Learning to develop and manage the introduction of new and revised curriculum for </w:t>
      </w:r>
      <w:r>
        <w:rPr>
          <w:color w:val="000000" w:themeColor="text1"/>
        </w:rPr>
        <w:t>Mathematics</w:t>
      </w:r>
      <w:r w:rsidRPr="00C01771">
        <w:rPr>
          <w:color w:val="000000" w:themeColor="text1"/>
        </w:rPr>
        <w:t xml:space="preserve"> </w:t>
      </w:r>
      <w:r>
        <w:t xml:space="preserve">at KS3 and KS4.   </w:t>
      </w:r>
    </w:p>
    <w:p w14:paraId="366DE411" w14:textId="77777777" w:rsidR="00DB6E4A" w:rsidRDefault="00DB6E4A" w:rsidP="00DB6E4A">
      <w:pPr>
        <w:pStyle w:val="NoSpacing"/>
        <w:numPr>
          <w:ilvl w:val="1"/>
          <w:numId w:val="34"/>
        </w:numPr>
        <w:spacing w:line="360" w:lineRule="auto"/>
      </w:pPr>
      <w:r>
        <w:lastRenderedPageBreak/>
        <w:t xml:space="preserve">Sustain and enhance attainment in designated subjects within the Faculty by embedding effective assessment for learning tools.   </w:t>
      </w:r>
    </w:p>
    <w:p w14:paraId="30D327F5" w14:textId="77777777" w:rsidR="00DB6E4A" w:rsidRDefault="00DB6E4A" w:rsidP="00DB6E4A">
      <w:pPr>
        <w:pStyle w:val="NoSpacing"/>
        <w:numPr>
          <w:ilvl w:val="1"/>
          <w:numId w:val="34"/>
        </w:numPr>
        <w:spacing w:line="360" w:lineRule="auto"/>
      </w:pPr>
      <w:r>
        <w:t xml:space="preserve">Use up-to-date performance data to set targets for learner Progress, track academic performance, and plan and lead implementation of intervention programmes, for targeted learners to raise academic performance at KS3 and KS4.   </w:t>
      </w:r>
    </w:p>
    <w:p w14:paraId="2FB0BC4B" w14:textId="6A65FB53" w:rsidR="00DB6E4A" w:rsidRDefault="00DB6E4A" w:rsidP="00DB6E4A">
      <w:pPr>
        <w:pStyle w:val="NoSpacing"/>
        <w:numPr>
          <w:ilvl w:val="1"/>
          <w:numId w:val="34"/>
        </w:numPr>
        <w:spacing w:line="360" w:lineRule="auto"/>
      </w:pPr>
      <w:r>
        <w:t xml:space="preserve">Undertake regular and robust quality audits to ensure the highest standards in </w:t>
      </w:r>
      <w:r w:rsidR="004D6D1F">
        <w:t xml:space="preserve">lesson planning, marking, </w:t>
      </w:r>
      <w:r>
        <w:t xml:space="preserve">learning and teaching practice and reporting to parents.   </w:t>
      </w:r>
    </w:p>
    <w:p w14:paraId="2A345E5E" w14:textId="77777777" w:rsidR="00DB6E4A" w:rsidRDefault="00DB6E4A" w:rsidP="00DB6E4A">
      <w:pPr>
        <w:pStyle w:val="NoSpacing"/>
        <w:numPr>
          <w:ilvl w:val="1"/>
          <w:numId w:val="34"/>
        </w:numPr>
        <w:spacing w:line="360" w:lineRule="auto"/>
      </w:pPr>
      <w:r>
        <w:t xml:space="preserve">Plan, support and deliver intervention and enrichment programmes outside of school hours to support learning and achievement by all learners.   </w:t>
      </w:r>
    </w:p>
    <w:p w14:paraId="3614FCD0" w14:textId="77777777" w:rsidR="00DB6E4A" w:rsidRDefault="00DB6E4A" w:rsidP="00DB6E4A">
      <w:pPr>
        <w:pStyle w:val="NoSpacing"/>
        <w:numPr>
          <w:ilvl w:val="1"/>
          <w:numId w:val="34"/>
        </w:numPr>
        <w:spacing w:line="360" w:lineRule="auto"/>
      </w:pPr>
      <w:r>
        <w:t xml:space="preserve">Manage the resources of the Faculty to provide best value, contribute to the raising of attainment and       ensure the highest standards of financial accountability.   </w:t>
      </w:r>
    </w:p>
    <w:p w14:paraId="5E338809" w14:textId="77777777" w:rsidR="00DB6E4A" w:rsidRDefault="00DB6E4A" w:rsidP="00DB6E4A">
      <w:pPr>
        <w:pStyle w:val="NoSpacing"/>
        <w:numPr>
          <w:ilvl w:val="1"/>
          <w:numId w:val="34"/>
        </w:numPr>
        <w:spacing w:line="360" w:lineRule="auto"/>
      </w:pPr>
      <w:r>
        <w:t xml:space="preserve">Demonstrate commitment to professional development of self and others by undertaking and leading    professional learning provision.   </w:t>
      </w:r>
    </w:p>
    <w:p w14:paraId="79F69E41" w14:textId="77777777" w:rsidR="00DB6E4A" w:rsidRDefault="00DB6E4A" w:rsidP="00DB6E4A">
      <w:pPr>
        <w:pStyle w:val="NoSpacing"/>
        <w:numPr>
          <w:ilvl w:val="1"/>
          <w:numId w:val="34"/>
        </w:numPr>
        <w:spacing w:line="360" w:lineRule="auto"/>
      </w:pPr>
      <w:r>
        <w:t xml:space="preserve">Liaise with a range of educational partners within school and beyond to support the progress and attainment of Learners within the Faculty.   </w:t>
      </w:r>
    </w:p>
    <w:p w14:paraId="05220D6A" w14:textId="77777777" w:rsidR="00DB6E4A" w:rsidRDefault="00DB6E4A" w:rsidP="00DB6E4A">
      <w:pPr>
        <w:pStyle w:val="NoSpacing"/>
        <w:spacing w:line="360" w:lineRule="auto"/>
      </w:pPr>
      <w:r>
        <w:rPr>
          <w:sz w:val="30"/>
        </w:rPr>
        <w:t xml:space="preserve"> </w:t>
      </w:r>
      <w:r>
        <w:t xml:space="preserve">  </w:t>
      </w:r>
    </w:p>
    <w:p w14:paraId="06696145" w14:textId="17B58835" w:rsidR="00DB6E4A" w:rsidRPr="00895CB5" w:rsidRDefault="00DB6E4A" w:rsidP="00DB6E4A">
      <w:pPr>
        <w:pStyle w:val="NoSpacing"/>
        <w:spacing w:line="360" w:lineRule="auto"/>
      </w:pPr>
      <w:r w:rsidRPr="00895CB5">
        <w:rPr>
          <w:b/>
          <w:sz w:val="28"/>
        </w:rPr>
        <w:t>In addition, the Assistant Director of Learning</w:t>
      </w:r>
      <w:r>
        <w:rPr>
          <w:b/>
          <w:sz w:val="28"/>
        </w:rPr>
        <w:t xml:space="preserve"> for </w:t>
      </w:r>
      <w:r>
        <w:rPr>
          <w:b/>
          <w:color w:val="000000" w:themeColor="text1"/>
          <w:sz w:val="28"/>
        </w:rPr>
        <w:t>Mathematics</w:t>
      </w:r>
      <w:r w:rsidRPr="00C01771">
        <w:rPr>
          <w:b/>
          <w:color w:val="000000" w:themeColor="text1"/>
          <w:sz w:val="28"/>
        </w:rPr>
        <w:t xml:space="preserve"> </w:t>
      </w:r>
      <w:proofErr w:type="gramStart"/>
      <w:r w:rsidRPr="00895CB5">
        <w:rPr>
          <w:b/>
          <w:sz w:val="28"/>
        </w:rPr>
        <w:t>will :</w:t>
      </w:r>
      <w:proofErr w:type="gramEnd"/>
      <w:r w:rsidRPr="00895CB5">
        <w:rPr>
          <w:b/>
          <w:sz w:val="28"/>
        </w:rPr>
        <w:t xml:space="preserve">-  </w:t>
      </w:r>
      <w:r w:rsidRPr="00895CB5">
        <w:t xml:space="preserve"> </w:t>
      </w:r>
    </w:p>
    <w:p w14:paraId="13C54BAB" w14:textId="59157160" w:rsidR="00DB6E4A" w:rsidRDefault="00DB6E4A" w:rsidP="00DB6E4A">
      <w:pPr>
        <w:pStyle w:val="NoSpacing"/>
        <w:spacing w:line="360" w:lineRule="auto"/>
        <w:jc w:val="left"/>
      </w:pPr>
      <w:r>
        <w:t>2.1.</w:t>
      </w:r>
      <w:r>
        <w:rPr>
          <w:rFonts w:ascii="Arial" w:eastAsia="Arial" w:hAnsi="Arial" w:cs="Arial"/>
        </w:rPr>
        <w:t xml:space="preserve"> </w:t>
      </w:r>
      <w:r w:rsidRPr="00C01771">
        <w:t>Lead on the promotion, dissemination, implementation and monitoring of all whole-school strategies fo</w:t>
      </w:r>
      <w:r>
        <w:t xml:space="preserve">r </w:t>
      </w:r>
      <w:r w:rsidRPr="00C01771">
        <w:t>new subject areas within their Faculty.</w:t>
      </w:r>
    </w:p>
    <w:p w14:paraId="12F48A0F" w14:textId="77777777" w:rsidR="00DB6E4A" w:rsidRDefault="00DB6E4A" w:rsidP="00DB6E4A">
      <w:pPr>
        <w:pStyle w:val="NoSpacing"/>
        <w:spacing w:line="360" w:lineRule="auto"/>
      </w:pPr>
      <w:r>
        <w:t>2.2.</w:t>
      </w:r>
      <w:r>
        <w:rPr>
          <w:rFonts w:ascii="Arial" w:eastAsia="Arial" w:hAnsi="Arial" w:cs="Arial"/>
        </w:rPr>
        <w:t xml:space="preserve"> </w:t>
      </w:r>
      <w:r>
        <w:t xml:space="preserve">Develop curriculum provision and assessment strategies to meet the needs of all learners.   </w:t>
      </w:r>
    </w:p>
    <w:p w14:paraId="4A6117FF" w14:textId="77777777" w:rsidR="00DB6E4A" w:rsidRDefault="00DB6E4A" w:rsidP="00DB6E4A">
      <w:pPr>
        <w:pStyle w:val="NoSpacing"/>
        <w:spacing w:line="360" w:lineRule="auto"/>
      </w:pPr>
      <w:r>
        <w:t>2.3.</w:t>
      </w:r>
      <w:r>
        <w:rPr>
          <w:rFonts w:ascii="Arial" w:eastAsia="Arial" w:hAnsi="Arial" w:cs="Arial"/>
        </w:rPr>
        <w:t xml:space="preserve"> </w:t>
      </w:r>
      <w:r>
        <w:t xml:space="preserve">Contribute to the wider life of the school and its community through out of hours and partnership work.   </w:t>
      </w:r>
    </w:p>
    <w:p w14:paraId="09E27479" w14:textId="77777777" w:rsidR="00DB6E4A" w:rsidRDefault="00DB6E4A" w:rsidP="00DB6E4A">
      <w:pPr>
        <w:pStyle w:val="NoSpacing"/>
        <w:spacing w:line="360" w:lineRule="auto"/>
      </w:pPr>
      <w:r>
        <w:t>2.4.</w:t>
      </w:r>
      <w:r>
        <w:rPr>
          <w:rFonts w:ascii="Arial" w:eastAsia="Arial" w:hAnsi="Arial" w:cs="Arial"/>
        </w:rPr>
        <w:t xml:space="preserve"> </w:t>
      </w:r>
      <w:r>
        <w:t xml:space="preserve">Support the Senior Leadership Team through the strategies leadership of key processes within school.   </w:t>
      </w:r>
    </w:p>
    <w:p w14:paraId="4F9AE979" w14:textId="77777777" w:rsidR="00DB6E4A" w:rsidRPr="00C01771" w:rsidRDefault="00DB6E4A" w:rsidP="00DB6E4A">
      <w:pPr>
        <w:pStyle w:val="NoSpacing"/>
        <w:spacing w:line="360" w:lineRule="auto"/>
      </w:pPr>
    </w:p>
    <w:p w14:paraId="04FBA48C" w14:textId="77777777" w:rsidR="00DB6E4A" w:rsidRPr="00C01771" w:rsidRDefault="00DB6E4A" w:rsidP="00DB6E4A">
      <w:pPr>
        <w:pStyle w:val="NoSpacing"/>
        <w:spacing w:line="360" w:lineRule="auto"/>
        <w:rPr>
          <w:b/>
          <w:sz w:val="28"/>
        </w:rPr>
      </w:pPr>
      <w:r w:rsidRPr="00C01771">
        <w:rPr>
          <w:b/>
          <w:sz w:val="28"/>
        </w:rPr>
        <w:t xml:space="preserve">Overall strategy and Remit   </w:t>
      </w:r>
    </w:p>
    <w:p w14:paraId="44E43D51" w14:textId="77777777" w:rsidR="00DB6E4A" w:rsidRDefault="00DB6E4A" w:rsidP="00DB6E4A">
      <w:pPr>
        <w:pStyle w:val="NoSpacing"/>
        <w:spacing w:line="360" w:lineRule="auto"/>
      </w:pPr>
      <w:r>
        <w:t>3.1.</w:t>
      </w:r>
      <w:r>
        <w:rPr>
          <w:rFonts w:ascii="Arial" w:eastAsia="Arial" w:hAnsi="Arial" w:cs="Arial"/>
        </w:rPr>
        <w:t xml:space="preserve"> </w:t>
      </w:r>
      <w:r>
        <w:t xml:space="preserve">Impact on educational progress beyond assigned pupils   </w:t>
      </w:r>
    </w:p>
    <w:p w14:paraId="03111795" w14:textId="77777777" w:rsidR="00DB6E4A" w:rsidRDefault="00DB6E4A" w:rsidP="00DB6E4A">
      <w:pPr>
        <w:pStyle w:val="NoSpacing"/>
        <w:spacing w:line="360" w:lineRule="auto"/>
      </w:pPr>
      <w:r>
        <w:t>3.2.</w:t>
      </w:r>
      <w:r>
        <w:rPr>
          <w:rFonts w:ascii="Arial" w:eastAsia="Arial" w:hAnsi="Arial" w:cs="Arial"/>
        </w:rPr>
        <w:t xml:space="preserve"> </w:t>
      </w:r>
      <w:r>
        <w:t xml:space="preserve">Working with other relevant teachers in the key stage / subject / department:   </w:t>
      </w:r>
    </w:p>
    <w:p w14:paraId="41C269B9" w14:textId="77777777" w:rsidR="00DB6E4A" w:rsidRDefault="00DB6E4A" w:rsidP="00DB6E4A">
      <w:pPr>
        <w:pStyle w:val="NoSpacing"/>
        <w:spacing w:line="360" w:lineRule="auto"/>
      </w:pPr>
      <w:r>
        <w:t>3.3.</w:t>
      </w:r>
      <w:r>
        <w:rPr>
          <w:rFonts w:ascii="Arial" w:eastAsia="Arial" w:hAnsi="Arial" w:cs="Arial"/>
        </w:rPr>
        <w:t xml:space="preserve"> </w:t>
      </w:r>
      <w:r>
        <w:t xml:space="preserve">Identify appropriate attainment and/or achievement targets   </w:t>
      </w:r>
    </w:p>
    <w:p w14:paraId="5A5EB9B2" w14:textId="77777777" w:rsidR="00DB6E4A" w:rsidRDefault="00DB6E4A" w:rsidP="00DB6E4A">
      <w:pPr>
        <w:pStyle w:val="NoSpacing"/>
        <w:spacing w:line="360" w:lineRule="auto"/>
      </w:pPr>
      <w:r>
        <w:t>3.4.</w:t>
      </w:r>
      <w:r>
        <w:rPr>
          <w:rFonts w:ascii="Arial" w:eastAsia="Arial" w:hAnsi="Arial" w:cs="Arial"/>
        </w:rPr>
        <w:t xml:space="preserve"> </w:t>
      </w:r>
      <w:r>
        <w:t xml:space="preserve">Monitor pupil standards and achievement against annual targets   </w:t>
      </w:r>
    </w:p>
    <w:p w14:paraId="7F06CA2F" w14:textId="77777777" w:rsidR="00DB6E4A" w:rsidRDefault="00DB6E4A" w:rsidP="00DB6E4A">
      <w:pPr>
        <w:pStyle w:val="NoSpacing"/>
        <w:spacing w:line="360" w:lineRule="auto"/>
      </w:pPr>
      <w:r>
        <w:t>3.5.</w:t>
      </w:r>
      <w:r>
        <w:rPr>
          <w:rFonts w:ascii="Arial" w:eastAsia="Arial" w:hAnsi="Arial" w:cs="Arial"/>
        </w:rPr>
        <w:t xml:space="preserve"> </w:t>
      </w:r>
      <w:r>
        <w:t xml:space="preserve">Monitor planning, curriculum coverage and learning outcomes   </w:t>
      </w:r>
    </w:p>
    <w:p w14:paraId="42877C30" w14:textId="77777777" w:rsidR="00DB6E4A" w:rsidRDefault="00DB6E4A" w:rsidP="00DB6E4A">
      <w:pPr>
        <w:pStyle w:val="NoSpacing"/>
        <w:spacing w:line="360" w:lineRule="auto"/>
      </w:pPr>
      <w:r>
        <w:t>3.6.</w:t>
      </w:r>
      <w:r>
        <w:rPr>
          <w:rFonts w:ascii="Arial" w:eastAsia="Arial" w:hAnsi="Arial" w:cs="Arial"/>
        </w:rPr>
        <w:t xml:space="preserve"> </w:t>
      </w:r>
      <w:r>
        <w:t xml:space="preserve">Monitor standards of pupil behaviour and application   </w:t>
      </w:r>
    </w:p>
    <w:p w14:paraId="62B414E1" w14:textId="77777777" w:rsidR="00DB6E4A" w:rsidRDefault="00DB6E4A" w:rsidP="00DB6E4A">
      <w:pPr>
        <w:pStyle w:val="NoSpacing"/>
        <w:spacing w:line="360" w:lineRule="auto"/>
      </w:pPr>
      <w:r>
        <w:t>3.7.</w:t>
      </w:r>
      <w:r>
        <w:rPr>
          <w:rFonts w:ascii="Arial" w:eastAsia="Arial" w:hAnsi="Arial" w:cs="Arial"/>
        </w:rPr>
        <w:t xml:space="preserve"> </w:t>
      </w:r>
      <w:r>
        <w:t xml:space="preserve">Lead evaluation strategies to contribute to overall school self-evaluation   </w:t>
      </w:r>
    </w:p>
    <w:p w14:paraId="3191D49B" w14:textId="77777777" w:rsidR="00DB6E4A" w:rsidRDefault="00DB6E4A" w:rsidP="00DB6E4A">
      <w:pPr>
        <w:pStyle w:val="NoSpacing"/>
        <w:spacing w:line="360" w:lineRule="auto"/>
      </w:pPr>
      <w:r>
        <w:t>3.8.</w:t>
      </w:r>
      <w:r>
        <w:rPr>
          <w:rFonts w:ascii="Arial" w:eastAsia="Arial" w:hAnsi="Arial" w:cs="Arial"/>
        </w:rPr>
        <w:t xml:space="preserve"> </w:t>
      </w:r>
      <w:r>
        <w:t xml:space="preserve">Plan and implement strategies where improvement needs are identified   </w:t>
      </w:r>
    </w:p>
    <w:p w14:paraId="4296021E" w14:textId="77777777" w:rsidR="00DB6E4A" w:rsidRDefault="00DB6E4A" w:rsidP="00DB6E4A">
      <w:pPr>
        <w:pStyle w:val="NoSpacing"/>
        <w:spacing w:line="360" w:lineRule="auto"/>
      </w:pPr>
      <w:r>
        <w:t>3.9.</w:t>
      </w:r>
      <w:r>
        <w:rPr>
          <w:rFonts w:ascii="Arial" w:eastAsia="Arial" w:hAnsi="Arial" w:cs="Arial"/>
        </w:rPr>
        <w:t xml:space="preserve"> </w:t>
      </w:r>
      <w:r>
        <w:t xml:space="preserve">Ensure the highest levels of attainment and that relevant attainment / achievement targets are met   </w:t>
      </w:r>
    </w:p>
    <w:p w14:paraId="0FDC2180" w14:textId="77777777" w:rsidR="00DB6E4A" w:rsidRPr="00C01771" w:rsidRDefault="00DB6E4A" w:rsidP="00DB6E4A">
      <w:pPr>
        <w:pStyle w:val="NoSpacing"/>
        <w:spacing w:line="360" w:lineRule="auto"/>
        <w:rPr>
          <w:b/>
          <w:sz w:val="28"/>
        </w:rPr>
      </w:pPr>
      <w:r w:rsidRPr="00C01771">
        <w:rPr>
          <w:b/>
          <w:sz w:val="28"/>
        </w:rPr>
        <w:t xml:space="preserve">   </w:t>
      </w:r>
    </w:p>
    <w:p w14:paraId="0AFDF4DC" w14:textId="77777777" w:rsidR="00DB6E4A" w:rsidRPr="00C01771" w:rsidRDefault="00DB6E4A" w:rsidP="00DB6E4A">
      <w:pPr>
        <w:pStyle w:val="NoSpacing"/>
        <w:spacing w:line="360" w:lineRule="auto"/>
        <w:rPr>
          <w:b/>
          <w:sz w:val="28"/>
        </w:rPr>
      </w:pPr>
      <w:r w:rsidRPr="00C01771">
        <w:rPr>
          <w:b/>
          <w:sz w:val="28"/>
        </w:rPr>
        <w:lastRenderedPageBreak/>
        <w:t xml:space="preserve">Leading, developing and enhancing the practice of others   </w:t>
      </w:r>
    </w:p>
    <w:p w14:paraId="4BA748BB" w14:textId="77777777" w:rsidR="00DB6E4A" w:rsidRDefault="00DB6E4A" w:rsidP="00DB6E4A">
      <w:pPr>
        <w:pStyle w:val="NoSpacing"/>
        <w:spacing w:line="360" w:lineRule="auto"/>
      </w:pPr>
      <w:r>
        <w:t>4.1.</w:t>
      </w:r>
      <w:r>
        <w:rPr>
          <w:rFonts w:ascii="Arial" w:eastAsia="Arial" w:hAnsi="Arial" w:cs="Arial"/>
        </w:rPr>
        <w:t xml:space="preserve"> </w:t>
      </w:r>
      <w:r>
        <w:t xml:space="preserve">Working with other relevant teachers in the key stage / subject / department   </w:t>
      </w:r>
    </w:p>
    <w:p w14:paraId="6B9DF93C" w14:textId="77777777" w:rsidR="00DB6E4A" w:rsidRDefault="00DB6E4A" w:rsidP="00DB6E4A">
      <w:pPr>
        <w:pStyle w:val="NoSpacing"/>
        <w:spacing w:line="360" w:lineRule="auto"/>
      </w:pPr>
      <w:r>
        <w:t>4.2.</w:t>
      </w:r>
      <w:r>
        <w:rPr>
          <w:rFonts w:ascii="Arial" w:eastAsia="Arial" w:hAnsi="Arial" w:cs="Arial"/>
        </w:rPr>
        <w:t xml:space="preserve"> </w:t>
      </w:r>
      <w:r>
        <w:t xml:space="preserve">Maintain personal expertise and share this with other teachers   </w:t>
      </w:r>
    </w:p>
    <w:p w14:paraId="266F61B1" w14:textId="77777777" w:rsidR="00DB6E4A" w:rsidRDefault="00DB6E4A" w:rsidP="00DB6E4A">
      <w:pPr>
        <w:pStyle w:val="NoSpacing"/>
        <w:spacing w:line="360" w:lineRule="auto"/>
      </w:pPr>
      <w:r>
        <w:t>4.3.</w:t>
      </w:r>
      <w:r>
        <w:rPr>
          <w:rFonts w:ascii="Arial" w:eastAsia="Arial" w:hAnsi="Arial" w:cs="Arial"/>
        </w:rPr>
        <w:t xml:space="preserve"> </w:t>
      </w:r>
      <w:r>
        <w:t xml:space="preserve">Act as a role model of good classroom practice for other teachers, modelling effective strategies with them   </w:t>
      </w:r>
    </w:p>
    <w:p w14:paraId="1A03968C" w14:textId="77777777" w:rsidR="00DB6E4A" w:rsidRDefault="00DB6E4A" w:rsidP="00DB6E4A">
      <w:pPr>
        <w:pStyle w:val="NoSpacing"/>
        <w:spacing w:line="360" w:lineRule="auto"/>
      </w:pPr>
      <w:r>
        <w:t>4.4.</w:t>
      </w:r>
      <w:r>
        <w:rPr>
          <w:rFonts w:ascii="Arial" w:eastAsia="Arial" w:hAnsi="Arial" w:cs="Arial"/>
        </w:rPr>
        <w:t xml:space="preserve"> </w:t>
      </w:r>
      <w:r>
        <w:t xml:space="preserve">Monitor and evaluate standards of teaching, identifying areas for improvement   </w:t>
      </w:r>
    </w:p>
    <w:p w14:paraId="16B34B22" w14:textId="77777777" w:rsidR="00DB6E4A" w:rsidRDefault="00DB6E4A" w:rsidP="00DB6E4A">
      <w:pPr>
        <w:pStyle w:val="NoSpacing"/>
        <w:spacing w:line="360" w:lineRule="auto"/>
      </w:pPr>
      <w:r>
        <w:t>4.5.</w:t>
      </w:r>
      <w:r>
        <w:rPr>
          <w:rFonts w:ascii="Arial" w:eastAsia="Arial" w:hAnsi="Arial" w:cs="Arial"/>
        </w:rPr>
        <w:t xml:space="preserve"> </w:t>
      </w:r>
      <w:r>
        <w:t xml:space="preserve">Plan and implement strategies to improve teaching where needs are identified   </w:t>
      </w:r>
    </w:p>
    <w:p w14:paraId="77561BC2" w14:textId="77777777" w:rsidR="00DB6E4A" w:rsidRDefault="00DB6E4A" w:rsidP="00DB6E4A">
      <w:pPr>
        <w:pStyle w:val="NoSpacing"/>
        <w:spacing w:line="360" w:lineRule="auto"/>
      </w:pPr>
      <w:r>
        <w:t>4.6.</w:t>
      </w:r>
      <w:r>
        <w:rPr>
          <w:rFonts w:ascii="Arial" w:eastAsia="Arial" w:hAnsi="Arial" w:cs="Arial"/>
        </w:rPr>
        <w:t xml:space="preserve"> </w:t>
      </w:r>
      <w:r>
        <w:t xml:space="preserve">Induct, support and monitor new staff   </w:t>
      </w:r>
    </w:p>
    <w:p w14:paraId="3D73DB76" w14:textId="77777777" w:rsidR="00DB6E4A" w:rsidRDefault="00DB6E4A" w:rsidP="00DB6E4A">
      <w:pPr>
        <w:pStyle w:val="NoSpacing"/>
        <w:spacing w:line="360" w:lineRule="auto"/>
      </w:pPr>
      <w:r>
        <w:t>4.7.</w:t>
      </w:r>
      <w:r>
        <w:rPr>
          <w:rFonts w:ascii="Arial" w:eastAsia="Arial" w:hAnsi="Arial" w:cs="Arial"/>
        </w:rPr>
        <w:t xml:space="preserve"> </w:t>
      </w:r>
      <w:r>
        <w:t xml:space="preserve">Act as a performance management team leader for identified teachers.   </w:t>
      </w:r>
    </w:p>
    <w:p w14:paraId="20B70C9E" w14:textId="39B6F755" w:rsidR="00DB6E4A" w:rsidRDefault="00DB6E4A" w:rsidP="00DB6E4A">
      <w:pPr>
        <w:pStyle w:val="NoSpacing"/>
        <w:spacing w:line="360" w:lineRule="auto"/>
        <w:jc w:val="left"/>
      </w:pPr>
      <w:r>
        <w:t>4.8.</w:t>
      </w:r>
      <w:r>
        <w:rPr>
          <w:rFonts w:ascii="Arial" w:eastAsia="Arial" w:hAnsi="Arial" w:cs="Arial"/>
        </w:rPr>
        <w:t xml:space="preserve"> </w:t>
      </w:r>
      <w:r>
        <w:t xml:space="preserve">Accountability for leading, managing and developing a subject or curriculum area or pupil development across the curriculum.  </w:t>
      </w:r>
    </w:p>
    <w:p w14:paraId="296BDF91" w14:textId="77777777" w:rsidR="00DB6E4A" w:rsidRDefault="00DB6E4A" w:rsidP="00DB6E4A">
      <w:pPr>
        <w:pStyle w:val="NoSpacing"/>
        <w:spacing w:line="360" w:lineRule="auto"/>
      </w:pPr>
      <w:r>
        <w:t>4.9.</w:t>
      </w:r>
      <w:r>
        <w:rPr>
          <w:rFonts w:ascii="Arial" w:eastAsia="Arial" w:hAnsi="Arial" w:cs="Arial"/>
        </w:rPr>
        <w:t xml:space="preserve"> </w:t>
      </w:r>
      <w:r>
        <w:t xml:space="preserve">Identify relevant school improvement issues   </w:t>
      </w:r>
    </w:p>
    <w:p w14:paraId="2A6C932C" w14:textId="77777777" w:rsidR="00DB6E4A" w:rsidRDefault="00DB6E4A" w:rsidP="00DB6E4A">
      <w:pPr>
        <w:pStyle w:val="NoSpacing"/>
        <w:spacing w:line="360" w:lineRule="auto"/>
      </w:pPr>
      <w:r>
        <w:t>4.10.</w:t>
      </w:r>
      <w:r>
        <w:rPr>
          <w:rFonts w:ascii="Arial" w:eastAsia="Arial" w:hAnsi="Arial" w:cs="Arial"/>
        </w:rPr>
        <w:t xml:space="preserve"> </w:t>
      </w:r>
      <w:r>
        <w:t xml:space="preserve">Define and agree appropriate improvement targets   </w:t>
      </w:r>
    </w:p>
    <w:p w14:paraId="2256BC21" w14:textId="77777777" w:rsidR="00DB6E4A" w:rsidRDefault="00DB6E4A" w:rsidP="00DB6E4A">
      <w:pPr>
        <w:pStyle w:val="NoSpacing"/>
        <w:spacing w:line="360" w:lineRule="auto"/>
      </w:pPr>
      <w:r>
        <w:t>4.11.</w:t>
      </w:r>
      <w:r>
        <w:rPr>
          <w:rFonts w:ascii="Arial" w:eastAsia="Arial" w:hAnsi="Arial" w:cs="Arial"/>
        </w:rPr>
        <w:t xml:space="preserve"> </w:t>
      </w:r>
      <w:r>
        <w:t xml:space="preserve">Co-ordinate CPD needs and opportunities   </w:t>
      </w:r>
    </w:p>
    <w:p w14:paraId="747BF9DA" w14:textId="77777777" w:rsidR="00DB6E4A" w:rsidRDefault="00DB6E4A" w:rsidP="00DB6E4A">
      <w:pPr>
        <w:pStyle w:val="NoSpacing"/>
        <w:spacing w:line="360" w:lineRule="auto"/>
      </w:pPr>
      <w:r>
        <w:t>4.12.</w:t>
      </w:r>
      <w:r>
        <w:rPr>
          <w:rFonts w:ascii="Arial" w:eastAsia="Arial" w:hAnsi="Arial" w:cs="Arial"/>
        </w:rPr>
        <w:t xml:space="preserve"> </w:t>
      </w:r>
      <w:r>
        <w:t xml:space="preserve">Evaluate the impact of all improvement activities on the quality of teaching and learning   </w:t>
      </w:r>
    </w:p>
    <w:p w14:paraId="532D256B" w14:textId="77777777" w:rsidR="00DB6E4A" w:rsidRDefault="00DB6E4A" w:rsidP="00DB6E4A">
      <w:pPr>
        <w:pStyle w:val="NoSpacing"/>
        <w:spacing w:line="360" w:lineRule="auto"/>
      </w:pPr>
      <w:r>
        <w:t>4.13.</w:t>
      </w:r>
      <w:r>
        <w:rPr>
          <w:rFonts w:ascii="Arial" w:eastAsia="Arial" w:hAnsi="Arial" w:cs="Arial"/>
        </w:rPr>
        <w:t xml:space="preserve"> </w:t>
      </w:r>
      <w:r>
        <w:t xml:space="preserve">Provide the Principal (or other management post holder / team) with relevant subject, curriculum area of pupil performance information   </w:t>
      </w:r>
    </w:p>
    <w:p w14:paraId="06015237" w14:textId="77777777" w:rsidR="00DB6E4A" w:rsidRPr="00C01771" w:rsidRDefault="00DB6E4A" w:rsidP="00DB6E4A">
      <w:pPr>
        <w:pStyle w:val="NoSpacing"/>
        <w:spacing w:line="360" w:lineRule="auto"/>
        <w:rPr>
          <w:b/>
          <w:sz w:val="28"/>
        </w:rPr>
      </w:pPr>
      <w:r w:rsidRPr="00C01771">
        <w:rPr>
          <w:b/>
          <w:sz w:val="36"/>
        </w:rPr>
        <w:t xml:space="preserve"> </w:t>
      </w:r>
      <w:r w:rsidRPr="00C01771">
        <w:rPr>
          <w:b/>
          <w:sz w:val="28"/>
        </w:rPr>
        <w:t xml:space="preserve">  </w:t>
      </w:r>
    </w:p>
    <w:p w14:paraId="7BBBC15F" w14:textId="77777777" w:rsidR="00DB6E4A" w:rsidRPr="00C01771" w:rsidRDefault="00DB6E4A" w:rsidP="00DB6E4A">
      <w:pPr>
        <w:pStyle w:val="NoSpacing"/>
        <w:spacing w:line="360" w:lineRule="auto"/>
        <w:rPr>
          <w:b/>
          <w:sz w:val="28"/>
        </w:rPr>
      </w:pPr>
      <w:r w:rsidRPr="00C01771">
        <w:rPr>
          <w:b/>
          <w:sz w:val="28"/>
        </w:rPr>
        <w:t xml:space="preserve">Other duties and responsibilities   </w:t>
      </w:r>
    </w:p>
    <w:p w14:paraId="6CF65EF5" w14:textId="77777777" w:rsidR="00DB6E4A" w:rsidRDefault="00DB6E4A" w:rsidP="00DB6E4A">
      <w:pPr>
        <w:pStyle w:val="NoSpacing"/>
        <w:spacing w:line="360" w:lineRule="auto"/>
      </w:pPr>
      <w:r>
        <w:t>5.1.</w:t>
      </w:r>
      <w:r>
        <w:rPr>
          <w:rFonts w:ascii="Arial" w:eastAsia="Arial" w:hAnsi="Arial" w:cs="Arial"/>
        </w:rPr>
        <w:t xml:space="preserve"> </w:t>
      </w:r>
      <w:r>
        <w:t xml:space="preserve">Take responsibility for promoting and safeguarding the welfare of the children and young people in school.   </w:t>
      </w:r>
    </w:p>
    <w:p w14:paraId="42A5CA2D" w14:textId="77777777" w:rsidR="00DB6E4A" w:rsidRDefault="00DB6E4A" w:rsidP="00DB6E4A">
      <w:pPr>
        <w:pStyle w:val="NoSpacing"/>
        <w:spacing w:line="360" w:lineRule="auto"/>
      </w:pPr>
      <w:r>
        <w:t>5.2.</w:t>
      </w:r>
      <w:r>
        <w:rPr>
          <w:rFonts w:ascii="Arial" w:eastAsia="Arial" w:hAnsi="Arial" w:cs="Arial"/>
        </w:rPr>
        <w:t xml:space="preserve"> </w:t>
      </w:r>
      <w:r>
        <w:t xml:space="preserve">Carry out any other reasonable duties given by the Principal.   </w:t>
      </w:r>
    </w:p>
    <w:p w14:paraId="6D49ECD9" w14:textId="77777777" w:rsidR="00DB6E4A" w:rsidRDefault="00DB6E4A" w:rsidP="00DB6E4A">
      <w:pPr>
        <w:spacing w:line="259" w:lineRule="auto"/>
        <w:jc w:val="left"/>
      </w:pPr>
      <w:r>
        <w:t xml:space="preserve">   </w:t>
      </w:r>
    </w:p>
    <w:p w14:paraId="48102C21" w14:textId="77777777" w:rsidR="00DB6E4A" w:rsidRDefault="00DB6E4A" w:rsidP="00DB6E4A">
      <w:pPr>
        <w:spacing w:line="259" w:lineRule="auto"/>
        <w:jc w:val="left"/>
      </w:pPr>
      <w:r>
        <w:rPr>
          <w:sz w:val="24"/>
        </w:rPr>
        <w:t xml:space="preserve"> </w:t>
      </w:r>
      <w:r>
        <w:t xml:space="preserve">  </w:t>
      </w:r>
    </w:p>
    <w:p w14:paraId="2F79CC06" w14:textId="77777777" w:rsidR="00DB6E4A" w:rsidRDefault="00DB6E4A" w:rsidP="00DB6E4A">
      <w:pPr>
        <w:spacing w:after="6" w:line="273" w:lineRule="auto"/>
        <w:ind w:left="139" w:right="520"/>
      </w:pPr>
      <w:r>
        <w:rPr>
          <w:i/>
        </w:rPr>
        <w:t xml:space="preserve">This appointment is with the Trust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 </w:t>
      </w:r>
      <w:r>
        <w:t xml:space="preserve">   </w:t>
      </w:r>
    </w:p>
    <w:p w14:paraId="6E94DA71" w14:textId="77777777" w:rsidR="00DB6E4A" w:rsidRDefault="00DB6E4A" w:rsidP="00DB6E4A">
      <w:pPr>
        <w:spacing w:after="16" w:line="259" w:lineRule="auto"/>
        <w:jc w:val="left"/>
      </w:pPr>
      <w:r>
        <w:rPr>
          <w:i/>
          <w:sz w:val="20"/>
        </w:rPr>
        <w:t xml:space="preserve"> </w:t>
      </w:r>
      <w:r>
        <w:t xml:space="preserve">  </w:t>
      </w:r>
    </w:p>
    <w:p w14:paraId="29BE9153" w14:textId="5F4F2660" w:rsidR="00BD1E36" w:rsidRDefault="00BD1E36" w:rsidP="00DB6E4A">
      <w:pPr>
        <w:spacing w:line="240" w:lineRule="auto"/>
        <w:jc w:val="left"/>
      </w:pPr>
    </w:p>
    <w:p w14:paraId="7A800AA3" w14:textId="2A541699" w:rsidR="000E3C67" w:rsidRDefault="000E3C67" w:rsidP="000E3C67">
      <w:pPr>
        <w:pStyle w:val="List"/>
      </w:pPr>
    </w:p>
    <w:p w14:paraId="76F3BA54" w14:textId="372D6648" w:rsidR="007F08F7" w:rsidRDefault="007F08F7" w:rsidP="000E3C67">
      <w:pPr>
        <w:pStyle w:val="List"/>
      </w:pPr>
    </w:p>
    <w:p w14:paraId="63B9B79D" w14:textId="5A0B518E" w:rsidR="007F08F7" w:rsidRDefault="007F08F7" w:rsidP="000E3C67">
      <w:pPr>
        <w:pStyle w:val="List"/>
      </w:pPr>
    </w:p>
    <w:p w14:paraId="7F449C35" w14:textId="139A931C" w:rsidR="007F08F7" w:rsidRDefault="007F08F7" w:rsidP="000E3C67">
      <w:pPr>
        <w:pStyle w:val="List"/>
      </w:pPr>
    </w:p>
    <w:p w14:paraId="2C0A4C0D" w14:textId="2ED0C9CD" w:rsidR="007F08F7" w:rsidRDefault="007F08F7" w:rsidP="000E3C67">
      <w:pPr>
        <w:pStyle w:val="List"/>
      </w:pPr>
    </w:p>
    <w:p w14:paraId="1ADA9285" w14:textId="4FA8100E" w:rsidR="007F08F7" w:rsidRDefault="007F08F7" w:rsidP="000E3C67">
      <w:pPr>
        <w:pStyle w:val="List"/>
      </w:pPr>
    </w:p>
    <w:p w14:paraId="7D7CC52B" w14:textId="4F1A0D59" w:rsidR="007F08F7" w:rsidRDefault="007F08F7" w:rsidP="000E3C67">
      <w:pPr>
        <w:pStyle w:val="List"/>
      </w:pPr>
    </w:p>
    <w:p w14:paraId="357EF9CE" w14:textId="77777777" w:rsidR="007F08F7" w:rsidRPr="000E3C67" w:rsidRDefault="007F08F7" w:rsidP="000E3C67">
      <w:pPr>
        <w:pStyle w:val="List"/>
      </w:pPr>
    </w:p>
    <w:p w14:paraId="0ED9E6CF" w14:textId="77777777" w:rsidR="007D0F93" w:rsidRDefault="007D0F93">
      <w:pPr>
        <w:spacing w:line="240" w:lineRule="auto"/>
        <w:jc w:val="left"/>
        <w:rPr>
          <w:rFonts w:asciiTheme="minorHAnsi" w:hAnsiTheme="minorHAnsi" w:cs="Arial"/>
          <w:b/>
          <w:sz w:val="26"/>
          <w:szCs w:val="26"/>
        </w:rPr>
      </w:pPr>
    </w:p>
    <w:p w14:paraId="58785BE1" w14:textId="77777777" w:rsidR="007D0F93" w:rsidRPr="007355BE" w:rsidRDefault="007D0F93" w:rsidP="007D0F9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PERSON SPECIFICATION</w:t>
      </w:r>
    </w:p>
    <w:p w14:paraId="1C69A7EC" w14:textId="77777777" w:rsidR="007D0F93" w:rsidRPr="00C90CD8" w:rsidRDefault="007D0F93" w:rsidP="007D0F93">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7D0F93" w:rsidRPr="00894B97" w14:paraId="2CCFEAEE" w14:textId="77777777" w:rsidTr="000E3C67">
        <w:trPr>
          <w:tblHeader/>
        </w:trPr>
        <w:tc>
          <w:tcPr>
            <w:tcW w:w="703" w:type="dxa"/>
            <w:tcBorders>
              <w:top w:val="nil"/>
              <w:left w:val="nil"/>
              <w:bottom w:val="single" w:sz="4" w:space="0" w:color="auto"/>
              <w:right w:val="nil"/>
            </w:tcBorders>
          </w:tcPr>
          <w:p w14:paraId="1C5BD2C4" w14:textId="77777777" w:rsidR="007D0F93" w:rsidRPr="00894B97" w:rsidRDefault="007D0F93" w:rsidP="00C458EA">
            <w:pPr>
              <w:jc w:val="center"/>
              <w:rPr>
                <w:rFonts w:cs="Arial"/>
                <w:b/>
              </w:rPr>
            </w:pPr>
          </w:p>
        </w:tc>
        <w:tc>
          <w:tcPr>
            <w:tcW w:w="6102" w:type="dxa"/>
            <w:tcBorders>
              <w:top w:val="nil"/>
              <w:left w:val="nil"/>
              <w:bottom w:val="single" w:sz="4" w:space="0" w:color="auto"/>
              <w:right w:val="nil"/>
            </w:tcBorders>
          </w:tcPr>
          <w:p w14:paraId="09B16E5E" w14:textId="77777777" w:rsidR="007D0F93" w:rsidRPr="00894B97" w:rsidRDefault="007D0F93" w:rsidP="00C458EA">
            <w:pPr>
              <w:jc w:val="center"/>
              <w:rPr>
                <w:rFonts w:cs="Arial"/>
                <w:b/>
              </w:rPr>
            </w:pPr>
          </w:p>
        </w:tc>
        <w:tc>
          <w:tcPr>
            <w:tcW w:w="1134" w:type="dxa"/>
            <w:tcBorders>
              <w:top w:val="nil"/>
              <w:left w:val="nil"/>
              <w:bottom w:val="single" w:sz="4" w:space="0" w:color="auto"/>
            </w:tcBorders>
          </w:tcPr>
          <w:p w14:paraId="76E3B25C" w14:textId="77777777" w:rsidR="007D0F93" w:rsidRPr="00894B97" w:rsidRDefault="007D0F93" w:rsidP="00C458EA">
            <w:pPr>
              <w:jc w:val="center"/>
              <w:rPr>
                <w:rFonts w:cs="Arial"/>
                <w:b/>
              </w:rPr>
            </w:pPr>
          </w:p>
        </w:tc>
        <w:tc>
          <w:tcPr>
            <w:tcW w:w="1984" w:type="dxa"/>
            <w:gridSpan w:val="2"/>
            <w:tcBorders>
              <w:bottom w:val="single" w:sz="4" w:space="0" w:color="auto"/>
            </w:tcBorders>
            <w:shd w:val="clear" w:color="auto" w:fill="A6A6A6" w:themeFill="background1" w:themeFillShade="A6"/>
          </w:tcPr>
          <w:p w14:paraId="183E65B1" w14:textId="77777777" w:rsidR="007D0F93" w:rsidRPr="007D0F93" w:rsidRDefault="007D0F93" w:rsidP="00C458EA">
            <w:pPr>
              <w:jc w:val="center"/>
              <w:rPr>
                <w:rFonts w:cs="Arial"/>
                <w:b/>
                <w:color w:val="FFFFFF" w:themeColor="background1"/>
              </w:rPr>
            </w:pPr>
            <w:r w:rsidRPr="007D0F93">
              <w:rPr>
                <w:rFonts w:cs="Arial"/>
                <w:b/>
                <w:color w:val="FFFFFF" w:themeColor="background1"/>
              </w:rPr>
              <w:t>Assessed by:</w:t>
            </w:r>
          </w:p>
        </w:tc>
      </w:tr>
      <w:tr w:rsidR="007D0F93" w:rsidRPr="007D0F93" w14:paraId="4B4A42BB" w14:textId="77777777" w:rsidTr="000E3C67">
        <w:trPr>
          <w:tblHeader/>
        </w:trPr>
        <w:tc>
          <w:tcPr>
            <w:tcW w:w="703" w:type="dxa"/>
            <w:shd w:val="clear" w:color="auto" w:fill="A6A6A6" w:themeFill="background1" w:themeFillShade="A6"/>
          </w:tcPr>
          <w:p w14:paraId="3F7465B5" w14:textId="77777777" w:rsidR="007D0F93" w:rsidRPr="007D0F93" w:rsidRDefault="007D0F93" w:rsidP="00C458EA">
            <w:pPr>
              <w:jc w:val="center"/>
              <w:rPr>
                <w:rFonts w:cs="Arial"/>
                <w:b/>
                <w:color w:val="FFFFFF" w:themeColor="background1"/>
              </w:rPr>
            </w:pPr>
          </w:p>
          <w:p w14:paraId="6F6EA1E6" w14:textId="77777777" w:rsidR="007D0F93" w:rsidRPr="007D0F93" w:rsidRDefault="007D0F93" w:rsidP="00C458EA">
            <w:pPr>
              <w:jc w:val="center"/>
              <w:rPr>
                <w:rFonts w:cs="Arial"/>
                <w:b/>
                <w:color w:val="FFFFFF" w:themeColor="background1"/>
              </w:rPr>
            </w:pPr>
            <w:r w:rsidRPr="007D0F93">
              <w:rPr>
                <w:rFonts w:cs="Arial"/>
                <w:b/>
                <w:color w:val="FFFFFF" w:themeColor="background1"/>
              </w:rPr>
              <w:t>No</w:t>
            </w:r>
          </w:p>
        </w:tc>
        <w:tc>
          <w:tcPr>
            <w:tcW w:w="6102" w:type="dxa"/>
            <w:shd w:val="clear" w:color="auto" w:fill="A6A6A6" w:themeFill="background1" w:themeFillShade="A6"/>
          </w:tcPr>
          <w:p w14:paraId="0245E9E6" w14:textId="77777777" w:rsidR="007D0F93" w:rsidRPr="007D0F93" w:rsidRDefault="007D0F93" w:rsidP="00C458EA">
            <w:pPr>
              <w:jc w:val="center"/>
              <w:rPr>
                <w:rFonts w:cs="Arial"/>
                <w:b/>
                <w:color w:val="FFFFFF" w:themeColor="background1"/>
              </w:rPr>
            </w:pPr>
          </w:p>
          <w:p w14:paraId="4F2ABB0D" w14:textId="77777777" w:rsidR="007D0F93" w:rsidRPr="007D0F93" w:rsidRDefault="007D0F93" w:rsidP="00C458EA">
            <w:pPr>
              <w:jc w:val="center"/>
              <w:rPr>
                <w:rFonts w:cs="Arial"/>
                <w:b/>
                <w:color w:val="FFFFFF" w:themeColor="background1"/>
              </w:rPr>
            </w:pPr>
            <w:r w:rsidRPr="007D0F93">
              <w:rPr>
                <w:rFonts w:cs="Arial"/>
                <w:b/>
                <w:color w:val="FFFFFF" w:themeColor="background1"/>
              </w:rPr>
              <w:t>CATEGORIES</w:t>
            </w:r>
          </w:p>
          <w:p w14:paraId="3556B8CB" w14:textId="77777777" w:rsidR="007D0F93" w:rsidRPr="007D0F93" w:rsidRDefault="007D0F93" w:rsidP="00C458EA">
            <w:pPr>
              <w:jc w:val="center"/>
              <w:rPr>
                <w:rFonts w:cs="Arial"/>
                <w:b/>
                <w:color w:val="FFFFFF" w:themeColor="background1"/>
              </w:rPr>
            </w:pPr>
          </w:p>
        </w:tc>
        <w:tc>
          <w:tcPr>
            <w:tcW w:w="1134" w:type="dxa"/>
            <w:shd w:val="clear" w:color="auto" w:fill="A6A6A6" w:themeFill="background1" w:themeFillShade="A6"/>
          </w:tcPr>
          <w:p w14:paraId="5AFC10C5" w14:textId="77777777" w:rsidR="007D0F93" w:rsidRPr="007D0F93" w:rsidRDefault="007D0F93" w:rsidP="00C458EA">
            <w:pPr>
              <w:jc w:val="center"/>
              <w:rPr>
                <w:rFonts w:cs="Arial"/>
                <w:b/>
                <w:color w:val="FFFFFF" w:themeColor="background1"/>
              </w:rPr>
            </w:pPr>
          </w:p>
          <w:p w14:paraId="131C4B48" w14:textId="77777777" w:rsidR="007D0F93" w:rsidRPr="007D0F93" w:rsidRDefault="007D0F93" w:rsidP="00C458EA">
            <w:pPr>
              <w:jc w:val="center"/>
              <w:rPr>
                <w:rFonts w:cs="Arial"/>
                <w:b/>
                <w:color w:val="FFFFFF" w:themeColor="background1"/>
              </w:rPr>
            </w:pPr>
            <w:r w:rsidRPr="007D0F93">
              <w:rPr>
                <w:rFonts w:cs="Arial"/>
                <w:b/>
                <w:color w:val="FFFFFF" w:themeColor="background1"/>
              </w:rPr>
              <w:t>Essential/ Desirable</w:t>
            </w:r>
          </w:p>
        </w:tc>
        <w:tc>
          <w:tcPr>
            <w:tcW w:w="708" w:type="dxa"/>
            <w:shd w:val="clear" w:color="auto" w:fill="A6A6A6" w:themeFill="background1" w:themeFillShade="A6"/>
          </w:tcPr>
          <w:p w14:paraId="3F80CA58" w14:textId="77777777" w:rsidR="007D0F93" w:rsidRPr="007D0F93" w:rsidRDefault="007D0F93" w:rsidP="00C458EA">
            <w:pPr>
              <w:jc w:val="center"/>
              <w:rPr>
                <w:rFonts w:cs="Arial"/>
                <w:b/>
                <w:color w:val="FFFFFF" w:themeColor="background1"/>
              </w:rPr>
            </w:pPr>
          </w:p>
          <w:p w14:paraId="4ADF6CDB" w14:textId="77777777" w:rsidR="007D0F93" w:rsidRPr="007D0F93" w:rsidRDefault="007D0F93" w:rsidP="00C458EA">
            <w:pPr>
              <w:jc w:val="center"/>
              <w:rPr>
                <w:rFonts w:cs="Arial"/>
                <w:b/>
                <w:color w:val="FFFFFF" w:themeColor="background1"/>
              </w:rPr>
            </w:pPr>
            <w:r w:rsidRPr="007D0F93">
              <w:rPr>
                <w:rFonts w:cs="Arial"/>
                <w:b/>
                <w:color w:val="FFFFFF" w:themeColor="background1"/>
              </w:rPr>
              <w:t>App</w:t>
            </w:r>
          </w:p>
          <w:p w14:paraId="785FF40F" w14:textId="77777777" w:rsidR="007D0F93" w:rsidRPr="007D0F93" w:rsidRDefault="007D0F93" w:rsidP="00C458EA">
            <w:pPr>
              <w:jc w:val="center"/>
              <w:rPr>
                <w:rFonts w:cs="Arial"/>
                <w:b/>
                <w:color w:val="FFFFFF" w:themeColor="background1"/>
              </w:rPr>
            </w:pPr>
            <w:r w:rsidRPr="007D0F93">
              <w:rPr>
                <w:rFonts w:cs="Arial"/>
                <w:b/>
                <w:color w:val="FFFFFF" w:themeColor="background1"/>
              </w:rPr>
              <w:t>Form</w:t>
            </w:r>
          </w:p>
        </w:tc>
        <w:tc>
          <w:tcPr>
            <w:tcW w:w="1276" w:type="dxa"/>
            <w:shd w:val="clear" w:color="auto" w:fill="A6A6A6" w:themeFill="background1" w:themeFillShade="A6"/>
          </w:tcPr>
          <w:p w14:paraId="1422CFE0" w14:textId="77777777" w:rsidR="007D0F93" w:rsidRPr="007D0F93" w:rsidRDefault="007D0F93" w:rsidP="00C458EA">
            <w:pPr>
              <w:jc w:val="center"/>
              <w:rPr>
                <w:rFonts w:cs="Arial"/>
                <w:b/>
                <w:color w:val="FFFFFF" w:themeColor="background1"/>
              </w:rPr>
            </w:pPr>
          </w:p>
          <w:p w14:paraId="168D718F" w14:textId="77777777" w:rsidR="007D0F93" w:rsidRPr="007D0F93" w:rsidRDefault="007D0F93" w:rsidP="00C458EA">
            <w:pPr>
              <w:jc w:val="center"/>
              <w:rPr>
                <w:rFonts w:cs="Arial"/>
                <w:b/>
                <w:color w:val="FFFFFF" w:themeColor="background1"/>
              </w:rPr>
            </w:pPr>
            <w:r w:rsidRPr="007D0F93">
              <w:rPr>
                <w:rFonts w:cs="Arial"/>
                <w:b/>
                <w:color w:val="FFFFFF" w:themeColor="background1"/>
              </w:rPr>
              <w:t>Interview/Task</w:t>
            </w:r>
          </w:p>
        </w:tc>
      </w:tr>
      <w:tr w:rsidR="007D0F93" w:rsidRPr="00894B97" w14:paraId="383691D4" w14:textId="77777777" w:rsidTr="00C458EA">
        <w:tc>
          <w:tcPr>
            <w:tcW w:w="9923" w:type="dxa"/>
            <w:gridSpan w:val="5"/>
          </w:tcPr>
          <w:p w14:paraId="7AEEDA38" w14:textId="77777777" w:rsidR="007D0F93" w:rsidRPr="00894B97" w:rsidRDefault="007D0F93" w:rsidP="00C458EA">
            <w:pPr>
              <w:spacing w:beforeLines="40" w:before="96" w:afterLines="40" w:after="96"/>
              <w:rPr>
                <w:rFonts w:cs="Arial"/>
                <w:b/>
              </w:rPr>
            </w:pPr>
            <w:r w:rsidRPr="00894B97">
              <w:rPr>
                <w:rFonts w:cs="Arial"/>
                <w:b/>
              </w:rPr>
              <w:t>QUALIFICATIONS</w:t>
            </w:r>
          </w:p>
        </w:tc>
      </w:tr>
      <w:tr w:rsidR="007D0F93" w:rsidRPr="00894B97" w14:paraId="001A3231" w14:textId="77777777" w:rsidTr="00C458EA">
        <w:tc>
          <w:tcPr>
            <w:tcW w:w="703" w:type="dxa"/>
          </w:tcPr>
          <w:p w14:paraId="208532AE" w14:textId="77777777" w:rsidR="007D0F93" w:rsidRPr="00894B97" w:rsidRDefault="007D0F93" w:rsidP="00C458EA">
            <w:pPr>
              <w:pStyle w:val="Header"/>
              <w:numPr>
                <w:ilvl w:val="0"/>
                <w:numId w:val="3"/>
              </w:numPr>
              <w:spacing w:beforeLines="40" w:before="96" w:afterLines="40" w:after="96" w:line="240" w:lineRule="auto"/>
              <w:jc w:val="center"/>
              <w:rPr>
                <w:rFonts w:cs="Arial"/>
              </w:rPr>
            </w:pPr>
          </w:p>
        </w:tc>
        <w:tc>
          <w:tcPr>
            <w:tcW w:w="6102" w:type="dxa"/>
          </w:tcPr>
          <w:p w14:paraId="30F60DAF" w14:textId="77777777" w:rsidR="007D0F93" w:rsidRPr="008D44C8" w:rsidRDefault="007D0F93" w:rsidP="00C458EA">
            <w:r w:rsidRPr="008D44C8">
              <w:t xml:space="preserve">A degree qualification </w:t>
            </w:r>
          </w:p>
        </w:tc>
        <w:tc>
          <w:tcPr>
            <w:tcW w:w="1134" w:type="dxa"/>
            <w:vAlign w:val="center"/>
          </w:tcPr>
          <w:p w14:paraId="6A77CF8F" w14:textId="77777777" w:rsidR="007D0F93" w:rsidRPr="0065233C" w:rsidRDefault="007D0F93" w:rsidP="00C458EA">
            <w:pPr>
              <w:jc w:val="center"/>
              <w:rPr>
                <w:b/>
              </w:rPr>
            </w:pPr>
            <w:r>
              <w:rPr>
                <w:b/>
              </w:rPr>
              <w:t>E</w:t>
            </w:r>
          </w:p>
        </w:tc>
        <w:tc>
          <w:tcPr>
            <w:tcW w:w="708" w:type="dxa"/>
            <w:vAlign w:val="center"/>
          </w:tcPr>
          <w:p w14:paraId="11628AC0"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C71AD83" w14:textId="77777777" w:rsidR="007D0F93" w:rsidRPr="0065233C" w:rsidRDefault="007D0F93" w:rsidP="00C458EA">
            <w:pPr>
              <w:jc w:val="center"/>
              <w:rPr>
                <w:rFonts w:cs="Arial"/>
                <w:b/>
              </w:rPr>
            </w:pPr>
          </w:p>
        </w:tc>
      </w:tr>
      <w:tr w:rsidR="007D0F93" w:rsidRPr="00894B97" w14:paraId="16B67A7B" w14:textId="77777777" w:rsidTr="00C458EA">
        <w:tc>
          <w:tcPr>
            <w:tcW w:w="703" w:type="dxa"/>
          </w:tcPr>
          <w:p w14:paraId="08042CBD"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23350536" w14:textId="77777777" w:rsidR="007D0F93" w:rsidRPr="008D44C8" w:rsidRDefault="007D0F93" w:rsidP="00C458EA">
            <w:r w:rsidRPr="008D44C8">
              <w:t xml:space="preserve">Qualified Teacher Status </w:t>
            </w:r>
          </w:p>
        </w:tc>
        <w:tc>
          <w:tcPr>
            <w:tcW w:w="1134" w:type="dxa"/>
            <w:vAlign w:val="center"/>
          </w:tcPr>
          <w:p w14:paraId="4415B376" w14:textId="77777777" w:rsidR="007D0F93" w:rsidRPr="0065233C" w:rsidRDefault="007D0F93" w:rsidP="00C458EA">
            <w:pPr>
              <w:jc w:val="center"/>
              <w:rPr>
                <w:b/>
              </w:rPr>
            </w:pPr>
            <w:r w:rsidRPr="0065233C">
              <w:rPr>
                <w:b/>
              </w:rPr>
              <w:t>E</w:t>
            </w:r>
          </w:p>
        </w:tc>
        <w:tc>
          <w:tcPr>
            <w:tcW w:w="708" w:type="dxa"/>
            <w:vAlign w:val="center"/>
          </w:tcPr>
          <w:p w14:paraId="0F929212"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4FA7065" w14:textId="77777777" w:rsidR="007D0F93" w:rsidRPr="0065233C" w:rsidRDefault="007D0F93" w:rsidP="00C458EA">
            <w:pPr>
              <w:jc w:val="center"/>
              <w:rPr>
                <w:rFonts w:cs="Arial"/>
                <w:b/>
              </w:rPr>
            </w:pPr>
          </w:p>
        </w:tc>
      </w:tr>
      <w:tr w:rsidR="007D0F93" w:rsidRPr="00894B97" w14:paraId="2BA74AA1" w14:textId="77777777" w:rsidTr="00C458EA">
        <w:tc>
          <w:tcPr>
            <w:tcW w:w="703" w:type="dxa"/>
          </w:tcPr>
          <w:p w14:paraId="7185857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2A5E1CB2" w14:textId="77777777" w:rsidR="007D0F93" w:rsidRPr="008D44C8" w:rsidRDefault="007D0F93" w:rsidP="00C458EA">
            <w:r w:rsidRPr="008D44C8">
              <w:t>Evidence of continuous professional development</w:t>
            </w:r>
          </w:p>
        </w:tc>
        <w:tc>
          <w:tcPr>
            <w:tcW w:w="1134" w:type="dxa"/>
            <w:vAlign w:val="center"/>
          </w:tcPr>
          <w:p w14:paraId="777F92E1" w14:textId="77777777" w:rsidR="007D0F93" w:rsidRPr="0065233C" w:rsidRDefault="007D0F93" w:rsidP="00C458EA">
            <w:pPr>
              <w:jc w:val="center"/>
              <w:rPr>
                <w:b/>
              </w:rPr>
            </w:pPr>
            <w:r w:rsidRPr="0065233C">
              <w:rPr>
                <w:b/>
              </w:rPr>
              <w:t>E</w:t>
            </w:r>
          </w:p>
        </w:tc>
        <w:tc>
          <w:tcPr>
            <w:tcW w:w="708" w:type="dxa"/>
            <w:vAlign w:val="center"/>
          </w:tcPr>
          <w:p w14:paraId="7432C71C"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5B0D634C"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7D81C531" w14:textId="77777777" w:rsidTr="00C458EA">
        <w:tc>
          <w:tcPr>
            <w:tcW w:w="703" w:type="dxa"/>
          </w:tcPr>
          <w:p w14:paraId="4BE6CB2B"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00D11CD" w14:textId="77777777" w:rsidR="007D0F93" w:rsidRDefault="007D0F93" w:rsidP="00C458EA">
            <w:r w:rsidRPr="008D44C8">
              <w:t>Middle Management qualification e.g. LFTM, NPQML</w:t>
            </w:r>
          </w:p>
        </w:tc>
        <w:tc>
          <w:tcPr>
            <w:tcW w:w="1134" w:type="dxa"/>
            <w:vAlign w:val="center"/>
          </w:tcPr>
          <w:p w14:paraId="4070D5DE" w14:textId="77777777" w:rsidR="007D0F93" w:rsidRPr="0065233C" w:rsidRDefault="007D0F93" w:rsidP="00C458EA">
            <w:pPr>
              <w:jc w:val="center"/>
              <w:rPr>
                <w:b/>
              </w:rPr>
            </w:pPr>
            <w:r>
              <w:rPr>
                <w:b/>
              </w:rPr>
              <w:t>D</w:t>
            </w:r>
          </w:p>
        </w:tc>
        <w:tc>
          <w:tcPr>
            <w:tcW w:w="708" w:type="dxa"/>
            <w:vAlign w:val="center"/>
          </w:tcPr>
          <w:p w14:paraId="43C96ACF"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211353C7" w14:textId="77777777" w:rsidR="007D0F93" w:rsidRPr="0065233C" w:rsidRDefault="007D0F93" w:rsidP="00C458EA">
            <w:pPr>
              <w:jc w:val="center"/>
              <w:rPr>
                <w:rFonts w:cs="Arial"/>
                <w:b/>
              </w:rPr>
            </w:pPr>
          </w:p>
        </w:tc>
      </w:tr>
      <w:tr w:rsidR="007D0F93" w:rsidRPr="00894B97" w14:paraId="4AD87CE8" w14:textId="77777777" w:rsidTr="00C458EA">
        <w:tc>
          <w:tcPr>
            <w:tcW w:w="9923" w:type="dxa"/>
            <w:gridSpan w:val="5"/>
          </w:tcPr>
          <w:p w14:paraId="7676E913" w14:textId="77777777" w:rsidR="007D0F93" w:rsidRPr="00894B97" w:rsidRDefault="007D0F93" w:rsidP="00C458EA">
            <w:pPr>
              <w:spacing w:beforeLines="40" w:before="96" w:afterLines="40" w:after="96"/>
              <w:rPr>
                <w:rFonts w:cs="Arial"/>
                <w:b/>
              </w:rPr>
            </w:pPr>
            <w:r w:rsidRPr="00894B97">
              <w:rPr>
                <w:rFonts w:cs="Arial"/>
                <w:b/>
              </w:rPr>
              <w:t>EXPERIENCE</w:t>
            </w:r>
          </w:p>
        </w:tc>
      </w:tr>
      <w:tr w:rsidR="007D0F93" w:rsidRPr="00894B97" w14:paraId="072729BA" w14:textId="77777777" w:rsidTr="00C458EA">
        <w:tc>
          <w:tcPr>
            <w:tcW w:w="703" w:type="dxa"/>
          </w:tcPr>
          <w:p w14:paraId="6E3CA59F" w14:textId="77777777" w:rsidR="007D0F93" w:rsidRPr="00894B97" w:rsidRDefault="007D0F93" w:rsidP="00C458EA">
            <w:pPr>
              <w:pStyle w:val="Header"/>
              <w:numPr>
                <w:ilvl w:val="0"/>
                <w:numId w:val="3"/>
              </w:numPr>
              <w:spacing w:beforeLines="40" w:before="96" w:afterLines="40" w:after="96" w:line="240" w:lineRule="auto"/>
              <w:jc w:val="center"/>
              <w:rPr>
                <w:rFonts w:cs="Arial"/>
              </w:rPr>
            </w:pPr>
          </w:p>
        </w:tc>
        <w:tc>
          <w:tcPr>
            <w:tcW w:w="6102" w:type="dxa"/>
          </w:tcPr>
          <w:p w14:paraId="27AAC0B2" w14:textId="77777777" w:rsidR="007D0F93" w:rsidRPr="006D3D06" w:rsidRDefault="007D0F93" w:rsidP="00C458EA">
            <w:r w:rsidRPr="006D3D06">
              <w:t>Track record of ‘outstanding’ teaching and/or Learner Outcomes</w:t>
            </w:r>
          </w:p>
        </w:tc>
        <w:tc>
          <w:tcPr>
            <w:tcW w:w="1134" w:type="dxa"/>
            <w:vAlign w:val="center"/>
          </w:tcPr>
          <w:p w14:paraId="5CAF30EC" w14:textId="77777777" w:rsidR="007D0F93" w:rsidRPr="008E089E" w:rsidRDefault="007D0F93" w:rsidP="00C458EA">
            <w:pPr>
              <w:jc w:val="center"/>
              <w:rPr>
                <w:rFonts w:cs="Arial"/>
                <w:b/>
                <w:sz w:val="24"/>
                <w:szCs w:val="24"/>
              </w:rPr>
            </w:pPr>
            <w:r w:rsidRPr="008E089E">
              <w:rPr>
                <w:rFonts w:cs="Arial"/>
                <w:b/>
                <w:sz w:val="24"/>
                <w:szCs w:val="24"/>
              </w:rPr>
              <w:t>E</w:t>
            </w:r>
          </w:p>
        </w:tc>
        <w:tc>
          <w:tcPr>
            <w:tcW w:w="708" w:type="dxa"/>
            <w:vAlign w:val="center"/>
          </w:tcPr>
          <w:p w14:paraId="47F4B9C8"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128804A7"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4B9550BF" w14:textId="77777777" w:rsidTr="00C458EA">
        <w:tc>
          <w:tcPr>
            <w:tcW w:w="703" w:type="dxa"/>
          </w:tcPr>
          <w:p w14:paraId="04787ABF"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1D09B161" w14:textId="77777777" w:rsidR="007D0F93" w:rsidRPr="006D3D06" w:rsidRDefault="007D0F93" w:rsidP="00C458EA">
            <w:r w:rsidRPr="006D3D06">
              <w:t xml:space="preserve">Successful and sustained delivery of outstanding attainment and achievement </w:t>
            </w:r>
          </w:p>
        </w:tc>
        <w:tc>
          <w:tcPr>
            <w:tcW w:w="1134" w:type="dxa"/>
            <w:vAlign w:val="center"/>
          </w:tcPr>
          <w:p w14:paraId="17E68E5D" w14:textId="77777777" w:rsidR="007D0F93" w:rsidRPr="008E089E" w:rsidRDefault="007D0F93" w:rsidP="00C458EA">
            <w:pPr>
              <w:jc w:val="center"/>
              <w:rPr>
                <w:rFonts w:cs="Arial"/>
                <w:b/>
                <w:sz w:val="24"/>
                <w:szCs w:val="24"/>
              </w:rPr>
            </w:pPr>
            <w:r w:rsidRPr="008E089E">
              <w:rPr>
                <w:rFonts w:cs="Arial"/>
                <w:b/>
                <w:sz w:val="24"/>
                <w:szCs w:val="24"/>
              </w:rPr>
              <w:t>E</w:t>
            </w:r>
          </w:p>
        </w:tc>
        <w:tc>
          <w:tcPr>
            <w:tcW w:w="708" w:type="dxa"/>
            <w:vAlign w:val="center"/>
          </w:tcPr>
          <w:p w14:paraId="02F03B23"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55196DC7"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306EFCC9" w14:textId="77777777" w:rsidTr="00C458EA">
        <w:tc>
          <w:tcPr>
            <w:tcW w:w="703" w:type="dxa"/>
          </w:tcPr>
          <w:p w14:paraId="3A479DFB"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688483EB" w14:textId="77777777" w:rsidR="007D0F93" w:rsidRPr="006D3D06" w:rsidRDefault="007D0F93" w:rsidP="00C458EA">
            <w:r w:rsidRPr="006D3D06">
              <w:t xml:space="preserve">Innovation &amp; creativity to engage, enthuse &amp; progress Learners </w:t>
            </w:r>
          </w:p>
        </w:tc>
        <w:tc>
          <w:tcPr>
            <w:tcW w:w="1134" w:type="dxa"/>
            <w:vAlign w:val="center"/>
          </w:tcPr>
          <w:p w14:paraId="3EC5B121" w14:textId="77777777" w:rsidR="007D0F93" w:rsidRPr="008E089E" w:rsidRDefault="007D0F93" w:rsidP="00C458EA">
            <w:pPr>
              <w:jc w:val="center"/>
              <w:rPr>
                <w:rFonts w:cs="Arial"/>
                <w:b/>
                <w:sz w:val="24"/>
                <w:szCs w:val="24"/>
              </w:rPr>
            </w:pPr>
            <w:r>
              <w:rPr>
                <w:rFonts w:cs="Arial"/>
                <w:b/>
                <w:sz w:val="24"/>
                <w:szCs w:val="24"/>
              </w:rPr>
              <w:t>E</w:t>
            </w:r>
          </w:p>
        </w:tc>
        <w:tc>
          <w:tcPr>
            <w:tcW w:w="708" w:type="dxa"/>
            <w:vAlign w:val="center"/>
          </w:tcPr>
          <w:p w14:paraId="412901E6"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5D3AB642"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447F939E" w14:textId="77777777" w:rsidTr="00C458EA">
        <w:tc>
          <w:tcPr>
            <w:tcW w:w="703" w:type="dxa"/>
          </w:tcPr>
          <w:p w14:paraId="2CE479B2"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541D70DD" w14:textId="77777777" w:rsidR="007D0F93" w:rsidRPr="006D3D06" w:rsidRDefault="007D0F93" w:rsidP="00C458EA">
            <w:r w:rsidRPr="006D3D06">
              <w:t>Effective management of people and team of professional within a school setting</w:t>
            </w:r>
          </w:p>
        </w:tc>
        <w:tc>
          <w:tcPr>
            <w:tcW w:w="1134" w:type="dxa"/>
            <w:vAlign w:val="center"/>
          </w:tcPr>
          <w:p w14:paraId="087FA7E7" w14:textId="77777777" w:rsidR="007D0F93" w:rsidRDefault="007D0F93" w:rsidP="00C458EA">
            <w:pPr>
              <w:jc w:val="center"/>
              <w:rPr>
                <w:rFonts w:cs="Arial"/>
                <w:b/>
                <w:sz w:val="24"/>
                <w:szCs w:val="24"/>
              </w:rPr>
            </w:pPr>
            <w:r>
              <w:rPr>
                <w:rFonts w:cs="Arial"/>
                <w:b/>
                <w:sz w:val="24"/>
                <w:szCs w:val="24"/>
              </w:rPr>
              <w:t>D</w:t>
            </w:r>
          </w:p>
        </w:tc>
        <w:tc>
          <w:tcPr>
            <w:tcW w:w="708" w:type="dxa"/>
            <w:vAlign w:val="center"/>
          </w:tcPr>
          <w:p w14:paraId="245905B0"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063BF055"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295F5714" w14:textId="77777777" w:rsidTr="00C458EA">
        <w:tc>
          <w:tcPr>
            <w:tcW w:w="703" w:type="dxa"/>
          </w:tcPr>
          <w:p w14:paraId="6D4EEAB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078F51EA" w14:textId="77777777" w:rsidR="007D0F93" w:rsidRPr="006D3D06" w:rsidRDefault="007D0F93" w:rsidP="00C458EA">
            <w:r w:rsidRPr="006D3D06">
              <w:t xml:space="preserve">Use of data to plan and implement intervention strategies to raise academic performance </w:t>
            </w:r>
          </w:p>
        </w:tc>
        <w:tc>
          <w:tcPr>
            <w:tcW w:w="1134" w:type="dxa"/>
            <w:vAlign w:val="center"/>
          </w:tcPr>
          <w:p w14:paraId="204632FC" w14:textId="77777777" w:rsidR="007D0F93" w:rsidRDefault="007D0F93" w:rsidP="00C458EA">
            <w:pPr>
              <w:jc w:val="center"/>
              <w:rPr>
                <w:rFonts w:cs="Arial"/>
                <w:b/>
                <w:sz w:val="24"/>
                <w:szCs w:val="24"/>
              </w:rPr>
            </w:pPr>
            <w:r>
              <w:rPr>
                <w:rFonts w:cs="Arial"/>
                <w:b/>
                <w:sz w:val="24"/>
                <w:szCs w:val="24"/>
              </w:rPr>
              <w:t>D</w:t>
            </w:r>
          </w:p>
        </w:tc>
        <w:tc>
          <w:tcPr>
            <w:tcW w:w="708" w:type="dxa"/>
            <w:vAlign w:val="center"/>
          </w:tcPr>
          <w:p w14:paraId="401EB122"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747E390B"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444617BB" w14:textId="77777777" w:rsidTr="00C458EA">
        <w:tc>
          <w:tcPr>
            <w:tcW w:w="703" w:type="dxa"/>
          </w:tcPr>
          <w:p w14:paraId="499C6C50"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10F40EEF" w14:textId="77777777" w:rsidR="007D0F93" w:rsidRDefault="007D0F93" w:rsidP="00C458EA">
            <w:r w:rsidRPr="006D3D06">
              <w:t>Leading the delivery of coaching and INSET sessions to support the professional development of others</w:t>
            </w:r>
          </w:p>
        </w:tc>
        <w:tc>
          <w:tcPr>
            <w:tcW w:w="1134" w:type="dxa"/>
            <w:vAlign w:val="center"/>
          </w:tcPr>
          <w:p w14:paraId="7DEDA071" w14:textId="77777777" w:rsidR="007D0F93" w:rsidRDefault="007D0F93" w:rsidP="00C458EA">
            <w:pPr>
              <w:jc w:val="center"/>
              <w:rPr>
                <w:rFonts w:cs="Arial"/>
                <w:b/>
                <w:sz w:val="24"/>
                <w:szCs w:val="24"/>
              </w:rPr>
            </w:pPr>
            <w:r>
              <w:rPr>
                <w:rFonts w:cs="Arial"/>
                <w:b/>
                <w:sz w:val="24"/>
                <w:szCs w:val="24"/>
              </w:rPr>
              <w:t>D</w:t>
            </w:r>
          </w:p>
        </w:tc>
        <w:tc>
          <w:tcPr>
            <w:tcW w:w="708" w:type="dxa"/>
            <w:vAlign w:val="center"/>
          </w:tcPr>
          <w:p w14:paraId="2031030B"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c>
          <w:tcPr>
            <w:tcW w:w="1276" w:type="dxa"/>
            <w:vAlign w:val="center"/>
          </w:tcPr>
          <w:p w14:paraId="134E775E" w14:textId="77777777" w:rsidR="007D0F93" w:rsidRPr="008E089E" w:rsidRDefault="007D0F93" w:rsidP="00C458EA">
            <w:pPr>
              <w:jc w:val="center"/>
              <w:rPr>
                <w:rFonts w:cs="Arial"/>
                <w:b/>
                <w:sz w:val="24"/>
                <w:szCs w:val="24"/>
              </w:rPr>
            </w:pPr>
            <w:r w:rsidRPr="008E089E">
              <w:rPr>
                <w:rFonts w:cs="Arial"/>
                <w:b/>
                <w:sz w:val="24"/>
                <w:szCs w:val="24"/>
              </w:rPr>
              <w:sym w:font="Wingdings 2" w:char="F050"/>
            </w:r>
          </w:p>
        </w:tc>
      </w:tr>
      <w:tr w:rsidR="007D0F93" w:rsidRPr="00894B97" w14:paraId="0DBBC89F" w14:textId="77777777" w:rsidTr="00C458EA">
        <w:tc>
          <w:tcPr>
            <w:tcW w:w="9923" w:type="dxa"/>
            <w:gridSpan w:val="5"/>
          </w:tcPr>
          <w:p w14:paraId="50093ED1" w14:textId="77777777" w:rsidR="007D0F93" w:rsidRPr="00894B97" w:rsidRDefault="007D0F93" w:rsidP="00C458EA">
            <w:pPr>
              <w:spacing w:beforeLines="40" w:before="96" w:afterLines="40" w:after="96"/>
              <w:rPr>
                <w:rFonts w:cs="Arial"/>
                <w:b/>
              </w:rPr>
            </w:pPr>
            <w:r w:rsidRPr="00894B97">
              <w:rPr>
                <w:rFonts w:cs="Arial"/>
                <w:b/>
              </w:rPr>
              <w:t>ABILITIES, SKILLS AND KNOWLEDGE</w:t>
            </w:r>
          </w:p>
        </w:tc>
      </w:tr>
      <w:tr w:rsidR="007D0F93" w:rsidRPr="00894B97" w14:paraId="38BC33E7" w14:textId="77777777" w:rsidTr="00C458EA">
        <w:tc>
          <w:tcPr>
            <w:tcW w:w="703" w:type="dxa"/>
          </w:tcPr>
          <w:p w14:paraId="780C366D" w14:textId="77777777" w:rsidR="007D0F93" w:rsidRPr="00894B97" w:rsidRDefault="007D0F93" w:rsidP="00C458EA">
            <w:pPr>
              <w:pStyle w:val="Header"/>
              <w:numPr>
                <w:ilvl w:val="0"/>
                <w:numId w:val="3"/>
              </w:numPr>
              <w:spacing w:beforeLines="40" w:before="96" w:afterLines="40" w:after="96" w:line="240" w:lineRule="auto"/>
              <w:jc w:val="center"/>
              <w:rPr>
                <w:rFonts w:cs="Arial"/>
              </w:rPr>
            </w:pPr>
          </w:p>
        </w:tc>
        <w:tc>
          <w:tcPr>
            <w:tcW w:w="6102" w:type="dxa"/>
          </w:tcPr>
          <w:p w14:paraId="0790FC6C" w14:textId="77777777" w:rsidR="007D0F93" w:rsidRPr="00137918" w:rsidRDefault="007D0F93" w:rsidP="00C458EA">
            <w:r w:rsidRPr="00137918">
              <w:t xml:space="preserve">Ability to teach </w:t>
            </w:r>
            <w:r>
              <w:t xml:space="preserve">Mathematics </w:t>
            </w:r>
            <w:r w:rsidRPr="00137918">
              <w:t xml:space="preserve">subject to GCSE or A Level  </w:t>
            </w:r>
          </w:p>
        </w:tc>
        <w:tc>
          <w:tcPr>
            <w:tcW w:w="1134" w:type="dxa"/>
            <w:vAlign w:val="center"/>
          </w:tcPr>
          <w:p w14:paraId="6030626C" w14:textId="77777777" w:rsidR="007D0F93" w:rsidRPr="0065233C" w:rsidRDefault="007D0F93" w:rsidP="00C458EA">
            <w:pPr>
              <w:jc w:val="center"/>
              <w:rPr>
                <w:rFonts w:cs="Arial"/>
                <w:b/>
              </w:rPr>
            </w:pPr>
            <w:r w:rsidRPr="0065233C">
              <w:rPr>
                <w:rFonts w:cs="Arial"/>
                <w:b/>
              </w:rPr>
              <w:t>E</w:t>
            </w:r>
          </w:p>
        </w:tc>
        <w:tc>
          <w:tcPr>
            <w:tcW w:w="708" w:type="dxa"/>
            <w:vAlign w:val="center"/>
          </w:tcPr>
          <w:p w14:paraId="3B3CA300"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204601B5"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F037593" w14:textId="77777777" w:rsidTr="00C458EA">
        <w:tc>
          <w:tcPr>
            <w:tcW w:w="703" w:type="dxa"/>
          </w:tcPr>
          <w:p w14:paraId="271FF2C5"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0FB13ED8" w14:textId="77777777" w:rsidR="007D0F93" w:rsidRPr="00137918" w:rsidRDefault="007D0F93" w:rsidP="00C458EA">
            <w:r w:rsidRPr="00137918">
              <w:t>Ability to coach and motivate professionals, individually and within groups, to achieve individual and collective targets</w:t>
            </w:r>
          </w:p>
        </w:tc>
        <w:tc>
          <w:tcPr>
            <w:tcW w:w="1134" w:type="dxa"/>
            <w:vAlign w:val="center"/>
          </w:tcPr>
          <w:p w14:paraId="1DC49EB1" w14:textId="77777777" w:rsidR="007D0F93" w:rsidRPr="0065233C" w:rsidRDefault="007D0F93" w:rsidP="00C458EA">
            <w:pPr>
              <w:jc w:val="center"/>
              <w:rPr>
                <w:rFonts w:cs="Arial"/>
                <w:b/>
              </w:rPr>
            </w:pPr>
            <w:r w:rsidRPr="0065233C">
              <w:rPr>
                <w:rFonts w:cs="Arial"/>
                <w:b/>
              </w:rPr>
              <w:t>E</w:t>
            </w:r>
          </w:p>
        </w:tc>
        <w:tc>
          <w:tcPr>
            <w:tcW w:w="708" w:type="dxa"/>
            <w:vAlign w:val="center"/>
          </w:tcPr>
          <w:p w14:paraId="1B08A4F3"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5ACBE0B"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29F11510" w14:textId="77777777" w:rsidTr="00C458EA">
        <w:tc>
          <w:tcPr>
            <w:tcW w:w="703" w:type="dxa"/>
          </w:tcPr>
          <w:p w14:paraId="02C2707B"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861DD9F" w14:textId="77777777" w:rsidR="007D0F93" w:rsidRPr="00137918" w:rsidRDefault="007D0F93" w:rsidP="00C458EA">
            <w:r w:rsidRPr="00137918">
              <w:t xml:space="preserve">Ability to develop and disseminate effective learning and teaching and classroom management strategies. </w:t>
            </w:r>
          </w:p>
        </w:tc>
        <w:tc>
          <w:tcPr>
            <w:tcW w:w="1134" w:type="dxa"/>
            <w:vAlign w:val="center"/>
          </w:tcPr>
          <w:p w14:paraId="5D800CC8" w14:textId="77777777" w:rsidR="007D0F93" w:rsidRPr="0065233C" w:rsidRDefault="007D0F93" w:rsidP="00C458EA">
            <w:pPr>
              <w:jc w:val="center"/>
              <w:rPr>
                <w:rFonts w:cs="Arial"/>
                <w:b/>
              </w:rPr>
            </w:pPr>
            <w:r w:rsidRPr="0065233C">
              <w:rPr>
                <w:rFonts w:cs="Arial"/>
                <w:b/>
              </w:rPr>
              <w:t>E</w:t>
            </w:r>
          </w:p>
        </w:tc>
        <w:tc>
          <w:tcPr>
            <w:tcW w:w="708" w:type="dxa"/>
            <w:vAlign w:val="center"/>
          </w:tcPr>
          <w:p w14:paraId="14773458"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C1FC5B9"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53AF2E86" w14:textId="77777777" w:rsidTr="00C458EA">
        <w:tc>
          <w:tcPr>
            <w:tcW w:w="703" w:type="dxa"/>
          </w:tcPr>
          <w:p w14:paraId="20C1CBE6"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45B7FC2A" w14:textId="77777777" w:rsidR="007D0F93" w:rsidRPr="00137918" w:rsidRDefault="007D0F93" w:rsidP="00C458EA">
            <w:r w:rsidRPr="00137918">
              <w:t>Ability to communicate, verbally and written, with a range of people and groups</w:t>
            </w:r>
          </w:p>
        </w:tc>
        <w:tc>
          <w:tcPr>
            <w:tcW w:w="1134" w:type="dxa"/>
            <w:vAlign w:val="center"/>
          </w:tcPr>
          <w:p w14:paraId="3E51A748" w14:textId="77777777" w:rsidR="007D0F93" w:rsidRPr="0065233C" w:rsidRDefault="007D0F93" w:rsidP="00C458EA">
            <w:pPr>
              <w:jc w:val="center"/>
              <w:rPr>
                <w:rFonts w:cs="Arial"/>
                <w:b/>
              </w:rPr>
            </w:pPr>
            <w:r w:rsidRPr="0065233C">
              <w:rPr>
                <w:rFonts w:cs="Arial"/>
                <w:b/>
              </w:rPr>
              <w:t>E</w:t>
            </w:r>
          </w:p>
        </w:tc>
        <w:tc>
          <w:tcPr>
            <w:tcW w:w="708" w:type="dxa"/>
            <w:vAlign w:val="center"/>
          </w:tcPr>
          <w:p w14:paraId="5D8B4EB2"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4456DED3"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01F3000B" w14:textId="77777777" w:rsidTr="00C458EA">
        <w:tc>
          <w:tcPr>
            <w:tcW w:w="703" w:type="dxa"/>
          </w:tcPr>
          <w:p w14:paraId="0298BDC6"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38B50868" w14:textId="77777777" w:rsidR="007D0F93" w:rsidRDefault="007D0F93" w:rsidP="00C458EA">
            <w:r w:rsidRPr="00137918">
              <w:t>Knowledge of effective intervention strategies to raise attainment</w:t>
            </w:r>
          </w:p>
        </w:tc>
        <w:tc>
          <w:tcPr>
            <w:tcW w:w="1134" w:type="dxa"/>
            <w:vAlign w:val="center"/>
          </w:tcPr>
          <w:p w14:paraId="14104F75" w14:textId="77777777" w:rsidR="007D0F93" w:rsidRPr="0065233C" w:rsidRDefault="007D0F93" w:rsidP="00C458EA">
            <w:pPr>
              <w:jc w:val="center"/>
              <w:rPr>
                <w:rFonts w:cs="Arial"/>
                <w:b/>
              </w:rPr>
            </w:pPr>
            <w:r w:rsidRPr="0065233C">
              <w:rPr>
                <w:rFonts w:cs="Arial"/>
                <w:b/>
              </w:rPr>
              <w:t>E</w:t>
            </w:r>
          </w:p>
        </w:tc>
        <w:tc>
          <w:tcPr>
            <w:tcW w:w="708" w:type="dxa"/>
            <w:vAlign w:val="center"/>
          </w:tcPr>
          <w:p w14:paraId="50C50588"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1721DEE"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54170B9B" w14:textId="77777777" w:rsidTr="00C458EA">
        <w:tc>
          <w:tcPr>
            <w:tcW w:w="703" w:type="dxa"/>
          </w:tcPr>
          <w:p w14:paraId="62554B89"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D3FA0AF" w14:textId="77777777" w:rsidR="007D0F93" w:rsidRPr="004E0ADC" w:rsidRDefault="007D0F93" w:rsidP="00C458EA">
            <w:r w:rsidRPr="004E0ADC">
              <w:t>Ability to set clear targets, track and manage progress and develop strategies to achieve desired outcomes</w:t>
            </w:r>
          </w:p>
        </w:tc>
        <w:tc>
          <w:tcPr>
            <w:tcW w:w="1134" w:type="dxa"/>
            <w:vAlign w:val="center"/>
          </w:tcPr>
          <w:p w14:paraId="0D044939" w14:textId="77777777" w:rsidR="007D0F93" w:rsidRPr="0065233C" w:rsidRDefault="007D0F93" w:rsidP="00C458EA">
            <w:pPr>
              <w:jc w:val="center"/>
              <w:rPr>
                <w:rFonts w:cs="Arial"/>
                <w:b/>
              </w:rPr>
            </w:pPr>
            <w:r w:rsidRPr="0065233C">
              <w:rPr>
                <w:rFonts w:cs="Arial"/>
                <w:b/>
              </w:rPr>
              <w:t>E</w:t>
            </w:r>
          </w:p>
        </w:tc>
        <w:tc>
          <w:tcPr>
            <w:tcW w:w="708" w:type="dxa"/>
            <w:vAlign w:val="center"/>
          </w:tcPr>
          <w:p w14:paraId="7879B5B1"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703C4B06"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18E35C97" w14:textId="77777777" w:rsidTr="00C458EA">
        <w:tc>
          <w:tcPr>
            <w:tcW w:w="703" w:type="dxa"/>
          </w:tcPr>
          <w:p w14:paraId="13251ED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121CD64E" w14:textId="77777777" w:rsidR="007D0F93" w:rsidRPr="004E0ADC" w:rsidRDefault="007D0F93" w:rsidP="00C458EA">
            <w:r w:rsidRPr="004E0ADC">
              <w:t xml:space="preserve">Knowledge of curricula, </w:t>
            </w:r>
            <w:r>
              <w:t>specifications &amp; assessment in Mathematics</w:t>
            </w:r>
            <w:r w:rsidRPr="004E0ADC">
              <w:t xml:space="preserve"> at GCSE and A Level</w:t>
            </w:r>
          </w:p>
        </w:tc>
        <w:tc>
          <w:tcPr>
            <w:tcW w:w="1134" w:type="dxa"/>
            <w:vAlign w:val="center"/>
          </w:tcPr>
          <w:p w14:paraId="77562AA6" w14:textId="77777777" w:rsidR="007D0F93" w:rsidRPr="0065233C" w:rsidRDefault="007D0F93" w:rsidP="00C458EA">
            <w:pPr>
              <w:jc w:val="center"/>
              <w:rPr>
                <w:rFonts w:cs="Arial"/>
                <w:b/>
              </w:rPr>
            </w:pPr>
            <w:r w:rsidRPr="0065233C">
              <w:rPr>
                <w:rFonts w:cs="Arial"/>
                <w:b/>
              </w:rPr>
              <w:t>E</w:t>
            </w:r>
          </w:p>
        </w:tc>
        <w:tc>
          <w:tcPr>
            <w:tcW w:w="708" w:type="dxa"/>
            <w:vAlign w:val="center"/>
          </w:tcPr>
          <w:p w14:paraId="3FAF2AF9"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E107849"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E809756" w14:textId="77777777" w:rsidTr="00C458EA">
        <w:tc>
          <w:tcPr>
            <w:tcW w:w="703" w:type="dxa"/>
          </w:tcPr>
          <w:p w14:paraId="6563DF0D"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4370D987" w14:textId="77777777" w:rsidR="007D0F93" w:rsidRPr="004E0ADC" w:rsidRDefault="007D0F93" w:rsidP="00C458EA">
            <w:r w:rsidRPr="004E0ADC">
              <w:t>Ability to prioritise conflicting demands</w:t>
            </w:r>
          </w:p>
        </w:tc>
        <w:tc>
          <w:tcPr>
            <w:tcW w:w="1134" w:type="dxa"/>
            <w:vAlign w:val="center"/>
          </w:tcPr>
          <w:p w14:paraId="5B55E7C8" w14:textId="77777777" w:rsidR="007D0F93" w:rsidRPr="0065233C" w:rsidRDefault="007D0F93" w:rsidP="00C458EA">
            <w:pPr>
              <w:jc w:val="center"/>
              <w:rPr>
                <w:rFonts w:cs="Arial"/>
                <w:b/>
              </w:rPr>
            </w:pPr>
            <w:r w:rsidRPr="0065233C">
              <w:rPr>
                <w:rFonts w:cs="Arial"/>
                <w:b/>
              </w:rPr>
              <w:t>E</w:t>
            </w:r>
          </w:p>
        </w:tc>
        <w:tc>
          <w:tcPr>
            <w:tcW w:w="708" w:type="dxa"/>
            <w:vAlign w:val="center"/>
          </w:tcPr>
          <w:p w14:paraId="09A9D866"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53DF7461"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1461C49C" w14:textId="77777777" w:rsidTr="00C458EA">
        <w:tc>
          <w:tcPr>
            <w:tcW w:w="703" w:type="dxa"/>
          </w:tcPr>
          <w:p w14:paraId="663A9FDF" w14:textId="77777777" w:rsidR="007D0F93" w:rsidRPr="0065233C" w:rsidRDefault="007D0F93" w:rsidP="00C458EA">
            <w:pPr>
              <w:pStyle w:val="ListParagraph"/>
              <w:numPr>
                <w:ilvl w:val="0"/>
                <w:numId w:val="3"/>
              </w:numPr>
              <w:spacing w:beforeLines="40" w:before="96" w:afterLines="40" w:after="96"/>
              <w:contextualSpacing/>
              <w:jc w:val="center"/>
              <w:rPr>
                <w:rFonts w:cs="Arial"/>
              </w:rPr>
            </w:pPr>
          </w:p>
        </w:tc>
        <w:tc>
          <w:tcPr>
            <w:tcW w:w="6102" w:type="dxa"/>
          </w:tcPr>
          <w:p w14:paraId="721421D9" w14:textId="77777777" w:rsidR="007D0F93" w:rsidRDefault="007D0F93" w:rsidP="00C458EA">
            <w:r w:rsidRPr="004E0ADC">
              <w:t>ICT skills to develop, manage and report on performance data</w:t>
            </w:r>
          </w:p>
        </w:tc>
        <w:tc>
          <w:tcPr>
            <w:tcW w:w="1134" w:type="dxa"/>
            <w:vAlign w:val="center"/>
          </w:tcPr>
          <w:p w14:paraId="09637AFF" w14:textId="77777777" w:rsidR="007D0F93" w:rsidRPr="0065233C" w:rsidRDefault="007D0F93" w:rsidP="00C458EA">
            <w:pPr>
              <w:jc w:val="center"/>
              <w:rPr>
                <w:rFonts w:cs="Arial"/>
                <w:b/>
              </w:rPr>
            </w:pPr>
            <w:r w:rsidRPr="0065233C">
              <w:rPr>
                <w:rFonts w:cs="Arial"/>
                <w:b/>
              </w:rPr>
              <w:t>E</w:t>
            </w:r>
          </w:p>
        </w:tc>
        <w:tc>
          <w:tcPr>
            <w:tcW w:w="708" w:type="dxa"/>
            <w:vAlign w:val="center"/>
          </w:tcPr>
          <w:p w14:paraId="4872312C"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5FD54916"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E2C3980" w14:textId="77777777" w:rsidTr="00C458EA">
        <w:tc>
          <w:tcPr>
            <w:tcW w:w="9923" w:type="dxa"/>
            <w:gridSpan w:val="5"/>
          </w:tcPr>
          <w:p w14:paraId="05C05291" w14:textId="77777777" w:rsidR="007D0F93" w:rsidRPr="00894B97" w:rsidRDefault="007D0F93" w:rsidP="00C458EA">
            <w:pPr>
              <w:spacing w:beforeLines="40" w:before="96" w:afterLines="40" w:after="96"/>
              <w:rPr>
                <w:rFonts w:cs="Arial"/>
                <w:b/>
              </w:rPr>
            </w:pPr>
            <w:r w:rsidRPr="00894B97">
              <w:rPr>
                <w:rFonts w:cs="Arial"/>
                <w:b/>
              </w:rPr>
              <w:t>PERSONAL QUALITIES</w:t>
            </w:r>
          </w:p>
        </w:tc>
      </w:tr>
      <w:tr w:rsidR="007D0F93" w:rsidRPr="00894B97" w14:paraId="137F96B5" w14:textId="77777777" w:rsidTr="00C458EA">
        <w:tc>
          <w:tcPr>
            <w:tcW w:w="703" w:type="dxa"/>
          </w:tcPr>
          <w:p w14:paraId="41A6BF83"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350DE087" w14:textId="77777777" w:rsidR="007D0F93" w:rsidRPr="0065233C" w:rsidRDefault="007D0F93" w:rsidP="00C458EA">
            <w:pPr>
              <w:ind w:left="102"/>
            </w:pPr>
            <w:r w:rsidRPr="0065233C">
              <w:t>Commitment to delivering after-school and pre-exam sessions as required as well as enrichment opportunities for learners.</w:t>
            </w:r>
          </w:p>
        </w:tc>
        <w:tc>
          <w:tcPr>
            <w:tcW w:w="1134" w:type="dxa"/>
            <w:vAlign w:val="center"/>
          </w:tcPr>
          <w:p w14:paraId="706B7002" w14:textId="77777777" w:rsidR="007D0F93" w:rsidRPr="0065233C" w:rsidRDefault="007D0F93" w:rsidP="00C458EA">
            <w:pPr>
              <w:jc w:val="center"/>
              <w:rPr>
                <w:rFonts w:cs="Arial"/>
                <w:b/>
              </w:rPr>
            </w:pPr>
            <w:r w:rsidRPr="0065233C">
              <w:rPr>
                <w:rFonts w:cs="Arial"/>
                <w:b/>
              </w:rPr>
              <w:t>E</w:t>
            </w:r>
          </w:p>
        </w:tc>
        <w:tc>
          <w:tcPr>
            <w:tcW w:w="708" w:type="dxa"/>
            <w:vAlign w:val="center"/>
          </w:tcPr>
          <w:p w14:paraId="64B4FC2D"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E3B4981"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1173590D" w14:textId="77777777" w:rsidTr="00C458EA">
        <w:tc>
          <w:tcPr>
            <w:tcW w:w="703" w:type="dxa"/>
          </w:tcPr>
          <w:p w14:paraId="20C5641D"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4F9E7584" w14:textId="77777777" w:rsidR="007D0F93" w:rsidRPr="0065233C" w:rsidRDefault="007D0F93" w:rsidP="00C458EA">
            <w:pPr>
              <w:ind w:left="102"/>
            </w:pPr>
            <w:r w:rsidRPr="0065233C">
              <w:t>Highly organised, literate and articulate.</w:t>
            </w:r>
          </w:p>
        </w:tc>
        <w:tc>
          <w:tcPr>
            <w:tcW w:w="1134" w:type="dxa"/>
            <w:vAlign w:val="center"/>
          </w:tcPr>
          <w:p w14:paraId="0D0F1FA6" w14:textId="77777777" w:rsidR="007D0F93" w:rsidRPr="0065233C" w:rsidRDefault="007D0F93" w:rsidP="00C458EA">
            <w:pPr>
              <w:jc w:val="center"/>
              <w:rPr>
                <w:rFonts w:cs="Arial"/>
                <w:b/>
              </w:rPr>
            </w:pPr>
            <w:r w:rsidRPr="0065233C">
              <w:rPr>
                <w:rFonts w:cs="Arial"/>
                <w:b/>
              </w:rPr>
              <w:t>E</w:t>
            </w:r>
          </w:p>
        </w:tc>
        <w:tc>
          <w:tcPr>
            <w:tcW w:w="708" w:type="dxa"/>
            <w:vAlign w:val="center"/>
          </w:tcPr>
          <w:p w14:paraId="183DDCDA"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184E5DDB"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73144DD4" w14:textId="77777777" w:rsidTr="00C458EA">
        <w:tc>
          <w:tcPr>
            <w:tcW w:w="703" w:type="dxa"/>
          </w:tcPr>
          <w:p w14:paraId="112C0DEF"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621F44DE" w14:textId="77777777" w:rsidR="007D0F93" w:rsidRPr="0065233C" w:rsidRDefault="007D0F93" w:rsidP="00C458EA">
            <w:pPr>
              <w:ind w:left="102"/>
            </w:pPr>
            <w:r w:rsidRPr="0065233C">
              <w:t>A passionate belief in the school’s mission statement, including education in a school with a strong faith ethos.</w:t>
            </w:r>
          </w:p>
        </w:tc>
        <w:tc>
          <w:tcPr>
            <w:tcW w:w="1134" w:type="dxa"/>
            <w:vAlign w:val="center"/>
          </w:tcPr>
          <w:p w14:paraId="64A1D795" w14:textId="77777777" w:rsidR="007D0F93" w:rsidRPr="0065233C" w:rsidRDefault="007D0F93" w:rsidP="00C458EA">
            <w:pPr>
              <w:jc w:val="center"/>
              <w:rPr>
                <w:rFonts w:cs="Arial"/>
                <w:b/>
              </w:rPr>
            </w:pPr>
            <w:r w:rsidRPr="0065233C">
              <w:rPr>
                <w:rFonts w:cs="Arial"/>
                <w:b/>
              </w:rPr>
              <w:t>E</w:t>
            </w:r>
          </w:p>
        </w:tc>
        <w:tc>
          <w:tcPr>
            <w:tcW w:w="708" w:type="dxa"/>
            <w:vAlign w:val="center"/>
          </w:tcPr>
          <w:p w14:paraId="2FD84E4A"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18403A96"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348ACB9D" w14:textId="77777777" w:rsidTr="00C458EA">
        <w:tc>
          <w:tcPr>
            <w:tcW w:w="703" w:type="dxa"/>
          </w:tcPr>
          <w:p w14:paraId="6CFAA6D7"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66DF6470" w14:textId="77777777" w:rsidR="007D0F93" w:rsidRPr="0065233C" w:rsidRDefault="007D0F93" w:rsidP="00C458EA">
            <w:pPr>
              <w:ind w:left="102"/>
            </w:pPr>
            <w:r w:rsidRPr="0065233C">
              <w:t>A strong belief in the value of education in developing citizens.</w:t>
            </w:r>
          </w:p>
        </w:tc>
        <w:tc>
          <w:tcPr>
            <w:tcW w:w="1134" w:type="dxa"/>
            <w:vAlign w:val="center"/>
          </w:tcPr>
          <w:p w14:paraId="231D10E7" w14:textId="77777777" w:rsidR="007D0F93" w:rsidRPr="0065233C" w:rsidRDefault="007D0F93" w:rsidP="00C458EA">
            <w:pPr>
              <w:jc w:val="center"/>
              <w:rPr>
                <w:rFonts w:cs="Arial"/>
                <w:b/>
              </w:rPr>
            </w:pPr>
            <w:r w:rsidRPr="0065233C">
              <w:rPr>
                <w:rFonts w:cs="Arial"/>
                <w:b/>
              </w:rPr>
              <w:t>E</w:t>
            </w:r>
          </w:p>
        </w:tc>
        <w:tc>
          <w:tcPr>
            <w:tcW w:w="708" w:type="dxa"/>
            <w:vAlign w:val="center"/>
          </w:tcPr>
          <w:p w14:paraId="2D1E3D32"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7C1E6161"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5FE903F0" w14:textId="77777777" w:rsidTr="00C458EA">
        <w:tc>
          <w:tcPr>
            <w:tcW w:w="703" w:type="dxa"/>
          </w:tcPr>
          <w:p w14:paraId="4BB205CC" w14:textId="77777777" w:rsidR="007D0F93" w:rsidRPr="0043776E"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0795530E" w14:textId="77777777" w:rsidR="007D0F93" w:rsidRPr="0065233C" w:rsidRDefault="007D0F93" w:rsidP="00C458EA">
            <w:pPr>
              <w:ind w:left="102"/>
            </w:pPr>
            <w:r w:rsidRPr="0065233C">
              <w:t>Highest levels of professional and personal integrity.</w:t>
            </w:r>
          </w:p>
        </w:tc>
        <w:tc>
          <w:tcPr>
            <w:tcW w:w="1134" w:type="dxa"/>
            <w:vAlign w:val="center"/>
          </w:tcPr>
          <w:p w14:paraId="06A001CD" w14:textId="77777777" w:rsidR="007D0F93" w:rsidRPr="0065233C" w:rsidRDefault="007D0F93" w:rsidP="00C458EA">
            <w:pPr>
              <w:jc w:val="center"/>
              <w:rPr>
                <w:rFonts w:cs="Arial"/>
                <w:b/>
              </w:rPr>
            </w:pPr>
            <w:r w:rsidRPr="0065233C">
              <w:rPr>
                <w:rFonts w:cs="Arial"/>
                <w:b/>
              </w:rPr>
              <w:t>E</w:t>
            </w:r>
          </w:p>
        </w:tc>
        <w:tc>
          <w:tcPr>
            <w:tcW w:w="708" w:type="dxa"/>
            <w:vAlign w:val="center"/>
          </w:tcPr>
          <w:p w14:paraId="4371D46A"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00EEB02B" w14:textId="77777777" w:rsidR="007D0F93" w:rsidRPr="0065233C" w:rsidRDefault="007D0F93" w:rsidP="00C458EA">
            <w:pPr>
              <w:jc w:val="center"/>
              <w:rPr>
                <w:rFonts w:cs="Arial"/>
                <w:b/>
              </w:rPr>
            </w:pPr>
            <w:r w:rsidRPr="0065233C">
              <w:rPr>
                <w:rFonts w:cs="Arial"/>
                <w:b/>
              </w:rPr>
              <w:sym w:font="Wingdings 2" w:char="F050"/>
            </w:r>
          </w:p>
        </w:tc>
      </w:tr>
      <w:tr w:rsidR="007D0F93" w:rsidRPr="00894B97" w14:paraId="294B1BA5" w14:textId="77777777" w:rsidTr="00C458EA">
        <w:tc>
          <w:tcPr>
            <w:tcW w:w="703" w:type="dxa"/>
          </w:tcPr>
          <w:p w14:paraId="0948EF60" w14:textId="77777777" w:rsidR="007D0F93" w:rsidRPr="006F044A" w:rsidRDefault="007D0F93" w:rsidP="00C458EA">
            <w:pPr>
              <w:pStyle w:val="ListParagraph"/>
              <w:numPr>
                <w:ilvl w:val="0"/>
                <w:numId w:val="3"/>
              </w:numPr>
              <w:spacing w:beforeLines="40" w:before="96" w:afterLines="40" w:after="96"/>
              <w:contextualSpacing/>
              <w:jc w:val="center"/>
              <w:rPr>
                <w:rFonts w:cs="Arial"/>
              </w:rPr>
            </w:pPr>
          </w:p>
        </w:tc>
        <w:tc>
          <w:tcPr>
            <w:tcW w:w="6102" w:type="dxa"/>
            <w:vAlign w:val="center"/>
          </w:tcPr>
          <w:p w14:paraId="4E13E501" w14:textId="77777777" w:rsidR="007D0F93" w:rsidRPr="0065233C" w:rsidRDefault="007D0F93" w:rsidP="00C458EA">
            <w:pPr>
              <w:ind w:left="102"/>
            </w:pPr>
            <w:r w:rsidRPr="0065233C">
              <w:t>A strong commitment to inclusion and overcoming barriers to learning and achievement.</w:t>
            </w:r>
          </w:p>
        </w:tc>
        <w:tc>
          <w:tcPr>
            <w:tcW w:w="1134" w:type="dxa"/>
            <w:vAlign w:val="center"/>
          </w:tcPr>
          <w:p w14:paraId="6C453ADE" w14:textId="77777777" w:rsidR="007D0F93" w:rsidRPr="0065233C" w:rsidRDefault="007D0F93" w:rsidP="00C458EA">
            <w:pPr>
              <w:jc w:val="center"/>
              <w:rPr>
                <w:rFonts w:cs="Arial"/>
                <w:b/>
              </w:rPr>
            </w:pPr>
            <w:r w:rsidRPr="0065233C">
              <w:rPr>
                <w:rFonts w:cs="Arial"/>
                <w:b/>
              </w:rPr>
              <w:t>E</w:t>
            </w:r>
          </w:p>
        </w:tc>
        <w:tc>
          <w:tcPr>
            <w:tcW w:w="708" w:type="dxa"/>
            <w:vAlign w:val="center"/>
          </w:tcPr>
          <w:p w14:paraId="36F038E1" w14:textId="77777777" w:rsidR="007D0F93" w:rsidRPr="0065233C" w:rsidRDefault="007D0F93" w:rsidP="00C458EA">
            <w:pPr>
              <w:jc w:val="center"/>
              <w:rPr>
                <w:rFonts w:cs="Arial"/>
                <w:b/>
              </w:rPr>
            </w:pPr>
            <w:r w:rsidRPr="0065233C">
              <w:rPr>
                <w:rFonts w:cs="Arial"/>
                <w:b/>
              </w:rPr>
              <w:sym w:font="Wingdings 2" w:char="F050"/>
            </w:r>
          </w:p>
        </w:tc>
        <w:tc>
          <w:tcPr>
            <w:tcW w:w="1276" w:type="dxa"/>
            <w:vAlign w:val="center"/>
          </w:tcPr>
          <w:p w14:paraId="38C2EEAC" w14:textId="77777777" w:rsidR="007D0F93" w:rsidRPr="0065233C" w:rsidRDefault="007D0F93" w:rsidP="00C458EA">
            <w:pPr>
              <w:jc w:val="center"/>
              <w:rPr>
                <w:rFonts w:cs="Arial"/>
                <w:b/>
              </w:rPr>
            </w:pPr>
            <w:r w:rsidRPr="0065233C">
              <w:rPr>
                <w:rFonts w:cs="Arial"/>
                <w:b/>
              </w:rPr>
              <w:sym w:font="Wingdings 2" w:char="F050"/>
            </w:r>
          </w:p>
        </w:tc>
      </w:tr>
    </w:tbl>
    <w:p w14:paraId="417056A4" w14:textId="77777777" w:rsidR="007D0F93" w:rsidRPr="007D0F93" w:rsidRDefault="007D0F93" w:rsidP="007D0F93">
      <w:pPr>
        <w:pStyle w:val="ListParagraph"/>
        <w:ind w:left="567"/>
        <w:rPr>
          <w:rFonts w:asciiTheme="minorHAnsi" w:hAnsiTheme="minorHAnsi" w:cs="Arial"/>
          <w:b/>
          <w:sz w:val="26"/>
          <w:szCs w:val="26"/>
        </w:rPr>
      </w:pPr>
    </w:p>
    <w:sectPr w:rsidR="007D0F93" w:rsidRPr="007D0F93" w:rsidSect="007D0F93">
      <w:headerReference w:type="default" r:id="rId11"/>
      <w:footerReference w:type="default" r:id="rId1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FF8C" w14:textId="77777777" w:rsidR="00791ABB" w:rsidRDefault="00791ABB">
      <w:pPr>
        <w:spacing w:line="240" w:lineRule="auto"/>
      </w:pPr>
      <w:r>
        <w:separator/>
      </w:r>
    </w:p>
    <w:p w14:paraId="2CA7820A" w14:textId="77777777" w:rsidR="00791ABB" w:rsidRDefault="00791ABB"/>
    <w:p w14:paraId="31348DDA" w14:textId="77777777" w:rsidR="00791ABB" w:rsidRDefault="00791ABB" w:rsidP="00535BC4"/>
    <w:p w14:paraId="4832C454" w14:textId="77777777" w:rsidR="00791ABB" w:rsidRDefault="00791ABB" w:rsidP="00535BC4"/>
  </w:endnote>
  <w:endnote w:type="continuationSeparator" w:id="0">
    <w:p w14:paraId="20CA25C2" w14:textId="77777777" w:rsidR="00791ABB" w:rsidRDefault="00791ABB">
      <w:pPr>
        <w:spacing w:line="240" w:lineRule="auto"/>
      </w:pPr>
      <w:r>
        <w:continuationSeparator/>
      </w:r>
    </w:p>
    <w:p w14:paraId="06174AD0" w14:textId="77777777" w:rsidR="00791ABB" w:rsidRDefault="00791ABB"/>
    <w:p w14:paraId="469DBE0B" w14:textId="77777777" w:rsidR="00791ABB" w:rsidRDefault="00791ABB" w:rsidP="00535BC4"/>
    <w:p w14:paraId="2C90737B" w14:textId="77777777" w:rsidR="00791ABB" w:rsidRDefault="00791ABB"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F02"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4506FC0B"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41332" w14:textId="77777777" w:rsidR="00791ABB" w:rsidRDefault="00791ABB" w:rsidP="00B01C20">
      <w:pPr>
        <w:spacing w:line="240" w:lineRule="auto"/>
      </w:pPr>
      <w:r>
        <w:separator/>
      </w:r>
    </w:p>
  </w:footnote>
  <w:footnote w:type="continuationSeparator" w:id="0">
    <w:p w14:paraId="79537AA5" w14:textId="77777777" w:rsidR="00791ABB" w:rsidRDefault="00791ABB">
      <w:pPr>
        <w:spacing w:line="240" w:lineRule="auto"/>
      </w:pPr>
      <w:r>
        <w:continuationSeparator/>
      </w:r>
    </w:p>
    <w:p w14:paraId="1294FF56" w14:textId="77777777" w:rsidR="00791ABB" w:rsidRDefault="00791ABB"/>
    <w:p w14:paraId="79142F3A" w14:textId="77777777" w:rsidR="00791ABB" w:rsidRDefault="00791ABB" w:rsidP="00535BC4"/>
    <w:p w14:paraId="1664ABA0" w14:textId="77777777" w:rsidR="00791ABB" w:rsidRDefault="00791ABB"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48B0" w14:textId="4DCF03A3" w:rsidR="007334C2" w:rsidRDefault="007F08F7" w:rsidP="00A8427D">
    <w:pPr>
      <w:pStyle w:val="Header"/>
      <w:jc w:val="center"/>
    </w:pPr>
    <w:r>
      <w:rPr>
        <w:rFonts w:ascii="Times New Roman" w:hAnsi="Times New Roman"/>
        <w:noProof/>
        <w:color w:val="1F497D"/>
        <w:sz w:val="24"/>
        <w:szCs w:val="24"/>
        <w:lang w:eastAsia="en-GB"/>
      </w:rPr>
      <w:drawing>
        <wp:anchor distT="0" distB="0" distL="114300" distR="114300" simplePos="0" relativeHeight="251659264" behindDoc="1" locked="0" layoutInCell="1" allowOverlap="1" wp14:anchorId="19CB72F6" wp14:editId="6C94FA52">
          <wp:simplePos x="0" y="0"/>
          <wp:positionH relativeFrom="margin">
            <wp:posOffset>1771650</wp:posOffset>
          </wp:positionH>
          <wp:positionV relativeFrom="paragraph">
            <wp:posOffset>-295910</wp:posOffset>
          </wp:positionV>
          <wp:extent cx="2105025" cy="657225"/>
          <wp:effectExtent l="0" t="0" r="9525" b="9525"/>
          <wp:wrapTight wrapText="bothSides">
            <wp:wrapPolygon edited="0">
              <wp:start x="0" y="0"/>
              <wp:lineTo x="0" y="21287"/>
              <wp:lineTo x="21502" y="21287"/>
              <wp:lineTo x="21502" y="0"/>
              <wp:lineTo x="0" y="0"/>
            </wp:wrapPolygon>
          </wp:wrapTight>
          <wp:docPr id="4" name="Picture 4" descr="cid:image001.jpg@01D945EB.B04B5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45EB.B04B5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074"/>
    <w:multiLevelType w:val="multilevel"/>
    <w:tmpl w:val="7316899C"/>
    <w:lvl w:ilvl="0">
      <w:start w:val="1"/>
      <w:numFmt w:val="decimal"/>
      <w:lvlText w:val="%1."/>
      <w:lvlJc w:val="left"/>
      <w:pPr>
        <w:ind w:left="420" w:hanging="420"/>
      </w:pPr>
      <w:rPr>
        <w:rFonts w:hint="default"/>
      </w:rPr>
    </w:lvl>
    <w:lvl w:ilvl="1">
      <w:start w:val="1"/>
      <w:numFmt w:val="decimal"/>
      <w:lvlText w:val="%1.%2."/>
      <w:lvlJc w:val="left"/>
      <w:pPr>
        <w:ind w:left="559" w:hanging="4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7116"/>
    <w:multiLevelType w:val="hybridMultilevel"/>
    <w:tmpl w:val="E15C4B40"/>
    <w:lvl w:ilvl="0" w:tplc="F54C058A">
      <w:numFmt w:val="bullet"/>
      <w:lvlText w:val="-"/>
      <w:lvlJc w:val="left"/>
      <w:pPr>
        <w:ind w:left="180" w:hanging="360"/>
      </w:pPr>
      <w:rPr>
        <w:rFonts w:ascii="Calibri" w:eastAsia="Calibri" w:hAnsi="Calibri" w:cs="Aria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19632DB4"/>
    <w:multiLevelType w:val="singleLevel"/>
    <w:tmpl w:val="C3040822"/>
    <w:lvl w:ilvl="0">
      <w:numFmt w:val="bullet"/>
      <w:lvlText w:val="-"/>
      <w:lvlJc w:val="left"/>
      <w:pPr>
        <w:tabs>
          <w:tab w:val="num" w:pos="567"/>
        </w:tabs>
        <w:ind w:left="567" w:hanging="397"/>
      </w:pPr>
      <w:rPr>
        <w:rFonts w:hint="default"/>
      </w:rPr>
    </w:lvl>
  </w:abstractNum>
  <w:abstractNum w:abstractNumId="5" w15:restartNumberingAfterBreak="0">
    <w:nsid w:val="1F856C8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D237E5"/>
    <w:multiLevelType w:val="hybridMultilevel"/>
    <w:tmpl w:val="01A0C95A"/>
    <w:lvl w:ilvl="0" w:tplc="EC528F14">
      <w:start w:val="2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9" w15:restartNumberingAfterBreak="0">
    <w:nsid w:val="29E44B4A"/>
    <w:multiLevelType w:val="hybridMultilevel"/>
    <w:tmpl w:val="8E802DCE"/>
    <w:lvl w:ilvl="0" w:tplc="EC528F14">
      <w:start w:val="2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1CC185B"/>
    <w:multiLevelType w:val="hybridMultilevel"/>
    <w:tmpl w:val="055E3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306C0"/>
    <w:multiLevelType w:val="hybridMultilevel"/>
    <w:tmpl w:val="A5D8D5E8"/>
    <w:lvl w:ilvl="0" w:tplc="DFECF1D6">
      <w:start w:val="2"/>
      <w:numFmt w:val="decimal"/>
      <w:lvlText w:val="%1."/>
      <w:lvlJc w:val="left"/>
      <w:pPr>
        <w:tabs>
          <w:tab w:val="num" w:pos="720"/>
        </w:tabs>
        <w:ind w:left="720" w:hanging="360"/>
      </w:pPr>
      <w:rPr>
        <w:rFonts w:hint="default"/>
      </w:rPr>
    </w:lvl>
    <w:lvl w:ilvl="1" w:tplc="55C84E9A">
      <w:numFmt w:val="none"/>
      <w:lvlText w:val=""/>
      <w:lvlJc w:val="left"/>
      <w:pPr>
        <w:tabs>
          <w:tab w:val="num" w:pos="360"/>
        </w:tabs>
      </w:pPr>
    </w:lvl>
    <w:lvl w:ilvl="2" w:tplc="BCA240E4">
      <w:numFmt w:val="none"/>
      <w:lvlText w:val=""/>
      <w:lvlJc w:val="left"/>
      <w:pPr>
        <w:tabs>
          <w:tab w:val="num" w:pos="360"/>
        </w:tabs>
      </w:pPr>
    </w:lvl>
    <w:lvl w:ilvl="3" w:tplc="D0B6708C">
      <w:numFmt w:val="none"/>
      <w:lvlText w:val=""/>
      <w:lvlJc w:val="left"/>
      <w:pPr>
        <w:tabs>
          <w:tab w:val="num" w:pos="360"/>
        </w:tabs>
      </w:pPr>
    </w:lvl>
    <w:lvl w:ilvl="4" w:tplc="3104C90E">
      <w:numFmt w:val="none"/>
      <w:lvlText w:val=""/>
      <w:lvlJc w:val="left"/>
      <w:pPr>
        <w:tabs>
          <w:tab w:val="num" w:pos="360"/>
        </w:tabs>
      </w:pPr>
    </w:lvl>
    <w:lvl w:ilvl="5" w:tplc="9E0A899A">
      <w:numFmt w:val="none"/>
      <w:lvlText w:val=""/>
      <w:lvlJc w:val="left"/>
      <w:pPr>
        <w:tabs>
          <w:tab w:val="num" w:pos="360"/>
        </w:tabs>
      </w:pPr>
    </w:lvl>
    <w:lvl w:ilvl="6" w:tplc="436883C2">
      <w:numFmt w:val="none"/>
      <w:lvlText w:val=""/>
      <w:lvlJc w:val="left"/>
      <w:pPr>
        <w:tabs>
          <w:tab w:val="num" w:pos="360"/>
        </w:tabs>
      </w:pPr>
    </w:lvl>
    <w:lvl w:ilvl="7" w:tplc="278807BA">
      <w:numFmt w:val="none"/>
      <w:lvlText w:val=""/>
      <w:lvlJc w:val="left"/>
      <w:pPr>
        <w:tabs>
          <w:tab w:val="num" w:pos="360"/>
        </w:tabs>
      </w:pPr>
    </w:lvl>
    <w:lvl w:ilvl="8" w:tplc="C8169614">
      <w:numFmt w:val="none"/>
      <w:lvlText w:val=""/>
      <w:lvlJc w:val="left"/>
      <w:pPr>
        <w:tabs>
          <w:tab w:val="num" w:pos="360"/>
        </w:tabs>
      </w:pPr>
    </w:lvl>
  </w:abstractNum>
  <w:abstractNum w:abstractNumId="12" w15:restartNumberingAfterBreak="0">
    <w:nsid w:val="41256DB2"/>
    <w:multiLevelType w:val="singleLevel"/>
    <w:tmpl w:val="C3040822"/>
    <w:lvl w:ilvl="0">
      <w:numFmt w:val="bullet"/>
      <w:lvlText w:val="-"/>
      <w:lvlJc w:val="left"/>
      <w:pPr>
        <w:tabs>
          <w:tab w:val="num" w:pos="567"/>
        </w:tabs>
        <w:ind w:left="567" w:hanging="397"/>
      </w:pPr>
      <w:rPr>
        <w:rFonts w:hint="default"/>
      </w:rPr>
    </w:lvl>
  </w:abstractNum>
  <w:abstractNum w:abstractNumId="13" w15:restartNumberingAfterBreak="0">
    <w:nsid w:val="4A613648"/>
    <w:multiLevelType w:val="multilevel"/>
    <w:tmpl w:val="B9A0B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F8F7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24892"/>
    <w:multiLevelType w:val="multilevel"/>
    <w:tmpl w:val="DFBA8FD0"/>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B13EB"/>
    <w:multiLevelType w:val="hybridMultilevel"/>
    <w:tmpl w:val="30A8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E4303"/>
    <w:multiLevelType w:val="hybridMultilevel"/>
    <w:tmpl w:val="34A03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83924"/>
    <w:multiLevelType w:val="multilevel"/>
    <w:tmpl w:val="AC9C7248"/>
    <w:lvl w:ilvl="0">
      <w:start w:val="1"/>
      <w:numFmt w:val="decimal"/>
      <w:lvlText w:val="%1"/>
      <w:lvlJc w:val="left"/>
      <w:pPr>
        <w:ind w:left="574" w:hanging="432"/>
      </w:pPr>
    </w:lvl>
    <w:lvl w:ilvl="1">
      <w:start w:val="1"/>
      <w:numFmt w:val="decimal"/>
      <w:lvlText w:val="%1.%2"/>
      <w:lvlJc w:val="left"/>
      <w:pPr>
        <w:ind w:left="718"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0A2DFA"/>
    <w:multiLevelType w:val="hybridMultilevel"/>
    <w:tmpl w:val="05C0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83161AF"/>
    <w:multiLevelType w:val="multilevel"/>
    <w:tmpl w:val="AC9C7248"/>
    <w:lvl w:ilvl="0">
      <w:start w:val="1"/>
      <w:numFmt w:val="decimal"/>
      <w:lvlText w:val="%1"/>
      <w:lvlJc w:val="left"/>
      <w:pPr>
        <w:ind w:left="574" w:hanging="432"/>
      </w:pPr>
    </w:lvl>
    <w:lvl w:ilvl="1">
      <w:start w:val="1"/>
      <w:numFmt w:val="decimal"/>
      <w:lvlText w:val="%1.%2"/>
      <w:lvlJc w:val="left"/>
      <w:pPr>
        <w:ind w:left="718"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F54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4D1A78"/>
    <w:multiLevelType w:val="multilevel"/>
    <w:tmpl w:val="9F5E5B04"/>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0F0AE7"/>
    <w:multiLevelType w:val="hybridMultilevel"/>
    <w:tmpl w:val="CEA05B8C"/>
    <w:lvl w:ilvl="0" w:tplc="F54C058A">
      <w:numFmt w:val="bullet"/>
      <w:lvlText w:val="-"/>
      <w:lvlJc w:val="left"/>
      <w:pPr>
        <w:ind w:left="938" w:hanging="360"/>
      </w:pPr>
      <w:rPr>
        <w:rFonts w:ascii="Calibri" w:eastAsia="Calibri" w:hAnsi="Calibri" w:cs="Arial" w:hint="default"/>
      </w:rPr>
    </w:lvl>
    <w:lvl w:ilvl="1" w:tplc="08090003" w:tentative="1">
      <w:start w:val="1"/>
      <w:numFmt w:val="bullet"/>
      <w:lvlText w:val="o"/>
      <w:lvlJc w:val="left"/>
      <w:pPr>
        <w:ind w:left="2198" w:hanging="360"/>
      </w:pPr>
      <w:rPr>
        <w:rFonts w:ascii="Courier New" w:hAnsi="Courier New" w:cs="Courier New" w:hint="default"/>
      </w:rPr>
    </w:lvl>
    <w:lvl w:ilvl="2" w:tplc="08090005" w:tentative="1">
      <w:start w:val="1"/>
      <w:numFmt w:val="bullet"/>
      <w:lvlText w:val=""/>
      <w:lvlJc w:val="left"/>
      <w:pPr>
        <w:ind w:left="2918" w:hanging="360"/>
      </w:pPr>
      <w:rPr>
        <w:rFonts w:ascii="Wingdings" w:hAnsi="Wingdings" w:hint="default"/>
      </w:rPr>
    </w:lvl>
    <w:lvl w:ilvl="3" w:tplc="08090001" w:tentative="1">
      <w:start w:val="1"/>
      <w:numFmt w:val="bullet"/>
      <w:lvlText w:val=""/>
      <w:lvlJc w:val="left"/>
      <w:pPr>
        <w:ind w:left="3638" w:hanging="360"/>
      </w:pPr>
      <w:rPr>
        <w:rFonts w:ascii="Symbol" w:hAnsi="Symbol" w:hint="default"/>
      </w:rPr>
    </w:lvl>
    <w:lvl w:ilvl="4" w:tplc="08090003" w:tentative="1">
      <w:start w:val="1"/>
      <w:numFmt w:val="bullet"/>
      <w:lvlText w:val="o"/>
      <w:lvlJc w:val="left"/>
      <w:pPr>
        <w:ind w:left="4358" w:hanging="360"/>
      </w:pPr>
      <w:rPr>
        <w:rFonts w:ascii="Courier New" w:hAnsi="Courier New" w:cs="Courier New" w:hint="default"/>
      </w:rPr>
    </w:lvl>
    <w:lvl w:ilvl="5" w:tplc="08090005" w:tentative="1">
      <w:start w:val="1"/>
      <w:numFmt w:val="bullet"/>
      <w:lvlText w:val=""/>
      <w:lvlJc w:val="left"/>
      <w:pPr>
        <w:ind w:left="5078" w:hanging="360"/>
      </w:pPr>
      <w:rPr>
        <w:rFonts w:ascii="Wingdings" w:hAnsi="Wingdings" w:hint="default"/>
      </w:rPr>
    </w:lvl>
    <w:lvl w:ilvl="6" w:tplc="08090001" w:tentative="1">
      <w:start w:val="1"/>
      <w:numFmt w:val="bullet"/>
      <w:lvlText w:val=""/>
      <w:lvlJc w:val="left"/>
      <w:pPr>
        <w:ind w:left="5798" w:hanging="360"/>
      </w:pPr>
      <w:rPr>
        <w:rFonts w:ascii="Symbol" w:hAnsi="Symbol" w:hint="default"/>
      </w:rPr>
    </w:lvl>
    <w:lvl w:ilvl="7" w:tplc="08090003" w:tentative="1">
      <w:start w:val="1"/>
      <w:numFmt w:val="bullet"/>
      <w:lvlText w:val="o"/>
      <w:lvlJc w:val="left"/>
      <w:pPr>
        <w:ind w:left="6518" w:hanging="360"/>
      </w:pPr>
      <w:rPr>
        <w:rFonts w:ascii="Courier New" w:hAnsi="Courier New" w:cs="Courier New" w:hint="default"/>
      </w:rPr>
    </w:lvl>
    <w:lvl w:ilvl="8" w:tplc="08090005" w:tentative="1">
      <w:start w:val="1"/>
      <w:numFmt w:val="bullet"/>
      <w:lvlText w:val=""/>
      <w:lvlJc w:val="left"/>
      <w:pPr>
        <w:ind w:left="7238" w:hanging="360"/>
      </w:pPr>
      <w:rPr>
        <w:rFonts w:ascii="Wingdings" w:hAnsi="Wingdings" w:hint="default"/>
      </w:rPr>
    </w:lvl>
  </w:abstractNum>
  <w:abstractNum w:abstractNumId="27" w15:restartNumberingAfterBreak="0">
    <w:nsid w:val="714B1C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616607"/>
    <w:multiLevelType w:val="multilevel"/>
    <w:tmpl w:val="9F5E5B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364688"/>
    <w:multiLevelType w:val="hybridMultilevel"/>
    <w:tmpl w:val="3E54ABB8"/>
    <w:lvl w:ilvl="0" w:tplc="BAC00294">
      <w:start w:val="1"/>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6"/>
  </w:num>
  <w:num w:numId="4">
    <w:abstractNumId w:val="18"/>
  </w:num>
  <w:num w:numId="5">
    <w:abstractNumId w:val="21"/>
  </w:num>
  <w:num w:numId="6">
    <w:abstractNumId w:val="1"/>
  </w:num>
  <w:num w:numId="7">
    <w:abstractNumId w:val="3"/>
  </w:num>
  <w:num w:numId="8">
    <w:abstractNumId w:val="29"/>
  </w:num>
  <w:num w:numId="9">
    <w:abstractNumId w:val="23"/>
  </w:num>
  <w:num w:numId="10">
    <w:abstractNumId w:val="11"/>
  </w:num>
  <w:num w:numId="11">
    <w:abstractNumId w:val="7"/>
  </w:num>
  <w:num w:numId="12">
    <w:abstractNumId w:val="2"/>
  </w:num>
  <w:num w:numId="13">
    <w:abstractNumId w:val="13"/>
  </w:num>
  <w:num w:numId="14">
    <w:abstractNumId w:val="9"/>
  </w:num>
  <w:num w:numId="15">
    <w:abstractNumId w:val="26"/>
  </w:num>
  <w:num w:numId="16">
    <w:abstractNumId w:val="12"/>
  </w:num>
  <w:num w:numId="17">
    <w:abstractNumId w:val="4"/>
  </w:num>
  <w:num w:numId="18">
    <w:abstractNumId w:val="28"/>
    <w:lvlOverride w:ilvl="0">
      <w:startOverride w:val="8"/>
    </w:lvlOverride>
    <w:lvlOverride w:ilvl="1">
      <w:startOverride w:val="3"/>
    </w:lvlOverride>
  </w:num>
  <w:num w:numId="19">
    <w:abstractNumId w:val="27"/>
  </w:num>
  <w:num w:numId="20">
    <w:abstractNumId w:val="30"/>
  </w:num>
  <w:num w:numId="21">
    <w:abstractNumId w:val="15"/>
  </w:num>
  <w:num w:numId="22">
    <w:abstractNumId w:val="25"/>
  </w:num>
  <w:num w:numId="23">
    <w:abstractNumId w:val="14"/>
  </w:num>
  <w:num w:numId="24">
    <w:abstractNumId w:val="24"/>
  </w:num>
  <w:num w:numId="25">
    <w:abstractNumId w:val="28"/>
  </w:num>
  <w:num w:numId="26">
    <w:abstractNumId w:val="17"/>
  </w:num>
  <w:num w:numId="27">
    <w:abstractNumId w:val="16"/>
  </w:num>
  <w:num w:numId="28">
    <w:abstractNumId w:val="10"/>
  </w:num>
  <w:num w:numId="29">
    <w:abstractNumId w:val="20"/>
  </w:num>
  <w:num w:numId="30">
    <w:abstractNumId w:val="19"/>
  </w:num>
  <w:num w:numId="31">
    <w:abstractNumId w:val="5"/>
  </w:num>
  <w:num w:numId="32">
    <w:abstractNumId w:val="22"/>
  </w:num>
  <w:num w:numId="33">
    <w:abstractNumId w:val="28"/>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1C86"/>
    <w:rsid w:val="00026286"/>
    <w:rsid w:val="00032DBE"/>
    <w:rsid w:val="00034AC5"/>
    <w:rsid w:val="00044242"/>
    <w:rsid w:val="000504E5"/>
    <w:rsid w:val="00052422"/>
    <w:rsid w:val="00057C11"/>
    <w:rsid w:val="00060AD1"/>
    <w:rsid w:val="00064170"/>
    <w:rsid w:val="00066163"/>
    <w:rsid w:val="00072494"/>
    <w:rsid w:val="000827A2"/>
    <w:rsid w:val="00087F26"/>
    <w:rsid w:val="00095230"/>
    <w:rsid w:val="00097EA8"/>
    <w:rsid w:val="000A0B19"/>
    <w:rsid w:val="000A76A1"/>
    <w:rsid w:val="000B0793"/>
    <w:rsid w:val="000B36CF"/>
    <w:rsid w:val="000B42F0"/>
    <w:rsid w:val="000C0731"/>
    <w:rsid w:val="000C61A5"/>
    <w:rsid w:val="000D38E2"/>
    <w:rsid w:val="000E3C67"/>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76F52"/>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6C4"/>
    <w:rsid w:val="00207EB9"/>
    <w:rsid w:val="002117D2"/>
    <w:rsid w:val="00213711"/>
    <w:rsid w:val="00213920"/>
    <w:rsid w:val="00222F3B"/>
    <w:rsid w:val="00226B76"/>
    <w:rsid w:val="002313FD"/>
    <w:rsid w:val="00232131"/>
    <w:rsid w:val="0023348C"/>
    <w:rsid w:val="00235CBF"/>
    <w:rsid w:val="00236D3F"/>
    <w:rsid w:val="002461CE"/>
    <w:rsid w:val="00251F24"/>
    <w:rsid w:val="0026060D"/>
    <w:rsid w:val="002616D0"/>
    <w:rsid w:val="0026390E"/>
    <w:rsid w:val="00270A09"/>
    <w:rsid w:val="00274D35"/>
    <w:rsid w:val="00282F57"/>
    <w:rsid w:val="002868ED"/>
    <w:rsid w:val="00291642"/>
    <w:rsid w:val="00293644"/>
    <w:rsid w:val="00294F68"/>
    <w:rsid w:val="0029501B"/>
    <w:rsid w:val="002A1AEC"/>
    <w:rsid w:val="002A2C42"/>
    <w:rsid w:val="002A5312"/>
    <w:rsid w:val="002B0388"/>
    <w:rsid w:val="002B331E"/>
    <w:rsid w:val="002B6BF6"/>
    <w:rsid w:val="002B776E"/>
    <w:rsid w:val="002C6929"/>
    <w:rsid w:val="002C69B7"/>
    <w:rsid w:val="002C6B17"/>
    <w:rsid w:val="002D0606"/>
    <w:rsid w:val="002D09D0"/>
    <w:rsid w:val="002D5366"/>
    <w:rsid w:val="002E048F"/>
    <w:rsid w:val="002E1706"/>
    <w:rsid w:val="002E2695"/>
    <w:rsid w:val="003015C6"/>
    <w:rsid w:val="00302E24"/>
    <w:rsid w:val="00310EE7"/>
    <w:rsid w:val="00311C4C"/>
    <w:rsid w:val="003138BF"/>
    <w:rsid w:val="003139A9"/>
    <w:rsid w:val="00314F6B"/>
    <w:rsid w:val="00316BD4"/>
    <w:rsid w:val="0032755E"/>
    <w:rsid w:val="003275A9"/>
    <w:rsid w:val="00330D67"/>
    <w:rsid w:val="0033340C"/>
    <w:rsid w:val="00333ACF"/>
    <w:rsid w:val="00342014"/>
    <w:rsid w:val="00342C79"/>
    <w:rsid w:val="00351A8A"/>
    <w:rsid w:val="00352927"/>
    <w:rsid w:val="00361B08"/>
    <w:rsid w:val="0036286E"/>
    <w:rsid w:val="00363D41"/>
    <w:rsid w:val="003641AE"/>
    <w:rsid w:val="00370193"/>
    <w:rsid w:val="00375448"/>
    <w:rsid w:val="00375CCC"/>
    <w:rsid w:val="003765F8"/>
    <w:rsid w:val="003778C4"/>
    <w:rsid w:val="00377ECE"/>
    <w:rsid w:val="00384467"/>
    <w:rsid w:val="003867D9"/>
    <w:rsid w:val="00387951"/>
    <w:rsid w:val="003A0390"/>
    <w:rsid w:val="003A36E2"/>
    <w:rsid w:val="003A76BC"/>
    <w:rsid w:val="003B0CDA"/>
    <w:rsid w:val="003B0E2F"/>
    <w:rsid w:val="003C6A2D"/>
    <w:rsid w:val="003D1982"/>
    <w:rsid w:val="003D2DDB"/>
    <w:rsid w:val="003D65B7"/>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04BFF"/>
    <w:rsid w:val="004074D6"/>
    <w:rsid w:val="00410AEE"/>
    <w:rsid w:val="004151BF"/>
    <w:rsid w:val="00426C07"/>
    <w:rsid w:val="00432F33"/>
    <w:rsid w:val="00433EDE"/>
    <w:rsid w:val="004514BC"/>
    <w:rsid w:val="004545A0"/>
    <w:rsid w:val="004554A7"/>
    <w:rsid w:val="00456A83"/>
    <w:rsid w:val="00460366"/>
    <w:rsid w:val="00463614"/>
    <w:rsid w:val="0046489C"/>
    <w:rsid w:val="00466734"/>
    <w:rsid w:val="00467403"/>
    <w:rsid w:val="00472D7E"/>
    <w:rsid w:val="004839A6"/>
    <w:rsid w:val="0049070F"/>
    <w:rsid w:val="00495EE2"/>
    <w:rsid w:val="00497198"/>
    <w:rsid w:val="004A0E9F"/>
    <w:rsid w:val="004A7D46"/>
    <w:rsid w:val="004B1CF0"/>
    <w:rsid w:val="004B757C"/>
    <w:rsid w:val="004C3653"/>
    <w:rsid w:val="004D6957"/>
    <w:rsid w:val="004D6D1F"/>
    <w:rsid w:val="004E2F86"/>
    <w:rsid w:val="004E6D44"/>
    <w:rsid w:val="004F2F13"/>
    <w:rsid w:val="00511E7B"/>
    <w:rsid w:val="00513AA1"/>
    <w:rsid w:val="00516D11"/>
    <w:rsid w:val="00520E7E"/>
    <w:rsid w:val="00522907"/>
    <w:rsid w:val="00524269"/>
    <w:rsid w:val="005242F4"/>
    <w:rsid w:val="00525B00"/>
    <w:rsid w:val="00526915"/>
    <w:rsid w:val="005274F3"/>
    <w:rsid w:val="00535BC4"/>
    <w:rsid w:val="0053608A"/>
    <w:rsid w:val="00536108"/>
    <w:rsid w:val="005406BA"/>
    <w:rsid w:val="00545BB5"/>
    <w:rsid w:val="00546C0D"/>
    <w:rsid w:val="00552751"/>
    <w:rsid w:val="00555618"/>
    <w:rsid w:val="005665C6"/>
    <w:rsid w:val="00572BC9"/>
    <w:rsid w:val="00575F69"/>
    <w:rsid w:val="005776AC"/>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557C"/>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1306"/>
    <w:rsid w:val="0066376B"/>
    <w:rsid w:val="00666BE7"/>
    <w:rsid w:val="00667943"/>
    <w:rsid w:val="00667AED"/>
    <w:rsid w:val="006738D8"/>
    <w:rsid w:val="00673AFA"/>
    <w:rsid w:val="00675189"/>
    <w:rsid w:val="006801B5"/>
    <w:rsid w:val="006802FD"/>
    <w:rsid w:val="006818B5"/>
    <w:rsid w:val="0068353D"/>
    <w:rsid w:val="00683D0D"/>
    <w:rsid w:val="006862B1"/>
    <w:rsid w:val="0069331D"/>
    <w:rsid w:val="0069533C"/>
    <w:rsid w:val="00695BD9"/>
    <w:rsid w:val="006963F6"/>
    <w:rsid w:val="00696C71"/>
    <w:rsid w:val="006A0E47"/>
    <w:rsid w:val="006A42BC"/>
    <w:rsid w:val="006A7A02"/>
    <w:rsid w:val="006B0416"/>
    <w:rsid w:val="006B32C8"/>
    <w:rsid w:val="006B3D04"/>
    <w:rsid w:val="006D27BA"/>
    <w:rsid w:val="006D358E"/>
    <w:rsid w:val="006D5A6D"/>
    <w:rsid w:val="006D73B1"/>
    <w:rsid w:val="006F55A3"/>
    <w:rsid w:val="00707265"/>
    <w:rsid w:val="007074EA"/>
    <w:rsid w:val="00710683"/>
    <w:rsid w:val="00710DC4"/>
    <w:rsid w:val="00714C53"/>
    <w:rsid w:val="007161BF"/>
    <w:rsid w:val="00720B1A"/>
    <w:rsid w:val="00722EE8"/>
    <w:rsid w:val="00726996"/>
    <w:rsid w:val="007300CA"/>
    <w:rsid w:val="007334C2"/>
    <w:rsid w:val="007341A4"/>
    <w:rsid w:val="007402EB"/>
    <w:rsid w:val="00740DFD"/>
    <w:rsid w:val="00741B48"/>
    <w:rsid w:val="007453DF"/>
    <w:rsid w:val="007551BE"/>
    <w:rsid w:val="00755A96"/>
    <w:rsid w:val="00770DF8"/>
    <w:rsid w:val="00775C3F"/>
    <w:rsid w:val="00787A95"/>
    <w:rsid w:val="00790D68"/>
    <w:rsid w:val="00791ABB"/>
    <w:rsid w:val="00793220"/>
    <w:rsid w:val="007951D9"/>
    <w:rsid w:val="00795B49"/>
    <w:rsid w:val="007962A3"/>
    <w:rsid w:val="007A6C49"/>
    <w:rsid w:val="007B3C9F"/>
    <w:rsid w:val="007B7412"/>
    <w:rsid w:val="007C133A"/>
    <w:rsid w:val="007C2330"/>
    <w:rsid w:val="007C6135"/>
    <w:rsid w:val="007D0F93"/>
    <w:rsid w:val="007D6DFB"/>
    <w:rsid w:val="007E08A6"/>
    <w:rsid w:val="007E09D7"/>
    <w:rsid w:val="007F08F7"/>
    <w:rsid w:val="00802690"/>
    <w:rsid w:val="00807379"/>
    <w:rsid w:val="00817856"/>
    <w:rsid w:val="00830198"/>
    <w:rsid w:val="0083183F"/>
    <w:rsid w:val="00840493"/>
    <w:rsid w:val="008408A9"/>
    <w:rsid w:val="00841DA0"/>
    <w:rsid w:val="00842AE9"/>
    <w:rsid w:val="0084342D"/>
    <w:rsid w:val="00846804"/>
    <w:rsid w:val="008472E8"/>
    <w:rsid w:val="0086094E"/>
    <w:rsid w:val="00864A31"/>
    <w:rsid w:val="00870618"/>
    <w:rsid w:val="00876A8E"/>
    <w:rsid w:val="008A3D92"/>
    <w:rsid w:val="008B637E"/>
    <w:rsid w:val="008B678F"/>
    <w:rsid w:val="008C2B0C"/>
    <w:rsid w:val="008C2C0E"/>
    <w:rsid w:val="008C373D"/>
    <w:rsid w:val="008D0184"/>
    <w:rsid w:val="008D56DC"/>
    <w:rsid w:val="008E094B"/>
    <w:rsid w:val="008E302D"/>
    <w:rsid w:val="008E4CB3"/>
    <w:rsid w:val="008F1B1D"/>
    <w:rsid w:val="008F2C32"/>
    <w:rsid w:val="0091748C"/>
    <w:rsid w:val="0092065D"/>
    <w:rsid w:val="00931610"/>
    <w:rsid w:val="009318EC"/>
    <w:rsid w:val="00934FDB"/>
    <w:rsid w:val="00942976"/>
    <w:rsid w:val="0095575E"/>
    <w:rsid w:val="00963D13"/>
    <w:rsid w:val="00964066"/>
    <w:rsid w:val="00971E73"/>
    <w:rsid w:val="00972630"/>
    <w:rsid w:val="00984655"/>
    <w:rsid w:val="0098496B"/>
    <w:rsid w:val="00984EEE"/>
    <w:rsid w:val="009860CF"/>
    <w:rsid w:val="00986239"/>
    <w:rsid w:val="009906CB"/>
    <w:rsid w:val="009914BB"/>
    <w:rsid w:val="00994007"/>
    <w:rsid w:val="009A073C"/>
    <w:rsid w:val="009A0A99"/>
    <w:rsid w:val="009A1E07"/>
    <w:rsid w:val="009A71AA"/>
    <w:rsid w:val="009B1884"/>
    <w:rsid w:val="009B3D22"/>
    <w:rsid w:val="009B41D5"/>
    <w:rsid w:val="009C1D4B"/>
    <w:rsid w:val="009C593B"/>
    <w:rsid w:val="009D34B3"/>
    <w:rsid w:val="009D45D3"/>
    <w:rsid w:val="009E08D0"/>
    <w:rsid w:val="009E136A"/>
    <w:rsid w:val="009E23F2"/>
    <w:rsid w:val="009E39A7"/>
    <w:rsid w:val="009E4C79"/>
    <w:rsid w:val="009E7292"/>
    <w:rsid w:val="009E7C15"/>
    <w:rsid w:val="009F006B"/>
    <w:rsid w:val="009F1195"/>
    <w:rsid w:val="009F157A"/>
    <w:rsid w:val="009F4151"/>
    <w:rsid w:val="009F415C"/>
    <w:rsid w:val="00A00156"/>
    <w:rsid w:val="00A039AB"/>
    <w:rsid w:val="00A17A71"/>
    <w:rsid w:val="00A21481"/>
    <w:rsid w:val="00A220B4"/>
    <w:rsid w:val="00A224F9"/>
    <w:rsid w:val="00A23B41"/>
    <w:rsid w:val="00A2485E"/>
    <w:rsid w:val="00A2552C"/>
    <w:rsid w:val="00A2644A"/>
    <w:rsid w:val="00A30922"/>
    <w:rsid w:val="00A31A18"/>
    <w:rsid w:val="00A41367"/>
    <w:rsid w:val="00A46647"/>
    <w:rsid w:val="00A471F8"/>
    <w:rsid w:val="00A50C7C"/>
    <w:rsid w:val="00A57E17"/>
    <w:rsid w:val="00A64AE8"/>
    <w:rsid w:val="00A65AFD"/>
    <w:rsid w:val="00A66402"/>
    <w:rsid w:val="00A71868"/>
    <w:rsid w:val="00A72A38"/>
    <w:rsid w:val="00A7452F"/>
    <w:rsid w:val="00A82843"/>
    <w:rsid w:val="00A83DBC"/>
    <w:rsid w:val="00A8427D"/>
    <w:rsid w:val="00A84560"/>
    <w:rsid w:val="00A92014"/>
    <w:rsid w:val="00A922DE"/>
    <w:rsid w:val="00A943AF"/>
    <w:rsid w:val="00A94DA7"/>
    <w:rsid w:val="00AA0B1F"/>
    <w:rsid w:val="00AA2AC1"/>
    <w:rsid w:val="00AA34DA"/>
    <w:rsid w:val="00AA52C3"/>
    <w:rsid w:val="00AA6CA1"/>
    <w:rsid w:val="00AB462E"/>
    <w:rsid w:val="00AB4DC8"/>
    <w:rsid w:val="00AB54E3"/>
    <w:rsid w:val="00AC07BA"/>
    <w:rsid w:val="00AC12A1"/>
    <w:rsid w:val="00AC5A15"/>
    <w:rsid w:val="00AD2298"/>
    <w:rsid w:val="00AD670C"/>
    <w:rsid w:val="00AE08FA"/>
    <w:rsid w:val="00AE2AFE"/>
    <w:rsid w:val="00AE520C"/>
    <w:rsid w:val="00AE7298"/>
    <w:rsid w:val="00AF28CD"/>
    <w:rsid w:val="00AF3AF5"/>
    <w:rsid w:val="00AF667C"/>
    <w:rsid w:val="00AF7736"/>
    <w:rsid w:val="00B01C20"/>
    <w:rsid w:val="00B1299F"/>
    <w:rsid w:val="00B157C6"/>
    <w:rsid w:val="00B15DD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A1F12"/>
    <w:rsid w:val="00BA7605"/>
    <w:rsid w:val="00BA7FF6"/>
    <w:rsid w:val="00BB1739"/>
    <w:rsid w:val="00BB1822"/>
    <w:rsid w:val="00BB7F1F"/>
    <w:rsid w:val="00BD12DF"/>
    <w:rsid w:val="00BD1E36"/>
    <w:rsid w:val="00BD4F93"/>
    <w:rsid w:val="00BD768E"/>
    <w:rsid w:val="00BE0106"/>
    <w:rsid w:val="00BE097D"/>
    <w:rsid w:val="00BE16E0"/>
    <w:rsid w:val="00BE233E"/>
    <w:rsid w:val="00BE2FED"/>
    <w:rsid w:val="00BF2A56"/>
    <w:rsid w:val="00BF3F29"/>
    <w:rsid w:val="00BF6920"/>
    <w:rsid w:val="00C07B33"/>
    <w:rsid w:val="00C13D8D"/>
    <w:rsid w:val="00C14A40"/>
    <w:rsid w:val="00C22496"/>
    <w:rsid w:val="00C25DA6"/>
    <w:rsid w:val="00C31861"/>
    <w:rsid w:val="00C321E0"/>
    <w:rsid w:val="00C36688"/>
    <w:rsid w:val="00C41B51"/>
    <w:rsid w:val="00C42E74"/>
    <w:rsid w:val="00C471B1"/>
    <w:rsid w:val="00C473FA"/>
    <w:rsid w:val="00C47EBA"/>
    <w:rsid w:val="00C50039"/>
    <w:rsid w:val="00C510A6"/>
    <w:rsid w:val="00C536FB"/>
    <w:rsid w:val="00C576A1"/>
    <w:rsid w:val="00C66088"/>
    <w:rsid w:val="00C701AA"/>
    <w:rsid w:val="00C75E7D"/>
    <w:rsid w:val="00C77264"/>
    <w:rsid w:val="00C77431"/>
    <w:rsid w:val="00C804D8"/>
    <w:rsid w:val="00C80A35"/>
    <w:rsid w:val="00C81DC6"/>
    <w:rsid w:val="00C8303E"/>
    <w:rsid w:val="00C87254"/>
    <w:rsid w:val="00C91C59"/>
    <w:rsid w:val="00C93DFA"/>
    <w:rsid w:val="00CA50D8"/>
    <w:rsid w:val="00CB1D62"/>
    <w:rsid w:val="00CB20D6"/>
    <w:rsid w:val="00CB21E3"/>
    <w:rsid w:val="00CB50F5"/>
    <w:rsid w:val="00CC30A2"/>
    <w:rsid w:val="00CC5D60"/>
    <w:rsid w:val="00CC76B3"/>
    <w:rsid w:val="00CD0E3B"/>
    <w:rsid w:val="00CD13A1"/>
    <w:rsid w:val="00CE1189"/>
    <w:rsid w:val="00CE4F43"/>
    <w:rsid w:val="00CE508A"/>
    <w:rsid w:val="00CE6A86"/>
    <w:rsid w:val="00CE6FDF"/>
    <w:rsid w:val="00CF0434"/>
    <w:rsid w:val="00CF6C2B"/>
    <w:rsid w:val="00D0459D"/>
    <w:rsid w:val="00D13865"/>
    <w:rsid w:val="00D175D4"/>
    <w:rsid w:val="00D2216E"/>
    <w:rsid w:val="00D22D08"/>
    <w:rsid w:val="00D24E02"/>
    <w:rsid w:val="00D3021A"/>
    <w:rsid w:val="00D34D63"/>
    <w:rsid w:val="00D366AC"/>
    <w:rsid w:val="00D6642D"/>
    <w:rsid w:val="00D7638C"/>
    <w:rsid w:val="00D765DB"/>
    <w:rsid w:val="00D8237E"/>
    <w:rsid w:val="00D8557A"/>
    <w:rsid w:val="00D859E9"/>
    <w:rsid w:val="00D908CA"/>
    <w:rsid w:val="00D929A8"/>
    <w:rsid w:val="00D96364"/>
    <w:rsid w:val="00DA1D2E"/>
    <w:rsid w:val="00DA5B70"/>
    <w:rsid w:val="00DA6817"/>
    <w:rsid w:val="00DA771D"/>
    <w:rsid w:val="00DB4D48"/>
    <w:rsid w:val="00DB5484"/>
    <w:rsid w:val="00DB6E4A"/>
    <w:rsid w:val="00DD191B"/>
    <w:rsid w:val="00DD620C"/>
    <w:rsid w:val="00DE432D"/>
    <w:rsid w:val="00DE7B34"/>
    <w:rsid w:val="00DF0A69"/>
    <w:rsid w:val="00E04667"/>
    <w:rsid w:val="00E05803"/>
    <w:rsid w:val="00E05E91"/>
    <w:rsid w:val="00E06FA0"/>
    <w:rsid w:val="00E0743F"/>
    <w:rsid w:val="00E11750"/>
    <w:rsid w:val="00E20672"/>
    <w:rsid w:val="00E257BF"/>
    <w:rsid w:val="00E2621A"/>
    <w:rsid w:val="00E27AE5"/>
    <w:rsid w:val="00E36DE9"/>
    <w:rsid w:val="00E4173F"/>
    <w:rsid w:val="00E44968"/>
    <w:rsid w:val="00E455E6"/>
    <w:rsid w:val="00E45981"/>
    <w:rsid w:val="00E50CAD"/>
    <w:rsid w:val="00E51EB1"/>
    <w:rsid w:val="00E54431"/>
    <w:rsid w:val="00E54F52"/>
    <w:rsid w:val="00E55156"/>
    <w:rsid w:val="00E63C94"/>
    <w:rsid w:val="00E65438"/>
    <w:rsid w:val="00E668DA"/>
    <w:rsid w:val="00E82D33"/>
    <w:rsid w:val="00E9050D"/>
    <w:rsid w:val="00E909C0"/>
    <w:rsid w:val="00E94B1B"/>
    <w:rsid w:val="00E96F79"/>
    <w:rsid w:val="00E971A2"/>
    <w:rsid w:val="00EA6CE0"/>
    <w:rsid w:val="00EB2B35"/>
    <w:rsid w:val="00EC2212"/>
    <w:rsid w:val="00EC3EE1"/>
    <w:rsid w:val="00EC43E9"/>
    <w:rsid w:val="00ED1704"/>
    <w:rsid w:val="00ED1B8A"/>
    <w:rsid w:val="00ED3837"/>
    <w:rsid w:val="00ED52C6"/>
    <w:rsid w:val="00ED5700"/>
    <w:rsid w:val="00EE31D5"/>
    <w:rsid w:val="00EE33C2"/>
    <w:rsid w:val="00EE5E17"/>
    <w:rsid w:val="00EF0775"/>
    <w:rsid w:val="00EF2DD7"/>
    <w:rsid w:val="00EF3B9E"/>
    <w:rsid w:val="00EF42EA"/>
    <w:rsid w:val="00F05055"/>
    <w:rsid w:val="00F055DD"/>
    <w:rsid w:val="00F111A0"/>
    <w:rsid w:val="00F13F0D"/>
    <w:rsid w:val="00F250E3"/>
    <w:rsid w:val="00F2696B"/>
    <w:rsid w:val="00F27215"/>
    <w:rsid w:val="00F318C1"/>
    <w:rsid w:val="00F37AA5"/>
    <w:rsid w:val="00F405F1"/>
    <w:rsid w:val="00F40BEA"/>
    <w:rsid w:val="00F40CD2"/>
    <w:rsid w:val="00F42BB1"/>
    <w:rsid w:val="00F4636F"/>
    <w:rsid w:val="00F53385"/>
    <w:rsid w:val="00F53731"/>
    <w:rsid w:val="00F61BCF"/>
    <w:rsid w:val="00F62970"/>
    <w:rsid w:val="00F63D99"/>
    <w:rsid w:val="00F67402"/>
    <w:rsid w:val="00F67D5E"/>
    <w:rsid w:val="00F76FC2"/>
    <w:rsid w:val="00F83F3B"/>
    <w:rsid w:val="00F96541"/>
    <w:rsid w:val="00FA1682"/>
    <w:rsid w:val="00FA1BDC"/>
    <w:rsid w:val="00FA37DB"/>
    <w:rsid w:val="00FA5916"/>
    <w:rsid w:val="00FB3089"/>
    <w:rsid w:val="00FB5D46"/>
    <w:rsid w:val="00FB6152"/>
    <w:rsid w:val="00FB75CB"/>
    <w:rsid w:val="00FB7F3A"/>
    <w:rsid w:val="00FC0E59"/>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3C6E54"/>
  <w15:docId w15:val="{616C27F1-EB81-4E9A-A023-970ABBE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spacing w:before="240" w:after="120"/>
      <w:outlineLvl w:val="0"/>
    </w:pPr>
    <w:rPr>
      <w:rFonts w:eastAsia="Times New Roman"/>
      <w:b/>
      <w:bCs/>
      <w:sz w:val="26"/>
      <w:szCs w:val="28"/>
    </w:rPr>
  </w:style>
  <w:style w:type="paragraph" w:styleId="Heading2">
    <w:name w:val="heading 2"/>
    <w:basedOn w:val="Normal"/>
    <w:link w:val="Heading2Char"/>
    <w:qFormat/>
    <w:rsid w:val="008A3D92"/>
    <w:pPr>
      <w:keepNext/>
      <w:keepLines/>
      <w:spacing w:before="60" w:after="60"/>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outlineLvl w:val="2"/>
    </w:pPr>
  </w:style>
  <w:style w:type="paragraph" w:styleId="Heading4">
    <w:name w:val="heading 4"/>
    <w:basedOn w:val="Normal"/>
    <w:next w:val="Normal"/>
    <w:qFormat/>
    <w:rsid w:val="007341A4"/>
    <w:pPr>
      <w:keepNext/>
      <w:keepLines/>
      <w:spacing w:before="60" w:after="60"/>
      <w:outlineLvl w:val="3"/>
    </w:pPr>
    <w:rPr>
      <w:rFonts w:eastAsia="Times New Roman"/>
      <w:bCs/>
      <w:iCs/>
    </w:rPr>
  </w:style>
  <w:style w:type="paragraph" w:styleId="Heading5">
    <w:name w:val="heading 5"/>
    <w:basedOn w:val="Normal"/>
    <w:next w:val="Normal"/>
    <w:qFormat/>
    <w:rsid w:val="00456A83"/>
    <w:pPr>
      <w:keepNext/>
      <w:keepLines/>
      <w:spacing w:before="200"/>
      <w:outlineLvl w:val="4"/>
    </w:pPr>
    <w:rPr>
      <w:rFonts w:eastAsia="Times New Roman"/>
      <w:color w:val="000000" w:themeColor="text1"/>
    </w:rPr>
  </w:style>
  <w:style w:type="paragraph" w:styleId="Heading6">
    <w:name w:val="heading 6"/>
    <w:basedOn w:val="Normal"/>
    <w:next w:val="Normal"/>
    <w:rsid w:val="00456A83"/>
    <w:pPr>
      <w:keepNext/>
      <w:keepLines/>
      <w:spacing w:before="200"/>
      <w:outlineLvl w:val="5"/>
    </w:pPr>
    <w:rPr>
      <w:rFonts w:eastAsia="Times New Roman"/>
      <w:iCs/>
      <w:color w:val="000000" w:themeColor="text1"/>
    </w:rPr>
  </w:style>
  <w:style w:type="paragraph" w:styleId="Heading7">
    <w:name w:val="heading 7"/>
    <w:basedOn w:val="Normal"/>
    <w:next w:val="Normal"/>
    <w:rsid w:val="00456A83"/>
    <w:pPr>
      <w:keepNext/>
      <w:keepLines/>
      <w:spacing w:before="200"/>
      <w:outlineLvl w:val="6"/>
    </w:pPr>
    <w:rPr>
      <w:rFonts w:eastAsia="Times New Roman"/>
      <w:i/>
      <w:iCs/>
      <w:color w:val="404040"/>
    </w:rPr>
  </w:style>
  <w:style w:type="paragraph" w:styleId="Heading8">
    <w:name w:val="heading 8"/>
    <w:basedOn w:val="Normal"/>
    <w:next w:val="Normal"/>
    <w:rsid w:val="00F318C1"/>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9B64F.1E2B0D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2130-B0BE-4BA8-85F9-3EF5F3DD9738}">
  <ds:schemaRefs>
    <ds:schemaRef ds:uri="http://schemas.microsoft.com/office/2006/metadata/properties"/>
    <ds:schemaRef ds:uri="7fceb87c-3f61-42fe-b1e4-49acaeff980c"/>
    <ds:schemaRef ds:uri="http://schemas.openxmlformats.org/package/2006/metadata/core-properties"/>
    <ds:schemaRef ds:uri="http://purl.org/dc/terms/"/>
    <ds:schemaRef ds:uri="cdf05235-cd6c-4364-9660-cb1b31c9b652"/>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AEBD2CB-4ABF-4EBF-A29F-0BA7EB1CEB47}">
  <ds:schemaRefs>
    <ds:schemaRef ds:uri="http://schemas.microsoft.com/sharepoint/v3/contenttype/forms"/>
  </ds:schemaRefs>
</ds:datastoreItem>
</file>

<file path=customXml/itemProps3.xml><?xml version="1.0" encoding="utf-8"?>
<ds:datastoreItem xmlns:ds="http://schemas.openxmlformats.org/officeDocument/2006/customXml" ds:itemID="{571DF88B-F28B-48AC-988E-C45A67E3C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04BF4-374D-41F7-84B2-D7B9DE5D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23</TotalTime>
  <Pages>5</Pages>
  <Words>1238</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Feversham College</Company>
  <LinksUpToDate>false</LinksUpToDate>
  <CharactersWithSpaces>8288</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9</cp:revision>
  <cp:lastPrinted>2019-10-22T09:01:00Z</cp:lastPrinted>
  <dcterms:created xsi:type="dcterms:W3CDTF">2021-11-15T10:01:00Z</dcterms:created>
  <dcterms:modified xsi:type="dcterms:W3CDTF">2024-11-20T11:03:00Z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