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4DC9" w:rsidRPr="00C95E2D" w:rsidRDefault="00A94DC9" w:rsidP="00AB0A6D">
      <w:pPr>
        <w:jc w:val="center"/>
        <w:outlineLvl w:val="0"/>
        <w:rPr>
          <w:rFonts w:asciiTheme="minorHAnsi" w:hAnsiTheme="minorHAnsi" w:cstheme="minorHAnsi"/>
          <w:b/>
        </w:rPr>
      </w:pPr>
      <w:r w:rsidRPr="00C95E2D">
        <w:rPr>
          <w:rFonts w:asciiTheme="minorHAnsi" w:hAnsiTheme="minorHAnsi" w:cstheme="minorHAnsi"/>
          <w:b/>
        </w:rPr>
        <w:t xml:space="preserve">Class teacher </w:t>
      </w:r>
    </w:p>
    <w:p w:rsidR="00A94DC9" w:rsidRPr="00C95E2D" w:rsidRDefault="00A94DC9" w:rsidP="00AB0A6D">
      <w:pPr>
        <w:jc w:val="center"/>
        <w:outlineLvl w:val="0"/>
        <w:rPr>
          <w:rFonts w:asciiTheme="minorHAnsi" w:hAnsiTheme="minorHAnsi" w:cstheme="minorHAnsi"/>
          <w:b/>
        </w:rPr>
      </w:pPr>
      <w:r w:rsidRPr="00C95E2D">
        <w:rPr>
          <w:rFonts w:asciiTheme="minorHAnsi" w:hAnsiTheme="minorHAnsi" w:cstheme="minorHAnsi"/>
          <w:b/>
        </w:rPr>
        <w:t>Person Specification</w:t>
      </w:r>
    </w:p>
    <w:p w:rsidR="00A94DC9" w:rsidRDefault="00A94DC9" w:rsidP="00F76CA4">
      <w:pPr>
        <w:jc w:val="center"/>
        <w:rPr>
          <w:rFonts w:asciiTheme="minorHAnsi" w:hAnsiTheme="minorHAnsi" w:cstheme="minorHAnsi"/>
          <w:b/>
        </w:rPr>
      </w:pPr>
    </w:p>
    <w:p w:rsidR="00C95E2D" w:rsidRPr="00C95E2D" w:rsidRDefault="00C95E2D" w:rsidP="00F76CA4">
      <w:pPr>
        <w:jc w:val="center"/>
        <w:rPr>
          <w:rFonts w:asciiTheme="minorHAnsi" w:hAnsiTheme="minorHAnsi" w:cstheme="minorHAns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25"/>
        <w:gridCol w:w="1275"/>
        <w:gridCol w:w="1128"/>
      </w:tblGrid>
      <w:tr w:rsidR="00A94DC9" w:rsidRPr="00C95E2D" w:rsidTr="00C77E1D">
        <w:tc>
          <w:tcPr>
            <w:tcW w:w="7225" w:type="dxa"/>
          </w:tcPr>
          <w:p w:rsidR="00A94DC9" w:rsidRPr="00C95E2D" w:rsidRDefault="00A94DC9" w:rsidP="00435AA3">
            <w:pPr>
              <w:rPr>
                <w:rFonts w:asciiTheme="minorHAnsi" w:hAnsiTheme="minorHAnsi" w:cstheme="minorHAnsi"/>
              </w:rPr>
            </w:pPr>
            <w:r w:rsidRPr="00C95E2D">
              <w:rPr>
                <w:rFonts w:asciiTheme="minorHAnsi" w:hAnsiTheme="minorHAnsi" w:cstheme="minorHAnsi"/>
              </w:rPr>
              <w:t xml:space="preserve">Key: E = Essential              </w:t>
            </w:r>
            <w:r w:rsidR="00B62D20">
              <w:rPr>
                <w:rFonts w:asciiTheme="minorHAnsi" w:hAnsiTheme="minorHAnsi" w:cstheme="minorHAnsi"/>
              </w:rPr>
              <w:t xml:space="preserve">       </w:t>
            </w:r>
            <w:r w:rsidR="00B62D20" w:rsidRPr="00C95E2D">
              <w:rPr>
                <w:rFonts w:asciiTheme="minorHAnsi" w:hAnsiTheme="minorHAnsi" w:cstheme="minorHAnsi"/>
              </w:rPr>
              <w:t xml:space="preserve">D = Desirable              </w:t>
            </w:r>
          </w:p>
          <w:p w:rsidR="00A94DC9" w:rsidRPr="00C95E2D" w:rsidRDefault="00A94DC9" w:rsidP="00B62D20">
            <w:pPr>
              <w:rPr>
                <w:rFonts w:asciiTheme="minorHAnsi" w:hAnsiTheme="minorHAnsi" w:cstheme="minorHAnsi"/>
              </w:rPr>
            </w:pPr>
            <w:r w:rsidRPr="00C95E2D">
              <w:rPr>
                <w:rFonts w:asciiTheme="minorHAnsi" w:hAnsiTheme="minorHAnsi" w:cstheme="minorHAnsi"/>
              </w:rPr>
              <w:t xml:space="preserve">       </w:t>
            </w:r>
            <w:r w:rsidR="00B62D20">
              <w:rPr>
                <w:rFonts w:asciiTheme="minorHAnsi" w:hAnsiTheme="minorHAnsi" w:cstheme="minorHAnsi"/>
              </w:rPr>
              <w:t xml:space="preserve"> </w:t>
            </w:r>
            <w:r w:rsidR="00B62D20" w:rsidRPr="00B62D20">
              <w:rPr>
                <w:rFonts w:asciiTheme="minorHAnsi" w:hAnsiTheme="minorHAnsi" w:cstheme="minorHAnsi"/>
              </w:rPr>
              <w:t>A = Application Form</w:t>
            </w:r>
            <w:r w:rsidRPr="00C95E2D">
              <w:rPr>
                <w:rFonts w:asciiTheme="minorHAnsi" w:hAnsiTheme="minorHAnsi" w:cstheme="minorHAnsi"/>
              </w:rPr>
              <w:t xml:space="preserve"> </w:t>
            </w:r>
            <w:r w:rsidR="00B62D20">
              <w:rPr>
                <w:rFonts w:asciiTheme="minorHAnsi" w:hAnsiTheme="minorHAnsi" w:cstheme="minorHAnsi"/>
              </w:rPr>
              <w:t xml:space="preserve">      </w:t>
            </w:r>
            <w:r w:rsidRPr="00C95E2D">
              <w:rPr>
                <w:rFonts w:asciiTheme="minorHAnsi" w:hAnsiTheme="minorHAnsi" w:cstheme="minorHAnsi"/>
              </w:rPr>
              <w:t>I  = Interview</w:t>
            </w:r>
            <w:r w:rsidR="00B62D20">
              <w:rPr>
                <w:rFonts w:asciiTheme="minorHAnsi" w:hAnsiTheme="minorHAnsi" w:cstheme="minorHAnsi"/>
              </w:rPr>
              <w:t xml:space="preserve"> </w:t>
            </w:r>
            <w:r w:rsidRPr="00C95E2D">
              <w:rPr>
                <w:rFonts w:asciiTheme="minorHAnsi" w:hAnsiTheme="minorHAnsi" w:cstheme="minorHAnsi"/>
              </w:rPr>
              <w:t xml:space="preserve">    </w:t>
            </w:r>
            <w:r w:rsidR="00C95E2D">
              <w:rPr>
                <w:rFonts w:asciiTheme="minorHAnsi" w:hAnsiTheme="minorHAnsi" w:cstheme="minorHAnsi"/>
              </w:rPr>
              <w:t xml:space="preserve">  </w:t>
            </w:r>
            <w:r w:rsidRPr="00C95E2D">
              <w:rPr>
                <w:rFonts w:asciiTheme="minorHAnsi" w:hAnsiTheme="minorHAnsi" w:cstheme="minorHAnsi"/>
              </w:rPr>
              <w:t xml:space="preserve">R = Reference </w:t>
            </w:r>
          </w:p>
        </w:tc>
        <w:tc>
          <w:tcPr>
            <w:tcW w:w="1275" w:type="dxa"/>
          </w:tcPr>
          <w:p w:rsidR="00A94DC9" w:rsidRPr="00C95E2D" w:rsidRDefault="00A94DC9" w:rsidP="009E0D53">
            <w:pPr>
              <w:jc w:val="center"/>
              <w:rPr>
                <w:rFonts w:asciiTheme="minorHAnsi" w:hAnsiTheme="minorHAnsi" w:cstheme="minorHAnsi"/>
              </w:rPr>
            </w:pPr>
            <w:r w:rsidRPr="00C95E2D">
              <w:rPr>
                <w:rFonts w:asciiTheme="minorHAnsi" w:hAnsiTheme="minorHAnsi" w:cstheme="minorHAnsi"/>
              </w:rPr>
              <w:t>Essential or Desirable</w:t>
            </w:r>
          </w:p>
        </w:tc>
        <w:tc>
          <w:tcPr>
            <w:tcW w:w="1128" w:type="dxa"/>
          </w:tcPr>
          <w:p w:rsidR="00A94DC9" w:rsidRPr="00C95E2D" w:rsidRDefault="00A94DC9" w:rsidP="009E0D53">
            <w:pPr>
              <w:jc w:val="center"/>
              <w:rPr>
                <w:rFonts w:asciiTheme="minorHAnsi" w:hAnsiTheme="minorHAnsi" w:cstheme="minorHAnsi"/>
              </w:rPr>
            </w:pPr>
            <w:r w:rsidRPr="00C95E2D">
              <w:rPr>
                <w:rFonts w:asciiTheme="minorHAnsi" w:hAnsiTheme="minorHAnsi" w:cstheme="minorHAnsi"/>
              </w:rPr>
              <w:t>How this will be tested</w:t>
            </w:r>
          </w:p>
        </w:tc>
      </w:tr>
      <w:tr w:rsidR="00A94DC9" w:rsidRPr="00C95E2D" w:rsidTr="00C77E1D">
        <w:tc>
          <w:tcPr>
            <w:tcW w:w="7225" w:type="dxa"/>
          </w:tcPr>
          <w:p w:rsidR="00A94DC9" w:rsidRPr="00C95E2D" w:rsidRDefault="00A94DC9" w:rsidP="00C95E2D">
            <w:pPr>
              <w:rPr>
                <w:rFonts w:asciiTheme="minorHAnsi" w:hAnsiTheme="minorHAnsi" w:cstheme="minorHAnsi"/>
                <w:b/>
              </w:rPr>
            </w:pPr>
            <w:r w:rsidRPr="00C95E2D">
              <w:rPr>
                <w:rFonts w:asciiTheme="minorHAnsi" w:hAnsiTheme="minorHAnsi" w:cstheme="minorHAnsi"/>
                <w:b/>
              </w:rPr>
              <w:t>Qualifications, Education and Knowledge</w:t>
            </w:r>
          </w:p>
          <w:p w:rsidR="00A94DC9" w:rsidRPr="00C95E2D" w:rsidRDefault="00A94DC9" w:rsidP="0043386C">
            <w:pPr>
              <w:rPr>
                <w:rFonts w:asciiTheme="minorHAnsi" w:hAnsiTheme="minorHAnsi" w:cstheme="minorHAnsi"/>
              </w:rPr>
            </w:pPr>
            <w:r w:rsidRPr="00C95E2D">
              <w:rPr>
                <w:rFonts w:asciiTheme="minorHAnsi" w:hAnsiTheme="minorHAnsi" w:cstheme="minorHAnsi"/>
              </w:rPr>
              <w:t xml:space="preserve">1.1 </w:t>
            </w:r>
            <w:r w:rsidR="00C95E2D">
              <w:rPr>
                <w:rFonts w:asciiTheme="minorHAnsi" w:hAnsiTheme="minorHAnsi" w:cstheme="minorHAnsi"/>
              </w:rPr>
              <w:t xml:space="preserve">  </w:t>
            </w:r>
            <w:r w:rsidRPr="00C95E2D">
              <w:rPr>
                <w:rFonts w:asciiTheme="minorHAnsi" w:hAnsiTheme="minorHAnsi" w:cstheme="minorHAnsi"/>
              </w:rPr>
              <w:t xml:space="preserve">Qualified </w:t>
            </w:r>
            <w:r w:rsidR="00C95E2D">
              <w:rPr>
                <w:rFonts w:asciiTheme="minorHAnsi" w:hAnsiTheme="minorHAnsi" w:cstheme="minorHAnsi"/>
              </w:rPr>
              <w:t>Teacher S</w:t>
            </w:r>
            <w:r w:rsidRPr="00C95E2D">
              <w:rPr>
                <w:rFonts w:asciiTheme="minorHAnsi" w:hAnsiTheme="minorHAnsi" w:cstheme="minorHAnsi"/>
              </w:rPr>
              <w:t>tatus</w:t>
            </w:r>
            <w:r w:rsidR="005716CD">
              <w:rPr>
                <w:rFonts w:asciiTheme="minorHAnsi" w:hAnsiTheme="minorHAnsi" w:cstheme="minorHAnsi"/>
              </w:rPr>
              <w:t>.</w:t>
            </w:r>
          </w:p>
          <w:p w:rsidR="00A94DC9" w:rsidRDefault="00A94DC9" w:rsidP="00C95E2D">
            <w:pPr>
              <w:rPr>
                <w:rFonts w:asciiTheme="minorHAnsi" w:hAnsiTheme="minorHAnsi" w:cstheme="minorHAnsi"/>
              </w:rPr>
            </w:pPr>
            <w:r w:rsidRPr="00C95E2D">
              <w:rPr>
                <w:rFonts w:asciiTheme="minorHAnsi" w:hAnsiTheme="minorHAnsi" w:cstheme="minorHAnsi"/>
              </w:rPr>
              <w:t>1.2   A degree or equivalent qualification</w:t>
            </w:r>
            <w:r w:rsidR="005716CD">
              <w:rPr>
                <w:rFonts w:asciiTheme="minorHAnsi" w:hAnsiTheme="minorHAnsi" w:cstheme="minorHAnsi"/>
              </w:rPr>
              <w:t>.</w:t>
            </w:r>
          </w:p>
          <w:p w:rsidR="00C95E2D" w:rsidRPr="00C95E2D" w:rsidRDefault="00C95E2D" w:rsidP="00C95E2D">
            <w:pPr>
              <w:rPr>
                <w:rFonts w:asciiTheme="minorHAnsi" w:hAnsiTheme="minorHAnsi" w:cstheme="minorHAnsi"/>
              </w:rPr>
            </w:pPr>
          </w:p>
        </w:tc>
        <w:tc>
          <w:tcPr>
            <w:tcW w:w="1275" w:type="dxa"/>
          </w:tcPr>
          <w:p w:rsidR="00C77E1D" w:rsidRDefault="00C77E1D" w:rsidP="009E0D53">
            <w:pPr>
              <w:jc w:val="center"/>
              <w:rPr>
                <w:rFonts w:asciiTheme="minorHAnsi" w:hAnsiTheme="minorHAnsi" w:cstheme="minorHAnsi"/>
              </w:rPr>
            </w:pPr>
          </w:p>
          <w:p w:rsidR="00A94DC9" w:rsidRPr="00C95E2D" w:rsidRDefault="00A94DC9" w:rsidP="009E0D53">
            <w:pPr>
              <w:jc w:val="center"/>
              <w:rPr>
                <w:rFonts w:asciiTheme="minorHAnsi" w:hAnsiTheme="minorHAnsi" w:cstheme="minorHAnsi"/>
              </w:rPr>
            </w:pPr>
            <w:r w:rsidRPr="00C95E2D">
              <w:rPr>
                <w:rFonts w:asciiTheme="minorHAnsi" w:hAnsiTheme="minorHAnsi" w:cstheme="minorHAnsi"/>
              </w:rPr>
              <w:t>E</w:t>
            </w:r>
          </w:p>
          <w:p w:rsidR="00A94DC9" w:rsidRDefault="00A94DC9" w:rsidP="00C95E2D">
            <w:pPr>
              <w:jc w:val="center"/>
              <w:rPr>
                <w:rFonts w:asciiTheme="minorHAnsi" w:hAnsiTheme="minorHAnsi" w:cstheme="minorHAnsi"/>
              </w:rPr>
            </w:pPr>
            <w:r w:rsidRPr="00C95E2D">
              <w:rPr>
                <w:rFonts w:asciiTheme="minorHAnsi" w:hAnsiTheme="minorHAnsi" w:cstheme="minorHAnsi"/>
              </w:rPr>
              <w:t>E</w:t>
            </w:r>
          </w:p>
          <w:p w:rsidR="00C95E2D" w:rsidRPr="00C95E2D" w:rsidRDefault="00C95E2D" w:rsidP="00C95E2D">
            <w:pPr>
              <w:jc w:val="center"/>
              <w:rPr>
                <w:rFonts w:asciiTheme="minorHAnsi" w:hAnsiTheme="minorHAnsi" w:cstheme="minorHAnsi"/>
              </w:rPr>
            </w:pPr>
          </w:p>
        </w:tc>
        <w:tc>
          <w:tcPr>
            <w:tcW w:w="1128" w:type="dxa"/>
          </w:tcPr>
          <w:p w:rsidR="00A94DC9" w:rsidRPr="00C95E2D" w:rsidRDefault="00A94DC9" w:rsidP="009E0D53">
            <w:pPr>
              <w:jc w:val="center"/>
              <w:rPr>
                <w:rFonts w:asciiTheme="minorHAnsi" w:hAnsiTheme="minorHAnsi" w:cstheme="minorHAnsi"/>
              </w:rPr>
            </w:pPr>
          </w:p>
          <w:p w:rsidR="00A94DC9" w:rsidRPr="00C95E2D" w:rsidRDefault="00A94DC9" w:rsidP="009E0D53">
            <w:pPr>
              <w:jc w:val="center"/>
              <w:rPr>
                <w:rFonts w:asciiTheme="minorHAnsi" w:hAnsiTheme="minorHAnsi" w:cstheme="minorHAnsi"/>
              </w:rPr>
            </w:pPr>
            <w:r w:rsidRPr="00C95E2D">
              <w:rPr>
                <w:rFonts w:asciiTheme="minorHAnsi" w:hAnsiTheme="minorHAnsi" w:cstheme="minorHAnsi"/>
              </w:rPr>
              <w:t>A</w:t>
            </w:r>
          </w:p>
          <w:p w:rsidR="00A94DC9" w:rsidRPr="00C95E2D" w:rsidRDefault="00A94DC9" w:rsidP="00C95E2D">
            <w:pPr>
              <w:jc w:val="center"/>
              <w:rPr>
                <w:rFonts w:asciiTheme="minorHAnsi" w:hAnsiTheme="minorHAnsi" w:cstheme="minorHAnsi"/>
              </w:rPr>
            </w:pPr>
            <w:r w:rsidRPr="00C95E2D">
              <w:rPr>
                <w:rFonts w:asciiTheme="minorHAnsi" w:hAnsiTheme="minorHAnsi" w:cstheme="minorHAnsi"/>
              </w:rPr>
              <w:t>A</w:t>
            </w:r>
          </w:p>
        </w:tc>
      </w:tr>
      <w:tr w:rsidR="00A94DC9" w:rsidRPr="00C95E2D" w:rsidTr="00C77E1D">
        <w:tc>
          <w:tcPr>
            <w:tcW w:w="7225" w:type="dxa"/>
          </w:tcPr>
          <w:p w:rsidR="00A94DC9" w:rsidRDefault="00A94DC9" w:rsidP="0043386C">
            <w:pPr>
              <w:rPr>
                <w:rFonts w:asciiTheme="minorHAnsi" w:hAnsiTheme="minorHAnsi" w:cstheme="minorHAnsi"/>
                <w:b/>
              </w:rPr>
            </w:pPr>
            <w:r w:rsidRPr="00C95E2D">
              <w:rPr>
                <w:rFonts w:asciiTheme="minorHAnsi" w:hAnsiTheme="minorHAnsi" w:cstheme="minorHAnsi"/>
                <w:b/>
              </w:rPr>
              <w:t>Experience</w:t>
            </w:r>
          </w:p>
          <w:p w:rsidR="00A94DC9" w:rsidRPr="00C95E2D" w:rsidRDefault="00A94DC9" w:rsidP="00DA011C">
            <w:pPr>
              <w:numPr>
                <w:ilvl w:val="1"/>
                <w:numId w:val="1"/>
              </w:numPr>
              <w:rPr>
                <w:rFonts w:asciiTheme="minorHAnsi" w:hAnsiTheme="minorHAnsi" w:cstheme="minorHAnsi"/>
              </w:rPr>
            </w:pPr>
            <w:r w:rsidRPr="00C95E2D">
              <w:rPr>
                <w:rFonts w:asciiTheme="minorHAnsi" w:hAnsiTheme="minorHAnsi" w:cstheme="minorHAnsi"/>
              </w:rPr>
              <w:t xml:space="preserve">Proven effectiveness </w:t>
            </w:r>
            <w:r w:rsidR="00C77E1D">
              <w:rPr>
                <w:rFonts w:asciiTheme="minorHAnsi" w:hAnsiTheme="minorHAnsi" w:cstheme="minorHAnsi"/>
              </w:rPr>
              <w:t>in a classroom</w:t>
            </w:r>
            <w:r w:rsidR="000E170C">
              <w:rPr>
                <w:rFonts w:asciiTheme="minorHAnsi" w:hAnsiTheme="minorHAnsi" w:cstheme="minorHAnsi"/>
              </w:rPr>
              <w:t xml:space="preserve"> environment</w:t>
            </w:r>
            <w:r w:rsidR="005716CD">
              <w:rPr>
                <w:rFonts w:asciiTheme="minorHAnsi" w:hAnsiTheme="minorHAnsi" w:cstheme="minorHAnsi"/>
              </w:rPr>
              <w:t>.</w:t>
            </w:r>
          </w:p>
          <w:p w:rsidR="00A94DC9" w:rsidRDefault="00A94DC9" w:rsidP="009E0D53">
            <w:pPr>
              <w:numPr>
                <w:ilvl w:val="1"/>
                <w:numId w:val="1"/>
              </w:numPr>
              <w:rPr>
                <w:rFonts w:asciiTheme="minorHAnsi" w:hAnsiTheme="minorHAnsi" w:cstheme="minorHAnsi"/>
              </w:rPr>
            </w:pPr>
            <w:r w:rsidRPr="00C95E2D">
              <w:rPr>
                <w:rFonts w:asciiTheme="minorHAnsi" w:hAnsiTheme="minorHAnsi" w:cstheme="minorHAnsi"/>
              </w:rPr>
              <w:t>Experience of working effectively with colleagues, pupils and parents.</w:t>
            </w:r>
          </w:p>
          <w:p w:rsidR="00C95E2D" w:rsidRPr="00C95E2D" w:rsidRDefault="00C95E2D" w:rsidP="00C95E2D">
            <w:pPr>
              <w:ind w:left="450"/>
              <w:rPr>
                <w:rFonts w:asciiTheme="minorHAnsi" w:hAnsiTheme="minorHAnsi" w:cstheme="minorHAnsi"/>
              </w:rPr>
            </w:pPr>
          </w:p>
        </w:tc>
        <w:tc>
          <w:tcPr>
            <w:tcW w:w="1275" w:type="dxa"/>
          </w:tcPr>
          <w:p w:rsidR="00A94DC9" w:rsidRPr="00C95E2D" w:rsidRDefault="00A94DC9" w:rsidP="009E0D53">
            <w:pPr>
              <w:jc w:val="center"/>
              <w:rPr>
                <w:rFonts w:asciiTheme="minorHAnsi" w:hAnsiTheme="minorHAnsi" w:cstheme="minorHAnsi"/>
                <w:b/>
              </w:rPr>
            </w:pPr>
          </w:p>
          <w:p w:rsidR="00A94DC9" w:rsidRPr="00C95E2D" w:rsidRDefault="00A94DC9" w:rsidP="009E0D53">
            <w:pPr>
              <w:jc w:val="center"/>
              <w:rPr>
                <w:rFonts w:asciiTheme="minorHAnsi" w:hAnsiTheme="minorHAnsi" w:cstheme="minorHAnsi"/>
              </w:rPr>
            </w:pPr>
            <w:r w:rsidRPr="00C95E2D">
              <w:rPr>
                <w:rFonts w:asciiTheme="minorHAnsi" w:hAnsiTheme="minorHAnsi" w:cstheme="minorHAnsi"/>
              </w:rPr>
              <w:t>E</w:t>
            </w:r>
          </w:p>
          <w:p w:rsidR="00A94DC9" w:rsidRPr="00C95E2D" w:rsidRDefault="00A94DC9" w:rsidP="009E0D53">
            <w:pPr>
              <w:jc w:val="center"/>
              <w:rPr>
                <w:rFonts w:asciiTheme="minorHAnsi" w:hAnsiTheme="minorHAnsi" w:cstheme="minorHAnsi"/>
              </w:rPr>
            </w:pPr>
            <w:r w:rsidRPr="00C95E2D">
              <w:rPr>
                <w:rFonts w:asciiTheme="minorHAnsi" w:hAnsiTheme="minorHAnsi" w:cstheme="minorHAnsi"/>
              </w:rPr>
              <w:t>E</w:t>
            </w:r>
          </w:p>
          <w:p w:rsidR="00A94DC9" w:rsidRPr="00C95E2D" w:rsidRDefault="00A94DC9" w:rsidP="00DA011C">
            <w:pPr>
              <w:jc w:val="center"/>
              <w:rPr>
                <w:rFonts w:asciiTheme="minorHAnsi" w:hAnsiTheme="minorHAnsi" w:cstheme="minorHAnsi"/>
              </w:rPr>
            </w:pPr>
          </w:p>
        </w:tc>
        <w:tc>
          <w:tcPr>
            <w:tcW w:w="1128" w:type="dxa"/>
          </w:tcPr>
          <w:p w:rsidR="00A94DC9" w:rsidRPr="00C95E2D" w:rsidRDefault="00A94DC9" w:rsidP="009E0D53">
            <w:pPr>
              <w:jc w:val="center"/>
              <w:rPr>
                <w:rFonts w:asciiTheme="minorHAnsi" w:hAnsiTheme="minorHAnsi" w:cstheme="minorHAnsi"/>
              </w:rPr>
            </w:pPr>
          </w:p>
          <w:p w:rsidR="00A94DC9" w:rsidRPr="00C95E2D" w:rsidRDefault="00A94DC9" w:rsidP="009E0D53">
            <w:pPr>
              <w:jc w:val="center"/>
              <w:rPr>
                <w:rFonts w:asciiTheme="minorHAnsi" w:hAnsiTheme="minorHAnsi" w:cstheme="minorHAnsi"/>
              </w:rPr>
            </w:pPr>
            <w:r w:rsidRPr="00C95E2D">
              <w:rPr>
                <w:rFonts w:asciiTheme="minorHAnsi" w:hAnsiTheme="minorHAnsi" w:cstheme="minorHAnsi"/>
              </w:rPr>
              <w:t>A/I/R</w:t>
            </w:r>
          </w:p>
          <w:p w:rsidR="00A94DC9" w:rsidRPr="00C95E2D" w:rsidRDefault="00A94DC9" w:rsidP="009E0D53">
            <w:pPr>
              <w:jc w:val="center"/>
              <w:rPr>
                <w:rFonts w:asciiTheme="minorHAnsi" w:hAnsiTheme="minorHAnsi" w:cstheme="minorHAnsi"/>
              </w:rPr>
            </w:pPr>
            <w:r w:rsidRPr="00C95E2D">
              <w:rPr>
                <w:rFonts w:asciiTheme="minorHAnsi" w:hAnsiTheme="minorHAnsi" w:cstheme="minorHAnsi"/>
              </w:rPr>
              <w:t>A/R</w:t>
            </w:r>
          </w:p>
          <w:p w:rsidR="00A94DC9" w:rsidRPr="00C95E2D" w:rsidRDefault="00A94DC9" w:rsidP="00DA011C">
            <w:pPr>
              <w:jc w:val="center"/>
              <w:rPr>
                <w:rFonts w:asciiTheme="minorHAnsi" w:hAnsiTheme="minorHAnsi" w:cstheme="minorHAnsi"/>
              </w:rPr>
            </w:pPr>
          </w:p>
        </w:tc>
      </w:tr>
      <w:tr w:rsidR="00A94DC9" w:rsidRPr="00C95E2D" w:rsidTr="00C77E1D">
        <w:tc>
          <w:tcPr>
            <w:tcW w:w="7225" w:type="dxa"/>
          </w:tcPr>
          <w:p w:rsidR="00A94DC9" w:rsidRDefault="00A94DC9" w:rsidP="0043386C">
            <w:pPr>
              <w:rPr>
                <w:rFonts w:asciiTheme="minorHAnsi" w:hAnsiTheme="minorHAnsi" w:cstheme="minorHAnsi"/>
                <w:b/>
              </w:rPr>
            </w:pPr>
            <w:r w:rsidRPr="00C95E2D">
              <w:rPr>
                <w:rFonts w:asciiTheme="minorHAnsi" w:hAnsiTheme="minorHAnsi" w:cstheme="minorHAnsi"/>
                <w:b/>
              </w:rPr>
              <w:t>Knowledge</w:t>
            </w:r>
          </w:p>
          <w:p w:rsidR="00A94DC9" w:rsidRPr="00C95E2D" w:rsidRDefault="00A94DC9" w:rsidP="0043386C">
            <w:pPr>
              <w:rPr>
                <w:rFonts w:asciiTheme="minorHAnsi" w:hAnsiTheme="minorHAnsi" w:cstheme="minorHAnsi"/>
              </w:rPr>
            </w:pPr>
            <w:r w:rsidRPr="00C95E2D">
              <w:rPr>
                <w:rFonts w:asciiTheme="minorHAnsi" w:hAnsiTheme="minorHAnsi" w:cstheme="minorHAnsi"/>
              </w:rPr>
              <w:t xml:space="preserve">3.1  A thorough and up to date knowledge of a range of  </w:t>
            </w:r>
          </w:p>
          <w:p w:rsidR="00A94DC9" w:rsidRPr="00C95E2D" w:rsidRDefault="00A94DC9" w:rsidP="0043386C">
            <w:pPr>
              <w:rPr>
                <w:rFonts w:asciiTheme="minorHAnsi" w:hAnsiTheme="minorHAnsi" w:cstheme="minorHAnsi"/>
              </w:rPr>
            </w:pPr>
            <w:r w:rsidRPr="00C95E2D">
              <w:rPr>
                <w:rFonts w:asciiTheme="minorHAnsi" w:hAnsiTheme="minorHAnsi" w:cstheme="minorHAnsi"/>
              </w:rPr>
              <w:t xml:space="preserve">       </w:t>
            </w:r>
            <w:proofErr w:type="gramStart"/>
            <w:r w:rsidRPr="00C95E2D">
              <w:rPr>
                <w:rFonts w:asciiTheme="minorHAnsi" w:hAnsiTheme="minorHAnsi" w:cstheme="minorHAnsi"/>
              </w:rPr>
              <w:t>teaching</w:t>
            </w:r>
            <w:proofErr w:type="gramEnd"/>
            <w:r w:rsidRPr="00C95E2D">
              <w:rPr>
                <w:rFonts w:asciiTheme="minorHAnsi" w:hAnsiTheme="minorHAnsi" w:cstheme="minorHAnsi"/>
              </w:rPr>
              <w:t>, learning and behaviour management</w:t>
            </w:r>
            <w:r w:rsidR="005716CD">
              <w:rPr>
                <w:rFonts w:asciiTheme="minorHAnsi" w:hAnsiTheme="minorHAnsi" w:cstheme="minorHAnsi"/>
              </w:rPr>
              <w:t>.</w:t>
            </w:r>
          </w:p>
          <w:p w:rsidR="00C77E1D" w:rsidRPr="00C95E2D" w:rsidRDefault="00A94DC9" w:rsidP="0043386C">
            <w:pPr>
              <w:rPr>
                <w:rFonts w:asciiTheme="minorHAnsi" w:hAnsiTheme="minorHAnsi" w:cstheme="minorHAnsi"/>
              </w:rPr>
            </w:pPr>
            <w:r w:rsidRPr="00C95E2D">
              <w:rPr>
                <w:rFonts w:asciiTheme="minorHAnsi" w:hAnsiTheme="minorHAnsi" w:cstheme="minorHAnsi"/>
              </w:rPr>
              <w:t xml:space="preserve">       </w:t>
            </w:r>
            <w:proofErr w:type="gramStart"/>
            <w:r w:rsidRPr="00C95E2D">
              <w:rPr>
                <w:rFonts w:asciiTheme="minorHAnsi" w:hAnsiTheme="minorHAnsi" w:cstheme="minorHAnsi"/>
              </w:rPr>
              <w:t>strategies</w:t>
            </w:r>
            <w:proofErr w:type="gramEnd"/>
            <w:r w:rsidRPr="00C95E2D">
              <w:rPr>
                <w:rFonts w:asciiTheme="minorHAnsi" w:hAnsiTheme="minorHAnsi" w:cstheme="minorHAnsi"/>
              </w:rPr>
              <w:t xml:space="preserve"> and how to implement them effectively.</w:t>
            </w:r>
          </w:p>
          <w:p w:rsidR="00A94DC9" w:rsidRPr="00C77E1D" w:rsidRDefault="00A94DC9" w:rsidP="002C771A">
            <w:pPr>
              <w:numPr>
                <w:ilvl w:val="1"/>
                <w:numId w:val="2"/>
              </w:numPr>
              <w:rPr>
                <w:rFonts w:asciiTheme="minorHAnsi" w:hAnsiTheme="minorHAnsi" w:cstheme="minorHAnsi"/>
              </w:rPr>
            </w:pPr>
            <w:r w:rsidRPr="00C77E1D">
              <w:rPr>
                <w:rFonts w:asciiTheme="minorHAnsi" w:hAnsiTheme="minorHAnsi" w:cstheme="minorHAnsi"/>
              </w:rPr>
              <w:t>A good understanding of the requirements of the</w:t>
            </w:r>
            <w:r w:rsidR="00C77E1D" w:rsidRPr="00C77E1D">
              <w:rPr>
                <w:rFonts w:asciiTheme="minorHAnsi" w:hAnsiTheme="minorHAnsi" w:cstheme="minorHAnsi"/>
              </w:rPr>
              <w:t xml:space="preserve"> </w:t>
            </w:r>
            <w:r w:rsidRPr="00C77E1D">
              <w:rPr>
                <w:rFonts w:asciiTheme="minorHAnsi" w:hAnsiTheme="minorHAnsi" w:cstheme="minorHAnsi"/>
              </w:rPr>
              <w:t xml:space="preserve">national curriculum. </w:t>
            </w:r>
          </w:p>
          <w:p w:rsidR="009306F8" w:rsidRPr="00C95E2D" w:rsidRDefault="00FA649E" w:rsidP="009306F8">
            <w:pPr>
              <w:pStyle w:val="ListParagraph"/>
              <w:numPr>
                <w:ilvl w:val="1"/>
                <w:numId w:val="2"/>
              </w:numPr>
              <w:rPr>
                <w:rFonts w:asciiTheme="minorHAnsi" w:hAnsiTheme="minorHAnsi" w:cstheme="minorHAnsi"/>
              </w:rPr>
            </w:pPr>
            <w:r w:rsidRPr="00C95E2D">
              <w:rPr>
                <w:rFonts w:asciiTheme="minorHAnsi" w:hAnsiTheme="minorHAnsi" w:cstheme="minorHAnsi"/>
              </w:rPr>
              <w:t xml:space="preserve"> A solid understanding of how to teach children to read</w:t>
            </w:r>
            <w:r w:rsidR="005716CD">
              <w:rPr>
                <w:rFonts w:asciiTheme="minorHAnsi" w:hAnsiTheme="minorHAnsi" w:cstheme="minorHAnsi"/>
              </w:rPr>
              <w:t>.</w:t>
            </w:r>
          </w:p>
          <w:p w:rsidR="00A94DC9" w:rsidRPr="00C95E2D" w:rsidRDefault="00A94DC9" w:rsidP="009306F8">
            <w:pPr>
              <w:pStyle w:val="ListParagraph"/>
              <w:numPr>
                <w:ilvl w:val="1"/>
                <w:numId w:val="2"/>
              </w:numPr>
              <w:rPr>
                <w:rFonts w:asciiTheme="minorHAnsi" w:hAnsiTheme="minorHAnsi" w:cstheme="minorHAnsi"/>
              </w:rPr>
            </w:pPr>
            <w:r w:rsidRPr="00C95E2D">
              <w:rPr>
                <w:rFonts w:asciiTheme="minorHAnsi" w:hAnsiTheme="minorHAnsi" w:cstheme="minorHAnsi"/>
              </w:rPr>
              <w:t>An understanding of good assessment practice and the</w:t>
            </w:r>
            <w:r w:rsidR="00C77E1D">
              <w:rPr>
                <w:rFonts w:asciiTheme="minorHAnsi" w:hAnsiTheme="minorHAnsi" w:cstheme="minorHAnsi"/>
              </w:rPr>
              <w:t xml:space="preserve"> </w:t>
            </w:r>
            <w:r w:rsidRPr="00C95E2D">
              <w:rPr>
                <w:rFonts w:asciiTheme="minorHAnsi" w:hAnsiTheme="minorHAnsi" w:cstheme="minorHAnsi"/>
              </w:rPr>
              <w:t>implications for planning and teaching.</w:t>
            </w:r>
          </w:p>
          <w:p w:rsidR="00A94DC9" w:rsidRPr="00C95E2D" w:rsidRDefault="00A94DC9" w:rsidP="009E0D53">
            <w:pPr>
              <w:numPr>
                <w:ilvl w:val="1"/>
                <w:numId w:val="2"/>
              </w:numPr>
              <w:rPr>
                <w:rFonts w:asciiTheme="minorHAnsi" w:hAnsiTheme="minorHAnsi" w:cstheme="minorHAnsi"/>
              </w:rPr>
            </w:pPr>
            <w:r w:rsidRPr="00C95E2D">
              <w:rPr>
                <w:rFonts w:asciiTheme="minorHAnsi" w:hAnsiTheme="minorHAnsi" w:cstheme="minorHAnsi"/>
              </w:rPr>
              <w:t xml:space="preserve">An understanding and commitment to equal opportunities and inclusion. </w:t>
            </w:r>
          </w:p>
          <w:p w:rsidR="00A94DC9" w:rsidRPr="00C95E2D" w:rsidRDefault="00A94DC9" w:rsidP="009E0D53">
            <w:pPr>
              <w:numPr>
                <w:ilvl w:val="1"/>
                <w:numId w:val="2"/>
              </w:numPr>
              <w:rPr>
                <w:rFonts w:asciiTheme="minorHAnsi" w:hAnsiTheme="minorHAnsi" w:cstheme="minorHAnsi"/>
              </w:rPr>
            </w:pPr>
            <w:r w:rsidRPr="00C95E2D">
              <w:rPr>
                <w:rFonts w:asciiTheme="minorHAnsi" w:hAnsiTheme="minorHAnsi" w:cstheme="minorHAnsi"/>
              </w:rPr>
              <w:t>Knowledge of the legal requirements, national policy and guidance on the safeguarding of children.</w:t>
            </w:r>
          </w:p>
          <w:p w:rsidR="00A94DC9" w:rsidRPr="00C95E2D" w:rsidRDefault="00A94DC9" w:rsidP="00567DAC">
            <w:pPr>
              <w:ind w:left="450"/>
              <w:rPr>
                <w:rFonts w:asciiTheme="minorHAnsi" w:hAnsiTheme="minorHAnsi" w:cstheme="minorHAnsi"/>
              </w:rPr>
            </w:pPr>
          </w:p>
        </w:tc>
        <w:tc>
          <w:tcPr>
            <w:tcW w:w="1275" w:type="dxa"/>
          </w:tcPr>
          <w:p w:rsidR="00A94DC9" w:rsidRPr="00C95E2D" w:rsidRDefault="00A94DC9" w:rsidP="009E0D53">
            <w:pPr>
              <w:jc w:val="center"/>
              <w:rPr>
                <w:rFonts w:asciiTheme="minorHAnsi" w:hAnsiTheme="minorHAnsi" w:cstheme="minorHAnsi"/>
              </w:rPr>
            </w:pPr>
          </w:p>
          <w:p w:rsidR="00A94DC9" w:rsidRPr="00C95E2D" w:rsidRDefault="00A94DC9" w:rsidP="009E0D53">
            <w:pPr>
              <w:jc w:val="center"/>
              <w:rPr>
                <w:rFonts w:asciiTheme="minorHAnsi" w:hAnsiTheme="minorHAnsi" w:cstheme="minorHAnsi"/>
              </w:rPr>
            </w:pPr>
            <w:r w:rsidRPr="00C95E2D">
              <w:rPr>
                <w:rFonts w:asciiTheme="minorHAnsi" w:hAnsiTheme="minorHAnsi" w:cstheme="minorHAnsi"/>
              </w:rPr>
              <w:t>E</w:t>
            </w:r>
          </w:p>
          <w:p w:rsidR="00A94DC9" w:rsidRPr="00C95E2D" w:rsidRDefault="00A94DC9" w:rsidP="009E0D53">
            <w:pPr>
              <w:jc w:val="center"/>
              <w:rPr>
                <w:rFonts w:asciiTheme="minorHAnsi" w:hAnsiTheme="minorHAnsi" w:cstheme="minorHAnsi"/>
              </w:rPr>
            </w:pPr>
          </w:p>
          <w:p w:rsidR="00A94DC9" w:rsidRPr="00C95E2D" w:rsidRDefault="00A94DC9" w:rsidP="009E0D53">
            <w:pPr>
              <w:jc w:val="center"/>
              <w:rPr>
                <w:rFonts w:asciiTheme="minorHAnsi" w:hAnsiTheme="minorHAnsi" w:cstheme="minorHAnsi"/>
              </w:rPr>
            </w:pPr>
          </w:p>
          <w:p w:rsidR="00A94DC9" w:rsidRPr="00C95E2D" w:rsidRDefault="00A94DC9" w:rsidP="009E0D53">
            <w:pPr>
              <w:jc w:val="center"/>
              <w:rPr>
                <w:rFonts w:asciiTheme="minorHAnsi" w:hAnsiTheme="minorHAnsi" w:cstheme="minorHAnsi"/>
              </w:rPr>
            </w:pPr>
            <w:r w:rsidRPr="00C95E2D">
              <w:rPr>
                <w:rFonts w:asciiTheme="minorHAnsi" w:hAnsiTheme="minorHAnsi" w:cstheme="minorHAnsi"/>
              </w:rPr>
              <w:t>E</w:t>
            </w:r>
          </w:p>
          <w:p w:rsidR="00A94DC9" w:rsidRPr="00C95E2D" w:rsidRDefault="00A94DC9" w:rsidP="009E0D53">
            <w:pPr>
              <w:jc w:val="center"/>
              <w:rPr>
                <w:rFonts w:asciiTheme="minorHAnsi" w:hAnsiTheme="minorHAnsi" w:cstheme="minorHAnsi"/>
              </w:rPr>
            </w:pPr>
          </w:p>
          <w:p w:rsidR="00A94DC9" w:rsidRPr="00C95E2D" w:rsidRDefault="00A94DC9" w:rsidP="009E0D53">
            <w:pPr>
              <w:jc w:val="center"/>
              <w:rPr>
                <w:rFonts w:asciiTheme="minorHAnsi" w:hAnsiTheme="minorHAnsi" w:cstheme="minorHAnsi"/>
              </w:rPr>
            </w:pPr>
            <w:r w:rsidRPr="00C95E2D">
              <w:rPr>
                <w:rFonts w:asciiTheme="minorHAnsi" w:hAnsiTheme="minorHAnsi" w:cstheme="minorHAnsi"/>
              </w:rPr>
              <w:t>E</w:t>
            </w:r>
          </w:p>
          <w:p w:rsidR="00A94DC9" w:rsidRPr="00C95E2D" w:rsidRDefault="00A94DC9" w:rsidP="009E0D53">
            <w:pPr>
              <w:jc w:val="center"/>
              <w:rPr>
                <w:rFonts w:asciiTheme="minorHAnsi" w:hAnsiTheme="minorHAnsi" w:cstheme="minorHAnsi"/>
              </w:rPr>
            </w:pPr>
          </w:p>
          <w:p w:rsidR="00A94DC9" w:rsidRPr="00C95E2D" w:rsidRDefault="00A94DC9" w:rsidP="009E0D53">
            <w:pPr>
              <w:jc w:val="center"/>
              <w:rPr>
                <w:rFonts w:asciiTheme="minorHAnsi" w:hAnsiTheme="minorHAnsi" w:cstheme="minorHAnsi"/>
              </w:rPr>
            </w:pPr>
          </w:p>
          <w:p w:rsidR="00A94DC9" w:rsidRPr="00C95E2D" w:rsidRDefault="00A94DC9" w:rsidP="009E0D53">
            <w:pPr>
              <w:jc w:val="center"/>
              <w:rPr>
                <w:rFonts w:asciiTheme="minorHAnsi" w:hAnsiTheme="minorHAnsi" w:cstheme="minorHAnsi"/>
              </w:rPr>
            </w:pPr>
            <w:r w:rsidRPr="00C95E2D">
              <w:rPr>
                <w:rFonts w:asciiTheme="minorHAnsi" w:hAnsiTheme="minorHAnsi" w:cstheme="minorHAnsi"/>
              </w:rPr>
              <w:t>E</w:t>
            </w:r>
          </w:p>
          <w:p w:rsidR="00A94DC9" w:rsidRPr="00C95E2D" w:rsidRDefault="00A94DC9" w:rsidP="009E0D53">
            <w:pPr>
              <w:jc w:val="center"/>
              <w:rPr>
                <w:rFonts w:asciiTheme="minorHAnsi" w:hAnsiTheme="minorHAnsi" w:cstheme="minorHAnsi"/>
              </w:rPr>
            </w:pPr>
          </w:p>
          <w:p w:rsidR="00A94DC9" w:rsidRPr="00C95E2D" w:rsidRDefault="00A94DC9" w:rsidP="009E0D53">
            <w:pPr>
              <w:jc w:val="center"/>
              <w:rPr>
                <w:rFonts w:asciiTheme="minorHAnsi" w:hAnsiTheme="minorHAnsi" w:cstheme="minorHAnsi"/>
              </w:rPr>
            </w:pPr>
            <w:r w:rsidRPr="00C95E2D">
              <w:rPr>
                <w:rFonts w:asciiTheme="minorHAnsi" w:hAnsiTheme="minorHAnsi" w:cstheme="minorHAnsi"/>
              </w:rPr>
              <w:t>E</w:t>
            </w:r>
          </w:p>
          <w:p w:rsidR="00A94DC9" w:rsidRPr="00C95E2D" w:rsidRDefault="00A94DC9" w:rsidP="009E0D53">
            <w:pPr>
              <w:jc w:val="center"/>
              <w:rPr>
                <w:rFonts w:asciiTheme="minorHAnsi" w:hAnsiTheme="minorHAnsi" w:cstheme="minorHAnsi"/>
              </w:rPr>
            </w:pPr>
          </w:p>
          <w:p w:rsidR="00A94DC9" w:rsidRPr="00C95E2D" w:rsidRDefault="00A94DC9" w:rsidP="00567DAC">
            <w:pPr>
              <w:jc w:val="center"/>
              <w:rPr>
                <w:rFonts w:asciiTheme="minorHAnsi" w:hAnsiTheme="minorHAnsi" w:cstheme="minorHAnsi"/>
              </w:rPr>
            </w:pPr>
          </w:p>
        </w:tc>
        <w:tc>
          <w:tcPr>
            <w:tcW w:w="1128" w:type="dxa"/>
          </w:tcPr>
          <w:p w:rsidR="00A94DC9" w:rsidRPr="00C95E2D" w:rsidRDefault="00A94DC9" w:rsidP="009E0D53">
            <w:pPr>
              <w:jc w:val="center"/>
              <w:rPr>
                <w:rFonts w:asciiTheme="minorHAnsi" w:hAnsiTheme="minorHAnsi" w:cstheme="minorHAnsi"/>
              </w:rPr>
            </w:pPr>
          </w:p>
          <w:p w:rsidR="00A94DC9" w:rsidRPr="00C95E2D" w:rsidRDefault="00A94DC9" w:rsidP="009E0D53">
            <w:pPr>
              <w:jc w:val="center"/>
              <w:rPr>
                <w:rFonts w:asciiTheme="minorHAnsi" w:hAnsiTheme="minorHAnsi" w:cstheme="minorHAnsi"/>
              </w:rPr>
            </w:pPr>
            <w:r w:rsidRPr="00C95E2D">
              <w:rPr>
                <w:rFonts w:asciiTheme="minorHAnsi" w:hAnsiTheme="minorHAnsi" w:cstheme="minorHAnsi"/>
              </w:rPr>
              <w:t>A/I/R</w:t>
            </w:r>
          </w:p>
          <w:p w:rsidR="00A94DC9" w:rsidRPr="00C95E2D" w:rsidRDefault="00A94DC9" w:rsidP="009E0D53">
            <w:pPr>
              <w:jc w:val="center"/>
              <w:rPr>
                <w:rFonts w:asciiTheme="minorHAnsi" w:hAnsiTheme="minorHAnsi" w:cstheme="minorHAnsi"/>
              </w:rPr>
            </w:pPr>
          </w:p>
          <w:p w:rsidR="00A94DC9" w:rsidRPr="00C95E2D" w:rsidRDefault="00A94DC9" w:rsidP="009E0D53">
            <w:pPr>
              <w:jc w:val="center"/>
              <w:rPr>
                <w:rFonts w:asciiTheme="minorHAnsi" w:hAnsiTheme="minorHAnsi" w:cstheme="minorHAnsi"/>
              </w:rPr>
            </w:pPr>
          </w:p>
          <w:p w:rsidR="00A94DC9" w:rsidRPr="00C95E2D" w:rsidRDefault="00A94DC9" w:rsidP="009E0D53">
            <w:pPr>
              <w:jc w:val="center"/>
              <w:rPr>
                <w:rFonts w:asciiTheme="minorHAnsi" w:hAnsiTheme="minorHAnsi" w:cstheme="minorHAnsi"/>
              </w:rPr>
            </w:pPr>
            <w:r w:rsidRPr="00C95E2D">
              <w:rPr>
                <w:rFonts w:asciiTheme="minorHAnsi" w:hAnsiTheme="minorHAnsi" w:cstheme="minorHAnsi"/>
              </w:rPr>
              <w:t>A/I/R</w:t>
            </w:r>
          </w:p>
          <w:p w:rsidR="00A94DC9" w:rsidRPr="00C95E2D" w:rsidRDefault="00A94DC9" w:rsidP="009E0D53">
            <w:pPr>
              <w:jc w:val="center"/>
              <w:rPr>
                <w:rFonts w:asciiTheme="minorHAnsi" w:hAnsiTheme="minorHAnsi" w:cstheme="minorHAnsi"/>
              </w:rPr>
            </w:pPr>
          </w:p>
          <w:p w:rsidR="00A94DC9" w:rsidRPr="00C95E2D" w:rsidRDefault="00A94DC9" w:rsidP="009E0D53">
            <w:pPr>
              <w:jc w:val="center"/>
              <w:rPr>
                <w:rFonts w:asciiTheme="minorHAnsi" w:hAnsiTheme="minorHAnsi" w:cstheme="minorHAnsi"/>
              </w:rPr>
            </w:pPr>
            <w:r w:rsidRPr="00C95E2D">
              <w:rPr>
                <w:rFonts w:asciiTheme="minorHAnsi" w:hAnsiTheme="minorHAnsi" w:cstheme="minorHAnsi"/>
              </w:rPr>
              <w:t>A/I</w:t>
            </w:r>
          </w:p>
          <w:p w:rsidR="00A94DC9" w:rsidRPr="00C95E2D" w:rsidRDefault="00A94DC9" w:rsidP="009E0D53">
            <w:pPr>
              <w:jc w:val="center"/>
              <w:rPr>
                <w:rFonts w:asciiTheme="minorHAnsi" w:hAnsiTheme="minorHAnsi" w:cstheme="minorHAnsi"/>
              </w:rPr>
            </w:pPr>
          </w:p>
          <w:p w:rsidR="00A94DC9" w:rsidRPr="00C95E2D" w:rsidRDefault="00A94DC9" w:rsidP="009E0D53">
            <w:pPr>
              <w:jc w:val="center"/>
              <w:rPr>
                <w:rFonts w:asciiTheme="minorHAnsi" w:hAnsiTheme="minorHAnsi" w:cstheme="minorHAnsi"/>
              </w:rPr>
            </w:pPr>
          </w:p>
          <w:p w:rsidR="00A94DC9" w:rsidRPr="00C95E2D" w:rsidRDefault="00A94DC9" w:rsidP="009E0D53">
            <w:pPr>
              <w:jc w:val="center"/>
              <w:rPr>
                <w:rFonts w:asciiTheme="minorHAnsi" w:hAnsiTheme="minorHAnsi" w:cstheme="minorHAnsi"/>
              </w:rPr>
            </w:pPr>
            <w:r w:rsidRPr="00C95E2D">
              <w:rPr>
                <w:rFonts w:asciiTheme="minorHAnsi" w:hAnsiTheme="minorHAnsi" w:cstheme="minorHAnsi"/>
              </w:rPr>
              <w:t>A/I/R</w:t>
            </w:r>
          </w:p>
          <w:p w:rsidR="00A94DC9" w:rsidRPr="00C95E2D" w:rsidRDefault="00A94DC9" w:rsidP="009E0D53">
            <w:pPr>
              <w:jc w:val="center"/>
              <w:rPr>
                <w:rFonts w:asciiTheme="minorHAnsi" w:hAnsiTheme="minorHAnsi" w:cstheme="minorHAnsi"/>
              </w:rPr>
            </w:pPr>
          </w:p>
          <w:p w:rsidR="00A94DC9" w:rsidRPr="00C95E2D" w:rsidRDefault="00A94DC9" w:rsidP="009E0D53">
            <w:pPr>
              <w:jc w:val="center"/>
              <w:rPr>
                <w:rFonts w:asciiTheme="minorHAnsi" w:hAnsiTheme="minorHAnsi" w:cstheme="minorHAnsi"/>
              </w:rPr>
            </w:pPr>
            <w:r w:rsidRPr="00C95E2D">
              <w:rPr>
                <w:rFonts w:asciiTheme="minorHAnsi" w:hAnsiTheme="minorHAnsi" w:cstheme="minorHAnsi"/>
              </w:rPr>
              <w:t>A/I</w:t>
            </w:r>
          </w:p>
          <w:p w:rsidR="00A94DC9" w:rsidRPr="00C95E2D" w:rsidRDefault="00A94DC9" w:rsidP="009E0D53">
            <w:pPr>
              <w:jc w:val="center"/>
              <w:rPr>
                <w:rFonts w:asciiTheme="minorHAnsi" w:hAnsiTheme="minorHAnsi" w:cstheme="minorHAnsi"/>
              </w:rPr>
            </w:pPr>
          </w:p>
          <w:p w:rsidR="00A94DC9" w:rsidRPr="00C95E2D" w:rsidRDefault="00A94DC9" w:rsidP="00567DAC">
            <w:pPr>
              <w:jc w:val="center"/>
              <w:rPr>
                <w:rFonts w:asciiTheme="minorHAnsi" w:hAnsiTheme="minorHAnsi" w:cstheme="minorHAnsi"/>
              </w:rPr>
            </w:pPr>
          </w:p>
        </w:tc>
      </w:tr>
      <w:tr w:rsidR="00A94DC9" w:rsidRPr="00C95E2D" w:rsidTr="00C77E1D">
        <w:tc>
          <w:tcPr>
            <w:tcW w:w="7225" w:type="dxa"/>
          </w:tcPr>
          <w:p w:rsidR="00A94DC9" w:rsidRDefault="00A94DC9" w:rsidP="0043386C">
            <w:pPr>
              <w:rPr>
                <w:rFonts w:asciiTheme="minorHAnsi" w:hAnsiTheme="minorHAnsi" w:cstheme="minorHAnsi"/>
                <w:b/>
              </w:rPr>
            </w:pPr>
            <w:r w:rsidRPr="00C95E2D">
              <w:rPr>
                <w:rFonts w:asciiTheme="minorHAnsi" w:hAnsiTheme="minorHAnsi" w:cstheme="minorHAnsi"/>
                <w:b/>
              </w:rPr>
              <w:t xml:space="preserve">Personal Abilities </w:t>
            </w:r>
          </w:p>
          <w:p w:rsidR="00A94DC9" w:rsidRPr="00C95E2D" w:rsidRDefault="00A94DC9" w:rsidP="0043386C">
            <w:pPr>
              <w:rPr>
                <w:rFonts w:asciiTheme="minorHAnsi" w:hAnsiTheme="minorHAnsi" w:cstheme="minorHAnsi"/>
              </w:rPr>
            </w:pPr>
            <w:proofErr w:type="gramStart"/>
            <w:r w:rsidRPr="00C95E2D">
              <w:rPr>
                <w:rFonts w:asciiTheme="minorHAnsi" w:hAnsiTheme="minorHAnsi" w:cstheme="minorHAnsi"/>
              </w:rPr>
              <w:t>4.1  Ability</w:t>
            </w:r>
            <w:proofErr w:type="gramEnd"/>
            <w:r w:rsidRPr="00C95E2D">
              <w:rPr>
                <w:rFonts w:asciiTheme="minorHAnsi" w:hAnsiTheme="minorHAnsi" w:cstheme="minorHAnsi"/>
              </w:rPr>
              <w:t xml:space="preserve"> to lead and motivate pupils and staff.</w:t>
            </w:r>
          </w:p>
          <w:p w:rsidR="00A94DC9" w:rsidRPr="00C95E2D" w:rsidRDefault="00A94DC9" w:rsidP="0043386C">
            <w:pPr>
              <w:rPr>
                <w:rFonts w:asciiTheme="minorHAnsi" w:hAnsiTheme="minorHAnsi" w:cstheme="minorHAnsi"/>
              </w:rPr>
            </w:pPr>
            <w:proofErr w:type="gramStart"/>
            <w:r w:rsidRPr="00C95E2D">
              <w:rPr>
                <w:rFonts w:asciiTheme="minorHAnsi" w:hAnsiTheme="minorHAnsi" w:cstheme="minorHAnsi"/>
              </w:rPr>
              <w:t>4.2  High</w:t>
            </w:r>
            <w:proofErr w:type="gramEnd"/>
            <w:r w:rsidRPr="00C95E2D">
              <w:rPr>
                <w:rFonts w:asciiTheme="minorHAnsi" w:hAnsiTheme="minorHAnsi" w:cstheme="minorHAnsi"/>
              </w:rPr>
              <w:t xml:space="preserve"> expectations for all pupils.</w:t>
            </w:r>
          </w:p>
          <w:p w:rsidR="00A94DC9" w:rsidRPr="00C95E2D" w:rsidRDefault="00A94DC9" w:rsidP="0043386C">
            <w:pPr>
              <w:rPr>
                <w:rFonts w:asciiTheme="minorHAnsi" w:hAnsiTheme="minorHAnsi" w:cstheme="minorHAnsi"/>
              </w:rPr>
            </w:pPr>
            <w:proofErr w:type="gramStart"/>
            <w:r w:rsidRPr="00C95E2D">
              <w:rPr>
                <w:rFonts w:asciiTheme="minorHAnsi" w:hAnsiTheme="minorHAnsi" w:cstheme="minorHAnsi"/>
              </w:rPr>
              <w:t>4.3  Good</w:t>
            </w:r>
            <w:proofErr w:type="gramEnd"/>
            <w:r w:rsidRPr="00C95E2D">
              <w:rPr>
                <w:rFonts w:asciiTheme="minorHAnsi" w:hAnsiTheme="minorHAnsi" w:cstheme="minorHAnsi"/>
              </w:rPr>
              <w:t xml:space="preserve"> organisational skills.</w:t>
            </w:r>
          </w:p>
          <w:p w:rsidR="00A94DC9" w:rsidRPr="00C95E2D" w:rsidRDefault="00A94DC9" w:rsidP="0043386C">
            <w:pPr>
              <w:rPr>
                <w:rFonts w:asciiTheme="minorHAnsi" w:hAnsiTheme="minorHAnsi" w:cstheme="minorHAnsi"/>
              </w:rPr>
            </w:pPr>
            <w:proofErr w:type="gramStart"/>
            <w:r w:rsidRPr="00C95E2D">
              <w:rPr>
                <w:rFonts w:asciiTheme="minorHAnsi" w:hAnsiTheme="minorHAnsi" w:cstheme="minorHAnsi"/>
              </w:rPr>
              <w:t>4.4  Ability</w:t>
            </w:r>
            <w:proofErr w:type="gramEnd"/>
            <w:r w:rsidRPr="00C95E2D">
              <w:rPr>
                <w:rFonts w:asciiTheme="minorHAnsi" w:hAnsiTheme="minorHAnsi" w:cstheme="minorHAnsi"/>
              </w:rPr>
              <w:t xml:space="preserve"> to prepare and plan effectively.</w:t>
            </w:r>
          </w:p>
          <w:p w:rsidR="00A94DC9" w:rsidRPr="00C95E2D" w:rsidRDefault="00A94DC9" w:rsidP="0043386C">
            <w:pPr>
              <w:rPr>
                <w:rFonts w:asciiTheme="minorHAnsi" w:hAnsiTheme="minorHAnsi" w:cstheme="minorHAnsi"/>
              </w:rPr>
            </w:pPr>
            <w:proofErr w:type="gramStart"/>
            <w:r w:rsidRPr="00C95E2D">
              <w:rPr>
                <w:rFonts w:asciiTheme="minorHAnsi" w:hAnsiTheme="minorHAnsi" w:cstheme="minorHAnsi"/>
              </w:rPr>
              <w:t>4.5  Ability</w:t>
            </w:r>
            <w:proofErr w:type="gramEnd"/>
            <w:r w:rsidRPr="00C95E2D">
              <w:rPr>
                <w:rFonts w:asciiTheme="minorHAnsi" w:hAnsiTheme="minorHAnsi" w:cstheme="minorHAnsi"/>
              </w:rPr>
              <w:t xml:space="preserve"> to communicate e</w:t>
            </w:r>
            <w:r w:rsidR="00C77E1D">
              <w:rPr>
                <w:rFonts w:asciiTheme="minorHAnsi" w:hAnsiTheme="minorHAnsi" w:cstheme="minorHAnsi"/>
              </w:rPr>
              <w:t xml:space="preserve">ffectively both orally and in </w:t>
            </w:r>
            <w:r w:rsidRPr="00C95E2D">
              <w:rPr>
                <w:rFonts w:asciiTheme="minorHAnsi" w:hAnsiTheme="minorHAnsi" w:cstheme="minorHAnsi"/>
              </w:rPr>
              <w:t>writing.</w:t>
            </w:r>
          </w:p>
          <w:p w:rsidR="00A94DC9" w:rsidRPr="00C95E2D" w:rsidRDefault="00A94DC9" w:rsidP="0043386C">
            <w:pPr>
              <w:rPr>
                <w:rFonts w:asciiTheme="minorHAnsi" w:hAnsiTheme="minorHAnsi" w:cstheme="minorHAnsi"/>
              </w:rPr>
            </w:pPr>
            <w:proofErr w:type="gramStart"/>
            <w:r w:rsidRPr="00C95E2D">
              <w:rPr>
                <w:rFonts w:asciiTheme="minorHAnsi" w:hAnsiTheme="minorHAnsi" w:cstheme="minorHAnsi"/>
              </w:rPr>
              <w:t>4.6  Ability</w:t>
            </w:r>
            <w:proofErr w:type="gramEnd"/>
            <w:r w:rsidRPr="00C95E2D">
              <w:rPr>
                <w:rFonts w:asciiTheme="minorHAnsi" w:hAnsiTheme="minorHAnsi" w:cstheme="minorHAnsi"/>
              </w:rPr>
              <w:t xml:space="preserve"> to work to agreed targets and deadlines.</w:t>
            </w:r>
          </w:p>
          <w:p w:rsidR="00A94DC9" w:rsidRPr="00C95E2D" w:rsidRDefault="00A94DC9" w:rsidP="0043386C">
            <w:pPr>
              <w:rPr>
                <w:rFonts w:asciiTheme="minorHAnsi" w:hAnsiTheme="minorHAnsi" w:cstheme="minorHAnsi"/>
              </w:rPr>
            </w:pPr>
            <w:proofErr w:type="gramStart"/>
            <w:r w:rsidRPr="00C95E2D">
              <w:rPr>
                <w:rFonts w:asciiTheme="minorHAnsi" w:hAnsiTheme="minorHAnsi" w:cstheme="minorHAnsi"/>
              </w:rPr>
              <w:t>4.7  Integrity</w:t>
            </w:r>
            <w:proofErr w:type="gramEnd"/>
            <w:r w:rsidRPr="00C95E2D">
              <w:rPr>
                <w:rFonts w:asciiTheme="minorHAnsi" w:hAnsiTheme="minorHAnsi" w:cstheme="minorHAnsi"/>
              </w:rPr>
              <w:t>, loyalty, sensitivity and a good sense of</w:t>
            </w:r>
            <w:r w:rsidR="00C77E1D">
              <w:rPr>
                <w:rFonts w:asciiTheme="minorHAnsi" w:hAnsiTheme="minorHAnsi" w:cstheme="minorHAnsi"/>
              </w:rPr>
              <w:t xml:space="preserve"> </w:t>
            </w:r>
            <w:r w:rsidRPr="00C95E2D">
              <w:rPr>
                <w:rFonts w:asciiTheme="minorHAnsi" w:hAnsiTheme="minorHAnsi" w:cstheme="minorHAnsi"/>
              </w:rPr>
              <w:t>humour.</w:t>
            </w:r>
          </w:p>
          <w:p w:rsidR="00A94DC9" w:rsidRPr="00C95E2D" w:rsidRDefault="00A94DC9" w:rsidP="00FC172E">
            <w:pPr>
              <w:rPr>
                <w:rFonts w:asciiTheme="minorHAnsi" w:hAnsiTheme="minorHAnsi" w:cstheme="minorHAnsi"/>
              </w:rPr>
            </w:pPr>
            <w:r w:rsidRPr="00C95E2D">
              <w:rPr>
                <w:rFonts w:asciiTheme="minorHAnsi" w:hAnsiTheme="minorHAnsi" w:cstheme="minorHAnsi"/>
              </w:rPr>
              <w:t>4.8 Ability to work independently and as part of a team.</w:t>
            </w:r>
          </w:p>
          <w:p w:rsidR="00A94DC9" w:rsidRPr="00C95E2D" w:rsidRDefault="00A94DC9" w:rsidP="00FC172E">
            <w:pPr>
              <w:rPr>
                <w:rFonts w:asciiTheme="minorHAnsi" w:hAnsiTheme="minorHAnsi" w:cstheme="minorHAnsi"/>
              </w:rPr>
            </w:pPr>
            <w:r w:rsidRPr="00C95E2D">
              <w:rPr>
                <w:rFonts w:asciiTheme="minorHAnsi" w:hAnsiTheme="minorHAnsi" w:cstheme="minorHAnsi"/>
              </w:rPr>
              <w:t>4.9 Ability to work under pressure and be flexible.</w:t>
            </w:r>
          </w:p>
        </w:tc>
        <w:tc>
          <w:tcPr>
            <w:tcW w:w="1275" w:type="dxa"/>
          </w:tcPr>
          <w:p w:rsidR="00A94DC9" w:rsidRPr="00C95E2D" w:rsidRDefault="00A94DC9" w:rsidP="009E0D53">
            <w:pPr>
              <w:jc w:val="center"/>
              <w:rPr>
                <w:rFonts w:asciiTheme="minorHAnsi" w:hAnsiTheme="minorHAnsi" w:cstheme="minorHAnsi"/>
              </w:rPr>
            </w:pPr>
          </w:p>
          <w:p w:rsidR="00A94DC9" w:rsidRPr="00C95E2D" w:rsidRDefault="00A94DC9" w:rsidP="009E0D53">
            <w:pPr>
              <w:jc w:val="center"/>
              <w:rPr>
                <w:rFonts w:asciiTheme="minorHAnsi" w:hAnsiTheme="minorHAnsi" w:cstheme="minorHAnsi"/>
              </w:rPr>
            </w:pPr>
            <w:r w:rsidRPr="00C95E2D">
              <w:rPr>
                <w:rFonts w:asciiTheme="minorHAnsi" w:hAnsiTheme="minorHAnsi" w:cstheme="minorHAnsi"/>
              </w:rPr>
              <w:t>E</w:t>
            </w:r>
          </w:p>
          <w:p w:rsidR="00A94DC9" w:rsidRPr="00C95E2D" w:rsidRDefault="00A94DC9" w:rsidP="009E0D53">
            <w:pPr>
              <w:jc w:val="center"/>
              <w:rPr>
                <w:rFonts w:asciiTheme="minorHAnsi" w:hAnsiTheme="minorHAnsi" w:cstheme="minorHAnsi"/>
              </w:rPr>
            </w:pPr>
            <w:r w:rsidRPr="00C95E2D">
              <w:rPr>
                <w:rFonts w:asciiTheme="minorHAnsi" w:hAnsiTheme="minorHAnsi" w:cstheme="minorHAnsi"/>
              </w:rPr>
              <w:t>E</w:t>
            </w:r>
          </w:p>
          <w:p w:rsidR="00A94DC9" w:rsidRPr="00C95E2D" w:rsidRDefault="00A94DC9" w:rsidP="009E0D53">
            <w:pPr>
              <w:jc w:val="center"/>
              <w:rPr>
                <w:rFonts w:asciiTheme="minorHAnsi" w:hAnsiTheme="minorHAnsi" w:cstheme="minorHAnsi"/>
              </w:rPr>
            </w:pPr>
            <w:r w:rsidRPr="00C95E2D">
              <w:rPr>
                <w:rFonts w:asciiTheme="minorHAnsi" w:hAnsiTheme="minorHAnsi" w:cstheme="minorHAnsi"/>
              </w:rPr>
              <w:t>E</w:t>
            </w:r>
          </w:p>
          <w:p w:rsidR="00A94DC9" w:rsidRPr="00C95E2D" w:rsidRDefault="00A94DC9" w:rsidP="009E0D53">
            <w:pPr>
              <w:jc w:val="center"/>
              <w:rPr>
                <w:rFonts w:asciiTheme="minorHAnsi" w:hAnsiTheme="minorHAnsi" w:cstheme="minorHAnsi"/>
              </w:rPr>
            </w:pPr>
            <w:r w:rsidRPr="00C95E2D">
              <w:rPr>
                <w:rFonts w:asciiTheme="minorHAnsi" w:hAnsiTheme="minorHAnsi" w:cstheme="minorHAnsi"/>
              </w:rPr>
              <w:t>E</w:t>
            </w:r>
          </w:p>
          <w:p w:rsidR="00A94DC9" w:rsidRPr="00C95E2D" w:rsidRDefault="00A94DC9" w:rsidP="009E0D53">
            <w:pPr>
              <w:jc w:val="center"/>
              <w:rPr>
                <w:rFonts w:asciiTheme="minorHAnsi" w:hAnsiTheme="minorHAnsi" w:cstheme="minorHAnsi"/>
              </w:rPr>
            </w:pPr>
            <w:r w:rsidRPr="00C95E2D">
              <w:rPr>
                <w:rFonts w:asciiTheme="minorHAnsi" w:hAnsiTheme="minorHAnsi" w:cstheme="minorHAnsi"/>
              </w:rPr>
              <w:t>E</w:t>
            </w:r>
          </w:p>
          <w:p w:rsidR="00A94DC9" w:rsidRPr="00C95E2D" w:rsidRDefault="00A94DC9" w:rsidP="009E0D53">
            <w:pPr>
              <w:jc w:val="center"/>
              <w:rPr>
                <w:rFonts w:asciiTheme="minorHAnsi" w:hAnsiTheme="minorHAnsi" w:cstheme="minorHAnsi"/>
              </w:rPr>
            </w:pPr>
            <w:r w:rsidRPr="00C95E2D">
              <w:rPr>
                <w:rFonts w:asciiTheme="minorHAnsi" w:hAnsiTheme="minorHAnsi" w:cstheme="minorHAnsi"/>
              </w:rPr>
              <w:t>E</w:t>
            </w:r>
          </w:p>
          <w:p w:rsidR="00A94DC9" w:rsidRDefault="00A94DC9" w:rsidP="009E0D53">
            <w:pPr>
              <w:jc w:val="center"/>
              <w:rPr>
                <w:rFonts w:asciiTheme="minorHAnsi" w:hAnsiTheme="minorHAnsi" w:cstheme="minorHAnsi"/>
              </w:rPr>
            </w:pPr>
            <w:r w:rsidRPr="00C95E2D">
              <w:rPr>
                <w:rFonts w:asciiTheme="minorHAnsi" w:hAnsiTheme="minorHAnsi" w:cstheme="minorHAnsi"/>
              </w:rPr>
              <w:t>E</w:t>
            </w:r>
          </w:p>
          <w:p w:rsidR="00A94DC9" w:rsidRPr="00C95E2D" w:rsidRDefault="00A94DC9" w:rsidP="009E0D53">
            <w:pPr>
              <w:jc w:val="center"/>
              <w:rPr>
                <w:rFonts w:asciiTheme="minorHAnsi" w:hAnsiTheme="minorHAnsi" w:cstheme="minorHAnsi"/>
              </w:rPr>
            </w:pPr>
            <w:r w:rsidRPr="00C95E2D">
              <w:rPr>
                <w:rFonts w:asciiTheme="minorHAnsi" w:hAnsiTheme="minorHAnsi" w:cstheme="minorHAnsi"/>
              </w:rPr>
              <w:t>E</w:t>
            </w:r>
          </w:p>
          <w:p w:rsidR="00A94DC9" w:rsidRPr="00C95E2D" w:rsidRDefault="00A94DC9" w:rsidP="009E0D53">
            <w:pPr>
              <w:jc w:val="center"/>
              <w:rPr>
                <w:rFonts w:asciiTheme="minorHAnsi" w:hAnsiTheme="minorHAnsi" w:cstheme="minorHAnsi"/>
              </w:rPr>
            </w:pPr>
            <w:r w:rsidRPr="00C95E2D">
              <w:rPr>
                <w:rFonts w:asciiTheme="minorHAnsi" w:hAnsiTheme="minorHAnsi" w:cstheme="minorHAnsi"/>
              </w:rPr>
              <w:t>E</w:t>
            </w:r>
          </w:p>
          <w:p w:rsidR="00A94DC9" w:rsidRPr="00C95E2D" w:rsidRDefault="00A94DC9" w:rsidP="009E0D53">
            <w:pPr>
              <w:jc w:val="center"/>
              <w:rPr>
                <w:rFonts w:asciiTheme="minorHAnsi" w:hAnsiTheme="minorHAnsi" w:cstheme="minorHAnsi"/>
              </w:rPr>
            </w:pPr>
          </w:p>
        </w:tc>
        <w:tc>
          <w:tcPr>
            <w:tcW w:w="1128" w:type="dxa"/>
          </w:tcPr>
          <w:p w:rsidR="00A94DC9" w:rsidRPr="00C95E2D" w:rsidRDefault="00A94DC9" w:rsidP="009E0D53">
            <w:pPr>
              <w:jc w:val="center"/>
              <w:rPr>
                <w:rFonts w:asciiTheme="minorHAnsi" w:hAnsiTheme="minorHAnsi" w:cstheme="minorHAnsi"/>
              </w:rPr>
            </w:pPr>
          </w:p>
          <w:p w:rsidR="00A94DC9" w:rsidRPr="00C95E2D" w:rsidRDefault="00A94DC9" w:rsidP="009E0D53">
            <w:pPr>
              <w:jc w:val="center"/>
              <w:rPr>
                <w:rFonts w:asciiTheme="minorHAnsi" w:hAnsiTheme="minorHAnsi" w:cstheme="minorHAnsi"/>
              </w:rPr>
            </w:pPr>
            <w:r w:rsidRPr="00C95E2D">
              <w:rPr>
                <w:rFonts w:asciiTheme="minorHAnsi" w:hAnsiTheme="minorHAnsi" w:cstheme="minorHAnsi"/>
              </w:rPr>
              <w:t>I/R</w:t>
            </w:r>
          </w:p>
          <w:p w:rsidR="00A94DC9" w:rsidRPr="00C95E2D" w:rsidRDefault="00A94DC9" w:rsidP="009E0D53">
            <w:pPr>
              <w:jc w:val="center"/>
              <w:rPr>
                <w:rFonts w:asciiTheme="minorHAnsi" w:hAnsiTheme="minorHAnsi" w:cstheme="minorHAnsi"/>
              </w:rPr>
            </w:pPr>
            <w:r w:rsidRPr="00C95E2D">
              <w:rPr>
                <w:rFonts w:asciiTheme="minorHAnsi" w:hAnsiTheme="minorHAnsi" w:cstheme="minorHAnsi"/>
              </w:rPr>
              <w:t>I/R</w:t>
            </w:r>
          </w:p>
          <w:p w:rsidR="00A94DC9" w:rsidRPr="00C95E2D" w:rsidRDefault="00A94DC9" w:rsidP="009E0D53">
            <w:pPr>
              <w:jc w:val="center"/>
              <w:rPr>
                <w:rFonts w:asciiTheme="minorHAnsi" w:hAnsiTheme="minorHAnsi" w:cstheme="minorHAnsi"/>
              </w:rPr>
            </w:pPr>
            <w:r w:rsidRPr="00C95E2D">
              <w:rPr>
                <w:rFonts w:asciiTheme="minorHAnsi" w:hAnsiTheme="minorHAnsi" w:cstheme="minorHAnsi"/>
              </w:rPr>
              <w:t>A/I/R</w:t>
            </w:r>
          </w:p>
          <w:p w:rsidR="00A94DC9" w:rsidRPr="00C95E2D" w:rsidRDefault="00A94DC9" w:rsidP="009E0D53">
            <w:pPr>
              <w:jc w:val="center"/>
              <w:rPr>
                <w:rFonts w:asciiTheme="minorHAnsi" w:hAnsiTheme="minorHAnsi" w:cstheme="minorHAnsi"/>
              </w:rPr>
            </w:pPr>
            <w:r w:rsidRPr="00C95E2D">
              <w:rPr>
                <w:rFonts w:asciiTheme="minorHAnsi" w:hAnsiTheme="minorHAnsi" w:cstheme="minorHAnsi"/>
              </w:rPr>
              <w:t>I</w:t>
            </w:r>
          </w:p>
          <w:p w:rsidR="00A94DC9" w:rsidRPr="00C95E2D" w:rsidRDefault="00A94DC9" w:rsidP="009E0D53">
            <w:pPr>
              <w:jc w:val="center"/>
              <w:rPr>
                <w:rFonts w:asciiTheme="minorHAnsi" w:hAnsiTheme="minorHAnsi" w:cstheme="minorHAnsi"/>
              </w:rPr>
            </w:pPr>
            <w:r w:rsidRPr="00C95E2D">
              <w:rPr>
                <w:rFonts w:asciiTheme="minorHAnsi" w:hAnsiTheme="minorHAnsi" w:cstheme="minorHAnsi"/>
              </w:rPr>
              <w:t>A/I/R</w:t>
            </w:r>
          </w:p>
          <w:p w:rsidR="00A94DC9" w:rsidRPr="00C95E2D" w:rsidRDefault="00A94DC9" w:rsidP="009E0D53">
            <w:pPr>
              <w:jc w:val="center"/>
              <w:rPr>
                <w:rFonts w:asciiTheme="minorHAnsi" w:hAnsiTheme="minorHAnsi" w:cstheme="minorHAnsi"/>
              </w:rPr>
            </w:pPr>
            <w:r w:rsidRPr="00C95E2D">
              <w:rPr>
                <w:rFonts w:asciiTheme="minorHAnsi" w:hAnsiTheme="minorHAnsi" w:cstheme="minorHAnsi"/>
              </w:rPr>
              <w:t>A</w:t>
            </w:r>
          </w:p>
          <w:p w:rsidR="00C95E2D" w:rsidRDefault="00A94DC9" w:rsidP="009E0D53">
            <w:pPr>
              <w:jc w:val="center"/>
              <w:rPr>
                <w:rFonts w:asciiTheme="minorHAnsi" w:hAnsiTheme="minorHAnsi" w:cstheme="minorHAnsi"/>
              </w:rPr>
            </w:pPr>
            <w:r w:rsidRPr="00C95E2D">
              <w:rPr>
                <w:rFonts w:asciiTheme="minorHAnsi" w:hAnsiTheme="minorHAnsi" w:cstheme="minorHAnsi"/>
              </w:rPr>
              <w:t>I/R</w:t>
            </w:r>
          </w:p>
          <w:p w:rsidR="00A94DC9" w:rsidRPr="00C95E2D" w:rsidRDefault="00A94DC9" w:rsidP="009E0D53">
            <w:pPr>
              <w:jc w:val="center"/>
              <w:rPr>
                <w:rFonts w:asciiTheme="minorHAnsi" w:hAnsiTheme="minorHAnsi" w:cstheme="minorHAnsi"/>
              </w:rPr>
            </w:pPr>
            <w:r w:rsidRPr="00C95E2D">
              <w:rPr>
                <w:rFonts w:asciiTheme="minorHAnsi" w:hAnsiTheme="minorHAnsi" w:cstheme="minorHAnsi"/>
              </w:rPr>
              <w:t>R</w:t>
            </w:r>
          </w:p>
          <w:p w:rsidR="00A94DC9" w:rsidRPr="00C95E2D" w:rsidRDefault="00A94DC9" w:rsidP="009E0D53">
            <w:pPr>
              <w:jc w:val="center"/>
              <w:rPr>
                <w:rFonts w:asciiTheme="minorHAnsi" w:hAnsiTheme="minorHAnsi" w:cstheme="minorHAnsi"/>
              </w:rPr>
            </w:pPr>
            <w:r w:rsidRPr="00C95E2D">
              <w:rPr>
                <w:rFonts w:asciiTheme="minorHAnsi" w:hAnsiTheme="minorHAnsi" w:cstheme="minorHAnsi"/>
              </w:rPr>
              <w:t>I/R</w:t>
            </w:r>
          </w:p>
          <w:p w:rsidR="00A94DC9" w:rsidRPr="00C95E2D" w:rsidRDefault="00A94DC9" w:rsidP="009E0D53">
            <w:pPr>
              <w:jc w:val="center"/>
              <w:rPr>
                <w:rFonts w:asciiTheme="minorHAnsi" w:hAnsiTheme="minorHAnsi" w:cstheme="minorHAnsi"/>
              </w:rPr>
            </w:pPr>
          </w:p>
        </w:tc>
      </w:tr>
      <w:tr w:rsidR="00A94DC9" w:rsidRPr="00C95E2D" w:rsidTr="00C77E1D">
        <w:tc>
          <w:tcPr>
            <w:tcW w:w="7225" w:type="dxa"/>
          </w:tcPr>
          <w:p w:rsidR="00A94DC9" w:rsidRPr="00C95E2D" w:rsidRDefault="00A94DC9" w:rsidP="0043386C">
            <w:pPr>
              <w:rPr>
                <w:rFonts w:asciiTheme="minorHAnsi" w:hAnsiTheme="minorHAnsi" w:cstheme="minorHAnsi"/>
                <w:b/>
              </w:rPr>
            </w:pPr>
            <w:r w:rsidRPr="00C95E2D">
              <w:rPr>
                <w:rFonts w:asciiTheme="minorHAnsi" w:hAnsiTheme="minorHAnsi" w:cstheme="minorHAnsi"/>
                <w:b/>
              </w:rPr>
              <w:t xml:space="preserve">Work-related personal requirements </w:t>
            </w:r>
          </w:p>
          <w:p w:rsidR="00A94DC9" w:rsidRDefault="00A94DC9" w:rsidP="00C95E2D">
            <w:pPr>
              <w:rPr>
                <w:rFonts w:asciiTheme="minorHAnsi" w:hAnsiTheme="minorHAnsi" w:cstheme="minorHAnsi"/>
              </w:rPr>
            </w:pPr>
            <w:r w:rsidRPr="00C95E2D">
              <w:rPr>
                <w:rFonts w:asciiTheme="minorHAnsi" w:hAnsiTheme="minorHAnsi" w:cstheme="minorHAnsi"/>
              </w:rPr>
              <w:t>5.1 Suitability to work with children</w:t>
            </w:r>
            <w:r w:rsidR="005716CD">
              <w:rPr>
                <w:rFonts w:asciiTheme="minorHAnsi" w:hAnsiTheme="minorHAnsi" w:cstheme="minorHAnsi"/>
              </w:rPr>
              <w:t>.</w:t>
            </w:r>
            <w:bookmarkStart w:id="0" w:name="_GoBack"/>
            <w:bookmarkEnd w:id="0"/>
          </w:p>
          <w:p w:rsidR="00C77E1D" w:rsidRPr="00C95E2D" w:rsidRDefault="00C77E1D" w:rsidP="00C95E2D">
            <w:pPr>
              <w:rPr>
                <w:rFonts w:asciiTheme="minorHAnsi" w:hAnsiTheme="minorHAnsi" w:cstheme="minorHAnsi"/>
              </w:rPr>
            </w:pPr>
          </w:p>
        </w:tc>
        <w:tc>
          <w:tcPr>
            <w:tcW w:w="1275" w:type="dxa"/>
          </w:tcPr>
          <w:p w:rsidR="00A94DC9" w:rsidRPr="00C95E2D" w:rsidRDefault="00A94DC9" w:rsidP="009E0D53">
            <w:pPr>
              <w:jc w:val="center"/>
              <w:rPr>
                <w:rFonts w:asciiTheme="minorHAnsi" w:hAnsiTheme="minorHAnsi" w:cstheme="minorHAnsi"/>
              </w:rPr>
            </w:pPr>
          </w:p>
          <w:p w:rsidR="00A94DC9" w:rsidRPr="00C95E2D" w:rsidRDefault="00A94DC9" w:rsidP="009E0D53">
            <w:pPr>
              <w:jc w:val="center"/>
              <w:rPr>
                <w:rFonts w:asciiTheme="minorHAnsi" w:hAnsiTheme="minorHAnsi" w:cstheme="minorHAnsi"/>
              </w:rPr>
            </w:pPr>
            <w:r w:rsidRPr="00C95E2D">
              <w:rPr>
                <w:rFonts w:asciiTheme="minorHAnsi" w:hAnsiTheme="minorHAnsi" w:cstheme="minorHAnsi"/>
              </w:rPr>
              <w:t>E</w:t>
            </w:r>
          </w:p>
        </w:tc>
        <w:tc>
          <w:tcPr>
            <w:tcW w:w="1128" w:type="dxa"/>
          </w:tcPr>
          <w:p w:rsidR="00A94DC9" w:rsidRPr="00C95E2D" w:rsidRDefault="00A94DC9" w:rsidP="009E0D53">
            <w:pPr>
              <w:jc w:val="center"/>
              <w:rPr>
                <w:rFonts w:asciiTheme="minorHAnsi" w:hAnsiTheme="minorHAnsi" w:cstheme="minorHAnsi"/>
              </w:rPr>
            </w:pPr>
          </w:p>
          <w:p w:rsidR="00A94DC9" w:rsidRPr="00C95E2D" w:rsidRDefault="00A94DC9" w:rsidP="009E0D53">
            <w:pPr>
              <w:jc w:val="center"/>
              <w:rPr>
                <w:rFonts w:asciiTheme="minorHAnsi" w:hAnsiTheme="minorHAnsi" w:cstheme="minorHAnsi"/>
              </w:rPr>
            </w:pPr>
            <w:r w:rsidRPr="00C95E2D">
              <w:rPr>
                <w:rFonts w:asciiTheme="minorHAnsi" w:hAnsiTheme="minorHAnsi" w:cstheme="minorHAnsi"/>
              </w:rPr>
              <w:t>R/I</w:t>
            </w:r>
          </w:p>
        </w:tc>
      </w:tr>
    </w:tbl>
    <w:p w:rsidR="00892AC1" w:rsidRDefault="00892AC1" w:rsidP="00892AC1">
      <w:pPr>
        <w:rPr>
          <w:rStyle w:val="Emphasis"/>
          <w:rFonts w:ascii="Calibri" w:hAnsi="Calibri" w:cs="Calibri"/>
          <w:color w:val="222222"/>
          <w:sz w:val="20"/>
          <w:shd w:val="clear" w:color="auto" w:fill="FFFFFF"/>
        </w:rPr>
      </w:pPr>
    </w:p>
    <w:p w:rsidR="00892AC1" w:rsidRDefault="00892AC1" w:rsidP="00892AC1">
      <w:pPr>
        <w:rPr>
          <w:rStyle w:val="Emphasis"/>
          <w:rFonts w:ascii="Calibri" w:hAnsi="Calibri" w:cs="Calibri"/>
          <w:color w:val="222222"/>
          <w:sz w:val="20"/>
          <w:shd w:val="clear" w:color="auto" w:fill="FFFFFF"/>
        </w:rPr>
      </w:pPr>
    </w:p>
    <w:p w:rsidR="00A94DC9" w:rsidRPr="00C95E2D" w:rsidRDefault="00892AC1" w:rsidP="004A0124">
      <w:pPr>
        <w:rPr>
          <w:rFonts w:asciiTheme="minorHAnsi" w:hAnsiTheme="minorHAnsi" w:cstheme="minorHAnsi"/>
          <w:b/>
        </w:rPr>
      </w:pPr>
      <w:r w:rsidRPr="00892AC1">
        <w:rPr>
          <w:rStyle w:val="Emphasis"/>
          <w:rFonts w:ascii="Calibri" w:hAnsi="Calibri" w:cs="Calibri"/>
          <w:color w:val="222222"/>
          <w:sz w:val="20"/>
          <w:shd w:val="clear" w:color="auto" w:fill="FFFFFF"/>
        </w:rPr>
        <w:t>We are committed to promoting and safeguarding the welfare of children. All candidates will be subject to an enhanced DBS check, overseas checks where applicable and satisfactory references. See ‘safeguarding information for applicants’ document for details of checks. Applications will be kept on file for 6 months and will not be disclosed to any third without the applicant’s co</w:t>
      </w:r>
      <w:r w:rsidRPr="00892AC1">
        <w:rPr>
          <w:rStyle w:val="Emphasis"/>
          <w:rFonts w:ascii="Calibri" w:hAnsi="Calibri" w:cs="Calibri"/>
          <w:color w:val="222222"/>
          <w:sz w:val="22"/>
          <w:szCs w:val="26"/>
          <w:shd w:val="clear" w:color="auto" w:fill="FFFFFF"/>
        </w:rPr>
        <w:t>nsent.</w:t>
      </w:r>
    </w:p>
    <w:sectPr w:rsidR="00A94DC9" w:rsidRPr="00C95E2D" w:rsidSect="004A0124">
      <w:headerReference w:type="default" r:id="rId7"/>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5E2D" w:rsidRDefault="00C95E2D" w:rsidP="00C95E2D">
      <w:r>
        <w:separator/>
      </w:r>
    </w:p>
  </w:endnote>
  <w:endnote w:type="continuationSeparator" w:id="0">
    <w:p w:rsidR="00C95E2D" w:rsidRDefault="00C95E2D" w:rsidP="00C95E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5E2D" w:rsidRDefault="00C95E2D" w:rsidP="00C95E2D">
      <w:r>
        <w:separator/>
      </w:r>
    </w:p>
  </w:footnote>
  <w:footnote w:type="continuationSeparator" w:id="0">
    <w:p w:rsidR="00C95E2D" w:rsidRDefault="00C95E2D" w:rsidP="00C95E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5E2D" w:rsidRPr="00C95E2D" w:rsidRDefault="00C95E2D">
    <w:pPr>
      <w:pStyle w:val="Header"/>
      <w:rPr>
        <w:sz w:val="32"/>
      </w:rPr>
    </w:pPr>
    <w:r w:rsidRPr="00C95E2D">
      <w:rPr>
        <w:noProof/>
        <w:sz w:val="32"/>
        <w:lang w:eastAsia="en-GB"/>
      </w:rPr>
      <w:drawing>
        <wp:anchor distT="0" distB="0" distL="114300" distR="114300" simplePos="0" relativeHeight="251659264" behindDoc="1" locked="0" layoutInCell="1" allowOverlap="1" wp14:anchorId="7F711424" wp14:editId="301EA6A9">
          <wp:simplePos x="0" y="0"/>
          <wp:positionH relativeFrom="margin">
            <wp:posOffset>4978252</wp:posOffset>
          </wp:positionH>
          <wp:positionV relativeFrom="paragraph">
            <wp:posOffset>-245442</wp:posOffset>
          </wp:positionV>
          <wp:extent cx="1044054" cy="1008960"/>
          <wp:effectExtent l="0" t="0" r="3810" b="1270"/>
          <wp:wrapNone/>
          <wp:docPr id="9" name="Picture 9" descr="School Logo Optimized-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ool Logo Optimized-whi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4054" cy="10089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5E2D">
      <w:rPr>
        <w:sz w:val="32"/>
      </w:rPr>
      <w:t>Wells Primary School</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658E6"/>
    <w:multiLevelType w:val="multilevel"/>
    <w:tmpl w:val="9314D33A"/>
    <w:lvl w:ilvl="0">
      <w:start w:val="4"/>
      <w:numFmt w:val="decimal"/>
      <w:lvlText w:val="%1"/>
      <w:lvlJc w:val="left"/>
      <w:pPr>
        <w:tabs>
          <w:tab w:val="num" w:pos="450"/>
        </w:tabs>
        <w:ind w:left="450" w:hanging="450"/>
      </w:pPr>
      <w:rPr>
        <w:rFonts w:cs="Times New Roman" w:hint="default"/>
      </w:rPr>
    </w:lvl>
    <w:lvl w:ilvl="1">
      <w:start w:val="7"/>
      <w:numFmt w:val="decimal"/>
      <w:lvlText w:val="%1.%2"/>
      <w:lvlJc w:val="left"/>
      <w:pPr>
        <w:tabs>
          <w:tab w:val="num" w:pos="450"/>
        </w:tabs>
        <w:ind w:left="450" w:hanging="45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2E98284C"/>
    <w:multiLevelType w:val="multilevel"/>
    <w:tmpl w:val="61A69CD2"/>
    <w:lvl w:ilvl="0">
      <w:start w:val="3"/>
      <w:numFmt w:val="decimal"/>
      <w:lvlText w:val="%1"/>
      <w:lvlJc w:val="left"/>
      <w:pPr>
        <w:tabs>
          <w:tab w:val="num" w:pos="450"/>
        </w:tabs>
        <w:ind w:left="450" w:hanging="450"/>
      </w:pPr>
      <w:rPr>
        <w:rFonts w:cs="Times New Roman" w:hint="default"/>
      </w:rPr>
    </w:lvl>
    <w:lvl w:ilvl="1">
      <w:start w:val="2"/>
      <w:numFmt w:val="decimal"/>
      <w:lvlText w:val="%1.%2"/>
      <w:lvlJc w:val="left"/>
      <w:pPr>
        <w:tabs>
          <w:tab w:val="num" w:pos="450"/>
        </w:tabs>
        <w:ind w:left="450" w:hanging="45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4D7B3EA4"/>
    <w:multiLevelType w:val="hybridMultilevel"/>
    <w:tmpl w:val="F82EAC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4410AFA"/>
    <w:multiLevelType w:val="multilevel"/>
    <w:tmpl w:val="804A0EEC"/>
    <w:lvl w:ilvl="0">
      <w:start w:val="2"/>
      <w:numFmt w:val="decimal"/>
      <w:lvlText w:val="%1"/>
      <w:lvlJc w:val="left"/>
      <w:pPr>
        <w:tabs>
          <w:tab w:val="num" w:pos="450"/>
        </w:tabs>
        <w:ind w:left="450" w:hanging="450"/>
      </w:pPr>
      <w:rPr>
        <w:rFonts w:cs="Times New Roman" w:hint="default"/>
      </w:rPr>
    </w:lvl>
    <w:lvl w:ilvl="1">
      <w:start w:val="1"/>
      <w:numFmt w:val="decimal"/>
      <w:lvlText w:val="%1.%2"/>
      <w:lvlJc w:val="left"/>
      <w:pPr>
        <w:tabs>
          <w:tab w:val="num" w:pos="450"/>
        </w:tabs>
        <w:ind w:left="450" w:hanging="45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CA4"/>
    <w:rsid w:val="000D5B5C"/>
    <w:rsid w:val="000E170C"/>
    <w:rsid w:val="000E7FD6"/>
    <w:rsid w:val="000F7682"/>
    <w:rsid w:val="00140AF5"/>
    <w:rsid w:val="0014268A"/>
    <w:rsid w:val="00154039"/>
    <w:rsid w:val="00173874"/>
    <w:rsid w:val="00193BD8"/>
    <w:rsid w:val="002257AE"/>
    <w:rsid w:val="00251E54"/>
    <w:rsid w:val="003E2E64"/>
    <w:rsid w:val="0043386C"/>
    <w:rsid w:val="00435AA3"/>
    <w:rsid w:val="004A0124"/>
    <w:rsid w:val="004E76D4"/>
    <w:rsid w:val="00531A06"/>
    <w:rsid w:val="00567DAC"/>
    <w:rsid w:val="005716CD"/>
    <w:rsid w:val="00587E1E"/>
    <w:rsid w:val="005933D1"/>
    <w:rsid w:val="005C2C3D"/>
    <w:rsid w:val="005D4C72"/>
    <w:rsid w:val="005F057D"/>
    <w:rsid w:val="0060406F"/>
    <w:rsid w:val="00683E8B"/>
    <w:rsid w:val="00866B65"/>
    <w:rsid w:val="00892AC1"/>
    <w:rsid w:val="008969F4"/>
    <w:rsid w:val="009306F8"/>
    <w:rsid w:val="009E0D53"/>
    <w:rsid w:val="00A94DC9"/>
    <w:rsid w:val="00AB0A6D"/>
    <w:rsid w:val="00B62D20"/>
    <w:rsid w:val="00B727CD"/>
    <w:rsid w:val="00B87E96"/>
    <w:rsid w:val="00B94B25"/>
    <w:rsid w:val="00C77E1D"/>
    <w:rsid w:val="00C95E2D"/>
    <w:rsid w:val="00D30364"/>
    <w:rsid w:val="00D37EEA"/>
    <w:rsid w:val="00D4179C"/>
    <w:rsid w:val="00D802F5"/>
    <w:rsid w:val="00D91CEF"/>
    <w:rsid w:val="00DA011C"/>
    <w:rsid w:val="00DC0BC7"/>
    <w:rsid w:val="00DC496D"/>
    <w:rsid w:val="00F344FD"/>
    <w:rsid w:val="00F36287"/>
    <w:rsid w:val="00F76CA4"/>
    <w:rsid w:val="00F90B32"/>
    <w:rsid w:val="00FA649E"/>
    <w:rsid w:val="00FC17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EEAB1A5"/>
  <w15:docId w15:val="{6EC1BB93-90C1-40E9-9739-D0D79D57A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0364"/>
    <w:rPr>
      <w:rFonts w:ascii="Arial" w:hAnsi="Arial"/>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435AA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rsid w:val="00AB0A6D"/>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154039"/>
    <w:rPr>
      <w:rFonts w:cs="Times New Roman"/>
      <w:sz w:val="2"/>
      <w:lang w:eastAsia="en-US"/>
    </w:rPr>
  </w:style>
  <w:style w:type="paragraph" w:styleId="ListParagraph">
    <w:name w:val="List Paragraph"/>
    <w:basedOn w:val="Normal"/>
    <w:uiPriority w:val="34"/>
    <w:qFormat/>
    <w:rsid w:val="00FA649E"/>
    <w:pPr>
      <w:ind w:left="720"/>
      <w:contextualSpacing/>
    </w:pPr>
  </w:style>
  <w:style w:type="paragraph" w:styleId="Header">
    <w:name w:val="header"/>
    <w:basedOn w:val="Normal"/>
    <w:link w:val="HeaderChar"/>
    <w:uiPriority w:val="99"/>
    <w:unhideWhenUsed/>
    <w:rsid w:val="00C95E2D"/>
    <w:pPr>
      <w:tabs>
        <w:tab w:val="center" w:pos="4513"/>
        <w:tab w:val="right" w:pos="9026"/>
      </w:tabs>
    </w:pPr>
  </w:style>
  <w:style w:type="character" w:customStyle="1" w:styleId="HeaderChar">
    <w:name w:val="Header Char"/>
    <w:basedOn w:val="DefaultParagraphFont"/>
    <w:link w:val="Header"/>
    <w:uiPriority w:val="99"/>
    <w:rsid w:val="00C95E2D"/>
    <w:rPr>
      <w:rFonts w:ascii="Arial" w:hAnsi="Arial"/>
      <w:sz w:val="24"/>
      <w:szCs w:val="24"/>
      <w:lang w:val="en-GB"/>
    </w:rPr>
  </w:style>
  <w:style w:type="paragraph" w:styleId="Footer">
    <w:name w:val="footer"/>
    <w:basedOn w:val="Normal"/>
    <w:link w:val="FooterChar"/>
    <w:uiPriority w:val="99"/>
    <w:unhideWhenUsed/>
    <w:rsid w:val="00C95E2D"/>
    <w:pPr>
      <w:tabs>
        <w:tab w:val="center" w:pos="4513"/>
        <w:tab w:val="right" w:pos="9026"/>
      </w:tabs>
    </w:pPr>
  </w:style>
  <w:style w:type="character" w:customStyle="1" w:styleId="FooterChar">
    <w:name w:val="Footer Char"/>
    <w:basedOn w:val="DefaultParagraphFont"/>
    <w:link w:val="Footer"/>
    <w:uiPriority w:val="99"/>
    <w:rsid w:val="00C95E2D"/>
    <w:rPr>
      <w:rFonts w:ascii="Arial" w:hAnsi="Arial"/>
      <w:sz w:val="24"/>
      <w:szCs w:val="24"/>
      <w:lang w:val="en-GB"/>
    </w:rPr>
  </w:style>
  <w:style w:type="character" w:styleId="Emphasis">
    <w:name w:val="Emphasis"/>
    <w:basedOn w:val="DefaultParagraphFont"/>
    <w:uiPriority w:val="20"/>
    <w:qFormat/>
    <w:locked/>
    <w:rsid w:val="00892AC1"/>
    <w:rPr>
      <w:i/>
      <w:iCs/>
    </w:rPr>
  </w:style>
  <w:style w:type="paragraph" w:styleId="BalloonText">
    <w:name w:val="Balloon Text"/>
    <w:basedOn w:val="Normal"/>
    <w:link w:val="BalloonTextChar"/>
    <w:uiPriority w:val="99"/>
    <w:semiHidden/>
    <w:unhideWhenUsed/>
    <w:rsid w:val="005716C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16CD"/>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330</Words>
  <Characters>1814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Wells Primary School</vt:lpstr>
    </vt:vector>
  </TitlesOfParts>
  <Company>London Borough of Redbridge</Company>
  <LinksUpToDate>false</LinksUpToDate>
  <CharactersWithSpaces>2140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Wells Primary School</dc:title>
  <dc:creator>lesleyho</dc:creator>
  <cp:lastModifiedBy>Samantha Dennis</cp:lastModifiedBy>
  <cp:revision>9</cp:revision>
  <cp:lastPrinted>2023-03-27T13:40:00Z</cp:lastPrinted>
  <dcterms:created xsi:type="dcterms:W3CDTF">2023-03-27T10:34:00Z</dcterms:created>
  <dcterms:modified xsi:type="dcterms:W3CDTF">2023-03-27T13:52:00Z</dcterms:modified>
</cp:coreProperties>
</file>