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0C05E" w14:textId="77777777" w:rsidR="0072259D" w:rsidRDefault="0072259D" w:rsidP="0072259D">
      <w:pPr>
        <w:pStyle w:val="Default"/>
      </w:pPr>
    </w:p>
    <w:p w14:paraId="7CE848FE" w14:textId="25B2FEA4" w:rsidR="0072259D" w:rsidRPr="0072259D" w:rsidRDefault="0072259D" w:rsidP="0072259D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72259D">
        <w:rPr>
          <w:rFonts w:ascii="Arial Narrow" w:hAnsi="Arial Narrow"/>
          <w:b/>
          <w:bCs/>
          <w:sz w:val="48"/>
          <w:szCs w:val="48"/>
        </w:rPr>
        <w:t>Wigan St Andrew’s C.E Primary School</w:t>
      </w:r>
    </w:p>
    <w:p w14:paraId="42CB90AF" w14:textId="65E60757" w:rsidR="0072259D" w:rsidRDefault="0072259D" w:rsidP="0072259D">
      <w:pPr>
        <w:jc w:val="center"/>
        <w:rPr>
          <w:rFonts w:ascii="Arial" w:hAnsi="Arial" w:cs="Arial"/>
          <w:sz w:val="24"/>
          <w:szCs w:val="24"/>
        </w:rPr>
      </w:pPr>
      <w:r w:rsidRPr="0072259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4B4793C" wp14:editId="5A9BCA76">
            <wp:extent cx="933450" cy="933450"/>
            <wp:effectExtent l="0" t="0" r="0" b="0"/>
            <wp:docPr id="1474010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3A1A" w14:textId="4A683E0C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Mort Street</w:t>
      </w:r>
    </w:p>
    <w:p w14:paraId="3DC3A80E" w14:textId="642A8BCD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Springfield</w:t>
      </w:r>
    </w:p>
    <w:p w14:paraId="3A253C1B" w14:textId="2B62DD10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Wigan WN6 7AU</w:t>
      </w:r>
    </w:p>
    <w:p w14:paraId="7B1DCFEA" w14:textId="77777777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</w:p>
    <w:p w14:paraId="573A39D3" w14:textId="5B2A2B25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01942 244354</w:t>
      </w:r>
    </w:p>
    <w:p w14:paraId="7787E55A" w14:textId="7987F6E0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01942 495157</w:t>
      </w:r>
    </w:p>
    <w:p w14:paraId="3D230828" w14:textId="77777777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</w:p>
    <w:p w14:paraId="38F7E946" w14:textId="33F26A3F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hyperlink r:id="rId6" w:history="1">
        <w:r w:rsidRPr="005F3F21">
          <w:rPr>
            <w:rStyle w:val="Hyperlink"/>
            <w:rFonts w:ascii="Arial" w:hAnsi="Arial" w:cs="Arial"/>
            <w:sz w:val="24"/>
            <w:szCs w:val="24"/>
          </w:rPr>
          <w:t>www.wiganstandrews.net</w:t>
        </w:r>
      </w:hyperlink>
    </w:p>
    <w:p w14:paraId="69322326" w14:textId="7269BEBD" w:rsidR="0072259D" w:rsidRDefault="0072259D" w:rsidP="0072259D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5F3F21">
          <w:rPr>
            <w:rStyle w:val="Hyperlink"/>
            <w:rFonts w:ascii="Arial" w:hAnsi="Arial" w:cs="Arial"/>
            <w:sz w:val="24"/>
            <w:szCs w:val="24"/>
          </w:rPr>
          <w:t>enquiries@admin.saintandrews.wigan.sch.uk</w:t>
        </w:r>
      </w:hyperlink>
    </w:p>
    <w:p w14:paraId="50C07284" w14:textId="77777777" w:rsidR="0072259D" w:rsidRDefault="0072259D">
      <w:pPr>
        <w:rPr>
          <w:rFonts w:ascii="Arial" w:hAnsi="Arial" w:cs="Arial"/>
          <w:sz w:val="24"/>
          <w:szCs w:val="24"/>
        </w:rPr>
      </w:pPr>
    </w:p>
    <w:p w14:paraId="686F2D98" w14:textId="2423BCBB" w:rsidR="0072259D" w:rsidRDefault="001D2927" w:rsidP="007225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2025</w:t>
      </w:r>
    </w:p>
    <w:p w14:paraId="727576FF" w14:textId="77777777" w:rsidR="0072259D" w:rsidRDefault="0072259D">
      <w:pPr>
        <w:rPr>
          <w:rFonts w:ascii="Arial" w:hAnsi="Arial" w:cs="Arial"/>
          <w:sz w:val="24"/>
          <w:szCs w:val="24"/>
        </w:rPr>
      </w:pPr>
    </w:p>
    <w:p w14:paraId="76B38244" w14:textId="76452152" w:rsidR="00B56E7E" w:rsidRPr="00D25EDE" w:rsidRDefault="00B6712A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 xml:space="preserve">Dear </w:t>
      </w:r>
      <w:r w:rsidR="002656DF" w:rsidRPr="00D25EDE">
        <w:rPr>
          <w:rFonts w:ascii="Arial" w:hAnsi="Arial" w:cs="Arial"/>
          <w:sz w:val="24"/>
          <w:szCs w:val="24"/>
        </w:rPr>
        <w:t>Applicant</w:t>
      </w:r>
    </w:p>
    <w:p w14:paraId="28E4AF35" w14:textId="7B428306" w:rsidR="00B6712A" w:rsidRPr="00D25EDE" w:rsidRDefault="00B6712A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 xml:space="preserve">On behalf of the </w:t>
      </w:r>
      <w:r w:rsidR="00C84703" w:rsidRPr="00D25EDE">
        <w:rPr>
          <w:rFonts w:ascii="Arial" w:hAnsi="Arial" w:cs="Arial"/>
          <w:sz w:val="24"/>
          <w:szCs w:val="24"/>
        </w:rPr>
        <w:t>Governors,</w:t>
      </w:r>
      <w:r w:rsidRPr="00D25EDE">
        <w:rPr>
          <w:rFonts w:ascii="Arial" w:hAnsi="Arial" w:cs="Arial"/>
          <w:sz w:val="24"/>
          <w:szCs w:val="24"/>
        </w:rPr>
        <w:t xml:space="preserve"> I would like to extend a warm welcome to St Andrew’s </w:t>
      </w:r>
      <w:r w:rsidR="002656DF" w:rsidRPr="00D25EDE">
        <w:rPr>
          <w:rFonts w:ascii="Arial" w:hAnsi="Arial" w:cs="Arial"/>
          <w:sz w:val="24"/>
          <w:szCs w:val="24"/>
        </w:rPr>
        <w:t xml:space="preserve">Church of England </w:t>
      </w:r>
      <w:r w:rsidR="002E7CA0">
        <w:rPr>
          <w:rFonts w:ascii="Arial" w:hAnsi="Arial" w:cs="Arial"/>
          <w:sz w:val="24"/>
          <w:szCs w:val="24"/>
        </w:rPr>
        <w:t xml:space="preserve">Primary </w:t>
      </w:r>
      <w:r w:rsidRPr="00D25EDE">
        <w:rPr>
          <w:rFonts w:ascii="Arial" w:hAnsi="Arial" w:cs="Arial"/>
          <w:sz w:val="24"/>
          <w:szCs w:val="24"/>
        </w:rPr>
        <w:t xml:space="preserve">School and thank you for your interest in the post of </w:t>
      </w:r>
      <w:r w:rsidR="00FD23E5">
        <w:rPr>
          <w:rFonts w:ascii="Arial" w:hAnsi="Arial" w:cs="Arial"/>
          <w:sz w:val="24"/>
          <w:szCs w:val="24"/>
        </w:rPr>
        <w:t xml:space="preserve">Deputy </w:t>
      </w:r>
      <w:proofErr w:type="spellStart"/>
      <w:r w:rsidRPr="00D25EDE">
        <w:rPr>
          <w:rFonts w:ascii="Arial" w:hAnsi="Arial" w:cs="Arial"/>
          <w:sz w:val="24"/>
          <w:szCs w:val="24"/>
        </w:rPr>
        <w:t>Headteacher</w:t>
      </w:r>
      <w:proofErr w:type="spellEnd"/>
      <w:r w:rsidRPr="00D25EDE">
        <w:rPr>
          <w:rFonts w:ascii="Arial" w:hAnsi="Arial" w:cs="Arial"/>
          <w:sz w:val="24"/>
          <w:szCs w:val="24"/>
        </w:rPr>
        <w:t>.</w:t>
      </w:r>
    </w:p>
    <w:p w14:paraId="73F79106" w14:textId="49F83B2F" w:rsidR="00B6712A" w:rsidRPr="00D25EDE" w:rsidRDefault="00B6712A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 xml:space="preserve">Our school is very popular with a strong partnership between staff, </w:t>
      </w:r>
      <w:r w:rsidR="00D25EDE">
        <w:rPr>
          <w:rFonts w:ascii="Arial" w:hAnsi="Arial" w:cs="Arial"/>
          <w:sz w:val="24"/>
          <w:szCs w:val="24"/>
        </w:rPr>
        <w:t>G</w:t>
      </w:r>
      <w:r w:rsidRPr="00D25EDE">
        <w:rPr>
          <w:rFonts w:ascii="Arial" w:hAnsi="Arial" w:cs="Arial"/>
          <w:sz w:val="24"/>
          <w:szCs w:val="24"/>
        </w:rPr>
        <w:t xml:space="preserve">overnors, </w:t>
      </w:r>
      <w:r w:rsidR="00C84703" w:rsidRPr="00D25EDE">
        <w:rPr>
          <w:rFonts w:ascii="Arial" w:hAnsi="Arial" w:cs="Arial"/>
          <w:sz w:val="24"/>
          <w:szCs w:val="24"/>
        </w:rPr>
        <w:t>pupils,</w:t>
      </w:r>
      <w:r w:rsidRPr="00D25EDE">
        <w:rPr>
          <w:rFonts w:ascii="Arial" w:hAnsi="Arial" w:cs="Arial"/>
          <w:sz w:val="24"/>
          <w:szCs w:val="24"/>
        </w:rPr>
        <w:t xml:space="preserve"> and their families. We have strong links with our church and the local community.</w:t>
      </w:r>
    </w:p>
    <w:p w14:paraId="13627C2F" w14:textId="421E8506" w:rsidR="00B6712A" w:rsidRPr="00D25EDE" w:rsidRDefault="00B6712A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 xml:space="preserve">The successful candidate will join a dedicated team of staff and </w:t>
      </w:r>
      <w:r w:rsidR="00D25EDE">
        <w:rPr>
          <w:rFonts w:ascii="Arial" w:hAnsi="Arial" w:cs="Arial"/>
          <w:sz w:val="24"/>
          <w:szCs w:val="24"/>
        </w:rPr>
        <w:t>G</w:t>
      </w:r>
      <w:r w:rsidRPr="00D25EDE">
        <w:rPr>
          <w:rFonts w:ascii="Arial" w:hAnsi="Arial" w:cs="Arial"/>
          <w:sz w:val="24"/>
          <w:szCs w:val="24"/>
        </w:rPr>
        <w:t>overnors, who are committed to ensuring each child in our school is treated as a</w:t>
      </w:r>
      <w:r w:rsidR="00CB3E37" w:rsidRPr="00D25EDE">
        <w:rPr>
          <w:rFonts w:ascii="Arial" w:hAnsi="Arial" w:cs="Arial"/>
          <w:sz w:val="24"/>
          <w:szCs w:val="24"/>
        </w:rPr>
        <w:t xml:space="preserve"> unique</w:t>
      </w:r>
      <w:r w:rsidRPr="00D25EDE">
        <w:rPr>
          <w:rFonts w:ascii="Arial" w:hAnsi="Arial" w:cs="Arial"/>
          <w:sz w:val="24"/>
          <w:szCs w:val="24"/>
        </w:rPr>
        <w:t xml:space="preserve"> individual and achieves their full potential, whatever their academic ability or challenges they may face.</w:t>
      </w:r>
    </w:p>
    <w:p w14:paraId="2BD5A7D1" w14:textId="4F997CB3" w:rsidR="00B6712A" w:rsidRPr="00D25EDE" w:rsidRDefault="00B6712A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 xml:space="preserve">Our Nurture Room is a focused intervention for pupils with social, </w:t>
      </w:r>
      <w:r w:rsidR="00B32F2C" w:rsidRPr="00D25EDE">
        <w:rPr>
          <w:rFonts w:ascii="Arial" w:hAnsi="Arial" w:cs="Arial"/>
          <w:sz w:val="24"/>
          <w:szCs w:val="24"/>
        </w:rPr>
        <w:t>emotional,</w:t>
      </w:r>
      <w:r w:rsidRPr="00D25EDE">
        <w:rPr>
          <w:rFonts w:ascii="Arial" w:hAnsi="Arial" w:cs="Arial"/>
          <w:sz w:val="24"/>
          <w:szCs w:val="24"/>
        </w:rPr>
        <w:t xml:space="preserve"> and behavioural difficulties which make it harder for them to </w:t>
      </w:r>
      <w:r w:rsidR="00C84703" w:rsidRPr="00D25EDE">
        <w:rPr>
          <w:rFonts w:ascii="Arial" w:hAnsi="Arial" w:cs="Arial"/>
          <w:sz w:val="24"/>
          <w:szCs w:val="24"/>
        </w:rPr>
        <w:t>l</w:t>
      </w:r>
      <w:r w:rsidRPr="00D25EDE">
        <w:rPr>
          <w:rFonts w:ascii="Arial" w:hAnsi="Arial" w:cs="Arial"/>
          <w:sz w:val="24"/>
          <w:szCs w:val="24"/>
        </w:rPr>
        <w:t>earn in a mainstream class</w:t>
      </w:r>
      <w:r w:rsidR="00C84703" w:rsidRPr="00D25EDE">
        <w:rPr>
          <w:rFonts w:ascii="Arial" w:hAnsi="Arial" w:cs="Arial"/>
          <w:sz w:val="24"/>
          <w:szCs w:val="24"/>
        </w:rPr>
        <w:t>. Our highly trained staff work hard to reduce the barriers of learning and support the pupils to achieve.</w:t>
      </w:r>
    </w:p>
    <w:p w14:paraId="481A074C" w14:textId="2E11804B" w:rsidR="00C84703" w:rsidRPr="00D25EDE" w:rsidRDefault="00C84703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>We believe that ‘</w:t>
      </w:r>
      <w:r w:rsidRPr="00D25EDE">
        <w:rPr>
          <w:rFonts w:ascii="Arial" w:hAnsi="Arial" w:cs="Arial"/>
          <w:i/>
          <w:iCs/>
          <w:sz w:val="24"/>
          <w:szCs w:val="24"/>
        </w:rPr>
        <w:t xml:space="preserve">With God all things are possible’ </w:t>
      </w:r>
      <w:r w:rsidRPr="00D25EDE">
        <w:rPr>
          <w:rFonts w:ascii="Arial" w:hAnsi="Arial" w:cs="Arial"/>
          <w:sz w:val="24"/>
          <w:szCs w:val="24"/>
        </w:rPr>
        <w:t>and hold our Christian values of</w:t>
      </w:r>
      <w:r w:rsidR="00B32F2C" w:rsidRPr="00D25EDE">
        <w:rPr>
          <w:rFonts w:ascii="Arial" w:hAnsi="Arial" w:cs="Arial"/>
          <w:sz w:val="24"/>
          <w:szCs w:val="24"/>
        </w:rPr>
        <w:t xml:space="preserve"> thankfulness, peace</w:t>
      </w:r>
      <w:r w:rsidRPr="00D25EDE">
        <w:rPr>
          <w:rFonts w:ascii="Arial" w:hAnsi="Arial" w:cs="Arial"/>
          <w:sz w:val="24"/>
          <w:szCs w:val="24"/>
        </w:rPr>
        <w:t xml:space="preserve">, compassion, </w:t>
      </w:r>
      <w:r w:rsidR="00B32F2C" w:rsidRPr="00D25EDE">
        <w:rPr>
          <w:rFonts w:ascii="Arial" w:hAnsi="Arial" w:cs="Arial"/>
          <w:sz w:val="24"/>
          <w:szCs w:val="24"/>
        </w:rPr>
        <w:t xml:space="preserve">forgiveness, </w:t>
      </w:r>
      <w:r w:rsidRPr="00D25EDE">
        <w:rPr>
          <w:rFonts w:ascii="Arial" w:hAnsi="Arial" w:cs="Arial"/>
          <w:sz w:val="24"/>
          <w:szCs w:val="24"/>
        </w:rPr>
        <w:t xml:space="preserve">trust </w:t>
      </w:r>
      <w:r w:rsidR="00B32F2C" w:rsidRPr="00D25EDE">
        <w:rPr>
          <w:rFonts w:ascii="Arial" w:hAnsi="Arial" w:cs="Arial"/>
          <w:sz w:val="24"/>
          <w:szCs w:val="24"/>
        </w:rPr>
        <w:t>and friendship</w:t>
      </w:r>
      <w:r w:rsidRPr="00D25EDE">
        <w:rPr>
          <w:rFonts w:ascii="Arial" w:hAnsi="Arial" w:cs="Arial"/>
          <w:sz w:val="24"/>
          <w:szCs w:val="24"/>
        </w:rPr>
        <w:t xml:space="preserve"> close to our hearts. Our Christian ethos is woven t</w:t>
      </w:r>
      <w:r w:rsidR="00B32F2C" w:rsidRPr="00D25EDE">
        <w:rPr>
          <w:rFonts w:ascii="Arial" w:hAnsi="Arial" w:cs="Arial"/>
          <w:sz w:val="24"/>
          <w:szCs w:val="24"/>
        </w:rPr>
        <w:t>h</w:t>
      </w:r>
      <w:r w:rsidRPr="00D25EDE">
        <w:rPr>
          <w:rFonts w:ascii="Arial" w:hAnsi="Arial" w:cs="Arial"/>
          <w:sz w:val="24"/>
          <w:szCs w:val="24"/>
        </w:rPr>
        <w:t>rough the fabric of everyday life in school, to teach and nurture each pupil from Reception to Y</w:t>
      </w:r>
      <w:r w:rsidR="002656DF" w:rsidRPr="00D25EDE">
        <w:rPr>
          <w:rFonts w:ascii="Arial" w:hAnsi="Arial" w:cs="Arial"/>
          <w:sz w:val="24"/>
          <w:szCs w:val="24"/>
        </w:rPr>
        <w:t xml:space="preserve">ear </w:t>
      </w:r>
      <w:r w:rsidRPr="00D25EDE">
        <w:rPr>
          <w:rFonts w:ascii="Arial" w:hAnsi="Arial" w:cs="Arial"/>
          <w:sz w:val="24"/>
          <w:szCs w:val="24"/>
        </w:rPr>
        <w:t>6, to become confident, resourceful, resilient, and motivated young adults, ready for High School and the next step in their educational journey.</w:t>
      </w:r>
    </w:p>
    <w:p w14:paraId="65FAAEA2" w14:textId="5C51115A" w:rsidR="00C84703" w:rsidRPr="00D25EDE" w:rsidRDefault="00C84703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lastRenderedPageBreak/>
        <w:t>We are keen to appoint a strong, supportive leader, whose experience and confidence can take the school forward</w:t>
      </w:r>
      <w:r w:rsidR="002656DF" w:rsidRPr="00D25EDE">
        <w:rPr>
          <w:rFonts w:ascii="Arial" w:hAnsi="Arial" w:cs="Arial"/>
          <w:sz w:val="24"/>
          <w:szCs w:val="24"/>
        </w:rPr>
        <w:t xml:space="preserve"> through effective leadership</w:t>
      </w:r>
      <w:r w:rsidR="00202374" w:rsidRPr="00D25EDE">
        <w:rPr>
          <w:rFonts w:ascii="Arial" w:hAnsi="Arial" w:cs="Arial"/>
          <w:sz w:val="24"/>
          <w:szCs w:val="24"/>
        </w:rPr>
        <w:t xml:space="preserve"> and</w:t>
      </w:r>
      <w:r w:rsidR="002656DF" w:rsidRPr="00D25EDE">
        <w:rPr>
          <w:rFonts w:ascii="Arial" w:hAnsi="Arial" w:cs="Arial"/>
          <w:sz w:val="24"/>
          <w:szCs w:val="24"/>
        </w:rPr>
        <w:t xml:space="preserve"> communication to cultivate a</w:t>
      </w:r>
      <w:r w:rsidR="00202374" w:rsidRPr="00D25EDE">
        <w:rPr>
          <w:rFonts w:ascii="Arial" w:hAnsi="Arial" w:cs="Arial"/>
          <w:sz w:val="24"/>
          <w:szCs w:val="24"/>
        </w:rPr>
        <w:t xml:space="preserve"> </w:t>
      </w:r>
      <w:r w:rsidR="002656DF" w:rsidRPr="00D25EDE">
        <w:rPr>
          <w:rFonts w:ascii="Arial" w:hAnsi="Arial" w:cs="Arial"/>
          <w:sz w:val="24"/>
          <w:szCs w:val="24"/>
        </w:rPr>
        <w:t>positive and inspiring atmosphere that motivates all stakeholders,</w:t>
      </w:r>
      <w:r w:rsidRPr="00D25EDE">
        <w:rPr>
          <w:rFonts w:ascii="Arial" w:hAnsi="Arial" w:cs="Arial"/>
          <w:sz w:val="24"/>
          <w:szCs w:val="24"/>
        </w:rPr>
        <w:t xml:space="preserve"> </w:t>
      </w:r>
      <w:r w:rsidR="00202374" w:rsidRPr="00D25EDE">
        <w:rPr>
          <w:rFonts w:ascii="Arial" w:hAnsi="Arial" w:cs="Arial"/>
          <w:sz w:val="24"/>
          <w:szCs w:val="24"/>
        </w:rPr>
        <w:t>someone</w:t>
      </w:r>
      <w:r w:rsidRPr="00D25EDE">
        <w:rPr>
          <w:rFonts w:ascii="Arial" w:hAnsi="Arial" w:cs="Arial"/>
          <w:sz w:val="24"/>
          <w:szCs w:val="24"/>
        </w:rPr>
        <w:t xml:space="preserve"> who can build on what is currently good and ensure we continue and improve by embracing </w:t>
      </w:r>
      <w:r w:rsidR="00B32F2C" w:rsidRPr="00D25EDE">
        <w:rPr>
          <w:rFonts w:ascii="Arial" w:hAnsi="Arial" w:cs="Arial"/>
          <w:sz w:val="24"/>
          <w:szCs w:val="24"/>
        </w:rPr>
        <w:t>opportunities and challenges offered in our school.</w:t>
      </w:r>
    </w:p>
    <w:p w14:paraId="4FB1087E" w14:textId="6FDCBB91" w:rsidR="002656DF" w:rsidRDefault="002656DF">
      <w:pPr>
        <w:rPr>
          <w:rFonts w:ascii="Arial" w:hAnsi="Arial" w:cs="Arial"/>
          <w:sz w:val="24"/>
          <w:szCs w:val="24"/>
        </w:rPr>
      </w:pPr>
      <w:r w:rsidRPr="00D25EDE">
        <w:rPr>
          <w:rFonts w:ascii="Arial" w:hAnsi="Arial" w:cs="Arial"/>
          <w:sz w:val="24"/>
          <w:szCs w:val="24"/>
        </w:rPr>
        <w:t>Further information about our school can be found on the website</w:t>
      </w:r>
      <w:bookmarkStart w:id="0" w:name="_GoBack"/>
      <w:bookmarkEnd w:id="0"/>
      <w:r w:rsidRPr="00D25EDE">
        <w:rPr>
          <w:rFonts w:ascii="Arial" w:hAnsi="Arial" w:cs="Arial"/>
          <w:sz w:val="24"/>
          <w:szCs w:val="24"/>
        </w:rPr>
        <w:t xml:space="preserve"> but I warmly invite you to visit us, meet our </w:t>
      </w:r>
      <w:r w:rsidR="00202374" w:rsidRPr="00D25EDE">
        <w:rPr>
          <w:rFonts w:ascii="Arial" w:hAnsi="Arial" w:cs="Arial"/>
          <w:sz w:val="24"/>
          <w:szCs w:val="24"/>
        </w:rPr>
        <w:t>wonderful</w:t>
      </w:r>
      <w:r w:rsidRPr="00D25EDE">
        <w:rPr>
          <w:rFonts w:ascii="Arial" w:hAnsi="Arial" w:cs="Arial"/>
          <w:sz w:val="24"/>
          <w:szCs w:val="24"/>
        </w:rPr>
        <w:t xml:space="preserve"> children and staff and see for yourself all that we can offer</w:t>
      </w:r>
      <w:r w:rsidR="00202374" w:rsidRPr="00D25EDE">
        <w:rPr>
          <w:rFonts w:ascii="Arial" w:hAnsi="Arial" w:cs="Arial"/>
          <w:sz w:val="24"/>
          <w:szCs w:val="24"/>
        </w:rPr>
        <w:t>.</w:t>
      </w:r>
    </w:p>
    <w:p w14:paraId="4A39A2EE" w14:textId="5DE394A3" w:rsidR="00D25EDE" w:rsidRDefault="00D25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14:paraId="2955FB68" w14:textId="77777777" w:rsidR="00D25EDE" w:rsidRDefault="00D25EDE">
      <w:pPr>
        <w:rPr>
          <w:rFonts w:ascii="Arial" w:hAnsi="Arial" w:cs="Arial"/>
          <w:sz w:val="24"/>
          <w:szCs w:val="24"/>
        </w:rPr>
      </w:pPr>
    </w:p>
    <w:p w14:paraId="5B660940" w14:textId="4DD398DC" w:rsidR="00D25EDE" w:rsidRDefault="001D2927" w:rsidP="00D25E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L Taylor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5EDE">
        <w:rPr>
          <w:rFonts w:ascii="Arial" w:hAnsi="Arial" w:cs="Arial"/>
          <w:sz w:val="24"/>
          <w:szCs w:val="24"/>
        </w:rPr>
        <w:t>Mrs Jayne Donnellan</w:t>
      </w:r>
    </w:p>
    <w:p w14:paraId="16E7F38C" w14:textId="47EB2DB6" w:rsidR="00D25EDE" w:rsidRPr="00D25EDE" w:rsidRDefault="001D2927" w:rsidP="001D2927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Headteacher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5EDE">
        <w:rPr>
          <w:rFonts w:ascii="Arial" w:hAnsi="Arial" w:cs="Arial"/>
          <w:sz w:val="24"/>
          <w:szCs w:val="24"/>
        </w:rPr>
        <w:t>Chair of Governors</w:t>
      </w:r>
    </w:p>
    <w:p w14:paraId="6436D124" w14:textId="77777777" w:rsidR="00B32F2C" w:rsidRPr="00D25EDE" w:rsidRDefault="00B32F2C">
      <w:pPr>
        <w:rPr>
          <w:rFonts w:ascii="Arial" w:hAnsi="Arial" w:cs="Arial"/>
          <w:sz w:val="24"/>
          <w:szCs w:val="24"/>
        </w:rPr>
      </w:pPr>
    </w:p>
    <w:p w14:paraId="585FF463" w14:textId="77777777" w:rsidR="00C84703" w:rsidRPr="00D25EDE" w:rsidRDefault="00C84703">
      <w:pPr>
        <w:rPr>
          <w:rFonts w:ascii="Arial" w:hAnsi="Arial" w:cs="Arial"/>
          <w:sz w:val="24"/>
          <w:szCs w:val="24"/>
        </w:rPr>
      </w:pPr>
    </w:p>
    <w:sectPr w:rsidR="00C84703" w:rsidRPr="00D25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38"/>
    <w:multiLevelType w:val="hybridMultilevel"/>
    <w:tmpl w:val="0D282AA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9D43B70"/>
    <w:multiLevelType w:val="hybridMultilevel"/>
    <w:tmpl w:val="FE6E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A"/>
    <w:rsid w:val="000C5910"/>
    <w:rsid w:val="00145015"/>
    <w:rsid w:val="001D2927"/>
    <w:rsid w:val="00202374"/>
    <w:rsid w:val="002656DF"/>
    <w:rsid w:val="002E7CA0"/>
    <w:rsid w:val="003200D9"/>
    <w:rsid w:val="005F4E74"/>
    <w:rsid w:val="0072259D"/>
    <w:rsid w:val="00B32F2C"/>
    <w:rsid w:val="00B56E7E"/>
    <w:rsid w:val="00B6712A"/>
    <w:rsid w:val="00B71739"/>
    <w:rsid w:val="00C84703"/>
    <w:rsid w:val="00C91BA3"/>
    <w:rsid w:val="00CB3E37"/>
    <w:rsid w:val="00D25EDE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BC27"/>
  <w15:chartTrackingRefBased/>
  <w15:docId w15:val="{1ABC6984-E3C2-4696-B6C6-2AB826B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15"/>
    <w:pPr>
      <w:ind w:left="720"/>
      <w:contextualSpacing/>
    </w:pPr>
  </w:style>
  <w:style w:type="paragraph" w:customStyle="1" w:styleId="Default">
    <w:name w:val="Default"/>
    <w:rsid w:val="0072259D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25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admin.saintandrews.wigan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ganstandrews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Donnellan</dc:creator>
  <cp:keywords/>
  <dc:description/>
  <cp:lastModifiedBy>owner</cp:lastModifiedBy>
  <cp:revision>2</cp:revision>
  <dcterms:created xsi:type="dcterms:W3CDTF">2024-09-05T08:52:00Z</dcterms:created>
  <dcterms:modified xsi:type="dcterms:W3CDTF">2024-09-05T08:52:00Z</dcterms:modified>
</cp:coreProperties>
</file>