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4552D" w14:textId="15E7403E" w:rsidR="00994518" w:rsidRPr="00116825" w:rsidRDefault="00116825" w:rsidP="00994518">
      <w:pPr>
        <w:spacing w:before="100" w:beforeAutospacing="1" w:after="100" w:afterAutospacing="1" w:line="240" w:lineRule="auto"/>
        <w:jc w:val="center"/>
        <w:rPr>
          <w:rFonts w:ascii="Adobe Gothic Std B" w:eastAsia="Adobe Gothic Std B" w:hAnsi="Adobe Gothic Std B" w:cstheme="minorHAnsi"/>
          <w:b/>
          <w:sz w:val="44"/>
          <w:szCs w:val="18"/>
          <w:lang w:eastAsia="en-GB"/>
        </w:rPr>
      </w:pPr>
      <w:r w:rsidRPr="00116825">
        <w:rPr>
          <w:rFonts w:ascii="Adobe Gothic Std B" w:eastAsia="Adobe Gothic Std B" w:hAnsi="Adobe Gothic Std B" w:cstheme="minorHAnsi"/>
          <w:b/>
          <w:sz w:val="44"/>
          <w:szCs w:val="18"/>
          <w:lang w:eastAsia="en-GB"/>
        </w:rPr>
        <w:t>MUSIC AT CHRIST</w:t>
      </w:r>
      <w:r w:rsidR="00994518" w:rsidRPr="00116825">
        <w:rPr>
          <w:rFonts w:ascii="Adobe Gothic Std B" w:eastAsia="Adobe Gothic Std B" w:hAnsi="Adobe Gothic Std B" w:cstheme="minorHAnsi"/>
          <w:b/>
          <w:sz w:val="44"/>
          <w:szCs w:val="18"/>
          <w:lang w:eastAsia="en-GB"/>
        </w:rPr>
        <w:t>S SCHOOL</w:t>
      </w:r>
      <w:r w:rsidR="00DF01AD" w:rsidRPr="00116825">
        <w:rPr>
          <w:rFonts w:ascii="Adobe Gothic Std B" w:eastAsia="Adobe Gothic Std B" w:hAnsi="Adobe Gothic Std B" w:cstheme="minorHAnsi"/>
          <w:b/>
          <w:sz w:val="44"/>
          <w:szCs w:val="18"/>
          <w:lang w:eastAsia="en-GB"/>
        </w:rPr>
        <w:t xml:space="preserve"> 20</w:t>
      </w:r>
      <w:r w:rsidR="009F3A8C" w:rsidRPr="00116825">
        <w:rPr>
          <w:rFonts w:ascii="Adobe Gothic Std B" w:eastAsia="Adobe Gothic Std B" w:hAnsi="Adobe Gothic Std B" w:cstheme="minorHAnsi"/>
          <w:b/>
          <w:sz w:val="44"/>
          <w:szCs w:val="18"/>
          <w:lang w:eastAsia="en-GB"/>
        </w:rPr>
        <w:t>20</w:t>
      </w:r>
    </w:p>
    <w:p w14:paraId="1FA2413B" w14:textId="77777777" w:rsidR="00984449" w:rsidRDefault="00984449" w:rsidP="00994518">
      <w:pPr>
        <w:spacing w:before="100" w:beforeAutospacing="1" w:after="100" w:afterAutospacing="1" w:line="240" w:lineRule="auto"/>
        <w:rPr>
          <w:rFonts w:eastAsia="Times New Roman" w:cstheme="minorHAnsi"/>
          <w:szCs w:val="18"/>
          <w:lang w:eastAsia="en-GB"/>
        </w:rPr>
      </w:pPr>
    </w:p>
    <w:p w14:paraId="3A645AC4" w14:textId="7C79141B" w:rsidR="00FC6FC7" w:rsidRPr="00C45295" w:rsidRDefault="00994518" w:rsidP="00584627">
      <w:pPr>
        <w:spacing w:before="100" w:beforeAutospacing="1" w:after="100" w:afterAutospacing="1" w:line="240" w:lineRule="auto"/>
        <w:rPr>
          <w:rFonts w:eastAsia="Times New Roman" w:cstheme="minorHAnsi"/>
          <w:szCs w:val="18"/>
          <w:lang w:eastAsia="en-GB"/>
        </w:rPr>
      </w:pPr>
      <w:r w:rsidRPr="00C45295">
        <w:rPr>
          <w:rFonts w:eastAsia="Times New Roman" w:cstheme="minorHAnsi"/>
          <w:szCs w:val="18"/>
          <w:lang w:eastAsia="en-GB"/>
        </w:rPr>
        <w:t xml:space="preserve">There is a strong musical life at Christ’s School, with opportunities abounding for a broad range of music making at all levels. The state-of-the-art facilities were opened by Sir Tim Rice </w:t>
      </w:r>
      <w:r w:rsidR="00584627">
        <w:rPr>
          <w:rFonts w:eastAsia="Times New Roman" w:cstheme="minorHAnsi"/>
          <w:szCs w:val="18"/>
          <w:lang w:eastAsia="en-GB"/>
        </w:rPr>
        <w:t>in 2004</w:t>
      </w:r>
      <w:r w:rsidRPr="00C45295">
        <w:rPr>
          <w:rFonts w:eastAsia="Times New Roman" w:cstheme="minorHAnsi"/>
          <w:szCs w:val="18"/>
          <w:lang w:eastAsia="en-GB"/>
        </w:rPr>
        <w:t xml:space="preserve">, and the present Director of Music, Mr. Philip Wilson, has been at Christ’s </w:t>
      </w:r>
      <w:r w:rsidR="00584627">
        <w:rPr>
          <w:rFonts w:eastAsia="Times New Roman" w:cstheme="minorHAnsi"/>
          <w:szCs w:val="18"/>
          <w:lang w:eastAsia="en-GB"/>
        </w:rPr>
        <w:t>since 2005</w:t>
      </w:r>
      <w:r w:rsidRPr="00C45295">
        <w:rPr>
          <w:rFonts w:eastAsia="Times New Roman" w:cstheme="minorHAnsi"/>
          <w:szCs w:val="18"/>
          <w:lang w:eastAsia="en-GB"/>
        </w:rPr>
        <w:t>, a period which has seen expansion in all areas, the development of new schemes of work, consistently good GCSE results, increasing numbers learning instruments, more extra-curricular opportunities and more music events.</w:t>
      </w:r>
      <w:r w:rsidR="00814331" w:rsidRPr="00C45295">
        <w:rPr>
          <w:rFonts w:eastAsia="Times New Roman" w:cstheme="minorHAnsi"/>
          <w:szCs w:val="18"/>
          <w:lang w:eastAsia="en-GB"/>
        </w:rPr>
        <w:t xml:space="preserve">  With an expanding department within an expa</w:t>
      </w:r>
      <w:r w:rsidR="00FC6FC7" w:rsidRPr="00C45295">
        <w:rPr>
          <w:rFonts w:eastAsia="Times New Roman" w:cstheme="minorHAnsi"/>
          <w:szCs w:val="18"/>
          <w:lang w:eastAsia="en-GB"/>
        </w:rPr>
        <w:t xml:space="preserve">nding school, the department now </w:t>
      </w:r>
      <w:r w:rsidR="00643104" w:rsidRPr="00C45295">
        <w:rPr>
          <w:rFonts w:eastAsia="Times New Roman" w:cstheme="minorHAnsi"/>
          <w:szCs w:val="18"/>
          <w:lang w:eastAsia="en-GB"/>
        </w:rPr>
        <w:t xml:space="preserve">consists of </w:t>
      </w:r>
      <w:r w:rsidR="00FC6FC7" w:rsidRPr="00C45295">
        <w:rPr>
          <w:rFonts w:eastAsia="Times New Roman" w:cstheme="minorHAnsi"/>
          <w:szCs w:val="18"/>
          <w:lang w:eastAsia="en-GB"/>
        </w:rPr>
        <w:t>two teachers</w:t>
      </w:r>
      <w:r w:rsidR="002605E9" w:rsidRPr="00C45295">
        <w:rPr>
          <w:rFonts w:eastAsia="Times New Roman" w:cstheme="minorHAnsi"/>
          <w:szCs w:val="18"/>
          <w:lang w:eastAsia="en-GB"/>
        </w:rPr>
        <w:t xml:space="preserve"> and</w:t>
      </w:r>
      <w:r w:rsidR="00E26B45" w:rsidRPr="00C45295">
        <w:rPr>
          <w:rFonts w:eastAsia="Times New Roman" w:cstheme="minorHAnsi"/>
          <w:szCs w:val="18"/>
          <w:lang w:eastAsia="en-GB"/>
        </w:rPr>
        <w:t xml:space="preserve"> two teaching areas: </w:t>
      </w:r>
      <w:r w:rsidR="00643104" w:rsidRPr="00C45295">
        <w:rPr>
          <w:rFonts w:eastAsia="Times New Roman" w:cstheme="minorHAnsi"/>
          <w:szCs w:val="18"/>
          <w:lang w:eastAsia="en-GB"/>
        </w:rPr>
        <w:t xml:space="preserve">one specialising as a performance space and the other </w:t>
      </w:r>
      <w:r w:rsidR="00E26B45" w:rsidRPr="00C45295">
        <w:rPr>
          <w:rFonts w:eastAsia="Times New Roman" w:cstheme="minorHAnsi"/>
          <w:szCs w:val="18"/>
          <w:lang w:eastAsia="en-GB"/>
        </w:rPr>
        <w:t xml:space="preserve">as </w:t>
      </w:r>
      <w:r w:rsidR="00643104" w:rsidRPr="00C45295">
        <w:rPr>
          <w:rFonts w:eastAsia="Times New Roman" w:cstheme="minorHAnsi"/>
          <w:szCs w:val="18"/>
          <w:lang w:eastAsia="en-GB"/>
        </w:rPr>
        <w:t>a technology hub.</w:t>
      </w:r>
      <w:r w:rsidR="00CF001A">
        <w:rPr>
          <w:rFonts w:eastAsia="Times New Roman" w:cstheme="minorHAnsi"/>
          <w:szCs w:val="18"/>
          <w:lang w:eastAsia="en-GB"/>
        </w:rPr>
        <w:t xml:space="preserve">  </w:t>
      </w:r>
      <w:r w:rsidR="00022344">
        <w:rPr>
          <w:rFonts w:eastAsia="Times New Roman" w:cstheme="minorHAnsi"/>
          <w:szCs w:val="18"/>
          <w:lang w:eastAsia="en-GB"/>
        </w:rPr>
        <w:t xml:space="preserve">A level music </w:t>
      </w:r>
      <w:r w:rsidR="009F3A8C">
        <w:rPr>
          <w:rFonts w:eastAsia="Times New Roman" w:cstheme="minorHAnsi"/>
          <w:szCs w:val="18"/>
          <w:lang w:eastAsia="en-GB"/>
        </w:rPr>
        <w:t>is offered</w:t>
      </w:r>
      <w:r w:rsidR="00022344">
        <w:rPr>
          <w:rFonts w:eastAsia="Times New Roman" w:cstheme="minorHAnsi"/>
          <w:szCs w:val="18"/>
          <w:lang w:eastAsia="en-GB"/>
        </w:rPr>
        <w:t xml:space="preserve"> in our sixth form.  </w:t>
      </w:r>
      <w:r w:rsidR="00CF001A">
        <w:rPr>
          <w:rFonts w:eastAsia="Times New Roman" w:cstheme="minorHAnsi"/>
          <w:szCs w:val="18"/>
          <w:lang w:eastAsia="en-GB"/>
        </w:rPr>
        <w:t xml:space="preserve">Mr. </w:t>
      </w:r>
      <w:r w:rsidR="007B3D87">
        <w:rPr>
          <w:rFonts w:eastAsia="Times New Roman" w:cstheme="minorHAnsi"/>
          <w:szCs w:val="18"/>
          <w:lang w:eastAsia="en-GB"/>
        </w:rPr>
        <w:t xml:space="preserve">Philip </w:t>
      </w:r>
      <w:r w:rsidR="00CF001A">
        <w:rPr>
          <w:rFonts w:eastAsia="Times New Roman" w:cstheme="minorHAnsi"/>
          <w:szCs w:val="18"/>
          <w:lang w:eastAsia="en-GB"/>
        </w:rPr>
        <w:t>Wilson i</w:t>
      </w:r>
      <w:r w:rsidR="00BC2725">
        <w:rPr>
          <w:rFonts w:eastAsia="Times New Roman" w:cstheme="minorHAnsi"/>
          <w:szCs w:val="18"/>
          <w:lang w:eastAsia="en-GB"/>
        </w:rPr>
        <w:t xml:space="preserve">s assisted by </w:t>
      </w:r>
      <w:r w:rsidR="00DF01AD">
        <w:rPr>
          <w:rFonts w:eastAsia="Times New Roman" w:cstheme="minorHAnsi"/>
          <w:szCs w:val="18"/>
          <w:lang w:eastAsia="en-GB"/>
        </w:rPr>
        <w:t>Ms Lorraine Latin</w:t>
      </w:r>
      <w:r w:rsidR="00BC2725">
        <w:rPr>
          <w:rFonts w:eastAsia="Times New Roman" w:cstheme="minorHAnsi"/>
          <w:szCs w:val="18"/>
          <w:lang w:eastAsia="en-GB"/>
        </w:rPr>
        <w:t xml:space="preserve"> in the department.</w:t>
      </w:r>
    </w:p>
    <w:p w14:paraId="2EAD285C" w14:textId="77777777" w:rsidR="00984449" w:rsidRDefault="00984449" w:rsidP="00994518">
      <w:pPr>
        <w:spacing w:before="100" w:beforeAutospacing="1" w:after="100" w:afterAutospacing="1" w:line="240" w:lineRule="auto"/>
        <w:rPr>
          <w:rFonts w:eastAsia="Times New Roman" w:cstheme="minorHAnsi"/>
          <w:b/>
          <w:bCs/>
          <w:szCs w:val="18"/>
          <w:lang w:eastAsia="en-GB"/>
        </w:rPr>
      </w:pPr>
      <w:bookmarkStart w:id="0" w:name="_GoBack"/>
      <w:bookmarkEnd w:id="0"/>
    </w:p>
    <w:p w14:paraId="36FAEC9E" w14:textId="77777777" w:rsidR="00994518" w:rsidRPr="00C45295" w:rsidRDefault="00994518" w:rsidP="00994518">
      <w:pPr>
        <w:spacing w:before="100" w:beforeAutospacing="1" w:after="100" w:afterAutospacing="1" w:line="240" w:lineRule="auto"/>
        <w:rPr>
          <w:rFonts w:eastAsia="Times New Roman" w:cstheme="minorHAnsi"/>
          <w:szCs w:val="18"/>
          <w:lang w:eastAsia="en-GB"/>
        </w:rPr>
      </w:pPr>
      <w:r w:rsidRPr="00C45295">
        <w:rPr>
          <w:rFonts w:eastAsia="Times New Roman" w:cstheme="minorHAnsi"/>
          <w:b/>
          <w:bCs/>
          <w:szCs w:val="18"/>
          <w:lang w:eastAsia="en-GB"/>
        </w:rPr>
        <w:t>The Curriculum</w:t>
      </w:r>
    </w:p>
    <w:p w14:paraId="535433F4" w14:textId="77777777" w:rsidR="00994518" w:rsidRPr="00C45295" w:rsidRDefault="00994518" w:rsidP="00994518">
      <w:pPr>
        <w:spacing w:before="100" w:beforeAutospacing="1" w:after="100" w:afterAutospacing="1" w:line="240" w:lineRule="auto"/>
        <w:rPr>
          <w:rFonts w:eastAsia="Times New Roman" w:cstheme="minorHAnsi"/>
          <w:szCs w:val="18"/>
          <w:lang w:eastAsia="en-GB"/>
        </w:rPr>
      </w:pPr>
      <w:r w:rsidRPr="00C45295">
        <w:rPr>
          <w:rFonts w:eastAsia="Times New Roman" w:cstheme="minorHAnsi"/>
          <w:b/>
          <w:bCs/>
          <w:szCs w:val="18"/>
          <w:lang w:eastAsia="en-GB"/>
        </w:rPr>
        <w:t xml:space="preserve">Lower </w:t>
      </w:r>
      <w:r w:rsidR="00A16D57" w:rsidRPr="00C45295">
        <w:rPr>
          <w:rFonts w:eastAsia="Times New Roman" w:cstheme="minorHAnsi"/>
          <w:b/>
          <w:bCs/>
          <w:szCs w:val="18"/>
          <w:lang w:eastAsia="en-GB"/>
        </w:rPr>
        <w:t>School classes</w:t>
      </w:r>
      <w:r w:rsidR="00CF001A">
        <w:rPr>
          <w:rFonts w:eastAsia="Times New Roman" w:cstheme="minorHAnsi"/>
          <w:b/>
          <w:bCs/>
          <w:szCs w:val="18"/>
          <w:lang w:eastAsia="en-GB"/>
        </w:rPr>
        <w:t xml:space="preserve">: </w:t>
      </w:r>
      <w:r w:rsidR="00A34B23">
        <w:rPr>
          <w:rFonts w:eastAsia="Times New Roman" w:cstheme="minorHAnsi"/>
          <w:bCs/>
          <w:szCs w:val="18"/>
          <w:lang w:eastAsia="en-GB"/>
        </w:rPr>
        <w:t>years 7 and 8</w:t>
      </w:r>
      <w:r w:rsidR="00A16D57" w:rsidRPr="00C45295">
        <w:rPr>
          <w:rFonts w:eastAsia="Times New Roman" w:cstheme="minorHAnsi"/>
          <w:b/>
          <w:bCs/>
          <w:szCs w:val="18"/>
          <w:lang w:eastAsia="en-GB"/>
        </w:rPr>
        <w:t xml:space="preserve"> </w:t>
      </w:r>
      <w:r w:rsidR="00A16D57" w:rsidRPr="00C45295">
        <w:rPr>
          <w:rFonts w:eastAsia="Times New Roman" w:cstheme="minorHAnsi"/>
          <w:bCs/>
          <w:szCs w:val="18"/>
          <w:lang w:eastAsia="en-GB"/>
        </w:rPr>
        <w:t xml:space="preserve">have </w:t>
      </w:r>
      <w:r w:rsidR="00CF001A">
        <w:rPr>
          <w:rFonts w:eastAsia="Times New Roman" w:cstheme="minorHAnsi"/>
          <w:bCs/>
          <w:szCs w:val="18"/>
          <w:lang w:eastAsia="en-GB"/>
        </w:rPr>
        <w:t xml:space="preserve">an hour and a half of </w:t>
      </w:r>
      <w:r w:rsidR="003A4D7A" w:rsidRPr="00C45295">
        <w:rPr>
          <w:rFonts w:eastAsia="Times New Roman" w:cstheme="minorHAnsi"/>
          <w:szCs w:val="18"/>
          <w:lang w:eastAsia="en-GB"/>
        </w:rPr>
        <w:t xml:space="preserve"> music</w:t>
      </w:r>
      <w:r w:rsidRPr="00C45295">
        <w:rPr>
          <w:rFonts w:eastAsia="Times New Roman" w:cstheme="minorHAnsi"/>
          <w:szCs w:val="18"/>
          <w:lang w:eastAsia="en-GB"/>
        </w:rPr>
        <w:t xml:space="preserve"> every week</w:t>
      </w:r>
      <w:r w:rsidR="00CF001A">
        <w:rPr>
          <w:rFonts w:eastAsia="Times New Roman" w:cstheme="minorHAnsi"/>
          <w:szCs w:val="18"/>
          <w:lang w:eastAsia="en-GB"/>
        </w:rPr>
        <w:t>, year 9 one hour per week</w:t>
      </w:r>
      <w:r w:rsidRPr="00C45295">
        <w:rPr>
          <w:rFonts w:eastAsia="Times New Roman" w:cstheme="minorHAnsi"/>
          <w:szCs w:val="18"/>
          <w:lang w:eastAsia="en-GB"/>
        </w:rPr>
        <w:t xml:space="preserve">; in these lessons musical ideas, techniques and styles are covered in a practically-based course which includes plenty of performance (keyboards, singing, xylophones and percussion) and composition. Students often get to work in groups, perform to the class and have their work recorded onto computer or video. There are also activities which aim to develop the students’ listening skills. </w:t>
      </w:r>
      <w:r w:rsidR="00CF001A">
        <w:rPr>
          <w:rFonts w:eastAsia="Times New Roman" w:cstheme="minorHAnsi"/>
          <w:szCs w:val="18"/>
          <w:lang w:eastAsia="en-GB"/>
        </w:rPr>
        <w:t xml:space="preserve">The use of music technology is embedded in the lower school curriculum throughout the key stage. </w:t>
      </w:r>
      <w:r w:rsidRPr="00C45295">
        <w:rPr>
          <w:rFonts w:eastAsia="Times New Roman" w:cstheme="minorHAnsi"/>
          <w:szCs w:val="18"/>
          <w:lang w:eastAsia="en-GB"/>
        </w:rPr>
        <w:t>Each of the three years has an overarching theme:</w:t>
      </w:r>
    </w:p>
    <w:p w14:paraId="6059E736" w14:textId="297513BF" w:rsidR="00994518" w:rsidRPr="00C45295" w:rsidRDefault="00994518" w:rsidP="00994518">
      <w:pPr>
        <w:spacing w:before="100" w:beforeAutospacing="1" w:after="100" w:afterAutospacing="1" w:line="240" w:lineRule="auto"/>
        <w:ind w:left="720"/>
        <w:rPr>
          <w:rFonts w:eastAsia="Times New Roman" w:cstheme="minorHAnsi"/>
          <w:szCs w:val="18"/>
          <w:lang w:eastAsia="en-GB"/>
        </w:rPr>
      </w:pPr>
      <w:r w:rsidRPr="00C45295">
        <w:rPr>
          <w:rFonts w:eastAsia="Times New Roman" w:cstheme="minorHAnsi"/>
          <w:b/>
          <w:bCs/>
          <w:szCs w:val="18"/>
          <w:lang w:eastAsia="en-GB"/>
        </w:rPr>
        <w:t xml:space="preserve">Year 7 </w:t>
      </w:r>
      <w:r w:rsidR="00F852B8">
        <w:rPr>
          <w:rFonts w:eastAsia="Times New Roman" w:cstheme="minorHAnsi"/>
          <w:b/>
          <w:bCs/>
          <w:szCs w:val="18"/>
          <w:lang w:eastAsia="en-GB"/>
        </w:rPr>
        <w:tab/>
      </w:r>
      <w:r w:rsidRPr="00C45295">
        <w:rPr>
          <w:rFonts w:eastAsia="Times New Roman" w:cstheme="minorHAnsi"/>
          <w:b/>
          <w:bCs/>
          <w:szCs w:val="18"/>
          <w:lang w:eastAsia="en-GB"/>
        </w:rPr>
        <w:t>The Elements of Music</w:t>
      </w:r>
    </w:p>
    <w:p w14:paraId="7407FF12" w14:textId="0B834D1F" w:rsidR="00994518" w:rsidRPr="00C45295" w:rsidRDefault="00994518" w:rsidP="00994518">
      <w:pPr>
        <w:spacing w:before="100" w:beforeAutospacing="1" w:after="100" w:afterAutospacing="1" w:line="240" w:lineRule="auto"/>
        <w:ind w:left="720"/>
        <w:rPr>
          <w:rFonts w:eastAsia="Times New Roman" w:cstheme="minorHAnsi"/>
          <w:szCs w:val="18"/>
          <w:lang w:eastAsia="en-GB"/>
        </w:rPr>
      </w:pPr>
      <w:r w:rsidRPr="00C45295">
        <w:rPr>
          <w:rFonts w:eastAsia="Times New Roman" w:cstheme="minorHAnsi"/>
          <w:b/>
          <w:bCs/>
          <w:szCs w:val="18"/>
          <w:lang w:eastAsia="en-GB"/>
        </w:rPr>
        <w:t xml:space="preserve">Year 8 </w:t>
      </w:r>
      <w:r w:rsidR="00F852B8">
        <w:rPr>
          <w:rFonts w:eastAsia="Times New Roman" w:cstheme="minorHAnsi"/>
          <w:b/>
          <w:bCs/>
          <w:szCs w:val="18"/>
          <w:lang w:eastAsia="en-GB"/>
        </w:rPr>
        <w:tab/>
      </w:r>
      <w:r w:rsidRPr="00C45295">
        <w:rPr>
          <w:rFonts w:eastAsia="Times New Roman" w:cstheme="minorHAnsi"/>
          <w:b/>
          <w:bCs/>
          <w:szCs w:val="18"/>
          <w:lang w:eastAsia="en-GB"/>
        </w:rPr>
        <w:t>Music of Other Cultures</w:t>
      </w:r>
    </w:p>
    <w:p w14:paraId="71D14A6D" w14:textId="473263B8" w:rsidR="00994518" w:rsidRPr="00C45295" w:rsidRDefault="00994518" w:rsidP="00994518">
      <w:pPr>
        <w:spacing w:before="100" w:beforeAutospacing="1" w:after="100" w:afterAutospacing="1" w:line="240" w:lineRule="auto"/>
        <w:ind w:left="720"/>
        <w:rPr>
          <w:rFonts w:eastAsia="Times New Roman" w:cstheme="minorHAnsi"/>
          <w:szCs w:val="18"/>
          <w:lang w:eastAsia="en-GB"/>
        </w:rPr>
      </w:pPr>
      <w:r w:rsidRPr="00C45295">
        <w:rPr>
          <w:rFonts w:eastAsia="Times New Roman" w:cstheme="minorHAnsi"/>
          <w:b/>
          <w:bCs/>
          <w:szCs w:val="18"/>
          <w:lang w:eastAsia="en-GB"/>
        </w:rPr>
        <w:t xml:space="preserve">Year 9 </w:t>
      </w:r>
      <w:r w:rsidR="00F852B8">
        <w:rPr>
          <w:rFonts w:eastAsia="Times New Roman" w:cstheme="minorHAnsi"/>
          <w:b/>
          <w:bCs/>
          <w:szCs w:val="18"/>
          <w:lang w:eastAsia="en-GB"/>
        </w:rPr>
        <w:tab/>
      </w:r>
      <w:r w:rsidRPr="00C45295">
        <w:rPr>
          <w:rFonts w:eastAsia="Times New Roman" w:cstheme="minorHAnsi"/>
          <w:b/>
          <w:bCs/>
          <w:szCs w:val="18"/>
          <w:lang w:eastAsia="en-GB"/>
        </w:rPr>
        <w:t>The Roots of Modern Popular Music</w:t>
      </w:r>
    </w:p>
    <w:p w14:paraId="6015C40B" w14:textId="390ADA29" w:rsidR="00973937" w:rsidRDefault="00E26B45" w:rsidP="00994518">
      <w:pPr>
        <w:spacing w:before="100" w:beforeAutospacing="1" w:after="100" w:afterAutospacing="1" w:line="240" w:lineRule="auto"/>
        <w:rPr>
          <w:rFonts w:eastAsia="Times New Roman" w:cstheme="minorHAnsi"/>
          <w:szCs w:val="18"/>
          <w:lang w:eastAsia="en-GB"/>
        </w:rPr>
      </w:pPr>
      <w:r w:rsidRPr="00C45295">
        <w:rPr>
          <w:rFonts w:eastAsia="Times New Roman" w:cstheme="minorHAnsi"/>
          <w:szCs w:val="18"/>
          <w:lang w:eastAsia="en-GB"/>
        </w:rPr>
        <w:t>M</w:t>
      </w:r>
      <w:r w:rsidR="00994518" w:rsidRPr="00C45295">
        <w:rPr>
          <w:rFonts w:eastAsia="Times New Roman" w:cstheme="minorHAnsi"/>
          <w:szCs w:val="18"/>
          <w:lang w:eastAsia="en-GB"/>
        </w:rPr>
        <w:t xml:space="preserve">ost years, the entire Year 7 cohort gets together </w:t>
      </w:r>
      <w:r w:rsidR="00973937">
        <w:rPr>
          <w:rFonts w:eastAsia="Times New Roman" w:cstheme="minorHAnsi"/>
          <w:szCs w:val="18"/>
          <w:lang w:eastAsia="en-GB"/>
        </w:rPr>
        <w:t>for a performance in the autumn concert</w:t>
      </w:r>
      <w:r w:rsidR="00994518" w:rsidRPr="00C45295">
        <w:rPr>
          <w:rFonts w:eastAsia="Times New Roman" w:cstheme="minorHAnsi"/>
          <w:szCs w:val="18"/>
          <w:lang w:eastAsia="en-GB"/>
        </w:rPr>
        <w:t xml:space="preserve">. Past projects have included </w:t>
      </w:r>
      <w:r w:rsidR="00A764C2">
        <w:rPr>
          <w:rFonts w:eastAsia="Times New Roman" w:cstheme="minorHAnsi"/>
          <w:szCs w:val="18"/>
          <w:lang w:eastAsia="en-GB"/>
        </w:rPr>
        <w:t xml:space="preserve">Flanders’ </w:t>
      </w:r>
      <w:r w:rsidR="00A764C2" w:rsidRPr="00DF01AD">
        <w:rPr>
          <w:rFonts w:eastAsia="Times New Roman" w:cstheme="minorHAnsi"/>
          <w:i/>
          <w:szCs w:val="18"/>
          <w:lang w:eastAsia="en-GB"/>
        </w:rPr>
        <w:t>Captain Noah and His Floating Zoo</w:t>
      </w:r>
      <w:r w:rsidR="00A764C2">
        <w:rPr>
          <w:rFonts w:eastAsia="Times New Roman" w:cstheme="minorHAnsi"/>
          <w:i/>
          <w:szCs w:val="18"/>
          <w:lang w:eastAsia="en-GB"/>
        </w:rPr>
        <w:t xml:space="preserve"> </w:t>
      </w:r>
      <w:r w:rsidRPr="00C45295">
        <w:rPr>
          <w:rFonts w:eastAsia="Times New Roman" w:cstheme="minorHAnsi"/>
          <w:szCs w:val="18"/>
          <w:lang w:eastAsia="en-GB"/>
        </w:rPr>
        <w:t>and</w:t>
      </w:r>
      <w:r w:rsidRPr="00C45295">
        <w:rPr>
          <w:rFonts w:eastAsia="Times New Roman" w:cstheme="minorHAnsi"/>
          <w:i/>
          <w:szCs w:val="18"/>
          <w:lang w:eastAsia="en-GB"/>
        </w:rPr>
        <w:t xml:space="preserve"> </w:t>
      </w:r>
      <w:r w:rsidR="001675E0">
        <w:rPr>
          <w:rFonts w:eastAsia="Times New Roman" w:cstheme="minorHAnsi"/>
          <w:i/>
          <w:szCs w:val="18"/>
          <w:lang w:eastAsia="en-GB"/>
        </w:rPr>
        <w:t>Running on Rails</w:t>
      </w:r>
      <w:r w:rsidRPr="00C45295">
        <w:rPr>
          <w:rFonts w:eastAsia="Times New Roman" w:cstheme="minorHAnsi"/>
          <w:szCs w:val="18"/>
          <w:lang w:eastAsia="en-GB"/>
        </w:rPr>
        <w:t xml:space="preserve">; these have </w:t>
      </w:r>
      <w:r w:rsidR="00994518" w:rsidRPr="00C45295">
        <w:rPr>
          <w:rFonts w:eastAsia="Times New Roman" w:cstheme="minorHAnsi"/>
          <w:szCs w:val="18"/>
          <w:lang w:eastAsia="en-GB"/>
        </w:rPr>
        <w:t>included performances in front of pupils from local primary schools</w:t>
      </w:r>
      <w:r w:rsidR="009F3A8C">
        <w:rPr>
          <w:rFonts w:eastAsia="Times New Roman" w:cstheme="minorHAnsi"/>
          <w:szCs w:val="18"/>
          <w:lang w:eastAsia="en-GB"/>
        </w:rPr>
        <w:t>.</w:t>
      </w:r>
    </w:p>
    <w:p w14:paraId="05211F3A" w14:textId="57718F41" w:rsidR="00994518" w:rsidRPr="00C45295" w:rsidRDefault="002A56A1" w:rsidP="00994518">
      <w:pPr>
        <w:spacing w:before="100" w:beforeAutospacing="1" w:after="100" w:afterAutospacing="1" w:line="240" w:lineRule="auto"/>
        <w:rPr>
          <w:rFonts w:eastAsia="Times New Roman" w:cstheme="minorHAnsi"/>
          <w:szCs w:val="18"/>
          <w:lang w:eastAsia="en-GB"/>
        </w:rPr>
      </w:pPr>
      <w:r>
        <w:rPr>
          <w:rFonts w:eastAsia="Times New Roman" w:cstheme="minorHAnsi"/>
          <w:szCs w:val="18"/>
          <w:lang w:eastAsia="en-GB"/>
        </w:rPr>
        <w:t xml:space="preserve">Every </w:t>
      </w:r>
      <w:r w:rsidR="00973937">
        <w:rPr>
          <w:rFonts w:eastAsia="Times New Roman" w:cstheme="minorHAnsi"/>
          <w:szCs w:val="18"/>
          <w:lang w:eastAsia="en-GB"/>
        </w:rPr>
        <w:t xml:space="preserve">lower school </w:t>
      </w:r>
      <w:r>
        <w:rPr>
          <w:rFonts w:eastAsia="Times New Roman" w:cstheme="minorHAnsi"/>
          <w:szCs w:val="18"/>
          <w:lang w:eastAsia="en-GB"/>
        </w:rPr>
        <w:t>project</w:t>
      </w:r>
      <w:r w:rsidR="00E26B45" w:rsidRPr="00C45295">
        <w:rPr>
          <w:rFonts w:eastAsia="Times New Roman" w:cstheme="minorHAnsi"/>
          <w:szCs w:val="18"/>
          <w:lang w:eastAsia="en-GB"/>
        </w:rPr>
        <w:t xml:space="preserve"> </w:t>
      </w:r>
      <w:r w:rsidR="00C24A1E" w:rsidRPr="00C45295">
        <w:rPr>
          <w:rFonts w:eastAsia="Times New Roman" w:cstheme="minorHAnsi"/>
          <w:szCs w:val="18"/>
          <w:lang w:eastAsia="en-GB"/>
        </w:rPr>
        <w:t xml:space="preserve">is designed to focus on all three of the music “attainment targets” – performing, composing and listening/appraising.  </w:t>
      </w:r>
    </w:p>
    <w:p w14:paraId="43F2268A" w14:textId="77777777" w:rsidR="00984449" w:rsidRDefault="00984449" w:rsidP="00994518">
      <w:pPr>
        <w:spacing w:before="100" w:beforeAutospacing="1" w:after="100" w:afterAutospacing="1" w:line="240" w:lineRule="auto"/>
        <w:rPr>
          <w:rFonts w:eastAsia="Times New Roman" w:cstheme="minorHAnsi"/>
          <w:b/>
          <w:bCs/>
          <w:szCs w:val="18"/>
          <w:lang w:eastAsia="en-GB"/>
        </w:rPr>
      </w:pPr>
    </w:p>
    <w:p w14:paraId="62B7AFA3" w14:textId="3E97224C" w:rsidR="00994518" w:rsidRPr="00C45295" w:rsidRDefault="00994518" w:rsidP="00994518">
      <w:pPr>
        <w:spacing w:before="100" w:beforeAutospacing="1" w:after="100" w:afterAutospacing="1" w:line="240" w:lineRule="auto"/>
        <w:rPr>
          <w:rFonts w:eastAsia="Times New Roman" w:cstheme="minorHAnsi"/>
          <w:szCs w:val="18"/>
          <w:lang w:eastAsia="en-GB"/>
        </w:rPr>
      </w:pPr>
      <w:r w:rsidRPr="00C45295">
        <w:rPr>
          <w:rFonts w:eastAsia="Times New Roman" w:cstheme="minorHAnsi"/>
          <w:b/>
          <w:bCs/>
          <w:szCs w:val="18"/>
          <w:lang w:eastAsia="en-GB"/>
        </w:rPr>
        <w:t>GCSE</w:t>
      </w:r>
      <w:r w:rsidRPr="00C45295">
        <w:rPr>
          <w:rFonts w:eastAsia="Times New Roman" w:cstheme="minorHAnsi"/>
          <w:szCs w:val="18"/>
          <w:lang w:eastAsia="en-GB"/>
        </w:rPr>
        <w:t xml:space="preserve">. Students can opt to take GCSE in Year 10 and 11. They have </w:t>
      </w:r>
      <w:r w:rsidR="00DC6CEB">
        <w:rPr>
          <w:rFonts w:eastAsia="Times New Roman" w:cstheme="minorHAnsi"/>
          <w:szCs w:val="18"/>
          <w:lang w:eastAsia="en-GB"/>
        </w:rPr>
        <w:t xml:space="preserve">2.5 hours </w:t>
      </w:r>
      <w:r w:rsidRPr="00C45295">
        <w:rPr>
          <w:rFonts w:eastAsia="Times New Roman" w:cstheme="minorHAnsi"/>
          <w:szCs w:val="18"/>
          <w:lang w:eastAsia="en-GB"/>
        </w:rPr>
        <w:t xml:space="preserve">per week, and be expected to demonstrate a firm commitment to develop as composers and performers, as well as developing a more technical and theoretical knowledge. Listening is </w:t>
      </w:r>
      <w:r w:rsidR="00E26B45" w:rsidRPr="00C45295">
        <w:rPr>
          <w:rFonts w:eastAsia="Times New Roman" w:cstheme="minorHAnsi"/>
          <w:szCs w:val="18"/>
          <w:lang w:eastAsia="en-GB"/>
        </w:rPr>
        <w:t>structured by the study of set works: t</w:t>
      </w:r>
      <w:r w:rsidRPr="00C45295">
        <w:rPr>
          <w:rFonts w:eastAsia="Times New Roman" w:cstheme="minorHAnsi"/>
          <w:szCs w:val="18"/>
          <w:lang w:eastAsia="en-GB"/>
        </w:rPr>
        <w:t xml:space="preserve">hese </w:t>
      </w:r>
      <w:r w:rsidR="00E26B45" w:rsidRPr="00C45295">
        <w:rPr>
          <w:rFonts w:eastAsia="Times New Roman" w:cstheme="minorHAnsi"/>
          <w:szCs w:val="18"/>
          <w:lang w:eastAsia="en-GB"/>
        </w:rPr>
        <w:t xml:space="preserve">pieces </w:t>
      </w:r>
      <w:r w:rsidRPr="00C45295">
        <w:rPr>
          <w:rFonts w:eastAsia="Times New Roman" w:cstheme="minorHAnsi"/>
          <w:szCs w:val="18"/>
          <w:lang w:eastAsia="en-GB"/>
        </w:rPr>
        <w:t>are studied from the point of view of musical elements/techniques such as melody, harmony, texture, timbre, structure etc. etc. The GCSE course is practically based, with plenty of scope for the students to create their own music in a wide variety of styles.</w:t>
      </w:r>
      <w:r w:rsidR="00E26B45" w:rsidRPr="00C45295">
        <w:rPr>
          <w:rFonts w:eastAsia="Times New Roman" w:cstheme="minorHAnsi"/>
          <w:szCs w:val="18"/>
          <w:lang w:eastAsia="en-GB"/>
        </w:rPr>
        <w:t xml:space="preserve">  For any student wishing to consider study beyond GCSE, the facilities exist for the study of musical theory, and those students will be expected to have achieved Grade 5 theory as well as their GCSE.  </w:t>
      </w:r>
    </w:p>
    <w:p w14:paraId="3BBD6329" w14:textId="77777777" w:rsidR="00984449" w:rsidRDefault="00984449" w:rsidP="00994518">
      <w:pPr>
        <w:spacing w:before="100" w:beforeAutospacing="1" w:after="100" w:afterAutospacing="1" w:line="240" w:lineRule="auto"/>
        <w:rPr>
          <w:rFonts w:eastAsia="Times New Roman" w:cstheme="minorHAnsi"/>
          <w:b/>
          <w:szCs w:val="18"/>
          <w:lang w:eastAsia="en-GB"/>
        </w:rPr>
      </w:pPr>
    </w:p>
    <w:p w14:paraId="3BD9E991" w14:textId="008102A9" w:rsidR="00994518" w:rsidRPr="00C45295" w:rsidRDefault="00994518" w:rsidP="00994518">
      <w:pPr>
        <w:spacing w:before="100" w:beforeAutospacing="1" w:after="100" w:afterAutospacing="1" w:line="240" w:lineRule="auto"/>
        <w:rPr>
          <w:rFonts w:eastAsia="Times New Roman" w:cstheme="minorHAnsi"/>
          <w:szCs w:val="18"/>
          <w:lang w:eastAsia="en-GB"/>
        </w:rPr>
      </w:pPr>
      <w:r w:rsidRPr="00C45295">
        <w:rPr>
          <w:rFonts w:eastAsia="Times New Roman" w:cstheme="minorHAnsi"/>
          <w:b/>
          <w:szCs w:val="18"/>
          <w:lang w:eastAsia="en-GB"/>
        </w:rPr>
        <w:t>Sixth Form</w:t>
      </w:r>
      <w:r w:rsidRPr="00C45295">
        <w:rPr>
          <w:rFonts w:eastAsia="Times New Roman" w:cstheme="minorHAnsi"/>
          <w:szCs w:val="18"/>
          <w:lang w:eastAsia="en-GB"/>
        </w:rPr>
        <w:t xml:space="preserve">.  A Level </w:t>
      </w:r>
      <w:r w:rsidR="009F3A8C">
        <w:rPr>
          <w:rFonts w:eastAsia="Times New Roman" w:cstheme="minorHAnsi"/>
          <w:szCs w:val="18"/>
          <w:lang w:eastAsia="en-GB"/>
        </w:rPr>
        <w:t>music is a</w:t>
      </w:r>
      <w:r w:rsidRPr="00C45295">
        <w:rPr>
          <w:rFonts w:eastAsia="Times New Roman" w:cstheme="minorHAnsi"/>
          <w:szCs w:val="18"/>
          <w:lang w:eastAsia="en-GB"/>
        </w:rPr>
        <w:t xml:space="preserve"> possible pathway </w:t>
      </w:r>
      <w:r w:rsidR="009F3A8C">
        <w:rPr>
          <w:rFonts w:eastAsia="Times New Roman" w:cstheme="minorHAnsi"/>
          <w:szCs w:val="18"/>
          <w:lang w:eastAsia="en-GB"/>
        </w:rPr>
        <w:t>for</w:t>
      </w:r>
      <w:r w:rsidRPr="00C45295">
        <w:rPr>
          <w:rFonts w:eastAsia="Times New Roman" w:cstheme="minorHAnsi"/>
          <w:szCs w:val="18"/>
          <w:lang w:eastAsia="en-GB"/>
        </w:rPr>
        <w:t xml:space="preserve"> students in our sixth form</w:t>
      </w:r>
      <w:r w:rsidR="009F3A8C">
        <w:rPr>
          <w:rFonts w:eastAsia="Times New Roman" w:cstheme="minorHAnsi"/>
          <w:szCs w:val="18"/>
          <w:lang w:eastAsia="en-GB"/>
        </w:rPr>
        <w:t xml:space="preserve">, using the Edexcel syllabus.  Two of our recent A level students have gone on to study music full time at tertiary level.  </w:t>
      </w:r>
      <w:r w:rsidR="00E26B45" w:rsidRPr="00C45295">
        <w:rPr>
          <w:rFonts w:eastAsia="Times New Roman" w:cstheme="minorHAnsi"/>
          <w:szCs w:val="18"/>
          <w:lang w:eastAsia="en-GB"/>
        </w:rPr>
        <w:t>The opening of the sixth f</w:t>
      </w:r>
      <w:r w:rsidR="00CF001A">
        <w:rPr>
          <w:rFonts w:eastAsia="Times New Roman" w:cstheme="minorHAnsi"/>
          <w:szCs w:val="18"/>
          <w:lang w:eastAsia="en-GB"/>
        </w:rPr>
        <w:t xml:space="preserve">orm centre </w:t>
      </w:r>
      <w:r w:rsidR="00DF01AD">
        <w:rPr>
          <w:rFonts w:eastAsia="Times New Roman" w:cstheme="minorHAnsi"/>
          <w:szCs w:val="18"/>
          <w:lang w:eastAsia="en-GB"/>
        </w:rPr>
        <w:t xml:space="preserve">about </w:t>
      </w:r>
      <w:r w:rsidR="00DC6CEB">
        <w:rPr>
          <w:rFonts w:eastAsia="Times New Roman" w:cstheme="minorHAnsi"/>
          <w:szCs w:val="18"/>
          <w:lang w:eastAsia="en-GB"/>
        </w:rPr>
        <w:t>five</w:t>
      </w:r>
      <w:r w:rsidR="00DF01AD">
        <w:rPr>
          <w:rFonts w:eastAsia="Times New Roman" w:cstheme="minorHAnsi"/>
          <w:szCs w:val="18"/>
          <w:lang w:eastAsia="en-GB"/>
        </w:rPr>
        <w:t xml:space="preserve"> years ago </w:t>
      </w:r>
      <w:r w:rsidR="00CF001A">
        <w:rPr>
          <w:rFonts w:eastAsia="Times New Roman" w:cstheme="minorHAnsi"/>
          <w:szCs w:val="18"/>
          <w:lang w:eastAsia="en-GB"/>
        </w:rPr>
        <w:t>coincided</w:t>
      </w:r>
      <w:r w:rsidR="00E26B45" w:rsidRPr="00C45295">
        <w:rPr>
          <w:rFonts w:eastAsia="Times New Roman" w:cstheme="minorHAnsi"/>
          <w:szCs w:val="18"/>
          <w:lang w:eastAsia="en-GB"/>
        </w:rPr>
        <w:t xml:space="preserve"> with the opening of our music technology suite in the</w:t>
      </w:r>
      <w:r w:rsidR="00CF001A">
        <w:rPr>
          <w:rFonts w:eastAsia="Times New Roman" w:cstheme="minorHAnsi"/>
          <w:szCs w:val="18"/>
          <w:lang w:eastAsia="en-GB"/>
        </w:rPr>
        <w:t xml:space="preserve"> lower room of the music centre</w:t>
      </w:r>
      <w:r w:rsidR="00E249A6">
        <w:rPr>
          <w:rFonts w:eastAsia="Times New Roman" w:cstheme="minorHAnsi"/>
          <w:szCs w:val="18"/>
          <w:lang w:eastAsia="en-GB"/>
        </w:rPr>
        <w:t>.</w:t>
      </w:r>
      <w:r w:rsidR="00DF01AD">
        <w:rPr>
          <w:rFonts w:eastAsia="Times New Roman" w:cstheme="minorHAnsi"/>
          <w:szCs w:val="18"/>
          <w:lang w:eastAsia="en-GB"/>
        </w:rPr>
        <w:t xml:space="preserve">  </w:t>
      </w:r>
    </w:p>
    <w:p w14:paraId="31E221FD" w14:textId="77777777" w:rsidR="00C45295" w:rsidRDefault="00C45295" w:rsidP="00994518">
      <w:pPr>
        <w:spacing w:before="100" w:beforeAutospacing="1" w:after="100" w:afterAutospacing="1" w:line="240" w:lineRule="auto"/>
        <w:rPr>
          <w:rFonts w:eastAsia="Times New Roman" w:cstheme="minorHAnsi"/>
          <w:b/>
          <w:bCs/>
          <w:szCs w:val="18"/>
          <w:lang w:eastAsia="en-GB"/>
        </w:rPr>
      </w:pPr>
    </w:p>
    <w:p w14:paraId="400847D9" w14:textId="77777777" w:rsidR="00994518" w:rsidRPr="00C45295" w:rsidRDefault="00994518" w:rsidP="000530F7">
      <w:pPr>
        <w:spacing w:before="100" w:beforeAutospacing="1" w:after="100" w:afterAutospacing="1" w:line="240" w:lineRule="auto"/>
        <w:rPr>
          <w:rFonts w:eastAsia="Times New Roman" w:cstheme="minorHAnsi"/>
          <w:szCs w:val="18"/>
          <w:lang w:eastAsia="en-GB"/>
        </w:rPr>
      </w:pPr>
      <w:r w:rsidRPr="00C45295">
        <w:rPr>
          <w:rFonts w:eastAsia="Times New Roman" w:cstheme="minorHAnsi"/>
          <w:b/>
          <w:bCs/>
          <w:szCs w:val="18"/>
          <w:lang w:eastAsia="en-GB"/>
        </w:rPr>
        <w:lastRenderedPageBreak/>
        <w:t>After Christ’s</w:t>
      </w:r>
    </w:p>
    <w:p w14:paraId="1A60E5E7" w14:textId="2D7D96C3" w:rsidR="00973937" w:rsidRPr="00C45295" w:rsidRDefault="00994518" w:rsidP="00973937">
      <w:pPr>
        <w:spacing w:before="100" w:beforeAutospacing="1" w:after="100" w:afterAutospacing="1" w:line="240" w:lineRule="auto"/>
        <w:rPr>
          <w:rFonts w:eastAsia="Times New Roman" w:cstheme="minorHAnsi"/>
          <w:szCs w:val="18"/>
          <w:lang w:eastAsia="en-GB"/>
        </w:rPr>
      </w:pPr>
      <w:r w:rsidRPr="00C45295">
        <w:rPr>
          <w:rFonts w:eastAsia="Times New Roman" w:cstheme="minorHAnsi"/>
          <w:szCs w:val="18"/>
          <w:lang w:eastAsia="en-GB"/>
        </w:rPr>
        <w:t xml:space="preserve">Advice </w:t>
      </w:r>
      <w:r w:rsidR="00CF001A">
        <w:rPr>
          <w:rFonts w:eastAsia="Times New Roman" w:cstheme="minorHAnsi"/>
          <w:szCs w:val="18"/>
          <w:lang w:eastAsia="en-GB"/>
        </w:rPr>
        <w:t xml:space="preserve">and mentoring </w:t>
      </w:r>
      <w:r w:rsidRPr="00C45295">
        <w:rPr>
          <w:rFonts w:eastAsia="Times New Roman" w:cstheme="minorHAnsi"/>
          <w:szCs w:val="18"/>
          <w:lang w:eastAsia="en-GB"/>
        </w:rPr>
        <w:t>is g</w:t>
      </w:r>
      <w:r w:rsidR="00CF001A">
        <w:rPr>
          <w:rFonts w:eastAsia="Times New Roman" w:cstheme="minorHAnsi"/>
          <w:szCs w:val="18"/>
          <w:lang w:eastAsia="en-GB"/>
        </w:rPr>
        <w:t>iven on the requirements post-16 and post-18 of var</w:t>
      </w:r>
      <w:r w:rsidR="00146EE3">
        <w:rPr>
          <w:rFonts w:eastAsia="Times New Roman" w:cstheme="minorHAnsi"/>
          <w:szCs w:val="18"/>
          <w:lang w:eastAsia="en-GB"/>
        </w:rPr>
        <w:t xml:space="preserve">ious music courses and pathways.  </w:t>
      </w:r>
      <w:r w:rsidR="00CF001A">
        <w:rPr>
          <w:rFonts w:eastAsia="Times New Roman" w:cstheme="minorHAnsi"/>
          <w:szCs w:val="18"/>
          <w:lang w:eastAsia="en-GB"/>
        </w:rPr>
        <w:t>P</w:t>
      </w:r>
      <w:r w:rsidRPr="00C45295">
        <w:rPr>
          <w:rFonts w:eastAsia="Times New Roman" w:cstheme="minorHAnsi"/>
          <w:szCs w:val="18"/>
          <w:lang w:eastAsia="en-GB"/>
        </w:rPr>
        <w:t xml:space="preserve">art of our remit within the music department is to ensure that students are fully prepared and briefed for </w:t>
      </w:r>
      <w:r w:rsidR="00E26B45" w:rsidRPr="00C45295">
        <w:rPr>
          <w:rFonts w:eastAsia="Times New Roman" w:cstheme="minorHAnsi"/>
          <w:szCs w:val="18"/>
          <w:lang w:eastAsia="en-GB"/>
        </w:rPr>
        <w:t>future study</w:t>
      </w:r>
      <w:r w:rsidRPr="00C45295">
        <w:rPr>
          <w:rFonts w:eastAsia="Times New Roman" w:cstheme="minorHAnsi"/>
          <w:szCs w:val="18"/>
          <w:lang w:eastAsia="en-GB"/>
        </w:rPr>
        <w:t xml:space="preserve">; these considerations </w:t>
      </w:r>
      <w:r w:rsidR="003A4D7A" w:rsidRPr="00C45295">
        <w:rPr>
          <w:rFonts w:eastAsia="Times New Roman" w:cstheme="minorHAnsi"/>
          <w:szCs w:val="18"/>
          <w:lang w:eastAsia="en-GB"/>
        </w:rPr>
        <w:t xml:space="preserve">place Christ’s music department in a strong position </w:t>
      </w:r>
      <w:r w:rsidR="00E26B45" w:rsidRPr="00C45295">
        <w:rPr>
          <w:rFonts w:eastAsia="Times New Roman" w:cstheme="minorHAnsi"/>
          <w:szCs w:val="18"/>
          <w:lang w:eastAsia="en-GB"/>
        </w:rPr>
        <w:t xml:space="preserve">to </w:t>
      </w:r>
      <w:r w:rsidR="003A4D7A" w:rsidRPr="00C45295">
        <w:rPr>
          <w:rFonts w:eastAsia="Times New Roman" w:cstheme="minorHAnsi"/>
          <w:szCs w:val="18"/>
          <w:lang w:eastAsia="en-GB"/>
        </w:rPr>
        <w:t>be able to advise students on career possibilities related to music and the arts, university entrance and music college requirements.</w:t>
      </w:r>
      <w:r w:rsidRPr="00C45295">
        <w:rPr>
          <w:rFonts w:eastAsia="Times New Roman" w:cstheme="minorHAnsi"/>
          <w:szCs w:val="18"/>
          <w:lang w:eastAsia="en-GB"/>
        </w:rPr>
        <w:t xml:space="preserve"> </w:t>
      </w:r>
      <w:r w:rsidR="002605E9" w:rsidRPr="00C45295">
        <w:rPr>
          <w:rFonts w:eastAsia="Times New Roman" w:cstheme="minorHAnsi"/>
          <w:szCs w:val="18"/>
          <w:lang w:eastAsia="en-GB"/>
        </w:rPr>
        <w:t xml:space="preserve"> We are proud of our musical alumni: several of our recent s</w:t>
      </w:r>
      <w:r w:rsidR="00A16D57" w:rsidRPr="00C45295">
        <w:rPr>
          <w:rFonts w:eastAsia="Times New Roman" w:cstheme="minorHAnsi"/>
          <w:szCs w:val="18"/>
          <w:lang w:eastAsia="en-GB"/>
        </w:rPr>
        <w:t>tudents have gone on to study music and won awards</w:t>
      </w:r>
      <w:r w:rsidR="002605E9" w:rsidRPr="00C45295">
        <w:rPr>
          <w:rFonts w:eastAsia="Times New Roman" w:cstheme="minorHAnsi"/>
          <w:szCs w:val="18"/>
          <w:lang w:eastAsia="en-GB"/>
        </w:rPr>
        <w:t xml:space="preserve"> in the field of classical, jazz and popular music.   </w:t>
      </w:r>
      <w:r w:rsidR="00973937">
        <w:rPr>
          <w:rFonts w:eastAsia="Times New Roman" w:cstheme="minorHAnsi"/>
          <w:szCs w:val="18"/>
          <w:lang w:eastAsia="en-GB"/>
        </w:rPr>
        <w:t>Currently, ex-students of Christ’s including a member of the National Youth Jazz Orchestra and a scholar at the Guildhall School of Music and Drama, a music stu</w:t>
      </w:r>
      <w:r w:rsidR="00F14BD2">
        <w:rPr>
          <w:rFonts w:eastAsia="Times New Roman" w:cstheme="minorHAnsi"/>
          <w:szCs w:val="18"/>
          <w:lang w:eastAsia="en-GB"/>
        </w:rPr>
        <w:t xml:space="preserve">dent at West London University and another at Royal Holloway College, </w:t>
      </w:r>
      <w:r w:rsidR="00973937">
        <w:rPr>
          <w:rFonts w:eastAsia="Times New Roman" w:cstheme="minorHAnsi"/>
          <w:szCs w:val="18"/>
          <w:lang w:eastAsia="en-GB"/>
        </w:rPr>
        <w:t xml:space="preserve">and multiple members of at least two professional rock bands.  </w:t>
      </w:r>
      <w:r w:rsidR="002E656E">
        <w:rPr>
          <w:rFonts w:eastAsia="Times New Roman" w:cstheme="minorHAnsi"/>
          <w:szCs w:val="18"/>
          <w:lang w:eastAsia="en-GB"/>
        </w:rPr>
        <w:t>Many others are also involved in the world of music and the performing arts in a variety of roles.</w:t>
      </w:r>
    </w:p>
    <w:p w14:paraId="7C521395" w14:textId="77777777" w:rsidR="00994518" w:rsidRPr="00C45295" w:rsidRDefault="00994518" w:rsidP="00994518">
      <w:pPr>
        <w:spacing w:before="100" w:beforeAutospacing="1" w:after="100" w:afterAutospacing="1" w:line="240" w:lineRule="auto"/>
        <w:rPr>
          <w:rFonts w:eastAsia="Times New Roman" w:cstheme="minorHAnsi"/>
          <w:szCs w:val="18"/>
          <w:lang w:eastAsia="en-GB"/>
        </w:rPr>
      </w:pPr>
      <w:r w:rsidRPr="00C45295">
        <w:rPr>
          <w:rFonts w:eastAsia="Times New Roman" w:cstheme="minorHAnsi"/>
          <w:b/>
          <w:bCs/>
          <w:szCs w:val="18"/>
          <w:lang w:eastAsia="en-GB"/>
        </w:rPr>
        <w:t>Music Lessons</w:t>
      </w:r>
    </w:p>
    <w:p w14:paraId="73C635A2" w14:textId="77777777" w:rsidR="00994518" w:rsidRPr="00C45295" w:rsidRDefault="00994518" w:rsidP="00994518">
      <w:pPr>
        <w:spacing w:before="100" w:beforeAutospacing="1" w:after="100" w:afterAutospacing="1" w:line="240" w:lineRule="auto"/>
        <w:rPr>
          <w:rFonts w:eastAsia="Times New Roman" w:cstheme="minorHAnsi"/>
          <w:szCs w:val="18"/>
          <w:lang w:eastAsia="en-GB"/>
        </w:rPr>
      </w:pPr>
      <w:r w:rsidRPr="00C45295">
        <w:rPr>
          <w:rFonts w:eastAsia="Times New Roman" w:cstheme="minorHAnsi"/>
          <w:szCs w:val="18"/>
          <w:lang w:eastAsia="en-GB"/>
        </w:rPr>
        <w:t xml:space="preserve">Christ’s School </w:t>
      </w:r>
      <w:r w:rsidR="00146EE3">
        <w:rPr>
          <w:rFonts w:eastAsia="Times New Roman" w:cstheme="minorHAnsi"/>
          <w:szCs w:val="18"/>
          <w:lang w:eastAsia="en-GB"/>
        </w:rPr>
        <w:t>music department</w:t>
      </w:r>
      <w:r w:rsidRPr="00C45295">
        <w:rPr>
          <w:rFonts w:eastAsia="Times New Roman" w:cstheme="minorHAnsi"/>
          <w:szCs w:val="18"/>
          <w:lang w:eastAsia="en-GB"/>
        </w:rPr>
        <w:t xml:space="preserve"> </w:t>
      </w:r>
      <w:r w:rsidR="0043247A" w:rsidRPr="00C45295">
        <w:rPr>
          <w:rFonts w:eastAsia="Times New Roman" w:cstheme="minorHAnsi"/>
          <w:szCs w:val="18"/>
          <w:lang w:eastAsia="en-GB"/>
        </w:rPr>
        <w:t>hires</w:t>
      </w:r>
      <w:r w:rsidR="00C24A1E" w:rsidRPr="00C45295">
        <w:rPr>
          <w:rFonts w:eastAsia="Times New Roman" w:cstheme="minorHAnsi"/>
          <w:szCs w:val="18"/>
          <w:lang w:eastAsia="en-GB"/>
        </w:rPr>
        <w:t xml:space="preserve"> independent </w:t>
      </w:r>
      <w:r w:rsidRPr="00C45295">
        <w:rPr>
          <w:rFonts w:eastAsia="Times New Roman" w:cstheme="minorHAnsi"/>
          <w:szCs w:val="18"/>
          <w:lang w:eastAsia="en-GB"/>
        </w:rPr>
        <w:t>tutors offer</w:t>
      </w:r>
      <w:r w:rsidR="0043247A" w:rsidRPr="00C45295">
        <w:rPr>
          <w:rFonts w:eastAsia="Times New Roman" w:cstheme="minorHAnsi"/>
          <w:szCs w:val="18"/>
          <w:lang w:eastAsia="en-GB"/>
        </w:rPr>
        <w:t>ing</w:t>
      </w:r>
      <w:r w:rsidRPr="00C45295">
        <w:rPr>
          <w:rFonts w:eastAsia="Times New Roman" w:cstheme="minorHAnsi"/>
          <w:szCs w:val="18"/>
          <w:lang w:eastAsia="en-GB"/>
        </w:rPr>
        <w:t xml:space="preserve"> </w:t>
      </w:r>
      <w:r w:rsidRPr="009F3A8C">
        <w:rPr>
          <w:rFonts w:eastAsia="Times New Roman" w:cstheme="minorHAnsi"/>
          <w:b/>
          <w:szCs w:val="18"/>
          <w:lang w:eastAsia="en-GB"/>
        </w:rPr>
        <w:t xml:space="preserve">high-quality </w:t>
      </w:r>
      <w:r w:rsidR="0081191C" w:rsidRPr="009F3A8C">
        <w:rPr>
          <w:rFonts w:eastAsia="Times New Roman" w:cstheme="minorHAnsi"/>
          <w:b/>
          <w:szCs w:val="18"/>
          <w:lang w:eastAsia="en-GB"/>
        </w:rPr>
        <w:t xml:space="preserve">one-to-one </w:t>
      </w:r>
      <w:r w:rsidRPr="009F3A8C">
        <w:rPr>
          <w:rFonts w:eastAsia="Times New Roman" w:cstheme="minorHAnsi"/>
          <w:b/>
          <w:szCs w:val="18"/>
          <w:lang w:eastAsia="en-GB"/>
        </w:rPr>
        <w:t>tuition in the full range of instruments</w:t>
      </w:r>
      <w:r w:rsidRPr="00C45295">
        <w:rPr>
          <w:rFonts w:eastAsia="Times New Roman" w:cstheme="minorHAnsi"/>
          <w:szCs w:val="18"/>
          <w:lang w:eastAsia="en-GB"/>
        </w:rPr>
        <w:t xml:space="preserve">, including voice. Numbers in all areas </w:t>
      </w:r>
      <w:r w:rsidR="0043247A" w:rsidRPr="00C45295">
        <w:rPr>
          <w:rFonts w:eastAsia="Times New Roman" w:cstheme="minorHAnsi"/>
          <w:szCs w:val="18"/>
          <w:lang w:eastAsia="en-GB"/>
        </w:rPr>
        <w:t>continue to expand</w:t>
      </w:r>
      <w:r w:rsidRPr="00C45295">
        <w:rPr>
          <w:rFonts w:eastAsia="Times New Roman" w:cstheme="minorHAnsi"/>
          <w:szCs w:val="18"/>
          <w:lang w:eastAsia="en-GB"/>
        </w:rPr>
        <w:t>. The department is flexible and will aim to provide tuition in areas not previously covered if there is a need. Tuition is currently offered in piano, guitar (</w:t>
      </w:r>
      <w:r w:rsidR="0043247A" w:rsidRPr="00C45295">
        <w:rPr>
          <w:rFonts w:eastAsia="Times New Roman" w:cstheme="minorHAnsi"/>
          <w:szCs w:val="18"/>
          <w:lang w:eastAsia="en-GB"/>
        </w:rPr>
        <w:t>classical</w:t>
      </w:r>
      <w:r w:rsidR="0081191C" w:rsidRPr="00C45295">
        <w:rPr>
          <w:rFonts w:eastAsia="Times New Roman" w:cstheme="minorHAnsi"/>
          <w:szCs w:val="18"/>
          <w:lang w:eastAsia="en-GB"/>
        </w:rPr>
        <w:t>/jazz/rock/bass guitar</w:t>
      </w:r>
      <w:r w:rsidR="0043247A" w:rsidRPr="00C45295">
        <w:rPr>
          <w:rFonts w:eastAsia="Times New Roman" w:cstheme="minorHAnsi"/>
          <w:szCs w:val="18"/>
          <w:lang w:eastAsia="en-GB"/>
        </w:rPr>
        <w:t>), drums, flute, oboe, clarinet/saxophone</w:t>
      </w:r>
      <w:r w:rsidRPr="00C45295">
        <w:rPr>
          <w:rFonts w:eastAsia="Times New Roman" w:cstheme="minorHAnsi"/>
          <w:szCs w:val="18"/>
          <w:lang w:eastAsia="en-GB"/>
        </w:rPr>
        <w:t>, brass, singing, violin</w:t>
      </w:r>
      <w:r w:rsidR="0043247A" w:rsidRPr="00C45295">
        <w:rPr>
          <w:rFonts w:eastAsia="Times New Roman" w:cstheme="minorHAnsi"/>
          <w:szCs w:val="18"/>
          <w:lang w:eastAsia="en-GB"/>
        </w:rPr>
        <w:t>/viola</w:t>
      </w:r>
      <w:r w:rsidRPr="00C45295">
        <w:rPr>
          <w:rFonts w:eastAsia="Times New Roman" w:cstheme="minorHAnsi"/>
          <w:szCs w:val="18"/>
          <w:lang w:eastAsia="en-GB"/>
        </w:rPr>
        <w:t xml:space="preserve"> and cello</w:t>
      </w:r>
      <w:r w:rsidR="0043247A" w:rsidRPr="00C45295">
        <w:rPr>
          <w:rFonts w:eastAsia="Times New Roman" w:cstheme="minorHAnsi"/>
          <w:szCs w:val="18"/>
          <w:lang w:eastAsia="en-GB"/>
        </w:rPr>
        <w:t>/double-bass</w:t>
      </w:r>
      <w:r w:rsidRPr="00C45295">
        <w:rPr>
          <w:rFonts w:eastAsia="Times New Roman" w:cstheme="minorHAnsi"/>
          <w:szCs w:val="18"/>
          <w:lang w:eastAsia="en-GB"/>
        </w:rPr>
        <w:t>. A possible future area of development is individual tuition in the field of music technology.</w:t>
      </w:r>
    </w:p>
    <w:p w14:paraId="46CD53DE" w14:textId="79ECA521" w:rsidR="00C278B3" w:rsidRPr="00C45295" w:rsidRDefault="00C278B3" w:rsidP="00A94CBB">
      <w:pPr>
        <w:spacing w:after="120" w:line="240" w:lineRule="auto"/>
        <w:ind w:left="720"/>
        <w:rPr>
          <w:rFonts w:eastAsia="Times New Roman" w:cstheme="minorHAnsi"/>
          <w:szCs w:val="18"/>
          <w:lang w:eastAsia="en-GB"/>
        </w:rPr>
      </w:pPr>
      <w:r w:rsidRPr="00C45295">
        <w:rPr>
          <w:rFonts w:eastAsia="Times New Roman" w:cstheme="minorHAnsi"/>
          <w:szCs w:val="18"/>
          <w:lang w:eastAsia="en-GB"/>
        </w:rPr>
        <w:t>Clarinet/saxophone</w:t>
      </w:r>
      <w:r w:rsidRPr="00C45295">
        <w:rPr>
          <w:rFonts w:eastAsia="Times New Roman" w:cstheme="minorHAnsi"/>
          <w:szCs w:val="18"/>
          <w:lang w:eastAsia="en-GB"/>
        </w:rPr>
        <w:tab/>
      </w:r>
      <w:r w:rsidR="00CF001A">
        <w:rPr>
          <w:rFonts w:eastAsia="Times New Roman" w:cstheme="minorHAnsi"/>
          <w:szCs w:val="18"/>
          <w:lang w:eastAsia="en-GB"/>
        </w:rPr>
        <w:tab/>
      </w:r>
      <w:r w:rsidR="007A4ECA">
        <w:rPr>
          <w:rFonts w:eastAsia="Times New Roman" w:cstheme="minorHAnsi"/>
          <w:i/>
          <w:szCs w:val="18"/>
          <w:lang w:eastAsia="en-GB"/>
        </w:rPr>
        <w:t>Ms</w:t>
      </w:r>
      <w:r w:rsidR="00E4577E">
        <w:rPr>
          <w:rFonts w:eastAsia="Times New Roman" w:cstheme="minorHAnsi"/>
          <w:i/>
          <w:szCs w:val="18"/>
          <w:lang w:eastAsia="en-GB"/>
        </w:rPr>
        <w:t xml:space="preserve"> </w:t>
      </w:r>
      <w:r w:rsidR="009F3A8C">
        <w:rPr>
          <w:rFonts w:eastAsia="Times New Roman" w:cstheme="minorHAnsi"/>
          <w:i/>
          <w:szCs w:val="18"/>
          <w:lang w:eastAsia="en-GB"/>
        </w:rPr>
        <w:t>Stephanie Frankland</w:t>
      </w:r>
    </w:p>
    <w:p w14:paraId="4E17469C" w14:textId="77777777" w:rsidR="00C278B3" w:rsidRPr="00C45295" w:rsidRDefault="00C278B3" w:rsidP="00A94CBB">
      <w:pPr>
        <w:spacing w:after="120" w:line="240" w:lineRule="auto"/>
        <w:ind w:left="720"/>
        <w:rPr>
          <w:rFonts w:eastAsia="Times New Roman" w:cstheme="minorHAnsi"/>
          <w:i/>
          <w:szCs w:val="18"/>
          <w:lang w:eastAsia="en-GB"/>
        </w:rPr>
      </w:pPr>
      <w:r w:rsidRPr="00C45295">
        <w:rPr>
          <w:rFonts w:eastAsia="Times New Roman" w:cstheme="minorHAnsi"/>
          <w:szCs w:val="18"/>
          <w:lang w:eastAsia="en-GB"/>
        </w:rPr>
        <w:t>Oboe</w:t>
      </w:r>
      <w:r w:rsidRPr="00C45295">
        <w:rPr>
          <w:rFonts w:eastAsia="Times New Roman" w:cstheme="minorHAnsi"/>
          <w:szCs w:val="18"/>
          <w:lang w:eastAsia="en-GB"/>
        </w:rPr>
        <w:tab/>
      </w:r>
      <w:r w:rsidRPr="00C45295">
        <w:rPr>
          <w:rFonts w:eastAsia="Times New Roman" w:cstheme="minorHAnsi"/>
          <w:szCs w:val="18"/>
          <w:lang w:eastAsia="en-GB"/>
        </w:rPr>
        <w:tab/>
      </w:r>
      <w:r w:rsidRPr="00C45295">
        <w:rPr>
          <w:rFonts w:eastAsia="Times New Roman" w:cstheme="minorHAnsi"/>
          <w:szCs w:val="18"/>
          <w:lang w:eastAsia="en-GB"/>
        </w:rPr>
        <w:tab/>
      </w:r>
      <w:r w:rsidR="00CF001A">
        <w:rPr>
          <w:rFonts w:eastAsia="Times New Roman" w:cstheme="minorHAnsi"/>
          <w:szCs w:val="18"/>
          <w:lang w:eastAsia="en-GB"/>
        </w:rPr>
        <w:tab/>
      </w:r>
      <w:r w:rsidRPr="00C45295">
        <w:rPr>
          <w:rFonts w:eastAsia="Times New Roman" w:cstheme="minorHAnsi"/>
          <w:i/>
          <w:szCs w:val="18"/>
          <w:lang w:eastAsia="en-GB"/>
        </w:rPr>
        <w:t>Mr. Mark Radcliffe</w:t>
      </w:r>
    </w:p>
    <w:p w14:paraId="6DFCBC24" w14:textId="4485304F" w:rsidR="00E26B45" w:rsidRPr="00C45295" w:rsidRDefault="00E26B45" w:rsidP="00A94CBB">
      <w:pPr>
        <w:spacing w:after="120" w:line="240" w:lineRule="auto"/>
        <w:ind w:left="720"/>
        <w:rPr>
          <w:rFonts w:eastAsia="Times New Roman" w:cstheme="minorHAnsi"/>
          <w:szCs w:val="18"/>
          <w:lang w:eastAsia="en-GB"/>
        </w:rPr>
      </w:pPr>
      <w:r w:rsidRPr="00C45295">
        <w:rPr>
          <w:rFonts w:eastAsia="Times New Roman" w:cstheme="minorHAnsi"/>
          <w:szCs w:val="18"/>
          <w:lang w:eastAsia="en-GB"/>
        </w:rPr>
        <w:t>Violin</w:t>
      </w:r>
      <w:r w:rsidR="00DC6CEB">
        <w:rPr>
          <w:rFonts w:eastAsia="Times New Roman" w:cstheme="minorHAnsi"/>
          <w:szCs w:val="18"/>
          <w:lang w:eastAsia="en-GB"/>
        </w:rPr>
        <w:t>/viola</w:t>
      </w:r>
      <w:r w:rsidRPr="00C45295">
        <w:rPr>
          <w:rFonts w:eastAsia="Times New Roman" w:cstheme="minorHAnsi"/>
          <w:i/>
          <w:szCs w:val="18"/>
          <w:lang w:eastAsia="en-GB"/>
        </w:rPr>
        <w:tab/>
      </w:r>
      <w:r w:rsidRPr="00C45295">
        <w:rPr>
          <w:rFonts w:eastAsia="Times New Roman" w:cstheme="minorHAnsi"/>
          <w:i/>
          <w:szCs w:val="18"/>
          <w:lang w:eastAsia="en-GB"/>
        </w:rPr>
        <w:tab/>
      </w:r>
      <w:r w:rsidR="00CF001A">
        <w:rPr>
          <w:rFonts w:eastAsia="Times New Roman" w:cstheme="minorHAnsi"/>
          <w:i/>
          <w:szCs w:val="18"/>
          <w:lang w:eastAsia="en-GB"/>
        </w:rPr>
        <w:tab/>
      </w:r>
      <w:r w:rsidRPr="00C45295">
        <w:rPr>
          <w:rFonts w:eastAsia="Times New Roman" w:cstheme="minorHAnsi"/>
          <w:i/>
          <w:szCs w:val="18"/>
          <w:lang w:eastAsia="en-GB"/>
        </w:rPr>
        <w:t>Mr. John Haworth</w:t>
      </w:r>
    </w:p>
    <w:p w14:paraId="13CA9962" w14:textId="77777777" w:rsidR="00E26B45" w:rsidRPr="00C45295" w:rsidRDefault="00E26B45" w:rsidP="00A94CBB">
      <w:pPr>
        <w:spacing w:after="120" w:line="240" w:lineRule="auto"/>
        <w:ind w:left="720"/>
        <w:rPr>
          <w:rFonts w:eastAsia="Times New Roman" w:cstheme="minorHAnsi"/>
          <w:szCs w:val="18"/>
          <w:lang w:eastAsia="en-GB"/>
        </w:rPr>
      </w:pPr>
      <w:r w:rsidRPr="00C45295">
        <w:rPr>
          <w:rFonts w:eastAsia="Times New Roman" w:cstheme="minorHAnsi"/>
          <w:szCs w:val="18"/>
          <w:lang w:eastAsia="en-GB"/>
        </w:rPr>
        <w:t>Cello</w:t>
      </w:r>
      <w:r w:rsidRPr="00C45295">
        <w:rPr>
          <w:rFonts w:eastAsia="Times New Roman" w:cstheme="minorHAnsi"/>
          <w:szCs w:val="18"/>
          <w:lang w:eastAsia="en-GB"/>
        </w:rPr>
        <w:tab/>
      </w:r>
      <w:r w:rsidRPr="00C45295">
        <w:rPr>
          <w:rFonts w:eastAsia="Times New Roman" w:cstheme="minorHAnsi"/>
          <w:szCs w:val="18"/>
          <w:lang w:eastAsia="en-GB"/>
        </w:rPr>
        <w:tab/>
      </w:r>
      <w:r w:rsidRPr="00C45295">
        <w:rPr>
          <w:rFonts w:eastAsia="Times New Roman" w:cstheme="minorHAnsi"/>
          <w:szCs w:val="18"/>
          <w:lang w:eastAsia="en-GB"/>
        </w:rPr>
        <w:tab/>
      </w:r>
      <w:r w:rsidR="00CF001A">
        <w:rPr>
          <w:rFonts w:eastAsia="Times New Roman" w:cstheme="minorHAnsi"/>
          <w:szCs w:val="18"/>
          <w:lang w:eastAsia="en-GB"/>
        </w:rPr>
        <w:tab/>
      </w:r>
      <w:r w:rsidRPr="00C45295">
        <w:rPr>
          <w:rFonts w:eastAsia="Times New Roman" w:cstheme="minorHAnsi"/>
          <w:i/>
          <w:szCs w:val="18"/>
          <w:lang w:eastAsia="en-GB"/>
        </w:rPr>
        <w:t>Ms Amy Sims</w:t>
      </w:r>
    </w:p>
    <w:p w14:paraId="5E6AF215" w14:textId="77777777" w:rsidR="00C278B3" w:rsidRPr="00C45295" w:rsidRDefault="00C278B3" w:rsidP="00A94CBB">
      <w:pPr>
        <w:spacing w:after="120" w:line="240" w:lineRule="auto"/>
        <w:ind w:left="720"/>
        <w:rPr>
          <w:rFonts w:eastAsia="Times New Roman" w:cstheme="minorHAnsi"/>
          <w:i/>
          <w:szCs w:val="18"/>
          <w:lang w:eastAsia="en-GB"/>
        </w:rPr>
      </w:pPr>
      <w:r w:rsidRPr="00C45295">
        <w:rPr>
          <w:rFonts w:eastAsia="Times New Roman" w:cstheme="minorHAnsi"/>
          <w:szCs w:val="18"/>
          <w:lang w:eastAsia="en-GB"/>
        </w:rPr>
        <w:t>Double Bass</w:t>
      </w:r>
      <w:r w:rsidRPr="00C45295">
        <w:rPr>
          <w:rFonts w:eastAsia="Times New Roman" w:cstheme="minorHAnsi"/>
          <w:szCs w:val="18"/>
          <w:lang w:eastAsia="en-GB"/>
        </w:rPr>
        <w:tab/>
      </w:r>
      <w:r w:rsidR="00CF001A">
        <w:rPr>
          <w:rFonts w:eastAsia="Times New Roman" w:cstheme="minorHAnsi"/>
          <w:szCs w:val="18"/>
          <w:lang w:eastAsia="en-GB"/>
        </w:rPr>
        <w:tab/>
      </w:r>
      <w:r w:rsidR="00CF001A">
        <w:rPr>
          <w:rFonts w:eastAsia="Times New Roman" w:cstheme="minorHAnsi"/>
          <w:szCs w:val="18"/>
          <w:lang w:eastAsia="en-GB"/>
        </w:rPr>
        <w:tab/>
      </w:r>
      <w:r w:rsidR="00E26B45" w:rsidRPr="00C45295">
        <w:rPr>
          <w:rFonts w:eastAsia="Times New Roman" w:cstheme="minorHAnsi"/>
          <w:i/>
          <w:szCs w:val="18"/>
          <w:lang w:eastAsia="en-GB"/>
        </w:rPr>
        <w:t>Mr. Enrique Galassi</w:t>
      </w:r>
    </w:p>
    <w:p w14:paraId="47D5F349" w14:textId="410DB928" w:rsidR="00C278B3" w:rsidRPr="00C45295" w:rsidRDefault="00C278B3" w:rsidP="00A94CBB">
      <w:pPr>
        <w:spacing w:after="120" w:line="240" w:lineRule="auto"/>
        <w:ind w:left="720"/>
        <w:rPr>
          <w:rFonts w:eastAsia="Times New Roman" w:cstheme="minorHAnsi"/>
          <w:szCs w:val="18"/>
          <w:lang w:eastAsia="en-GB"/>
        </w:rPr>
      </w:pPr>
      <w:r w:rsidRPr="00C45295">
        <w:rPr>
          <w:rFonts w:eastAsia="Times New Roman" w:cstheme="minorHAnsi"/>
          <w:szCs w:val="18"/>
          <w:lang w:eastAsia="en-GB"/>
        </w:rPr>
        <w:t>Drums/percussion</w:t>
      </w:r>
      <w:r w:rsidRPr="00C45295">
        <w:rPr>
          <w:rFonts w:eastAsia="Times New Roman" w:cstheme="minorHAnsi"/>
          <w:szCs w:val="18"/>
          <w:lang w:eastAsia="en-GB"/>
        </w:rPr>
        <w:tab/>
      </w:r>
      <w:r w:rsidR="00CF001A">
        <w:rPr>
          <w:rFonts w:eastAsia="Times New Roman" w:cstheme="minorHAnsi"/>
          <w:szCs w:val="18"/>
          <w:lang w:eastAsia="en-GB"/>
        </w:rPr>
        <w:tab/>
      </w:r>
      <w:r w:rsidRPr="00C45295">
        <w:rPr>
          <w:rFonts w:eastAsia="Times New Roman" w:cstheme="minorHAnsi"/>
          <w:i/>
          <w:szCs w:val="18"/>
          <w:lang w:eastAsia="en-GB"/>
        </w:rPr>
        <w:t xml:space="preserve">Mr. </w:t>
      </w:r>
      <w:r w:rsidR="00DC6CEB">
        <w:rPr>
          <w:rFonts w:eastAsia="Times New Roman" w:cstheme="minorHAnsi"/>
          <w:i/>
          <w:szCs w:val="18"/>
          <w:lang w:eastAsia="en-GB"/>
        </w:rPr>
        <w:t>Alex Maxted</w:t>
      </w:r>
    </w:p>
    <w:p w14:paraId="75E30152" w14:textId="2804212E" w:rsidR="00C278B3" w:rsidRPr="00C45295" w:rsidRDefault="00C278B3" w:rsidP="00A94CBB">
      <w:pPr>
        <w:spacing w:after="120" w:line="240" w:lineRule="auto"/>
        <w:ind w:left="720"/>
        <w:rPr>
          <w:rFonts w:eastAsia="Times New Roman" w:cstheme="minorHAnsi"/>
          <w:i/>
          <w:szCs w:val="18"/>
          <w:lang w:eastAsia="en-GB"/>
        </w:rPr>
      </w:pPr>
      <w:r w:rsidRPr="00C45295">
        <w:rPr>
          <w:rFonts w:eastAsia="Times New Roman" w:cstheme="minorHAnsi"/>
          <w:szCs w:val="18"/>
          <w:lang w:eastAsia="en-GB"/>
        </w:rPr>
        <w:t>Guitar (all styles)</w:t>
      </w:r>
      <w:r w:rsidRPr="00C45295">
        <w:rPr>
          <w:rFonts w:eastAsia="Times New Roman" w:cstheme="minorHAnsi"/>
          <w:szCs w:val="18"/>
          <w:lang w:eastAsia="en-GB"/>
        </w:rPr>
        <w:tab/>
      </w:r>
      <w:r w:rsidRPr="00C45295">
        <w:rPr>
          <w:rFonts w:eastAsia="Times New Roman" w:cstheme="minorHAnsi"/>
          <w:szCs w:val="18"/>
          <w:lang w:eastAsia="en-GB"/>
        </w:rPr>
        <w:tab/>
      </w:r>
      <w:r w:rsidR="003B3E3C">
        <w:rPr>
          <w:rFonts w:eastAsia="Times New Roman" w:cstheme="minorHAnsi"/>
          <w:i/>
          <w:szCs w:val="18"/>
          <w:lang w:eastAsia="en-GB"/>
        </w:rPr>
        <w:t xml:space="preserve">Mr. </w:t>
      </w:r>
      <w:r w:rsidR="009F3A8C">
        <w:rPr>
          <w:rFonts w:eastAsia="Times New Roman" w:cstheme="minorHAnsi"/>
          <w:i/>
          <w:szCs w:val="18"/>
          <w:lang w:eastAsia="en-GB"/>
        </w:rPr>
        <w:t>Elliot Frost</w:t>
      </w:r>
      <w:r w:rsidR="00DC6CEB">
        <w:rPr>
          <w:rFonts w:eastAsia="Times New Roman" w:cstheme="minorHAnsi"/>
          <w:i/>
          <w:szCs w:val="18"/>
          <w:lang w:eastAsia="en-GB"/>
        </w:rPr>
        <w:t xml:space="preserve">; </w:t>
      </w:r>
      <w:r w:rsidR="00E26B45" w:rsidRPr="00C45295">
        <w:rPr>
          <w:rFonts w:eastAsia="Times New Roman" w:cstheme="minorHAnsi"/>
          <w:i/>
          <w:szCs w:val="18"/>
          <w:lang w:eastAsia="en-GB"/>
        </w:rPr>
        <w:t>Mr. Enrique Galassi</w:t>
      </w:r>
    </w:p>
    <w:p w14:paraId="148B0678" w14:textId="77777777" w:rsidR="006B1C19" w:rsidRPr="00C45295" w:rsidRDefault="006B1C19" w:rsidP="00A94CBB">
      <w:pPr>
        <w:spacing w:after="120" w:line="240" w:lineRule="auto"/>
        <w:ind w:left="720"/>
        <w:rPr>
          <w:rFonts w:eastAsia="Times New Roman" w:cstheme="minorHAnsi"/>
          <w:szCs w:val="18"/>
          <w:lang w:eastAsia="en-GB"/>
        </w:rPr>
      </w:pPr>
      <w:r w:rsidRPr="00C45295">
        <w:rPr>
          <w:rFonts w:eastAsia="Times New Roman" w:cstheme="minorHAnsi"/>
          <w:szCs w:val="18"/>
          <w:lang w:eastAsia="en-GB"/>
        </w:rPr>
        <w:t>Flute</w:t>
      </w:r>
      <w:r w:rsidRPr="00C45295">
        <w:rPr>
          <w:rFonts w:eastAsia="Times New Roman" w:cstheme="minorHAnsi"/>
          <w:szCs w:val="18"/>
          <w:lang w:eastAsia="en-GB"/>
        </w:rPr>
        <w:tab/>
      </w:r>
      <w:r w:rsidRPr="00C45295">
        <w:rPr>
          <w:rFonts w:eastAsia="Times New Roman" w:cstheme="minorHAnsi"/>
          <w:szCs w:val="18"/>
          <w:lang w:eastAsia="en-GB"/>
        </w:rPr>
        <w:tab/>
      </w:r>
      <w:r w:rsidRPr="00C45295">
        <w:rPr>
          <w:rFonts w:eastAsia="Times New Roman" w:cstheme="minorHAnsi"/>
          <w:szCs w:val="18"/>
          <w:lang w:eastAsia="en-GB"/>
        </w:rPr>
        <w:tab/>
      </w:r>
      <w:r>
        <w:rPr>
          <w:rFonts w:eastAsia="Times New Roman" w:cstheme="minorHAnsi"/>
          <w:szCs w:val="18"/>
          <w:lang w:eastAsia="en-GB"/>
        </w:rPr>
        <w:tab/>
      </w:r>
      <w:r w:rsidRPr="00C45295">
        <w:rPr>
          <w:rFonts w:eastAsia="Times New Roman" w:cstheme="minorHAnsi"/>
          <w:i/>
          <w:szCs w:val="18"/>
          <w:lang w:eastAsia="en-GB"/>
        </w:rPr>
        <w:t xml:space="preserve">Ms </w:t>
      </w:r>
      <w:r>
        <w:rPr>
          <w:rFonts w:eastAsia="Times New Roman" w:cstheme="minorHAnsi"/>
          <w:i/>
          <w:szCs w:val="18"/>
          <w:lang w:eastAsia="en-GB"/>
        </w:rPr>
        <w:t>Lorraine Latin</w:t>
      </w:r>
    </w:p>
    <w:p w14:paraId="20B6A3C6" w14:textId="204EE3BE" w:rsidR="00C278B3" w:rsidRPr="00C45295" w:rsidRDefault="00C278B3" w:rsidP="00A94CBB">
      <w:pPr>
        <w:spacing w:after="120" w:line="240" w:lineRule="auto"/>
        <w:ind w:left="720"/>
        <w:rPr>
          <w:rFonts w:eastAsia="Times New Roman" w:cstheme="minorHAnsi"/>
          <w:szCs w:val="18"/>
          <w:lang w:eastAsia="en-GB"/>
        </w:rPr>
      </w:pPr>
      <w:r w:rsidRPr="00C45295">
        <w:rPr>
          <w:rFonts w:eastAsia="Times New Roman" w:cstheme="minorHAnsi"/>
          <w:szCs w:val="18"/>
          <w:lang w:eastAsia="en-GB"/>
        </w:rPr>
        <w:t>Piano</w:t>
      </w:r>
      <w:r w:rsidRPr="00C45295">
        <w:rPr>
          <w:rFonts w:eastAsia="Times New Roman" w:cstheme="minorHAnsi"/>
          <w:szCs w:val="18"/>
          <w:lang w:eastAsia="en-GB"/>
        </w:rPr>
        <w:tab/>
      </w:r>
      <w:r w:rsidRPr="00C45295">
        <w:rPr>
          <w:rFonts w:eastAsia="Times New Roman" w:cstheme="minorHAnsi"/>
          <w:szCs w:val="18"/>
          <w:lang w:eastAsia="en-GB"/>
        </w:rPr>
        <w:tab/>
      </w:r>
      <w:r w:rsidRPr="00C45295">
        <w:rPr>
          <w:rFonts w:eastAsia="Times New Roman" w:cstheme="minorHAnsi"/>
          <w:szCs w:val="18"/>
          <w:lang w:eastAsia="en-GB"/>
        </w:rPr>
        <w:tab/>
      </w:r>
      <w:r w:rsidR="00CF001A">
        <w:rPr>
          <w:rFonts w:eastAsia="Times New Roman" w:cstheme="minorHAnsi"/>
          <w:szCs w:val="18"/>
          <w:lang w:eastAsia="en-GB"/>
        </w:rPr>
        <w:tab/>
      </w:r>
      <w:r w:rsidR="003B3E3C">
        <w:rPr>
          <w:rFonts w:eastAsia="Times New Roman" w:cstheme="minorHAnsi"/>
          <w:i/>
          <w:szCs w:val="18"/>
          <w:lang w:eastAsia="en-GB"/>
        </w:rPr>
        <w:t xml:space="preserve">Mr. </w:t>
      </w:r>
      <w:r w:rsidR="009F3A8C">
        <w:rPr>
          <w:rFonts w:eastAsia="Times New Roman" w:cstheme="minorHAnsi"/>
          <w:i/>
          <w:szCs w:val="18"/>
          <w:lang w:eastAsia="en-GB"/>
        </w:rPr>
        <w:t>Gamal Khamis</w:t>
      </w:r>
      <w:r w:rsidRPr="00C45295">
        <w:rPr>
          <w:rFonts w:eastAsia="Times New Roman" w:cstheme="minorHAnsi"/>
          <w:i/>
          <w:szCs w:val="18"/>
          <w:lang w:eastAsia="en-GB"/>
        </w:rPr>
        <w:t>; Mr. Mark Radcliffe</w:t>
      </w:r>
      <w:r w:rsidR="00DC6CEB">
        <w:rPr>
          <w:rFonts w:eastAsia="Times New Roman" w:cstheme="minorHAnsi"/>
          <w:i/>
          <w:szCs w:val="18"/>
          <w:lang w:eastAsia="en-GB"/>
        </w:rPr>
        <w:t>; Mr. Gianni Boscarino</w:t>
      </w:r>
    </w:p>
    <w:p w14:paraId="19B59582" w14:textId="77777777" w:rsidR="00C278B3" w:rsidRPr="00175ED2" w:rsidRDefault="00C278B3" w:rsidP="00A94CBB">
      <w:pPr>
        <w:spacing w:after="120" w:line="240" w:lineRule="auto"/>
        <w:ind w:left="720"/>
        <w:rPr>
          <w:rFonts w:eastAsia="Times New Roman" w:cstheme="minorHAnsi"/>
          <w:i/>
          <w:szCs w:val="18"/>
          <w:lang w:eastAsia="en-GB"/>
        </w:rPr>
      </w:pPr>
      <w:r w:rsidRPr="00C45295">
        <w:rPr>
          <w:rFonts w:eastAsia="Times New Roman" w:cstheme="minorHAnsi"/>
          <w:szCs w:val="18"/>
          <w:lang w:eastAsia="en-GB"/>
        </w:rPr>
        <w:t>Singing</w:t>
      </w:r>
      <w:r w:rsidRPr="00C45295">
        <w:rPr>
          <w:rFonts w:eastAsia="Times New Roman" w:cstheme="minorHAnsi"/>
          <w:szCs w:val="18"/>
          <w:lang w:eastAsia="en-GB"/>
        </w:rPr>
        <w:tab/>
      </w:r>
      <w:r w:rsidRPr="00C45295">
        <w:rPr>
          <w:rFonts w:eastAsia="Times New Roman" w:cstheme="minorHAnsi"/>
          <w:szCs w:val="18"/>
          <w:lang w:eastAsia="en-GB"/>
        </w:rPr>
        <w:tab/>
      </w:r>
      <w:r w:rsidRPr="00C45295">
        <w:rPr>
          <w:rFonts w:eastAsia="Times New Roman" w:cstheme="minorHAnsi"/>
          <w:szCs w:val="18"/>
          <w:lang w:eastAsia="en-GB"/>
        </w:rPr>
        <w:tab/>
      </w:r>
      <w:r w:rsidR="00175ED2">
        <w:rPr>
          <w:rFonts w:eastAsia="Times New Roman" w:cstheme="minorHAnsi"/>
          <w:szCs w:val="18"/>
          <w:lang w:eastAsia="en-GB"/>
        </w:rPr>
        <w:tab/>
      </w:r>
      <w:r w:rsidR="00175ED2" w:rsidRPr="00175ED2">
        <w:rPr>
          <w:rFonts w:eastAsia="Times New Roman" w:cstheme="minorHAnsi"/>
          <w:i/>
          <w:szCs w:val="18"/>
          <w:lang w:eastAsia="en-GB"/>
        </w:rPr>
        <w:t xml:space="preserve">Mr. </w:t>
      </w:r>
      <w:r w:rsidR="00022344">
        <w:rPr>
          <w:rFonts w:eastAsia="Times New Roman" w:cstheme="minorHAnsi"/>
          <w:i/>
          <w:szCs w:val="18"/>
          <w:lang w:eastAsia="en-GB"/>
        </w:rPr>
        <w:t>Philip Wilson</w:t>
      </w:r>
    </w:p>
    <w:p w14:paraId="66356701" w14:textId="77777777" w:rsidR="00C278B3" w:rsidRPr="00C45295" w:rsidRDefault="00175ED2" w:rsidP="00A94CBB">
      <w:pPr>
        <w:spacing w:after="120" w:line="240" w:lineRule="auto"/>
        <w:ind w:left="720"/>
        <w:rPr>
          <w:rFonts w:eastAsia="Times New Roman" w:cstheme="minorHAnsi"/>
          <w:i/>
          <w:szCs w:val="18"/>
          <w:lang w:eastAsia="en-GB"/>
        </w:rPr>
      </w:pPr>
      <w:r>
        <w:rPr>
          <w:rFonts w:eastAsia="Times New Roman" w:cstheme="minorHAnsi"/>
          <w:szCs w:val="18"/>
          <w:lang w:eastAsia="en-GB"/>
        </w:rPr>
        <w:t>Brass</w:t>
      </w:r>
      <w:r>
        <w:rPr>
          <w:rFonts w:eastAsia="Times New Roman" w:cstheme="minorHAnsi"/>
          <w:szCs w:val="18"/>
          <w:lang w:eastAsia="en-GB"/>
        </w:rPr>
        <w:tab/>
      </w:r>
      <w:r>
        <w:rPr>
          <w:rFonts w:eastAsia="Times New Roman" w:cstheme="minorHAnsi"/>
          <w:szCs w:val="18"/>
          <w:lang w:eastAsia="en-GB"/>
        </w:rPr>
        <w:tab/>
      </w:r>
      <w:r w:rsidR="00C278B3" w:rsidRPr="00C45295">
        <w:rPr>
          <w:rFonts w:eastAsia="Times New Roman" w:cstheme="minorHAnsi"/>
          <w:szCs w:val="18"/>
          <w:lang w:eastAsia="en-GB"/>
        </w:rPr>
        <w:tab/>
      </w:r>
      <w:r>
        <w:rPr>
          <w:rFonts w:eastAsia="Times New Roman" w:cstheme="minorHAnsi"/>
          <w:szCs w:val="18"/>
          <w:lang w:eastAsia="en-GB"/>
        </w:rPr>
        <w:tab/>
      </w:r>
      <w:r w:rsidR="00C278B3" w:rsidRPr="00C45295">
        <w:rPr>
          <w:rFonts w:eastAsia="Times New Roman" w:cstheme="minorHAnsi"/>
          <w:i/>
          <w:szCs w:val="18"/>
          <w:lang w:eastAsia="en-GB"/>
        </w:rPr>
        <w:t xml:space="preserve">Mr. </w:t>
      </w:r>
      <w:r>
        <w:rPr>
          <w:rFonts w:eastAsia="Times New Roman" w:cstheme="minorHAnsi"/>
          <w:i/>
          <w:szCs w:val="18"/>
          <w:lang w:eastAsia="en-GB"/>
        </w:rPr>
        <w:t>Chris Guy</w:t>
      </w:r>
    </w:p>
    <w:p w14:paraId="29BD75D8" w14:textId="77777777" w:rsidR="00C45295" w:rsidRDefault="00C45295" w:rsidP="00C278B3">
      <w:pPr>
        <w:spacing w:after="120" w:line="240" w:lineRule="auto"/>
        <w:rPr>
          <w:rFonts w:eastAsia="Times New Roman" w:cstheme="minorHAnsi"/>
          <w:i/>
          <w:szCs w:val="18"/>
          <w:lang w:eastAsia="en-GB"/>
        </w:rPr>
      </w:pPr>
    </w:p>
    <w:p w14:paraId="645EA932" w14:textId="2876C27F" w:rsidR="00C45295" w:rsidRPr="00C45295" w:rsidRDefault="00D4655C" w:rsidP="00C278B3">
      <w:pPr>
        <w:spacing w:after="120" w:line="240" w:lineRule="auto"/>
        <w:rPr>
          <w:rFonts w:eastAsia="Times New Roman" w:cstheme="minorHAnsi"/>
          <w:i/>
          <w:szCs w:val="18"/>
          <w:lang w:eastAsia="en-GB"/>
        </w:rPr>
      </w:pPr>
      <w:r w:rsidRPr="00D4655C">
        <w:rPr>
          <w:noProof/>
          <w:lang w:eastAsia="en-GB"/>
        </w:rPr>
        <w:drawing>
          <wp:anchor distT="0" distB="0" distL="114300" distR="114300" simplePos="0" relativeHeight="251658240" behindDoc="1" locked="0" layoutInCell="1" allowOverlap="1" wp14:anchorId="3FC68F1B" wp14:editId="6F1045A5">
            <wp:simplePos x="0" y="0"/>
            <wp:positionH relativeFrom="margin">
              <wp:align>center</wp:align>
            </wp:positionH>
            <wp:positionV relativeFrom="paragraph">
              <wp:posOffset>6505</wp:posOffset>
            </wp:positionV>
            <wp:extent cx="2718435" cy="29356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6652"/>
                    <a:stretch/>
                  </pic:blipFill>
                  <pic:spPr>
                    <a:xfrm>
                      <a:off x="0" y="0"/>
                      <a:ext cx="2718435" cy="2935605"/>
                    </a:xfrm>
                    <a:prstGeom prst="rect">
                      <a:avLst/>
                    </a:prstGeom>
                  </pic:spPr>
                </pic:pic>
              </a:graphicData>
            </a:graphic>
            <wp14:sizeRelH relativeFrom="page">
              <wp14:pctWidth>0</wp14:pctWidth>
            </wp14:sizeRelH>
            <wp14:sizeRelV relativeFrom="page">
              <wp14:pctHeight>0</wp14:pctHeight>
            </wp14:sizeRelV>
          </wp:anchor>
        </w:drawing>
      </w:r>
    </w:p>
    <w:p w14:paraId="227C3A40" w14:textId="1F077C6C" w:rsidR="00D4655C" w:rsidRDefault="00D4655C" w:rsidP="00D4655C">
      <w:pPr>
        <w:spacing w:after="180" w:line="240" w:lineRule="auto"/>
      </w:pPr>
    </w:p>
    <w:p w14:paraId="1E8DD92E" w14:textId="41E5D059" w:rsidR="00C45295" w:rsidRPr="00C45295" w:rsidRDefault="00D4655C" w:rsidP="00D4655C">
      <w:pPr>
        <w:spacing w:after="180" w:line="240" w:lineRule="auto"/>
        <w:rPr>
          <w:rFonts w:ascii="Arial" w:eastAsia="Times New Roman" w:hAnsi="Arial" w:cs="Arial"/>
          <w:color w:val="222222"/>
          <w:sz w:val="24"/>
          <w:szCs w:val="24"/>
          <w:lang w:eastAsia="en-GB"/>
        </w:rPr>
      </w:pPr>
      <w:r>
        <w:rPr>
          <w:noProof/>
          <w:lang w:eastAsia="en-GB"/>
        </w:rPr>
        <mc:AlternateContent>
          <mc:Choice Requires="wps">
            <w:drawing>
              <wp:inline distT="0" distB="0" distL="0" distR="0" wp14:anchorId="47919774" wp14:editId="2C7D2661">
                <wp:extent cx="302895" cy="302895"/>
                <wp:effectExtent l="0" t="0" r="0" b="0"/>
                <wp:docPr id="2" name="Rectangle 2" descr="Image result for grand pia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8D1EBC" id="Rectangle 2" o:spid="_x0000_s1026" alt="Image result for grand piano"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" filled="f" stroked="f">
                <o:lock v:ext="edit" aspectratio="t"/>
                <w10:anchorlock/>
              </v:rect>
            </w:pict>
          </mc:Fallback>
        </mc:AlternateContent>
      </w:r>
      <w:r w:rsidRPr="00D4655C">
        <w:t xml:space="preserve"> </w:t>
      </w:r>
      <w:r>
        <w:rPr>
          <w:noProof/>
          <w:lang w:eastAsia="en-GB"/>
        </w:rPr>
        <mc:AlternateContent>
          <mc:Choice Requires="wps">
            <w:drawing>
              <wp:inline distT="0" distB="0" distL="0" distR="0" wp14:anchorId="50A3A458" wp14:editId="78A53D87">
                <wp:extent cx="302895" cy="302895"/>
                <wp:effectExtent l="0" t="0" r="0" b="0"/>
                <wp:docPr id="3" name="Rectangle 3" descr="Image result for grand pia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C2CBE4" id="Rectangle 3" o:spid="_x0000_s1026" alt="Image result for grand piano"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" filled="f" stroked="f">
                <o:lock v:ext="edit" aspectratio="t"/>
                <w10:anchorlock/>
              </v:rect>
            </w:pict>
          </mc:Fallback>
        </mc:AlternateContent>
      </w:r>
      <w:r w:rsidRPr="00D4655C">
        <w:rPr>
          <w:noProof/>
        </w:rPr>
        <w:t xml:space="preserve"> </w:t>
      </w:r>
    </w:p>
    <w:p w14:paraId="42D17069" w14:textId="77777777" w:rsidR="002A56A1" w:rsidRDefault="002A56A1" w:rsidP="000530F7">
      <w:pPr>
        <w:spacing w:before="100" w:beforeAutospacing="1" w:after="100" w:afterAutospacing="1" w:line="240" w:lineRule="auto"/>
        <w:rPr>
          <w:rFonts w:eastAsia="Times New Roman" w:cstheme="minorHAnsi"/>
          <w:b/>
          <w:bCs/>
          <w:szCs w:val="18"/>
          <w:lang w:eastAsia="en-GB"/>
        </w:rPr>
      </w:pPr>
    </w:p>
    <w:p w14:paraId="5825AF22" w14:textId="77777777" w:rsidR="00984449" w:rsidRDefault="00984449">
      <w:pPr>
        <w:rPr>
          <w:rFonts w:eastAsia="Times New Roman" w:cstheme="minorHAnsi"/>
          <w:b/>
          <w:bCs/>
          <w:szCs w:val="18"/>
          <w:lang w:eastAsia="en-GB"/>
        </w:rPr>
      </w:pPr>
      <w:r>
        <w:rPr>
          <w:rFonts w:eastAsia="Times New Roman" w:cstheme="minorHAnsi"/>
          <w:b/>
          <w:bCs/>
          <w:szCs w:val="18"/>
          <w:lang w:eastAsia="en-GB"/>
        </w:rPr>
        <w:br w:type="page"/>
      </w:r>
    </w:p>
    <w:p w14:paraId="77D2368C" w14:textId="6B91EC5D" w:rsidR="00994518" w:rsidRPr="00C45295" w:rsidRDefault="00994518" w:rsidP="000530F7">
      <w:pPr>
        <w:spacing w:before="100" w:beforeAutospacing="1" w:after="100" w:afterAutospacing="1" w:line="240" w:lineRule="auto"/>
        <w:rPr>
          <w:rFonts w:eastAsia="Times New Roman" w:cstheme="minorHAnsi"/>
          <w:szCs w:val="18"/>
          <w:lang w:eastAsia="en-GB"/>
        </w:rPr>
      </w:pPr>
      <w:r w:rsidRPr="00C45295">
        <w:rPr>
          <w:rFonts w:eastAsia="Times New Roman" w:cstheme="minorHAnsi"/>
          <w:b/>
          <w:bCs/>
          <w:szCs w:val="18"/>
          <w:lang w:eastAsia="en-GB"/>
        </w:rPr>
        <w:lastRenderedPageBreak/>
        <w:t>Extra-curricular music</w:t>
      </w:r>
    </w:p>
    <w:p w14:paraId="7D8E8915" w14:textId="602DE80F" w:rsidR="002F10C9" w:rsidRPr="00C45295" w:rsidRDefault="00994518" w:rsidP="00994518">
      <w:pPr>
        <w:spacing w:before="100" w:beforeAutospacing="1" w:after="100" w:afterAutospacing="1" w:line="240" w:lineRule="auto"/>
        <w:rPr>
          <w:rFonts w:eastAsia="Times New Roman" w:cstheme="minorHAnsi"/>
          <w:szCs w:val="18"/>
          <w:lang w:eastAsia="en-GB"/>
        </w:rPr>
      </w:pPr>
      <w:r w:rsidRPr="00C45295">
        <w:rPr>
          <w:rFonts w:eastAsia="Times New Roman" w:cstheme="minorHAnsi"/>
          <w:szCs w:val="18"/>
          <w:lang w:eastAsia="en-GB"/>
        </w:rPr>
        <w:t>Plenty of opportunities exist at Christ’s for extra-curricular music. We generally host two major concerts each year, which give the chance for singers and instrumentalists to exercise their skills on the public stage. In recent years there has been considerable investment in sound and lighting equipment by the school</w:t>
      </w:r>
      <w:r w:rsidR="00C44CA2" w:rsidRPr="00C45295">
        <w:rPr>
          <w:rFonts w:eastAsia="Times New Roman" w:cstheme="minorHAnsi"/>
          <w:szCs w:val="18"/>
          <w:lang w:eastAsia="en-GB"/>
        </w:rPr>
        <w:t>.</w:t>
      </w:r>
      <w:r w:rsidRPr="00C45295">
        <w:rPr>
          <w:rFonts w:eastAsia="Times New Roman" w:cstheme="minorHAnsi"/>
          <w:szCs w:val="18"/>
          <w:lang w:eastAsia="en-GB"/>
        </w:rPr>
        <w:t xml:space="preserve"> </w:t>
      </w:r>
      <w:r w:rsidR="00C44CA2" w:rsidRPr="00C45295">
        <w:rPr>
          <w:rFonts w:eastAsia="Times New Roman" w:cstheme="minorHAnsi"/>
          <w:szCs w:val="18"/>
          <w:lang w:eastAsia="en-GB"/>
        </w:rPr>
        <w:t xml:space="preserve">In addition, Christ’s music department hosts about </w:t>
      </w:r>
      <w:r w:rsidR="00DC76FF">
        <w:rPr>
          <w:rFonts w:eastAsia="Times New Roman" w:cstheme="minorHAnsi"/>
          <w:szCs w:val="18"/>
          <w:lang w:eastAsia="en-GB"/>
        </w:rPr>
        <w:t>six</w:t>
      </w:r>
      <w:r w:rsidR="00C44CA2" w:rsidRPr="00C45295">
        <w:rPr>
          <w:rFonts w:eastAsia="Times New Roman" w:cstheme="minorHAnsi"/>
          <w:szCs w:val="18"/>
          <w:lang w:eastAsia="en-GB"/>
        </w:rPr>
        <w:t xml:space="preserve"> informal concerts (our “</w:t>
      </w:r>
      <w:r w:rsidR="00C44CA2" w:rsidRPr="00DC76FF">
        <w:rPr>
          <w:rFonts w:eastAsia="Times New Roman" w:cstheme="minorHAnsi"/>
          <w:i/>
          <w:szCs w:val="18"/>
          <w:lang w:eastAsia="en-GB"/>
        </w:rPr>
        <w:t>At Home</w:t>
      </w:r>
      <w:r w:rsidR="00C44CA2" w:rsidRPr="00C45295">
        <w:rPr>
          <w:rFonts w:eastAsia="Times New Roman" w:cstheme="minorHAnsi"/>
          <w:szCs w:val="18"/>
          <w:lang w:eastAsia="en-GB"/>
        </w:rPr>
        <w:t xml:space="preserve">” series) each year; these are smaller in scale and give students the opportunity to perform solos in a friendly setting; this is often a stepping stone to performing in the main concerts. </w:t>
      </w:r>
      <w:r w:rsidR="00D01D6A">
        <w:rPr>
          <w:rFonts w:eastAsia="Times New Roman" w:cstheme="minorHAnsi"/>
          <w:szCs w:val="18"/>
          <w:lang w:eastAsia="en-GB"/>
        </w:rPr>
        <w:t>Performances are also a</w:t>
      </w:r>
      <w:r w:rsidR="00282820">
        <w:rPr>
          <w:rFonts w:eastAsia="Times New Roman" w:cstheme="minorHAnsi"/>
          <w:szCs w:val="18"/>
          <w:lang w:eastAsia="en-GB"/>
        </w:rPr>
        <w:t xml:space="preserve"> regula</w:t>
      </w:r>
      <w:r w:rsidR="00D01D6A">
        <w:rPr>
          <w:rFonts w:eastAsia="Times New Roman" w:cstheme="minorHAnsi"/>
          <w:szCs w:val="18"/>
          <w:lang w:eastAsia="en-GB"/>
        </w:rPr>
        <w:t>r part of our school assemblies, PTA events, the school’s Awards Evening and on the annual jazz band primary schools tour.</w:t>
      </w:r>
    </w:p>
    <w:p w14:paraId="0DF35643" w14:textId="79436AB6" w:rsidR="00F400FA" w:rsidRDefault="0043247A" w:rsidP="00994518">
      <w:pPr>
        <w:spacing w:before="100" w:beforeAutospacing="1" w:after="100" w:afterAutospacing="1" w:line="240" w:lineRule="auto"/>
        <w:rPr>
          <w:rFonts w:eastAsia="Times New Roman" w:cstheme="minorHAnsi"/>
          <w:szCs w:val="18"/>
          <w:lang w:eastAsia="en-GB"/>
        </w:rPr>
      </w:pPr>
      <w:r w:rsidRPr="00C45295">
        <w:rPr>
          <w:rFonts w:eastAsia="Times New Roman" w:cstheme="minorHAnsi"/>
          <w:szCs w:val="18"/>
          <w:lang w:eastAsia="en-GB"/>
        </w:rPr>
        <w:t>The department has established a schedule which results in a major music/drama production alternating with a choral and orchestral concert in the summer term.</w:t>
      </w:r>
      <w:r w:rsidR="00DC6CEB">
        <w:rPr>
          <w:rFonts w:eastAsia="Times New Roman" w:cstheme="minorHAnsi"/>
          <w:szCs w:val="18"/>
          <w:lang w:eastAsia="en-GB"/>
        </w:rPr>
        <w:t xml:space="preserve">  In the summer of 2019 the Christ’s School and Community choir and orchestra performed Carl Orff’s </w:t>
      </w:r>
      <w:r w:rsidR="00DC6CEB" w:rsidRPr="00DC6CEB">
        <w:rPr>
          <w:rFonts w:eastAsia="Times New Roman" w:cstheme="minorHAnsi"/>
          <w:i/>
          <w:iCs/>
          <w:szCs w:val="18"/>
          <w:lang w:eastAsia="en-GB"/>
        </w:rPr>
        <w:t>Carmina Burana</w:t>
      </w:r>
      <w:r w:rsidR="00DC6CEB">
        <w:rPr>
          <w:rFonts w:eastAsia="Times New Roman" w:cstheme="minorHAnsi"/>
          <w:szCs w:val="18"/>
          <w:lang w:eastAsia="en-GB"/>
        </w:rPr>
        <w:t>, along with trombone and cello concertos plus orchestral compositions by two of our best young composers.  Please email Mr. Wilson, Director of Music, if you would like to hear and view a high quality recording of this concert, and he will send you a link.  In the Spring, the department hosted a young composers’ workshop in collaboration with the Nonesuch Orchestra, one of the foremost amateur London orchestras.  Other r</w:t>
      </w:r>
      <w:r w:rsidR="00C44CA2" w:rsidRPr="00C45295">
        <w:rPr>
          <w:rFonts w:eastAsia="Times New Roman" w:cstheme="minorHAnsi"/>
          <w:szCs w:val="18"/>
          <w:lang w:eastAsia="en-GB"/>
        </w:rPr>
        <w:t xml:space="preserve">ecent productions have been the world premiere schools’ production of Gypsy Kings’ and John Cameron’s </w:t>
      </w:r>
      <w:r w:rsidR="00C44CA2" w:rsidRPr="003B2529">
        <w:rPr>
          <w:rFonts w:eastAsia="Times New Roman" w:cstheme="minorHAnsi"/>
          <w:i/>
          <w:szCs w:val="18"/>
          <w:lang w:eastAsia="en-GB"/>
        </w:rPr>
        <w:t>Zorro the Musical</w:t>
      </w:r>
      <w:r w:rsidR="00C44CA2" w:rsidRPr="00C45295">
        <w:rPr>
          <w:rFonts w:eastAsia="Times New Roman" w:cstheme="minorHAnsi"/>
          <w:szCs w:val="18"/>
          <w:lang w:eastAsia="en-GB"/>
        </w:rPr>
        <w:t xml:space="preserve">, </w:t>
      </w:r>
      <w:r w:rsidR="00C44CA2" w:rsidRPr="003B2529">
        <w:rPr>
          <w:rFonts w:eastAsia="Times New Roman" w:cstheme="minorHAnsi"/>
          <w:i/>
          <w:szCs w:val="18"/>
          <w:lang w:eastAsia="en-GB"/>
        </w:rPr>
        <w:t>Oliver</w:t>
      </w:r>
      <w:r w:rsidR="00C44CA2" w:rsidRPr="00C45295">
        <w:rPr>
          <w:rFonts w:eastAsia="Times New Roman" w:cstheme="minorHAnsi"/>
          <w:szCs w:val="18"/>
          <w:lang w:eastAsia="en-GB"/>
        </w:rPr>
        <w:t xml:space="preserve"> and (in Summer 2014) </w:t>
      </w:r>
      <w:r w:rsidR="00C44CA2" w:rsidRPr="00C45295">
        <w:rPr>
          <w:rFonts w:eastAsia="Times New Roman" w:cstheme="minorHAnsi"/>
          <w:i/>
          <w:szCs w:val="18"/>
          <w:lang w:eastAsia="en-GB"/>
        </w:rPr>
        <w:t>Bugsy Malone</w:t>
      </w:r>
      <w:r w:rsidR="00C44CA2" w:rsidRPr="00C45295">
        <w:rPr>
          <w:rFonts w:eastAsia="Times New Roman" w:cstheme="minorHAnsi"/>
          <w:szCs w:val="18"/>
          <w:lang w:eastAsia="en-GB"/>
        </w:rPr>
        <w:t xml:space="preserve">.  </w:t>
      </w:r>
      <w:r w:rsidR="00D01D6A">
        <w:rPr>
          <w:rFonts w:eastAsia="Times New Roman" w:cstheme="minorHAnsi"/>
          <w:szCs w:val="18"/>
          <w:lang w:eastAsia="en-GB"/>
        </w:rPr>
        <w:t>In the summer of 2015</w:t>
      </w:r>
      <w:r w:rsidR="00DC76FF">
        <w:rPr>
          <w:rFonts w:eastAsia="Times New Roman" w:cstheme="minorHAnsi"/>
          <w:szCs w:val="18"/>
          <w:lang w:eastAsia="en-GB"/>
        </w:rPr>
        <w:t xml:space="preserve"> the school performed </w:t>
      </w:r>
      <w:r w:rsidR="00F400FA">
        <w:rPr>
          <w:rFonts w:eastAsia="Times New Roman" w:cstheme="minorHAnsi"/>
          <w:szCs w:val="18"/>
          <w:lang w:eastAsia="en-GB"/>
        </w:rPr>
        <w:t xml:space="preserve">Sir </w:t>
      </w:r>
      <w:r w:rsidR="00DC76FF">
        <w:rPr>
          <w:rFonts w:eastAsia="Times New Roman" w:cstheme="minorHAnsi"/>
          <w:szCs w:val="18"/>
          <w:lang w:eastAsia="en-GB"/>
        </w:rPr>
        <w:t xml:space="preserve">Karl Jenkins’ iconic </w:t>
      </w:r>
      <w:r w:rsidR="00DC76FF" w:rsidRPr="00DC76FF">
        <w:rPr>
          <w:rFonts w:eastAsia="Times New Roman" w:cstheme="minorHAnsi"/>
          <w:i/>
          <w:szCs w:val="18"/>
          <w:lang w:eastAsia="en-GB"/>
        </w:rPr>
        <w:t>Adiemus – Songs of Sanctuary</w:t>
      </w:r>
      <w:r w:rsidR="00DC76FF">
        <w:rPr>
          <w:rFonts w:eastAsia="Times New Roman" w:cstheme="minorHAnsi"/>
          <w:szCs w:val="18"/>
          <w:lang w:eastAsia="en-GB"/>
        </w:rPr>
        <w:t xml:space="preserve">, which directly resulted in an invitation to perform the piece in the presence of Sir Karl in the Carnegie Hall, New York in January 2016. </w:t>
      </w:r>
      <w:r w:rsidR="002A56A1">
        <w:rPr>
          <w:rFonts w:eastAsia="Times New Roman" w:cstheme="minorHAnsi"/>
          <w:szCs w:val="18"/>
          <w:lang w:eastAsia="en-GB"/>
        </w:rPr>
        <w:t xml:space="preserve"> </w:t>
      </w:r>
      <w:r w:rsidR="00D01D6A">
        <w:rPr>
          <w:rFonts w:eastAsia="Times New Roman" w:cstheme="minorHAnsi"/>
          <w:szCs w:val="18"/>
          <w:lang w:eastAsia="en-GB"/>
        </w:rPr>
        <w:t>In summer 2017, we performed Faure’</w:t>
      </w:r>
      <w:r w:rsidR="0050156A">
        <w:rPr>
          <w:rFonts w:eastAsia="Times New Roman" w:cstheme="minorHAnsi"/>
          <w:szCs w:val="18"/>
          <w:lang w:eastAsia="en-GB"/>
        </w:rPr>
        <w:t xml:space="preserve">s </w:t>
      </w:r>
      <w:r w:rsidR="0050156A" w:rsidRPr="00DC6CEB">
        <w:rPr>
          <w:rFonts w:eastAsia="Times New Roman" w:cstheme="minorHAnsi"/>
          <w:i/>
          <w:iCs/>
          <w:szCs w:val="18"/>
          <w:lang w:eastAsia="en-GB"/>
        </w:rPr>
        <w:t>Requiem</w:t>
      </w:r>
      <w:r w:rsidR="0050156A">
        <w:rPr>
          <w:rFonts w:eastAsia="Times New Roman" w:cstheme="minorHAnsi"/>
          <w:szCs w:val="18"/>
          <w:lang w:eastAsia="en-GB"/>
        </w:rPr>
        <w:t xml:space="preserve">, and this concert was also the third in which we have given our most advanced musicians the opportunity to play a concerto movement with a professional orchestra. </w:t>
      </w:r>
      <w:r w:rsidR="00D01D6A">
        <w:rPr>
          <w:rFonts w:eastAsia="Times New Roman" w:cstheme="minorHAnsi"/>
          <w:szCs w:val="18"/>
          <w:lang w:eastAsia="en-GB"/>
        </w:rPr>
        <w:t xml:space="preserve">  </w:t>
      </w:r>
      <w:r w:rsidR="002A56A1">
        <w:rPr>
          <w:rFonts w:eastAsia="Times New Roman" w:cstheme="minorHAnsi"/>
          <w:szCs w:val="18"/>
          <w:lang w:eastAsia="en-GB"/>
        </w:rPr>
        <w:t>Christ’s Jazz Band, which is rap</w:t>
      </w:r>
      <w:r w:rsidR="00973937">
        <w:rPr>
          <w:rFonts w:eastAsia="Times New Roman" w:cstheme="minorHAnsi"/>
          <w:szCs w:val="18"/>
          <w:lang w:eastAsia="en-GB"/>
        </w:rPr>
        <w:t>idly gaining a local reputation and has established an annual primary schools tour,</w:t>
      </w:r>
      <w:r w:rsidR="002A56A1">
        <w:rPr>
          <w:rFonts w:eastAsia="Times New Roman" w:cstheme="minorHAnsi"/>
          <w:szCs w:val="18"/>
          <w:lang w:eastAsia="en-GB"/>
        </w:rPr>
        <w:t xml:space="preserve"> our string ensemb</w:t>
      </w:r>
      <w:r w:rsidR="00973937">
        <w:rPr>
          <w:rFonts w:eastAsia="Times New Roman" w:cstheme="minorHAnsi"/>
          <w:szCs w:val="18"/>
          <w:lang w:eastAsia="en-GB"/>
        </w:rPr>
        <w:t>le, run by Mr. Robin Wedderburn and Christ’s dectet, containing our</w:t>
      </w:r>
      <w:r w:rsidR="0050156A">
        <w:rPr>
          <w:rFonts w:eastAsia="Times New Roman" w:cstheme="minorHAnsi"/>
          <w:szCs w:val="18"/>
          <w:lang w:eastAsia="en-GB"/>
        </w:rPr>
        <w:t xml:space="preserve"> most advanced instrumentalists, are three of our main regular ensembles, and our school orchestra is always a part of events such as our annual carol service.</w:t>
      </w:r>
      <w:r w:rsidR="00DC6CEB">
        <w:rPr>
          <w:rFonts w:eastAsia="Times New Roman" w:cstheme="minorHAnsi"/>
          <w:szCs w:val="18"/>
          <w:lang w:eastAsia="en-GB"/>
        </w:rPr>
        <w:t xml:space="preserve">  Flute and recorder ensembles also rehearse on a regular basis.</w:t>
      </w:r>
    </w:p>
    <w:p w14:paraId="4B40EFC0" w14:textId="77777777" w:rsidR="00994518" w:rsidRPr="00C45295" w:rsidRDefault="00994518" w:rsidP="00994518">
      <w:pPr>
        <w:spacing w:before="100" w:beforeAutospacing="1" w:after="100" w:afterAutospacing="1" w:line="240" w:lineRule="auto"/>
        <w:rPr>
          <w:rFonts w:eastAsia="Times New Roman" w:cstheme="minorHAnsi"/>
          <w:szCs w:val="18"/>
          <w:lang w:eastAsia="en-GB"/>
        </w:rPr>
      </w:pPr>
      <w:r w:rsidRPr="00C45295">
        <w:rPr>
          <w:rFonts w:eastAsia="Times New Roman" w:cstheme="minorHAnsi"/>
          <w:szCs w:val="18"/>
          <w:lang w:eastAsia="en-GB"/>
        </w:rPr>
        <w:t>The department has an open-door policy at lunchtimes and after school, where students can come in and practise</w:t>
      </w:r>
      <w:r w:rsidR="002605E9" w:rsidRPr="00C45295">
        <w:rPr>
          <w:rFonts w:eastAsia="Times New Roman" w:cstheme="minorHAnsi"/>
          <w:szCs w:val="18"/>
          <w:lang w:eastAsia="en-GB"/>
        </w:rPr>
        <w:t>/rehearse</w:t>
      </w:r>
      <w:r w:rsidRPr="00C45295">
        <w:rPr>
          <w:rFonts w:eastAsia="Times New Roman" w:cstheme="minorHAnsi"/>
          <w:szCs w:val="18"/>
          <w:lang w:eastAsia="en-GB"/>
        </w:rPr>
        <w:t xml:space="preserve">. Typically during most lunchtimes all available spaces in the department are being used by students, if they are not in use by visiting teachers and the department is </w:t>
      </w:r>
      <w:r w:rsidR="002605E9" w:rsidRPr="00C45295">
        <w:rPr>
          <w:rFonts w:eastAsia="Times New Roman" w:cstheme="minorHAnsi"/>
          <w:szCs w:val="18"/>
          <w:lang w:eastAsia="en-GB"/>
        </w:rPr>
        <w:t xml:space="preserve">indeed </w:t>
      </w:r>
      <w:r w:rsidRPr="00C45295">
        <w:rPr>
          <w:rFonts w:eastAsia="Times New Roman" w:cstheme="minorHAnsi"/>
          <w:szCs w:val="18"/>
          <w:lang w:eastAsia="en-GB"/>
        </w:rPr>
        <w:t>a vibrant place.</w:t>
      </w:r>
    </w:p>
    <w:p w14:paraId="153A876C" w14:textId="7EF1B95B" w:rsidR="00C44CA2" w:rsidRPr="00C45295" w:rsidRDefault="00994518" w:rsidP="00994518">
      <w:pPr>
        <w:spacing w:before="100" w:beforeAutospacing="1" w:after="100" w:afterAutospacing="1" w:line="240" w:lineRule="auto"/>
        <w:rPr>
          <w:rFonts w:eastAsia="Times New Roman" w:cstheme="minorHAnsi"/>
          <w:szCs w:val="18"/>
          <w:lang w:eastAsia="en-GB"/>
        </w:rPr>
      </w:pPr>
      <w:r w:rsidRPr="00C45295">
        <w:rPr>
          <w:rFonts w:eastAsia="Times New Roman" w:cstheme="minorHAnsi"/>
          <w:szCs w:val="18"/>
          <w:lang w:eastAsia="en-GB"/>
        </w:rPr>
        <w:t xml:space="preserve">Musically gifted pupils will be strongly encouraged to join external youth music organizations to supplement what can be achieved in school. A number of students have joined local youth orchestras (such as </w:t>
      </w:r>
      <w:r w:rsidR="0043247A" w:rsidRPr="00C45295">
        <w:rPr>
          <w:rFonts w:eastAsia="Times New Roman" w:cstheme="minorHAnsi"/>
          <w:szCs w:val="18"/>
          <w:lang w:eastAsia="en-GB"/>
        </w:rPr>
        <w:t>Ealing, Thames or Stoneleigh</w:t>
      </w:r>
      <w:r w:rsidRPr="00C45295">
        <w:rPr>
          <w:rFonts w:eastAsia="Times New Roman" w:cstheme="minorHAnsi"/>
          <w:szCs w:val="18"/>
          <w:lang w:eastAsia="en-GB"/>
        </w:rPr>
        <w:t xml:space="preserve"> Youth Orchestra</w:t>
      </w:r>
      <w:r w:rsidR="0043247A" w:rsidRPr="00C45295">
        <w:rPr>
          <w:rFonts w:eastAsia="Times New Roman" w:cstheme="minorHAnsi"/>
          <w:szCs w:val="18"/>
          <w:lang w:eastAsia="en-GB"/>
        </w:rPr>
        <w:t>s</w:t>
      </w:r>
      <w:r w:rsidRPr="00C45295">
        <w:rPr>
          <w:rFonts w:eastAsia="Times New Roman" w:cstheme="minorHAnsi"/>
          <w:szCs w:val="18"/>
          <w:lang w:eastAsia="en-GB"/>
        </w:rPr>
        <w:t xml:space="preserve"> and the London Schools Symphony Orchestra) </w:t>
      </w:r>
      <w:r w:rsidR="0043247A" w:rsidRPr="00C45295">
        <w:rPr>
          <w:rFonts w:eastAsia="Times New Roman" w:cstheme="minorHAnsi"/>
          <w:szCs w:val="18"/>
          <w:lang w:eastAsia="en-GB"/>
        </w:rPr>
        <w:t>and</w:t>
      </w:r>
      <w:r w:rsidRPr="00C45295">
        <w:rPr>
          <w:rFonts w:eastAsia="Times New Roman" w:cstheme="minorHAnsi"/>
          <w:szCs w:val="18"/>
          <w:lang w:eastAsia="en-GB"/>
        </w:rPr>
        <w:t xml:space="preserve"> have been encouraged to attend the junior departments of the main London music colleges such</w:t>
      </w:r>
      <w:r w:rsidR="00124AE3" w:rsidRPr="00C45295">
        <w:rPr>
          <w:rFonts w:eastAsia="Times New Roman" w:cstheme="minorHAnsi"/>
          <w:szCs w:val="18"/>
          <w:lang w:eastAsia="en-GB"/>
        </w:rPr>
        <w:t xml:space="preserve"> as the Royal College of Music and the Guildhall.  </w:t>
      </w:r>
    </w:p>
    <w:p w14:paraId="40DA777D" w14:textId="673F4C24" w:rsidR="00415A44" w:rsidRDefault="002F10C9" w:rsidP="00994518">
      <w:pPr>
        <w:spacing w:before="100" w:beforeAutospacing="1" w:after="100" w:afterAutospacing="1" w:line="240" w:lineRule="auto"/>
        <w:rPr>
          <w:rFonts w:eastAsia="Times New Roman" w:cstheme="minorHAnsi"/>
          <w:b/>
          <w:bCs/>
          <w:szCs w:val="18"/>
          <w:lang w:eastAsia="en-GB"/>
        </w:rPr>
      </w:pPr>
      <w:r>
        <w:rPr>
          <w:rFonts w:eastAsia="Times New Roman" w:cstheme="minorHAnsi"/>
          <w:b/>
          <w:bCs/>
          <w:szCs w:val="18"/>
          <w:lang w:eastAsia="en-GB"/>
        </w:rPr>
        <w:t>This academic year and Covid-19</w:t>
      </w:r>
    </w:p>
    <w:p w14:paraId="0258E2F0" w14:textId="5330BBFF" w:rsidR="002F10C9" w:rsidRDefault="002F10C9" w:rsidP="00994518">
      <w:pPr>
        <w:spacing w:before="100" w:beforeAutospacing="1" w:after="100" w:afterAutospacing="1" w:line="240" w:lineRule="auto"/>
        <w:rPr>
          <w:rFonts w:eastAsia="Times New Roman" w:cstheme="minorHAnsi"/>
          <w:b/>
          <w:bCs/>
          <w:szCs w:val="18"/>
          <w:lang w:eastAsia="en-GB"/>
        </w:rPr>
      </w:pPr>
      <w:r w:rsidRPr="002F10C9">
        <w:rPr>
          <w:rFonts w:eastAsia="Times New Roman" w:cstheme="minorHAnsi"/>
          <w:bCs/>
          <w:szCs w:val="18"/>
          <w:lang w:eastAsia="en-GB"/>
        </w:rPr>
        <w:t xml:space="preserve">Like all educational institutions, the current pandemic is currently clipping our wings in terms of performance and musical events.  As the year begins, for example, we are currently unable to run any ensembles for students using students from more than one year group.  Generally, we regard this diversity as a strength of the department, but now it is bringing in restrictions which hit us particularly hard.  However, we are always looking for new opportunities; for example, in the lockdown earlier in the summer the department produced </w:t>
      </w:r>
      <w:r w:rsidRPr="002F10C9">
        <w:rPr>
          <w:rFonts w:eastAsia="Times New Roman" w:cstheme="minorHAnsi"/>
          <w:b/>
          <w:bCs/>
          <w:szCs w:val="18"/>
          <w:lang w:eastAsia="en-GB"/>
        </w:rPr>
        <w:t>three virtual concerts,</w:t>
      </w:r>
      <w:r w:rsidRPr="002F10C9">
        <w:rPr>
          <w:rFonts w:eastAsia="Times New Roman" w:cstheme="minorHAnsi"/>
          <w:bCs/>
          <w:szCs w:val="18"/>
          <w:lang w:eastAsia="en-GB"/>
        </w:rPr>
        <w:t xml:space="preserve"> which are available for listening on the school website. Our </w:t>
      </w:r>
      <w:r w:rsidRPr="002F10C9">
        <w:rPr>
          <w:rFonts w:eastAsia="Times New Roman" w:cstheme="minorHAnsi"/>
          <w:b/>
          <w:bCs/>
          <w:szCs w:val="18"/>
          <w:lang w:eastAsia="en-GB"/>
        </w:rPr>
        <w:t>autumn concert will also be a virtual event</w:t>
      </w:r>
      <w:r w:rsidRPr="002F10C9">
        <w:rPr>
          <w:rFonts w:eastAsia="Times New Roman" w:cstheme="minorHAnsi"/>
          <w:bCs/>
          <w:szCs w:val="18"/>
          <w:lang w:eastAsia="en-GB"/>
        </w:rPr>
        <w:t xml:space="preserve">, but this will be more ambitious with a number of our ensembles recording at home and being stitched together in software.  We are hoping for our </w:t>
      </w:r>
      <w:r w:rsidRPr="002F10C9">
        <w:rPr>
          <w:rFonts w:eastAsia="Times New Roman" w:cstheme="minorHAnsi"/>
          <w:b/>
          <w:bCs/>
          <w:szCs w:val="18"/>
          <w:lang w:eastAsia="en-GB"/>
        </w:rPr>
        <w:t>carol service this year to be recorded with live ensembles in Holy Trinity church</w:t>
      </w:r>
      <w:r w:rsidRPr="002F10C9">
        <w:rPr>
          <w:rFonts w:eastAsia="Times New Roman" w:cstheme="minorHAnsi"/>
          <w:bCs/>
          <w:szCs w:val="18"/>
          <w:lang w:eastAsia="en-GB"/>
        </w:rPr>
        <w:t xml:space="preserve">, but without a congregation.  In addition, our </w:t>
      </w:r>
      <w:r w:rsidRPr="002F10C9">
        <w:rPr>
          <w:rFonts w:eastAsia="Times New Roman" w:cstheme="minorHAnsi"/>
          <w:b/>
          <w:bCs/>
          <w:szCs w:val="18"/>
          <w:lang w:eastAsia="en-GB"/>
        </w:rPr>
        <w:t>young composers’ workshop</w:t>
      </w:r>
      <w:r w:rsidRPr="002F10C9">
        <w:rPr>
          <w:rFonts w:eastAsia="Times New Roman" w:cstheme="minorHAnsi"/>
          <w:bCs/>
          <w:szCs w:val="18"/>
          <w:lang w:eastAsia="en-GB"/>
        </w:rPr>
        <w:t xml:space="preserve"> with the Nonesuch orchestra will be going ahead in some format or other.  We have a second composition project planned with a young professional music ensemble called the </w:t>
      </w:r>
      <w:r w:rsidRPr="002F10C9">
        <w:rPr>
          <w:rFonts w:eastAsia="Times New Roman" w:cstheme="minorHAnsi"/>
          <w:b/>
          <w:bCs/>
          <w:szCs w:val="18"/>
          <w:lang w:eastAsia="en-GB"/>
        </w:rPr>
        <w:t>Hermes Experiment</w:t>
      </w:r>
      <w:r w:rsidRPr="002F10C9">
        <w:rPr>
          <w:rFonts w:eastAsia="Times New Roman" w:cstheme="minorHAnsi"/>
          <w:bCs/>
          <w:szCs w:val="18"/>
          <w:lang w:eastAsia="en-GB"/>
        </w:rPr>
        <w:t xml:space="preserve">.  We have high hopes that we will be able to run our major </w:t>
      </w:r>
      <w:r w:rsidRPr="002F10C9">
        <w:rPr>
          <w:rFonts w:eastAsia="Times New Roman" w:cstheme="minorHAnsi"/>
          <w:b/>
          <w:bCs/>
          <w:szCs w:val="18"/>
          <w:lang w:eastAsia="en-GB"/>
        </w:rPr>
        <w:t>choral and orchestral concert this summer</w:t>
      </w:r>
      <w:r w:rsidRPr="002F10C9">
        <w:rPr>
          <w:rFonts w:eastAsia="Times New Roman" w:cstheme="minorHAnsi"/>
          <w:bCs/>
          <w:szCs w:val="18"/>
          <w:lang w:eastAsia="en-GB"/>
        </w:rPr>
        <w:t>, but decisions about that will obviously come further down the line.  In addition, some new music ensembles involving single year groups are</w:t>
      </w:r>
      <w:r>
        <w:rPr>
          <w:rFonts w:eastAsia="Times New Roman" w:cstheme="minorHAnsi"/>
          <w:b/>
          <w:bCs/>
          <w:szCs w:val="18"/>
          <w:lang w:eastAsia="en-GB"/>
        </w:rPr>
        <w:t xml:space="preserve"> </w:t>
      </w:r>
      <w:r w:rsidRPr="002F10C9">
        <w:rPr>
          <w:rFonts w:eastAsia="Times New Roman" w:cstheme="minorHAnsi"/>
          <w:bCs/>
          <w:szCs w:val="18"/>
          <w:lang w:eastAsia="en-GB"/>
        </w:rPr>
        <w:t>currently being set up.  We will continue to use our ingenuity to keep the flame of music alive at the school!</w:t>
      </w:r>
    </w:p>
    <w:p w14:paraId="6A185BAB" w14:textId="36CF1F8F" w:rsidR="002F10C9" w:rsidRDefault="002F10C9">
      <w:pPr>
        <w:rPr>
          <w:rFonts w:eastAsia="Times New Roman" w:cstheme="minorHAnsi"/>
          <w:b/>
          <w:bCs/>
          <w:szCs w:val="18"/>
          <w:lang w:eastAsia="en-GB"/>
        </w:rPr>
      </w:pPr>
      <w:r>
        <w:rPr>
          <w:rFonts w:eastAsia="Times New Roman" w:cstheme="minorHAnsi"/>
          <w:b/>
          <w:bCs/>
          <w:szCs w:val="18"/>
          <w:lang w:eastAsia="en-GB"/>
        </w:rPr>
        <w:br w:type="page"/>
      </w:r>
    </w:p>
    <w:p w14:paraId="42FA8E89" w14:textId="77777777" w:rsidR="00984449" w:rsidRDefault="00984449" w:rsidP="00984449">
      <w:pPr>
        <w:spacing w:before="100" w:beforeAutospacing="1" w:after="100" w:afterAutospacing="1" w:line="240" w:lineRule="auto"/>
        <w:rPr>
          <w:rFonts w:eastAsia="Times New Roman" w:cstheme="minorHAnsi"/>
          <w:b/>
          <w:bCs/>
          <w:szCs w:val="18"/>
          <w:lang w:eastAsia="en-GB"/>
        </w:rPr>
      </w:pPr>
    </w:p>
    <w:p w14:paraId="0169F894" w14:textId="77777777" w:rsidR="00994518" w:rsidRPr="00C45295" w:rsidRDefault="00994518" w:rsidP="00984449">
      <w:pPr>
        <w:spacing w:before="100" w:beforeAutospacing="1" w:after="100" w:afterAutospacing="1" w:line="240" w:lineRule="auto"/>
        <w:rPr>
          <w:rFonts w:eastAsia="Times New Roman" w:cstheme="minorHAnsi"/>
          <w:szCs w:val="18"/>
          <w:lang w:eastAsia="en-GB"/>
        </w:rPr>
      </w:pPr>
      <w:r w:rsidRPr="00C45295">
        <w:rPr>
          <w:rFonts w:eastAsia="Times New Roman" w:cstheme="minorHAnsi"/>
          <w:b/>
          <w:bCs/>
          <w:szCs w:val="18"/>
          <w:lang w:eastAsia="en-GB"/>
        </w:rPr>
        <w:t>Music Technology</w:t>
      </w:r>
    </w:p>
    <w:p w14:paraId="04305523" w14:textId="194C2A41" w:rsidR="003C5CA6" w:rsidRDefault="0082040E" w:rsidP="000530F7">
      <w:pPr>
        <w:spacing w:before="100" w:beforeAutospacing="1" w:after="100" w:afterAutospacing="1" w:line="240" w:lineRule="auto"/>
        <w:rPr>
          <w:rFonts w:eastAsia="Times New Roman" w:cstheme="minorHAnsi"/>
          <w:szCs w:val="18"/>
          <w:lang w:eastAsia="en-GB"/>
        </w:rPr>
      </w:pPr>
      <w:r w:rsidRPr="00C45295">
        <w:rPr>
          <w:rFonts w:eastAsia="Times New Roman" w:cstheme="minorHAnsi"/>
          <w:szCs w:val="18"/>
          <w:lang w:eastAsia="en-GB"/>
        </w:rPr>
        <w:t xml:space="preserve">This </w:t>
      </w:r>
      <w:r w:rsidR="00F400FA">
        <w:rPr>
          <w:rFonts w:eastAsia="Times New Roman" w:cstheme="minorHAnsi"/>
          <w:szCs w:val="18"/>
          <w:lang w:eastAsia="en-GB"/>
        </w:rPr>
        <w:t>has taken</w:t>
      </w:r>
      <w:r w:rsidRPr="00C45295">
        <w:rPr>
          <w:rFonts w:eastAsia="Times New Roman" w:cstheme="minorHAnsi"/>
          <w:szCs w:val="18"/>
          <w:lang w:eastAsia="en-GB"/>
        </w:rPr>
        <w:t xml:space="preserve"> a quantum leap forward </w:t>
      </w:r>
      <w:r w:rsidR="004121FB">
        <w:rPr>
          <w:rFonts w:eastAsia="Times New Roman" w:cstheme="minorHAnsi"/>
          <w:szCs w:val="18"/>
          <w:lang w:eastAsia="en-GB"/>
        </w:rPr>
        <w:t>recently</w:t>
      </w:r>
      <w:r w:rsidRPr="00C45295">
        <w:rPr>
          <w:rFonts w:eastAsia="Times New Roman" w:cstheme="minorHAnsi"/>
          <w:szCs w:val="18"/>
          <w:lang w:eastAsia="en-GB"/>
        </w:rPr>
        <w:t xml:space="preserve">, with our state of the art Apple Mac suite of computers equipped with Logic Pro </w:t>
      </w:r>
      <w:r w:rsidR="00A30009">
        <w:rPr>
          <w:rFonts w:eastAsia="Times New Roman" w:cstheme="minorHAnsi"/>
          <w:szCs w:val="18"/>
          <w:lang w:eastAsia="en-GB"/>
        </w:rPr>
        <w:t xml:space="preserve">X </w:t>
      </w:r>
      <w:r w:rsidRPr="00C45295">
        <w:rPr>
          <w:rFonts w:eastAsia="Times New Roman" w:cstheme="minorHAnsi"/>
          <w:szCs w:val="18"/>
          <w:lang w:eastAsia="en-GB"/>
        </w:rPr>
        <w:t>and Sibelius software. We also have</w:t>
      </w:r>
      <w:r w:rsidR="00994518" w:rsidRPr="00C45295">
        <w:rPr>
          <w:rFonts w:eastAsia="Times New Roman" w:cstheme="minorHAnsi"/>
          <w:szCs w:val="18"/>
          <w:lang w:eastAsia="en-GB"/>
        </w:rPr>
        <w:t xml:space="preserve"> a good selection of high quality microphones for various purposes. It has a hard disc recorder, </w:t>
      </w:r>
      <w:r w:rsidRPr="00C45295">
        <w:rPr>
          <w:rFonts w:eastAsia="Times New Roman" w:cstheme="minorHAnsi"/>
          <w:szCs w:val="18"/>
          <w:lang w:eastAsia="en-GB"/>
        </w:rPr>
        <w:t xml:space="preserve">other recording hardware </w:t>
      </w:r>
      <w:r w:rsidR="00994518" w:rsidRPr="00C45295">
        <w:rPr>
          <w:rFonts w:eastAsia="Times New Roman" w:cstheme="minorHAnsi"/>
          <w:szCs w:val="18"/>
          <w:lang w:eastAsia="en-GB"/>
        </w:rPr>
        <w:t>and a PA system in the school</w:t>
      </w:r>
      <w:r w:rsidR="00415A44">
        <w:rPr>
          <w:rFonts w:eastAsia="Times New Roman" w:cstheme="minorHAnsi"/>
          <w:szCs w:val="18"/>
          <w:lang w:eastAsia="en-GB"/>
        </w:rPr>
        <w:t xml:space="preserve"> hall for productions/concerts.</w:t>
      </w:r>
    </w:p>
    <w:p w14:paraId="72308904" w14:textId="0FA90805" w:rsidR="00994518" w:rsidRPr="00C45295" w:rsidRDefault="00994518" w:rsidP="00984449">
      <w:pPr>
        <w:spacing w:before="100" w:beforeAutospacing="1" w:after="100" w:afterAutospacing="1" w:line="240" w:lineRule="auto"/>
        <w:rPr>
          <w:rFonts w:eastAsia="Times New Roman" w:cstheme="minorHAnsi"/>
          <w:szCs w:val="18"/>
          <w:lang w:eastAsia="en-GB"/>
        </w:rPr>
      </w:pPr>
      <w:r w:rsidRPr="00C45295">
        <w:rPr>
          <w:rFonts w:eastAsia="Times New Roman" w:cstheme="minorHAnsi"/>
          <w:szCs w:val="18"/>
          <w:lang w:eastAsia="en-GB"/>
        </w:rPr>
        <w:t xml:space="preserve">Music Technology has been fully integrated into the Lower School curriculum, is a major feature of GCSE work and there is also a Music Technology after school club. Students often use the equipment in the lunch hour and after school, learning to record their own music, as well as using the technology as a tool for composition. Through taking responsibility for sound, lighting and stage management for musical and other events at school, pupils can, under the guidance of the Director of Music, develop invaluable skills in the technical side of productions. </w:t>
      </w:r>
    </w:p>
    <w:p w14:paraId="4B056300" w14:textId="77777777" w:rsidR="00994518" w:rsidRPr="00DB560C" w:rsidRDefault="00994518" w:rsidP="00994518">
      <w:pPr>
        <w:spacing w:before="100" w:beforeAutospacing="1" w:after="100" w:afterAutospacing="1" w:line="240" w:lineRule="auto"/>
        <w:rPr>
          <w:rFonts w:eastAsia="Times New Roman" w:cstheme="minorHAnsi"/>
          <w:sz w:val="28"/>
          <w:szCs w:val="18"/>
          <w:lang w:eastAsia="en-GB"/>
        </w:rPr>
      </w:pPr>
      <w:r w:rsidRPr="00DB560C">
        <w:rPr>
          <w:rFonts w:eastAsia="Times New Roman" w:cstheme="minorHAnsi"/>
          <w:i/>
          <w:iCs/>
          <w:sz w:val="28"/>
          <w:szCs w:val="18"/>
          <w:lang w:eastAsia="en-GB"/>
        </w:rPr>
        <w:t xml:space="preserve">Recent </w:t>
      </w:r>
      <w:r w:rsidRPr="00DB560C">
        <w:rPr>
          <w:rFonts w:eastAsia="Times New Roman" w:cstheme="minorHAnsi"/>
          <w:b/>
          <w:iCs/>
          <w:sz w:val="28"/>
          <w:szCs w:val="18"/>
          <w:lang w:eastAsia="en-GB"/>
        </w:rPr>
        <w:t>events</w:t>
      </w:r>
      <w:r w:rsidRPr="00DB560C">
        <w:rPr>
          <w:rFonts w:eastAsia="Times New Roman" w:cstheme="minorHAnsi"/>
          <w:i/>
          <w:iCs/>
          <w:sz w:val="28"/>
          <w:szCs w:val="18"/>
          <w:lang w:eastAsia="en-GB"/>
        </w:rPr>
        <w:t xml:space="preserve"> have included:</w:t>
      </w:r>
    </w:p>
    <w:p w14:paraId="28B3DD47" w14:textId="19FDC839" w:rsidR="0082040E" w:rsidRPr="0076616B" w:rsidRDefault="0082040E" w:rsidP="0082040E">
      <w:pPr>
        <w:pStyle w:val="ListParagraph"/>
        <w:numPr>
          <w:ilvl w:val="0"/>
          <w:numId w:val="1"/>
        </w:numPr>
        <w:spacing w:before="100" w:beforeAutospacing="1" w:after="100" w:afterAutospacing="1" w:line="240" w:lineRule="auto"/>
        <w:rPr>
          <w:rFonts w:eastAsia="Times New Roman" w:cstheme="minorHAnsi"/>
          <w:i/>
          <w:szCs w:val="18"/>
          <w:lang w:eastAsia="en-GB"/>
        </w:rPr>
      </w:pPr>
      <w:r w:rsidRPr="00C45295">
        <w:rPr>
          <w:rFonts w:eastAsia="Times New Roman" w:cstheme="minorHAnsi"/>
          <w:szCs w:val="18"/>
          <w:lang w:eastAsia="en-GB"/>
        </w:rPr>
        <w:t>2012</w:t>
      </w:r>
      <w:r w:rsidR="00415A44">
        <w:rPr>
          <w:rFonts w:eastAsia="Times New Roman" w:cstheme="minorHAnsi"/>
          <w:szCs w:val="18"/>
          <w:lang w:eastAsia="en-GB"/>
        </w:rPr>
        <w:t xml:space="preserve"> - 2016</w:t>
      </w:r>
      <w:r w:rsidRPr="00C45295">
        <w:rPr>
          <w:rFonts w:eastAsia="Times New Roman" w:cstheme="minorHAnsi"/>
          <w:szCs w:val="18"/>
          <w:lang w:eastAsia="en-GB"/>
        </w:rPr>
        <w:t xml:space="preserve">.  World schools premiere of the Gipsy Kings’ and John Cameron’s </w:t>
      </w:r>
      <w:r w:rsidRPr="0076616B">
        <w:rPr>
          <w:rFonts w:eastAsia="Times New Roman" w:cstheme="minorHAnsi"/>
          <w:bCs/>
          <w:i/>
          <w:szCs w:val="18"/>
          <w:lang w:eastAsia="en-GB"/>
        </w:rPr>
        <w:t>Zorro the Musical</w:t>
      </w:r>
      <w:r w:rsidR="00492722">
        <w:rPr>
          <w:rFonts w:eastAsia="Times New Roman" w:cstheme="minorHAnsi"/>
          <w:i/>
          <w:szCs w:val="18"/>
          <w:lang w:eastAsia="en-GB"/>
        </w:rPr>
        <w:t xml:space="preserve">.  </w:t>
      </w:r>
      <w:r w:rsidR="00492722" w:rsidRPr="00492722">
        <w:rPr>
          <w:rFonts w:eastAsia="Times New Roman" w:cstheme="minorHAnsi"/>
          <w:szCs w:val="18"/>
          <w:lang w:eastAsia="en-GB"/>
        </w:rPr>
        <w:t>Other music drama productions have included</w:t>
      </w:r>
      <w:r w:rsidR="00492722">
        <w:rPr>
          <w:rFonts w:eastAsia="Times New Roman" w:cstheme="minorHAnsi"/>
          <w:i/>
          <w:szCs w:val="18"/>
          <w:lang w:eastAsia="en-GB"/>
        </w:rPr>
        <w:t xml:space="preserve"> Bugsy Malone</w:t>
      </w:r>
      <w:r w:rsidR="00A724A0">
        <w:rPr>
          <w:rFonts w:eastAsia="Times New Roman" w:cstheme="minorHAnsi"/>
          <w:i/>
          <w:szCs w:val="18"/>
          <w:lang w:eastAsia="en-GB"/>
        </w:rPr>
        <w:t xml:space="preserve">, Oliver </w:t>
      </w:r>
      <w:r w:rsidR="00492722" w:rsidRPr="00492722">
        <w:rPr>
          <w:rFonts w:eastAsia="Times New Roman" w:cstheme="minorHAnsi"/>
          <w:szCs w:val="18"/>
          <w:lang w:eastAsia="en-GB"/>
        </w:rPr>
        <w:t>and</w:t>
      </w:r>
      <w:r w:rsidR="00492722">
        <w:rPr>
          <w:rFonts w:eastAsia="Times New Roman" w:cstheme="minorHAnsi"/>
          <w:i/>
          <w:szCs w:val="18"/>
          <w:lang w:eastAsia="en-GB"/>
        </w:rPr>
        <w:t xml:space="preserve"> Arabian Nights.</w:t>
      </w:r>
    </w:p>
    <w:p w14:paraId="623B96C0" w14:textId="1C47FBEE" w:rsidR="00A60E1F" w:rsidRDefault="00A60E1F" w:rsidP="00994518">
      <w:pPr>
        <w:numPr>
          <w:ilvl w:val="0"/>
          <w:numId w:val="1"/>
        </w:numPr>
        <w:spacing w:before="100" w:beforeAutospacing="1" w:after="100" w:afterAutospacing="1" w:line="240" w:lineRule="auto"/>
        <w:rPr>
          <w:rFonts w:eastAsia="Times New Roman" w:cstheme="minorHAnsi"/>
          <w:szCs w:val="18"/>
          <w:lang w:eastAsia="en-GB"/>
        </w:rPr>
      </w:pPr>
      <w:r>
        <w:rPr>
          <w:rFonts w:eastAsia="Times New Roman" w:cstheme="minorHAnsi"/>
          <w:szCs w:val="18"/>
          <w:lang w:eastAsia="en-GB"/>
        </w:rPr>
        <w:t xml:space="preserve">Choral and Orchestral concert 2015, featuring Sir Karl Jenkins’ </w:t>
      </w:r>
      <w:r w:rsidRPr="0076616B">
        <w:rPr>
          <w:rFonts w:eastAsia="Times New Roman" w:cstheme="minorHAnsi"/>
          <w:i/>
          <w:szCs w:val="18"/>
          <w:lang w:eastAsia="en-GB"/>
        </w:rPr>
        <w:t>Adiemus – Songs of Sanctuary</w:t>
      </w:r>
      <w:r w:rsidR="00492722">
        <w:rPr>
          <w:rFonts w:eastAsia="Times New Roman" w:cstheme="minorHAnsi"/>
          <w:szCs w:val="18"/>
          <w:lang w:eastAsia="en-GB"/>
        </w:rPr>
        <w:t xml:space="preserve">; this concert led directly to an invitiaton for our choir to sing the work at the Carnegie Hall </w:t>
      </w:r>
      <w:r w:rsidR="000D0387">
        <w:rPr>
          <w:rFonts w:eastAsia="Times New Roman" w:cstheme="minorHAnsi"/>
          <w:szCs w:val="18"/>
          <w:lang w:eastAsia="en-GB"/>
        </w:rPr>
        <w:t>in New York in January 2016.</w:t>
      </w:r>
    </w:p>
    <w:p w14:paraId="2313332C" w14:textId="54061AA0" w:rsidR="002A56A1" w:rsidRDefault="002F10C9" w:rsidP="00994518">
      <w:pPr>
        <w:numPr>
          <w:ilvl w:val="0"/>
          <w:numId w:val="1"/>
        </w:numPr>
        <w:spacing w:before="100" w:beforeAutospacing="1" w:after="100" w:afterAutospacing="1" w:line="240" w:lineRule="auto"/>
        <w:rPr>
          <w:rFonts w:eastAsia="Times New Roman" w:cstheme="minorHAnsi"/>
          <w:szCs w:val="18"/>
          <w:lang w:eastAsia="en-GB"/>
        </w:rPr>
      </w:pPr>
      <w:r>
        <w:rPr>
          <w:rFonts w:eastAsia="Times New Roman" w:cstheme="minorHAnsi"/>
          <w:szCs w:val="18"/>
          <w:lang w:eastAsia="en-GB"/>
        </w:rPr>
        <w:t>March 2020 Annual Jazz Band mini-tour of local primary schools.  We were very fortunate to get our annual tour in just before the lockdown!</w:t>
      </w:r>
    </w:p>
    <w:p w14:paraId="10989A6D" w14:textId="2BB4EA17" w:rsidR="000D0387" w:rsidRDefault="000D0387" w:rsidP="00994518">
      <w:pPr>
        <w:numPr>
          <w:ilvl w:val="0"/>
          <w:numId w:val="1"/>
        </w:numPr>
        <w:spacing w:before="100" w:beforeAutospacing="1" w:after="100" w:afterAutospacing="1" w:line="240" w:lineRule="auto"/>
        <w:rPr>
          <w:rFonts w:eastAsia="Times New Roman" w:cstheme="minorHAnsi"/>
          <w:szCs w:val="18"/>
          <w:lang w:eastAsia="en-GB"/>
        </w:rPr>
      </w:pPr>
      <w:r>
        <w:rPr>
          <w:rFonts w:eastAsia="Times New Roman" w:cstheme="minorHAnsi"/>
          <w:szCs w:val="18"/>
          <w:lang w:eastAsia="en-GB"/>
        </w:rPr>
        <w:t xml:space="preserve">Choral and Orchestral concert July 2017 with a performance of Faure’s </w:t>
      </w:r>
      <w:r w:rsidRPr="00F852B8">
        <w:rPr>
          <w:rFonts w:eastAsia="Times New Roman" w:cstheme="minorHAnsi"/>
          <w:i/>
          <w:szCs w:val="18"/>
          <w:lang w:eastAsia="en-GB"/>
        </w:rPr>
        <w:t>Requiem</w:t>
      </w:r>
      <w:r>
        <w:rPr>
          <w:rFonts w:eastAsia="Times New Roman" w:cstheme="minorHAnsi"/>
          <w:szCs w:val="18"/>
          <w:lang w:eastAsia="en-GB"/>
        </w:rPr>
        <w:t xml:space="preserve"> in the church of St. John the Divine, Richmond.  Concerto movements by Mozart, Haydn  and Hoffmeister by our advanced students accompanied by a professional orchestra also featured in the concert.</w:t>
      </w:r>
    </w:p>
    <w:p w14:paraId="37F6E68F" w14:textId="2A61B1D8" w:rsidR="004121FB" w:rsidRDefault="004121FB" w:rsidP="00994518">
      <w:pPr>
        <w:numPr>
          <w:ilvl w:val="0"/>
          <w:numId w:val="1"/>
        </w:numPr>
        <w:spacing w:before="100" w:beforeAutospacing="1" w:after="100" w:afterAutospacing="1" w:line="240" w:lineRule="auto"/>
        <w:rPr>
          <w:rFonts w:eastAsia="Times New Roman" w:cstheme="minorHAnsi"/>
          <w:szCs w:val="18"/>
          <w:lang w:eastAsia="en-GB"/>
        </w:rPr>
      </w:pPr>
      <w:r>
        <w:rPr>
          <w:rFonts w:eastAsia="Times New Roman" w:cstheme="minorHAnsi"/>
          <w:szCs w:val="18"/>
          <w:lang w:eastAsia="en-GB"/>
        </w:rPr>
        <w:t>July 2018.  Major summer popular concert featuring choir (joined by our community choir), dectet, jazz band and numerous soloists and ensembles</w:t>
      </w:r>
    </w:p>
    <w:p w14:paraId="00F06A56" w14:textId="6E9F9341" w:rsidR="00DC6CEB" w:rsidRDefault="002F10C9" w:rsidP="00994518">
      <w:pPr>
        <w:numPr>
          <w:ilvl w:val="0"/>
          <w:numId w:val="1"/>
        </w:numPr>
        <w:spacing w:before="100" w:beforeAutospacing="1" w:after="100" w:afterAutospacing="1" w:line="240" w:lineRule="auto"/>
        <w:rPr>
          <w:rFonts w:eastAsia="Times New Roman" w:cstheme="minorHAnsi"/>
          <w:szCs w:val="18"/>
          <w:lang w:eastAsia="en-GB"/>
        </w:rPr>
      </w:pPr>
      <w:r>
        <w:rPr>
          <w:rFonts w:eastAsia="Times New Roman" w:cstheme="minorHAnsi"/>
          <w:szCs w:val="18"/>
          <w:lang w:eastAsia="en-GB"/>
        </w:rPr>
        <w:t>March 2019 and 2020</w:t>
      </w:r>
      <w:r w:rsidR="00DC6CEB">
        <w:rPr>
          <w:rFonts w:eastAsia="Times New Roman" w:cstheme="minorHAnsi"/>
          <w:szCs w:val="18"/>
          <w:lang w:eastAsia="en-GB"/>
        </w:rPr>
        <w:t>.  Nonesuch Orchestra young composers’ workshop project</w:t>
      </w:r>
      <w:r>
        <w:rPr>
          <w:rFonts w:eastAsia="Times New Roman" w:cstheme="minorHAnsi"/>
          <w:szCs w:val="18"/>
          <w:lang w:eastAsia="en-GB"/>
        </w:rPr>
        <w:t>.  One of our students participating in this project, Jacob Cavendish,  also entered his piece “River” for the presitigious BBC Young Composer 2020 competition and received a “highly commended” award.  This project was completed shortly before the lockdown.</w:t>
      </w:r>
    </w:p>
    <w:p w14:paraId="7BAD548F" w14:textId="3A99A5A4" w:rsidR="00DC6CEB" w:rsidRDefault="00DC6CEB" w:rsidP="00994518">
      <w:pPr>
        <w:numPr>
          <w:ilvl w:val="0"/>
          <w:numId w:val="1"/>
        </w:numPr>
        <w:spacing w:before="100" w:beforeAutospacing="1" w:after="100" w:afterAutospacing="1" w:line="240" w:lineRule="auto"/>
        <w:rPr>
          <w:rFonts w:eastAsia="Times New Roman" w:cstheme="minorHAnsi"/>
          <w:szCs w:val="18"/>
          <w:lang w:eastAsia="en-GB"/>
        </w:rPr>
      </w:pPr>
      <w:r>
        <w:rPr>
          <w:rFonts w:eastAsia="Times New Roman" w:cstheme="minorHAnsi"/>
          <w:szCs w:val="18"/>
          <w:lang w:eastAsia="en-GB"/>
        </w:rPr>
        <w:t xml:space="preserve">July 2019.  Choral and Orchestral concert featuring Carl Orff’s </w:t>
      </w:r>
      <w:r w:rsidRPr="00F52B32">
        <w:rPr>
          <w:rFonts w:eastAsia="Times New Roman" w:cstheme="minorHAnsi"/>
          <w:i/>
          <w:szCs w:val="18"/>
          <w:lang w:eastAsia="en-GB"/>
        </w:rPr>
        <w:t>Carmina Burana</w:t>
      </w:r>
      <w:r>
        <w:rPr>
          <w:rFonts w:eastAsia="Times New Roman" w:cstheme="minorHAnsi"/>
          <w:szCs w:val="18"/>
          <w:lang w:eastAsia="en-GB"/>
        </w:rPr>
        <w:t xml:space="preserve"> performed by Christ’s School and Community choir and orchestra.</w:t>
      </w:r>
      <w:r w:rsidR="002F10C9">
        <w:rPr>
          <w:rFonts w:eastAsia="Times New Roman" w:cstheme="minorHAnsi"/>
          <w:szCs w:val="18"/>
          <w:lang w:eastAsia="en-GB"/>
        </w:rPr>
        <w:t xml:space="preserve">  This concert also featured two student compositions for orchestra and two concerto performances by two of our most advanced players.</w:t>
      </w:r>
    </w:p>
    <w:p w14:paraId="16E5FBC0" w14:textId="77777777" w:rsidR="004121FB" w:rsidRDefault="00EA678B" w:rsidP="00984449">
      <w:pPr>
        <w:pBdr>
          <w:top w:val="single" w:sz="4" w:space="1" w:color="auto"/>
          <w:left w:val="single" w:sz="4" w:space="4" w:color="auto"/>
          <w:bottom w:val="single" w:sz="4" w:space="1" w:color="auto"/>
          <w:right w:val="single" w:sz="4" w:space="4" w:color="auto"/>
        </w:pBdr>
        <w:spacing w:before="100" w:beforeAutospacing="1" w:after="80" w:line="240" w:lineRule="auto"/>
        <w:rPr>
          <w:rFonts w:eastAsia="Times New Roman" w:cstheme="minorHAnsi"/>
          <w:szCs w:val="18"/>
          <w:lang w:eastAsia="en-GB"/>
        </w:rPr>
      </w:pPr>
      <w:r w:rsidRPr="004121FB">
        <w:rPr>
          <w:rFonts w:eastAsia="Times New Roman" w:cstheme="minorHAnsi"/>
          <w:b/>
          <w:sz w:val="24"/>
          <w:szCs w:val="18"/>
          <w:lang w:eastAsia="en-GB"/>
        </w:rPr>
        <w:t>Every year</w:t>
      </w:r>
      <w:r w:rsidR="00C75FAE" w:rsidRPr="004121FB">
        <w:rPr>
          <w:rFonts w:eastAsia="Times New Roman" w:cstheme="minorHAnsi"/>
          <w:sz w:val="24"/>
          <w:szCs w:val="18"/>
          <w:lang w:eastAsia="en-GB"/>
        </w:rPr>
        <w:t xml:space="preserve"> we also have:</w:t>
      </w:r>
    </w:p>
    <w:p w14:paraId="21FA01F3" w14:textId="0FF7C53A" w:rsidR="00C75FAE" w:rsidRPr="004121FB" w:rsidRDefault="00EA678B" w:rsidP="00984449">
      <w:pPr>
        <w:pStyle w:val="ListParagraph"/>
        <w:numPr>
          <w:ilvl w:val="0"/>
          <w:numId w:val="4"/>
        </w:numPr>
        <w:pBdr>
          <w:top w:val="single" w:sz="4" w:space="1" w:color="auto"/>
          <w:left w:val="single" w:sz="4" w:space="4" w:color="auto"/>
          <w:bottom w:val="single" w:sz="4" w:space="1" w:color="auto"/>
          <w:right w:val="single" w:sz="4" w:space="4" w:color="auto"/>
        </w:pBdr>
        <w:spacing w:after="100" w:afterAutospacing="1" w:line="240" w:lineRule="auto"/>
        <w:ind w:left="357" w:hanging="357"/>
        <w:rPr>
          <w:rFonts w:eastAsia="Times New Roman" w:cstheme="minorHAnsi"/>
          <w:szCs w:val="18"/>
          <w:lang w:eastAsia="en-GB"/>
        </w:rPr>
      </w:pPr>
      <w:r w:rsidRPr="004121FB">
        <w:rPr>
          <w:rFonts w:eastAsia="Times New Roman" w:cstheme="minorHAnsi"/>
          <w:szCs w:val="18"/>
          <w:lang w:eastAsia="en-GB"/>
        </w:rPr>
        <w:t xml:space="preserve">a major autumn concert, </w:t>
      </w:r>
    </w:p>
    <w:p w14:paraId="0F298240" w14:textId="6409BDE8" w:rsidR="00C75FAE" w:rsidRPr="00C75FAE" w:rsidRDefault="00EA678B" w:rsidP="00C75FAE">
      <w:pPr>
        <w:pStyle w:val="ListParagraph"/>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szCs w:val="18"/>
          <w:lang w:eastAsia="en-GB"/>
        </w:rPr>
      </w:pPr>
      <w:r w:rsidRPr="00C75FAE">
        <w:rPr>
          <w:rFonts w:eastAsia="Times New Roman" w:cstheme="minorHAnsi"/>
          <w:szCs w:val="18"/>
          <w:lang w:eastAsia="en-GB"/>
        </w:rPr>
        <w:t>a large-scale Carol</w:t>
      </w:r>
      <w:r w:rsidR="00C75FAE" w:rsidRPr="00C75FAE">
        <w:rPr>
          <w:rFonts w:eastAsia="Times New Roman" w:cstheme="minorHAnsi"/>
          <w:szCs w:val="18"/>
          <w:lang w:eastAsia="en-GB"/>
        </w:rPr>
        <w:t xml:space="preserve"> Service in our local church</w:t>
      </w:r>
      <w:r w:rsidRPr="00C75FAE">
        <w:rPr>
          <w:rFonts w:eastAsia="Times New Roman" w:cstheme="minorHAnsi"/>
          <w:szCs w:val="18"/>
          <w:lang w:eastAsia="en-GB"/>
        </w:rPr>
        <w:t xml:space="preserve"> </w:t>
      </w:r>
      <w:r w:rsidR="004121FB">
        <w:rPr>
          <w:rFonts w:eastAsia="Times New Roman" w:cstheme="minorHAnsi"/>
          <w:szCs w:val="18"/>
          <w:lang w:eastAsia="en-GB"/>
        </w:rPr>
        <w:t>featuring choirs, orchestra, brass group and dectet.</w:t>
      </w:r>
    </w:p>
    <w:p w14:paraId="467682DA" w14:textId="7230FA56" w:rsidR="00C75FAE" w:rsidRDefault="00EA678B" w:rsidP="00C75FAE">
      <w:pPr>
        <w:pStyle w:val="ListParagraph"/>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szCs w:val="18"/>
          <w:lang w:eastAsia="en-GB"/>
        </w:rPr>
      </w:pPr>
      <w:r w:rsidRPr="00C75FAE">
        <w:rPr>
          <w:rFonts w:eastAsia="Times New Roman" w:cstheme="minorHAnsi"/>
          <w:szCs w:val="18"/>
          <w:lang w:eastAsia="en-GB"/>
        </w:rPr>
        <w:t>a series of around</w:t>
      </w:r>
      <w:r w:rsidR="00DB560C">
        <w:rPr>
          <w:rFonts w:eastAsia="Times New Roman" w:cstheme="minorHAnsi"/>
          <w:szCs w:val="18"/>
          <w:lang w:eastAsia="en-GB"/>
        </w:rPr>
        <w:t xml:space="preserve"> six</w:t>
      </w:r>
      <w:r w:rsidRPr="00C75FAE">
        <w:rPr>
          <w:rFonts w:eastAsia="Times New Roman" w:cstheme="minorHAnsi"/>
          <w:szCs w:val="18"/>
          <w:lang w:eastAsia="en-GB"/>
        </w:rPr>
        <w:t xml:space="preserve"> “At Homes” – informal concerts giving students the opportunity to perform in front of a small audience in the friendly setting of the Christ’s Music Centre.  </w:t>
      </w:r>
    </w:p>
    <w:p w14:paraId="5F5DD589" w14:textId="40B1A209" w:rsidR="005D1E8E" w:rsidRDefault="005D1E8E" w:rsidP="00C75FAE">
      <w:pPr>
        <w:pStyle w:val="ListParagraph"/>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szCs w:val="18"/>
          <w:lang w:eastAsia="en-GB"/>
        </w:rPr>
      </w:pPr>
      <w:r w:rsidRPr="005D1E8E">
        <w:rPr>
          <w:rFonts w:eastAsia="Times New Roman" w:cstheme="minorHAnsi"/>
          <w:b/>
          <w:szCs w:val="18"/>
          <w:lang w:eastAsia="en-GB"/>
        </w:rPr>
        <w:t>Either</w:t>
      </w:r>
      <w:r>
        <w:rPr>
          <w:rFonts w:eastAsia="Times New Roman" w:cstheme="minorHAnsi"/>
          <w:szCs w:val="18"/>
          <w:lang w:eastAsia="en-GB"/>
        </w:rPr>
        <w:t xml:space="preserve"> a major </w:t>
      </w:r>
      <w:r w:rsidR="00206139">
        <w:rPr>
          <w:rFonts w:eastAsia="Times New Roman" w:cstheme="minorHAnsi"/>
          <w:szCs w:val="18"/>
          <w:lang w:eastAsia="en-GB"/>
        </w:rPr>
        <w:t xml:space="preserve">summer </w:t>
      </w:r>
      <w:r>
        <w:rPr>
          <w:rFonts w:eastAsia="Times New Roman" w:cstheme="minorHAnsi"/>
          <w:szCs w:val="18"/>
          <w:lang w:eastAsia="en-GB"/>
        </w:rPr>
        <w:t>concert</w:t>
      </w:r>
      <w:r w:rsidRPr="005D1E8E">
        <w:rPr>
          <w:rFonts w:eastAsia="Times New Roman" w:cstheme="minorHAnsi"/>
          <w:b/>
          <w:szCs w:val="18"/>
          <w:lang w:eastAsia="en-GB"/>
        </w:rPr>
        <w:t xml:space="preserve"> or</w:t>
      </w:r>
      <w:r>
        <w:rPr>
          <w:rFonts w:eastAsia="Times New Roman" w:cstheme="minorHAnsi"/>
          <w:szCs w:val="18"/>
          <w:lang w:eastAsia="en-GB"/>
        </w:rPr>
        <w:t xml:space="preserve"> a music drama production</w:t>
      </w:r>
    </w:p>
    <w:p w14:paraId="138E2AC9" w14:textId="77777777" w:rsidR="00DC6CEB" w:rsidRDefault="00DC6CEB" w:rsidP="00DC6CEB">
      <w:pPr>
        <w:pStyle w:val="NoSpacing"/>
        <w:numPr>
          <w:ilvl w:val="0"/>
          <w:numId w:val="4"/>
        </w:numPr>
        <w:pBdr>
          <w:top w:val="single" w:sz="4" w:space="1" w:color="auto"/>
          <w:left w:val="single" w:sz="4" w:space="4" w:color="auto"/>
          <w:bottom w:val="single" w:sz="4" w:space="1" w:color="auto"/>
          <w:right w:val="single" w:sz="4" w:space="4" w:color="auto"/>
        </w:pBdr>
        <w:rPr>
          <w:szCs w:val="20"/>
          <w:lang w:eastAsia="en-GB"/>
        </w:rPr>
      </w:pPr>
      <w:r>
        <w:rPr>
          <w:szCs w:val="20"/>
          <w:lang w:eastAsia="en-GB"/>
        </w:rPr>
        <w:t>Once or twice a year, we now host a visit to the school by the ABRSM for those wishing to take instrumental or vocal graded exams.</w:t>
      </w:r>
    </w:p>
    <w:p w14:paraId="2BD44B0D" w14:textId="77777777" w:rsidR="00DC6CEB" w:rsidRDefault="00DC6CEB" w:rsidP="006867A9">
      <w:pPr>
        <w:pStyle w:val="NoSpacing"/>
        <w:rPr>
          <w:szCs w:val="20"/>
          <w:lang w:eastAsia="en-GB"/>
        </w:rPr>
      </w:pPr>
    </w:p>
    <w:p w14:paraId="2FC8739C" w14:textId="41C9E789" w:rsidR="004121FB" w:rsidRDefault="004121FB" w:rsidP="006867A9">
      <w:pPr>
        <w:pStyle w:val="NoSpacing"/>
        <w:rPr>
          <w:szCs w:val="20"/>
          <w:lang w:eastAsia="en-GB"/>
        </w:rPr>
      </w:pPr>
    </w:p>
    <w:p w14:paraId="79C44DE1" w14:textId="77777777" w:rsidR="00DC6CEB" w:rsidRDefault="00DC6CEB" w:rsidP="006867A9">
      <w:pPr>
        <w:pStyle w:val="NoSpacing"/>
        <w:rPr>
          <w:szCs w:val="20"/>
          <w:lang w:eastAsia="en-GB"/>
        </w:rPr>
      </w:pPr>
    </w:p>
    <w:p w14:paraId="4381ADFA" w14:textId="7567D073" w:rsidR="00984449" w:rsidRPr="00984449" w:rsidRDefault="00984449" w:rsidP="00984449">
      <w:pPr>
        <w:pStyle w:val="NoSpacing"/>
        <w:jc w:val="center"/>
        <w:rPr>
          <w:b/>
          <w:sz w:val="30"/>
          <w:szCs w:val="20"/>
          <w:lang w:eastAsia="en-GB"/>
        </w:rPr>
      </w:pPr>
      <w:r>
        <w:rPr>
          <w:b/>
          <w:sz w:val="30"/>
          <w:szCs w:val="20"/>
          <w:lang w:eastAsia="en-GB"/>
        </w:rPr>
        <w:t xml:space="preserve">……… </w:t>
      </w:r>
      <w:r w:rsidRPr="00984449">
        <w:rPr>
          <w:b/>
          <w:sz w:val="30"/>
          <w:szCs w:val="20"/>
          <w:lang w:eastAsia="en-GB"/>
        </w:rPr>
        <w:t>A GRAND PIANO FOR CHRIST’S SCHOOL</w:t>
      </w:r>
    </w:p>
    <w:p w14:paraId="60FC1726" w14:textId="77777777" w:rsidR="00984449" w:rsidRDefault="00984449" w:rsidP="006867A9">
      <w:pPr>
        <w:pStyle w:val="NoSpacing"/>
        <w:rPr>
          <w:szCs w:val="20"/>
          <w:lang w:eastAsia="en-GB"/>
        </w:rPr>
      </w:pPr>
    </w:p>
    <w:p w14:paraId="15087854" w14:textId="1781D5AC" w:rsidR="00C45295" w:rsidRPr="00C45295" w:rsidRDefault="00DC6CEB" w:rsidP="00116825">
      <w:pPr>
        <w:pStyle w:val="NoSpacing"/>
        <w:rPr>
          <w:rFonts w:cstheme="minorHAnsi"/>
          <w:sz w:val="26"/>
        </w:rPr>
      </w:pPr>
      <w:r>
        <w:rPr>
          <w:szCs w:val="20"/>
          <w:lang w:eastAsia="en-GB"/>
        </w:rPr>
        <w:t xml:space="preserve">In the summer of 2018 the department formed the ambition to raise money to buy a high quality new grand piano.  Six months later we had managed to raise around £13,000 with the help of parents and friends of the school; local businesses; ex-students, </w:t>
      </w:r>
      <w:r w:rsidR="00D4655C">
        <w:rPr>
          <w:szCs w:val="20"/>
          <w:lang w:eastAsia="en-GB"/>
        </w:rPr>
        <w:t xml:space="preserve">local charities </w:t>
      </w:r>
      <w:r>
        <w:rPr>
          <w:szCs w:val="20"/>
          <w:lang w:eastAsia="en-GB"/>
        </w:rPr>
        <w:t>and other generous donations</w:t>
      </w:r>
      <w:r w:rsidR="004121FB">
        <w:rPr>
          <w:szCs w:val="20"/>
          <w:lang w:eastAsia="en-GB"/>
        </w:rPr>
        <w:t xml:space="preserve">  </w:t>
      </w:r>
      <w:r>
        <w:rPr>
          <w:szCs w:val="20"/>
          <w:lang w:eastAsia="en-GB"/>
        </w:rPr>
        <w:t>including</w:t>
      </w:r>
      <w:r w:rsidR="00984449">
        <w:rPr>
          <w:szCs w:val="20"/>
          <w:lang w:eastAsia="en-GB"/>
        </w:rPr>
        <w:t xml:space="preserve"> a very generous contribution from our very active PTA and a gift of £500 from Sir Tim Rice, who opened our music centre in 2004. </w:t>
      </w:r>
      <w:r>
        <w:rPr>
          <w:szCs w:val="20"/>
          <w:lang w:eastAsia="en-GB"/>
        </w:rPr>
        <w:t xml:space="preserve">  We are now the proud owners of a </w:t>
      </w:r>
      <w:r w:rsidR="002F10C9">
        <w:rPr>
          <w:szCs w:val="20"/>
          <w:lang w:eastAsia="en-GB"/>
        </w:rPr>
        <w:t xml:space="preserve">new </w:t>
      </w:r>
      <w:r>
        <w:rPr>
          <w:szCs w:val="20"/>
          <w:lang w:eastAsia="en-GB"/>
        </w:rPr>
        <w:t xml:space="preserve">six-foot Yamaha grand piano, which has already given pleasure and inspiration to our many pianists in the school, and been </w:t>
      </w:r>
      <w:r w:rsidR="00E92CF3">
        <w:rPr>
          <w:szCs w:val="20"/>
          <w:lang w:eastAsia="en-GB"/>
        </w:rPr>
        <w:t xml:space="preserve">the </w:t>
      </w:r>
      <w:r>
        <w:rPr>
          <w:szCs w:val="20"/>
          <w:lang w:eastAsia="en-GB"/>
        </w:rPr>
        <w:t>focus of several concerts.</w:t>
      </w:r>
    </w:p>
    <w:sectPr w:rsidR="00C45295" w:rsidRPr="00C45295" w:rsidSect="0098444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1C6E"/>
    <w:multiLevelType w:val="multilevel"/>
    <w:tmpl w:val="7DAE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2878"/>
    <w:multiLevelType w:val="multilevel"/>
    <w:tmpl w:val="7DAE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040BC"/>
    <w:multiLevelType w:val="hybridMultilevel"/>
    <w:tmpl w:val="5EAA2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8A1D61"/>
    <w:multiLevelType w:val="hybridMultilevel"/>
    <w:tmpl w:val="DDE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18"/>
    <w:rsid w:val="00022344"/>
    <w:rsid w:val="00030346"/>
    <w:rsid w:val="000530F7"/>
    <w:rsid w:val="000D0387"/>
    <w:rsid w:val="00116825"/>
    <w:rsid w:val="00124AE3"/>
    <w:rsid w:val="00146EE3"/>
    <w:rsid w:val="001640BA"/>
    <w:rsid w:val="001675E0"/>
    <w:rsid w:val="00175ED2"/>
    <w:rsid w:val="001E22FB"/>
    <w:rsid w:val="00206139"/>
    <w:rsid w:val="002605E9"/>
    <w:rsid w:val="00282820"/>
    <w:rsid w:val="002A56A1"/>
    <w:rsid w:val="002E656E"/>
    <w:rsid w:val="002F10C9"/>
    <w:rsid w:val="003A4D7A"/>
    <w:rsid w:val="003B2529"/>
    <w:rsid w:val="003B3E3C"/>
    <w:rsid w:val="003C5CA6"/>
    <w:rsid w:val="004121FB"/>
    <w:rsid w:val="00415A44"/>
    <w:rsid w:val="0043247A"/>
    <w:rsid w:val="0047074D"/>
    <w:rsid w:val="00492722"/>
    <w:rsid w:val="0050156A"/>
    <w:rsid w:val="00522556"/>
    <w:rsid w:val="005511DB"/>
    <w:rsid w:val="00584627"/>
    <w:rsid w:val="00592B76"/>
    <w:rsid w:val="005C537C"/>
    <w:rsid w:val="005D1E8E"/>
    <w:rsid w:val="00643104"/>
    <w:rsid w:val="006867A9"/>
    <w:rsid w:val="006B1C19"/>
    <w:rsid w:val="00703F83"/>
    <w:rsid w:val="00715B64"/>
    <w:rsid w:val="00753328"/>
    <w:rsid w:val="0076616B"/>
    <w:rsid w:val="007670F1"/>
    <w:rsid w:val="00782E2A"/>
    <w:rsid w:val="007A4ECA"/>
    <w:rsid w:val="007B3D87"/>
    <w:rsid w:val="0081191C"/>
    <w:rsid w:val="00814331"/>
    <w:rsid w:val="0082040E"/>
    <w:rsid w:val="008B71A0"/>
    <w:rsid w:val="00966A3F"/>
    <w:rsid w:val="00973937"/>
    <w:rsid w:val="00984449"/>
    <w:rsid w:val="00994518"/>
    <w:rsid w:val="009F3A8C"/>
    <w:rsid w:val="00A16D57"/>
    <w:rsid w:val="00A30009"/>
    <w:rsid w:val="00A34B23"/>
    <w:rsid w:val="00A60E1F"/>
    <w:rsid w:val="00A724A0"/>
    <w:rsid w:val="00A764C2"/>
    <w:rsid w:val="00A94CBB"/>
    <w:rsid w:val="00BC2725"/>
    <w:rsid w:val="00BC52EB"/>
    <w:rsid w:val="00C24A1E"/>
    <w:rsid w:val="00C278B3"/>
    <w:rsid w:val="00C44CA2"/>
    <w:rsid w:val="00C45295"/>
    <w:rsid w:val="00C5728D"/>
    <w:rsid w:val="00C75FAE"/>
    <w:rsid w:val="00CF001A"/>
    <w:rsid w:val="00D01D6A"/>
    <w:rsid w:val="00D4655C"/>
    <w:rsid w:val="00DB560C"/>
    <w:rsid w:val="00DC6CEB"/>
    <w:rsid w:val="00DC76FF"/>
    <w:rsid w:val="00DF01AD"/>
    <w:rsid w:val="00E249A6"/>
    <w:rsid w:val="00E26B45"/>
    <w:rsid w:val="00E4577E"/>
    <w:rsid w:val="00E92CF3"/>
    <w:rsid w:val="00EA678B"/>
    <w:rsid w:val="00F14BD2"/>
    <w:rsid w:val="00F254BF"/>
    <w:rsid w:val="00F400FA"/>
    <w:rsid w:val="00F52B32"/>
    <w:rsid w:val="00F764C8"/>
    <w:rsid w:val="00F852B8"/>
    <w:rsid w:val="00FC56CA"/>
    <w:rsid w:val="00FC6F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73398"/>
  <w15:docId w15:val="{3E2E3D24-70E6-45DF-BAE3-60591A19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4518"/>
    <w:rPr>
      <w:b/>
      <w:bCs/>
    </w:rPr>
  </w:style>
  <w:style w:type="paragraph" w:styleId="NormalWeb">
    <w:name w:val="Normal (Web)"/>
    <w:basedOn w:val="Normal"/>
    <w:uiPriority w:val="99"/>
    <w:semiHidden/>
    <w:unhideWhenUsed/>
    <w:rsid w:val="009945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94518"/>
    <w:rPr>
      <w:i/>
      <w:iCs/>
    </w:rPr>
  </w:style>
  <w:style w:type="paragraph" w:styleId="ListParagraph">
    <w:name w:val="List Paragraph"/>
    <w:basedOn w:val="Normal"/>
    <w:uiPriority w:val="34"/>
    <w:qFormat/>
    <w:rsid w:val="00994518"/>
    <w:pPr>
      <w:ind w:left="720"/>
      <w:contextualSpacing/>
    </w:pPr>
  </w:style>
  <w:style w:type="paragraph" w:styleId="NoSpacing">
    <w:name w:val="No Spacing"/>
    <w:uiPriority w:val="1"/>
    <w:qFormat/>
    <w:rsid w:val="00715B64"/>
    <w:pPr>
      <w:spacing w:after="0" w:line="240" w:lineRule="auto"/>
    </w:pPr>
  </w:style>
  <w:style w:type="paragraph" w:styleId="BalloonText">
    <w:name w:val="Balloon Text"/>
    <w:basedOn w:val="Normal"/>
    <w:link w:val="BalloonTextChar"/>
    <w:uiPriority w:val="99"/>
    <w:semiHidden/>
    <w:unhideWhenUsed/>
    <w:rsid w:val="00C4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191">
      <w:bodyDiv w:val="1"/>
      <w:marLeft w:val="0"/>
      <w:marRight w:val="0"/>
      <w:marTop w:val="0"/>
      <w:marBottom w:val="0"/>
      <w:divBdr>
        <w:top w:val="none" w:sz="0" w:space="0" w:color="auto"/>
        <w:left w:val="none" w:sz="0" w:space="0" w:color="auto"/>
        <w:bottom w:val="none" w:sz="0" w:space="0" w:color="auto"/>
        <w:right w:val="none" w:sz="0" w:space="0" w:color="auto"/>
      </w:divBdr>
      <w:divsChild>
        <w:div w:id="716660669">
          <w:marLeft w:val="0"/>
          <w:marRight w:val="0"/>
          <w:marTop w:val="0"/>
          <w:marBottom w:val="0"/>
          <w:divBdr>
            <w:top w:val="none" w:sz="0" w:space="0" w:color="auto"/>
            <w:left w:val="none" w:sz="0" w:space="0" w:color="auto"/>
            <w:bottom w:val="none" w:sz="0" w:space="0" w:color="auto"/>
            <w:right w:val="none" w:sz="0" w:space="0" w:color="auto"/>
          </w:divBdr>
          <w:divsChild>
            <w:div w:id="860824579">
              <w:marLeft w:val="0"/>
              <w:marRight w:val="0"/>
              <w:marTop w:val="0"/>
              <w:marBottom w:val="0"/>
              <w:divBdr>
                <w:top w:val="none" w:sz="0" w:space="0" w:color="auto"/>
                <w:left w:val="none" w:sz="0" w:space="0" w:color="auto"/>
                <w:bottom w:val="none" w:sz="0" w:space="0" w:color="auto"/>
                <w:right w:val="none" w:sz="0" w:space="0" w:color="auto"/>
              </w:divBdr>
              <w:divsChild>
                <w:div w:id="642732613">
                  <w:marLeft w:val="0"/>
                  <w:marRight w:val="0"/>
                  <w:marTop w:val="195"/>
                  <w:marBottom w:val="0"/>
                  <w:divBdr>
                    <w:top w:val="none" w:sz="0" w:space="0" w:color="auto"/>
                    <w:left w:val="none" w:sz="0" w:space="0" w:color="auto"/>
                    <w:bottom w:val="none" w:sz="0" w:space="0" w:color="auto"/>
                    <w:right w:val="none" w:sz="0" w:space="0" w:color="auto"/>
                  </w:divBdr>
                  <w:divsChild>
                    <w:div w:id="387386853">
                      <w:marLeft w:val="0"/>
                      <w:marRight w:val="0"/>
                      <w:marTop w:val="0"/>
                      <w:marBottom w:val="180"/>
                      <w:divBdr>
                        <w:top w:val="none" w:sz="0" w:space="0" w:color="auto"/>
                        <w:left w:val="none" w:sz="0" w:space="0" w:color="auto"/>
                        <w:bottom w:val="none" w:sz="0" w:space="0" w:color="auto"/>
                        <w:right w:val="none" w:sz="0" w:space="0" w:color="auto"/>
                      </w:divBdr>
                      <w:divsChild>
                        <w:div w:id="1218511212">
                          <w:marLeft w:val="0"/>
                          <w:marRight w:val="0"/>
                          <w:marTop w:val="0"/>
                          <w:marBottom w:val="0"/>
                          <w:divBdr>
                            <w:top w:val="none" w:sz="0" w:space="0" w:color="auto"/>
                            <w:left w:val="none" w:sz="0" w:space="0" w:color="auto"/>
                            <w:bottom w:val="none" w:sz="0" w:space="0" w:color="auto"/>
                            <w:right w:val="none" w:sz="0" w:space="0" w:color="auto"/>
                          </w:divBdr>
                          <w:divsChild>
                            <w:div w:id="979572833">
                              <w:marLeft w:val="0"/>
                              <w:marRight w:val="0"/>
                              <w:marTop w:val="0"/>
                              <w:marBottom w:val="0"/>
                              <w:divBdr>
                                <w:top w:val="none" w:sz="0" w:space="0" w:color="auto"/>
                                <w:left w:val="none" w:sz="0" w:space="0" w:color="auto"/>
                                <w:bottom w:val="none" w:sz="0" w:space="0" w:color="auto"/>
                                <w:right w:val="none" w:sz="0" w:space="0" w:color="auto"/>
                              </w:divBdr>
                              <w:divsChild>
                                <w:div w:id="251400338">
                                  <w:marLeft w:val="0"/>
                                  <w:marRight w:val="0"/>
                                  <w:marTop w:val="0"/>
                                  <w:marBottom w:val="0"/>
                                  <w:divBdr>
                                    <w:top w:val="none" w:sz="0" w:space="0" w:color="auto"/>
                                    <w:left w:val="none" w:sz="0" w:space="0" w:color="auto"/>
                                    <w:bottom w:val="none" w:sz="0" w:space="0" w:color="auto"/>
                                    <w:right w:val="none" w:sz="0" w:space="0" w:color="auto"/>
                                  </w:divBdr>
                                  <w:divsChild>
                                    <w:div w:id="1661035631">
                                      <w:marLeft w:val="0"/>
                                      <w:marRight w:val="0"/>
                                      <w:marTop w:val="0"/>
                                      <w:marBottom w:val="0"/>
                                      <w:divBdr>
                                        <w:top w:val="none" w:sz="0" w:space="0" w:color="auto"/>
                                        <w:left w:val="none" w:sz="0" w:space="0" w:color="auto"/>
                                        <w:bottom w:val="none" w:sz="0" w:space="0" w:color="auto"/>
                                        <w:right w:val="none" w:sz="0" w:space="0" w:color="auto"/>
                                      </w:divBdr>
                                      <w:divsChild>
                                        <w:div w:id="1438334676">
                                          <w:marLeft w:val="0"/>
                                          <w:marRight w:val="0"/>
                                          <w:marTop w:val="0"/>
                                          <w:marBottom w:val="0"/>
                                          <w:divBdr>
                                            <w:top w:val="none" w:sz="0" w:space="0" w:color="auto"/>
                                            <w:left w:val="none" w:sz="0" w:space="0" w:color="auto"/>
                                            <w:bottom w:val="none" w:sz="0" w:space="0" w:color="auto"/>
                                            <w:right w:val="none" w:sz="0" w:space="0" w:color="auto"/>
                                          </w:divBdr>
                                          <w:divsChild>
                                            <w:div w:id="1299800727">
                                              <w:marLeft w:val="0"/>
                                              <w:marRight w:val="0"/>
                                              <w:marTop w:val="0"/>
                                              <w:marBottom w:val="0"/>
                                              <w:divBdr>
                                                <w:top w:val="none" w:sz="0" w:space="0" w:color="auto"/>
                                                <w:left w:val="none" w:sz="0" w:space="0" w:color="auto"/>
                                                <w:bottom w:val="none" w:sz="0" w:space="0" w:color="auto"/>
                                                <w:right w:val="none" w:sz="0" w:space="0" w:color="auto"/>
                                              </w:divBdr>
                                              <w:divsChild>
                                                <w:div w:id="2883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169134">
      <w:bodyDiv w:val="1"/>
      <w:marLeft w:val="0"/>
      <w:marRight w:val="0"/>
      <w:marTop w:val="0"/>
      <w:marBottom w:val="0"/>
      <w:divBdr>
        <w:top w:val="none" w:sz="0" w:space="0" w:color="auto"/>
        <w:left w:val="none" w:sz="0" w:space="0" w:color="auto"/>
        <w:bottom w:val="none" w:sz="0" w:space="0" w:color="auto"/>
        <w:right w:val="none" w:sz="0" w:space="0" w:color="auto"/>
      </w:divBdr>
      <w:divsChild>
        <w:div w:id="1524827155">
          <w:marLeft w:val="0"/>
          <w:marRight w:val="0"/>
          <w:marTop w:val="0"/>
          <w:marBottom w:val="0"/>
          <w:divBdr>
            <w:top w:val="none" w:sz="0" w:space="0" w:color="auto"/>
            <w:left w:val="none" w:sz="0" w:space="0" w:color="auto"/>
            <w:bottom w:val="none" w:sz="0" w:space="0" w:color="auto"/>
            <w:right w:val="none" w:sz="0" w:space="0" w:color="auto"/>
          </w:divBdr>
          <w:divsChild>
            <w:div w:id="1686009713">
              <w:marLeft w:val="0"/>
              <w:marRight w:val="0"/>
              <w:marTop w:val="0"/>
              <w:marBottom w:val="0"/>
              <w:divBdr>
                <w:top w:val="none" w:sz="0" w:space="0" w:color="auto"/>
                <w:left w:val="none" w:sz="0" w:space="0" w:color="auto"/>
                <w:bottom w:val="none" w:sz="0" w:space="0" w:color="auto"/>
                <w:right w:val="none" w:sz="0" w:space="0" w:color="auto"/>
              </w:divBdr>
              <w:divsChild>
                <w:div w:id="1833445184">
                  <w:marLeft w:val="0"/>
                  <w:marRight w:val="0"/>
                  <w:marTop w:val="195"/>
                  <w:marBottom w:val="0"/>
                  <w:divBdr>
                    <w:top w:val="none" w:sz="0" w:space="0" w:color="auto"/>
                    <w:left w:val="none" w:sz="0" w:space="0" w:color="auto"/>
                    <w:bottom w:val="none" w:sz="0" w:space="0" w:color="auto"/>
                    <w:right w:val="none" w:sz="0" w:space="0" w:color="auto"/>
                  </w:divBdr>
                  <w:divsChild>
                    <w:div w:id="2637374">
                      <w:marLeft w:val="0"/>
                      <w:marRight w:val="0"/>
                      <w:marTop w:val="0"/>
                      <w:marBottom w:val="180"/>
                      <w:divBdr>
                        <w:top w:val="none" w:sz="0" w:space="0" w:color="auto"/>
                        <w:left w:val="none" w:sz="0" w:space="0" w:color="auto"/>
                        <w:bottom w:val="none" w:sz="0" w:space="0" w:color="auto"/>
                        <w:right w:val="none" w:sz="0" w:space="0" w:color="auto"/>
                      </w:divBdr>
                      <w:divsChild>
                        <w:div w:id="1553926134">
                          <w:marLeft w:val="0"/>
                          <w:marRight w:val="0"/>
                          <w:marTop w:val="0"/>
                          <w:marBottom w:val="0"/>
                          <w:divBdr>
                            <w:top w:val="none" w:sz="0" w:space="0" w:color="auto"/>
                            <w:left w:val="none" w:sz="0" w:space="0" w:color="auto"/>
                            <w:bottom w:val="none" w:sz="0" w:space="0" w:color="auto"/>
                            <w:right w:val="none" w:sz="0" w:space="0" w:color="auto"/>
                          </w:divBdr>
                          <w:divsChild>
                            <w:div w:id="62721087">
                              <w:marLeft w:val="0"/>
                              <w:marRight w:val="0"/>
                              <w:marTop w:val="0"/>
                              <w:marBottom w:val="0"/>
                              <w:divBdr>
                                <w:top w:val="none" w:sz="0" w:space="0" w:color="auto"/>
                                <w:left w:val="none" w:sz="0" w:space="0" w:color="auto"/>
                                <w:bottom w:val="none" w:sz="0" w:space="0" w:color="auto"/>
                                <w:right w:val="none" w:sz="0" w:space="0" w:color="auto"/>
                              </w:divBdr>
                              <w:divsChild>
                                <w:div w:id="806359191">
                                  <w:marLeft w:val="0"/>
                                  <w:marRight w:val="0"/>
                                  <w:marTop w:val="0"/>
                                  <w:marBottom w:val="0"/>
                                  <w:divBdr>
                                    <w:top w:val="none" w:sz="0" w:space="0" w:color="auto"/>
                                    <w:left w:val="none" w:sz="0" w:space="0" w:color="auto"/>
                                    <w:bottom w:val="none" w:sz="0" w:space="0" w:color="auto"/>
                                    <w:right w:val="none" w:sz="0" w:space="0" w:color="auto"/>
                                  </w:divBdr>
                                  <w:divsChild>
                                    <w:div w:id="748844742">
                                      <w:marLeft w:val="0"/>
                                      <w:marRight w:val="0"/>
                                      <w:marTop w:val="0"/>
                                      <w:marBottom w:val="0"/>
                                      <w:divBdr>
                                        <w:top w:val="none" w:sz="0" w:space="0" w:color="auto"/>
                                        <w:left w:val="none" w:sz="0" w:space="0" w:color="auto"/>
                                        <w:bottom w:val="none" w:sz="0" w:space="0" w:color="auto"/>
                                        <w:right w:val="none" w:sz="0" w:space="0" w:color="auto"/>
                                      </w:divBdr>
                                      <w:divsChild>
                                        <w:div w:id="2104959333">
                                          <w:marLeft w:val="0"/>
                                          <w:marRight w:val="0"/>
                                          <w:marTop w:val="0"/>
                                          <w:marBottom w:val="0"/>
                                          <w:divBdr>
                                            <w:top w:val="none" w:sz="0" w:space="0" w:color="auto"/>
                                            <w:left w:val="none" w:sz="0" w:space="0" w:color="auto"/>
                                            <w:bottom w:val="none" w:sz="0" w:space="0" w:color="auto"/>
                                            <w:right w:val="none" w:sz="0" w:space="0" w:color="auto"/>
                                          </w:divBdr>
                                          <w:divsChild>
                                            <w:div w:id="1746411669">
                                              <w:marLeft w:val="0"/>
                                              <w:marRight w:val="0"/>
                                              <w:marTop w:val="0"/>
                                              <w:marBottom w:val="0"/>
                                              <w:divBdr>
                                                <w:top w:val="none" w:sz="0" w:space="0" w:color="auto"/>
                                                <w:left w:val="none" w:sz="0" w:space="0" w:color="auto"/>
                                                <w:bottom w:val="none" w:sz="0" w:space="0" w:color="auto"/>
                                                <w:right w:val="none" w:sz="0" w:space="0" w:color="auto"/>
                                              </w:divBdr>
                                              <w:divsChild>
                                                <w:div w:id="14331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209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667">
          <w:marLeft w:val="0"/>
          <w:marRight w:val="0"/>
          <w:marTop w:val="0"/>
          <w:marBottom w:val="0"/>
          <w:divBdr>
            <w:top w:val="none" w:sz="0" w:space="0" w:color="auto"/>
            <w:left w:val="none" w:sz="0" w:space="0" w:color="auto"/>
            <w:bottom w:val="none" w:sz="0" w:space="0" w:color="auto"/>
            <w:right w:val="none" w:sz="0" w:space="0" w:color="auto"/>
          </w:divBdr>
          <w:divsChild>
            <w:div w:id="10527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Philip</dc:creator>
  <cp:lastModifiedBy>Philip Wilson</cp:lastModifiedBy>
  <cp:revision>7</cp:revision>
  <cp:lastPrinted>2019-03-11T08:43:00Z</cp:lastPrinted>
  <dcterms:created xsi:type="dcterms:W3CDTF">2020-09-29T13:43:00Z</dcterms:created>
  <dcterms:modified xsi:type="dcterms:W3CDTF">2020-09-29T14:15:00Z</dcterms:modified>
</cp:coreProperties>
</file>