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F08E2" w14:textId="1A487125" w:rsidR="00C9237E" w:rsidRPr="005208CD" w:rsidRDefault="00C9237E" w:rsidP="00F82CBB">
      <w:pPr>
        <w:jc w:val="center"/>
        <w:rPr>
          <w:b/>
          <w:bCs/>
        </w:rPr>
      </w:pPr>
      <w:r w:rsidRPr="59A0B08E">
        <w:rPr>
          <w:b/>
          <w:bCs/>
        </w:rPr>
        <w:t>Appointment of Head teacher</w:t>
      </w:r>
    </w:p>
    <w:p w14:paraId="13303319" w14:textId="04E79892" w:rsidR="00C9237E" w:rsidRPr="005208CD" w:rsidRDefault="00C9237E" w:rsidP="00F82CBB">
      <w:pPr>
        <w:jc w:val="center"/>
        <w:rPr>
          <w:b/>
          <w:bCs/>
        </w:rPr>
      </w:pPr>
      <w:r w:rsidRPr="59A0B08E">
        <w:rPr>
          <w:b/>
          <w:bCs/>
        </w:rPr>
        <w:t xml:space="preserve">For Appointment from </w:t>
      </w:r>
      <w:r w:rsidR="007139DC">
        <w:rPr>
          <w:b/>
          <w:bCs/>
        </w:rPr>
        <w:t>September 2026 or earlier if possible</w:t>
      </w:r>
    </w:p>
    <w:p w14:paraId="6C31C7C1" w14:textId="357391A5" w:rsidR="00C9237E" w:rsidRPr="005208CD" w:rsidRDefault="00C9237E" w:rsidP="00F82CBB">
      <w:pPr>
        <w:jc w:val="center"/>
        <w:rPr>
          <w:b/>
          <w:bCs/>
        </w:rPr>
      </w:pPr>
      <w:r w:rsidRPr="59A0B08E">
        <w:rPr>
          <w:b/>
          <w:bCs/>
        </w:rPr>
        <w:t xml:space="preserve">St </w:t>
      </w:r>
      <w:r w:rsidR="00301729">
        <w:rPr>
          <w:b/>
          <w:bCs/>
        </w:rPr>
        <w:t xml:space="preserve">Wilfrid’s C of E </w:t>
      </w:r>
      <w:r w:rsidR="1F623977" w:rsidRPr="59A0B08E">
        <w:rPr>
          <w:b/>
          <w:bCs/>
        </w:rPr>
        <w:t>Primary School</w:t>
      </w:r>
      <w:r w:rsidR="0038707A">
        <w:rPr>
          <w:b/>
          <w:bCs/>
        </w:rPr>
        <w:t>, Newton Heath</w:t>
      </w:r>
    </w:p>
    <w:p w14:paraId="21DDA3E4" w14:textId="0D364352" w:rsidR="00550CCA" w:rsidRDefault="00550CCA" w:rsidP="00550CCA">
      <w:pPr>
        <w:jc w:val="center"/>
      </w:pPr>
      <w:r w:rsidRPr="00550CCA">
        <w:rPr>
          <w:noProof/>
        </w:rPr>
        <w:drawing>
          <wp:inline distT="0" distB="0" distL="0" distR="0" wp14:anchorId="3F9C498A" wp14:editId="32117097">
            <wp:extent cx="5731510" cy="2475865"/>
            <wp:effectExtent l="0" t="0" r="2540" b="635"/>
            <wp:docPr id="136465315" name="Picture 1" descr="A group of posters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5315" name="Picture 1" descr="A group of posters on a wall&#10;&#10;AI-generated content may be incorrect."/>
                    <pic:cNvPicPr/>
                  </pic:nvPicPr>
                  <pic:blipFill>
                    <a:blip r:embed="rId8"/>
                    <a:stretch>
                      <a:fillRect/>
                    </a:stretch>
                  </pic:blipFill>
                  <pic:spPr>
                    <a:xfrm>
                      <a:off x="0" y="0"/>
                      <a:ext cx="5731510" cy="2475865"/>
                    </a:xfrm>
                    <a:prstGeom prst="rect">
                      <a:avLst/>
                    </a:prstGeom>
                  </pic:spPr>
                </pic:pic>
              </a:graphicData>
            </a:graphic>
          </wp:inline>
        </w:drawing>
      </w:r>
    </w:p>
    <w:p w14:paraId="225C80B1" w14:textId="2FAD2E80" w:rsidR="00C9237E" w:rsidRDefault="00C9237E" w:rsidP="00F82CBB">
      <w:pPr>
        <w:jc w:val="center"/>
      </w:pPr>
      <w:r w:rsidRPr="00C9237E">
        <w:t>Recruitment Timeline</w:t>
      </w:r>
    </w:p>
    <w:tbl>
      <w:tblPr>
        <w:tblStyle w:val="TableGrid"/>
        <w:tblW w:w="0" w:type="auto"/>
        <w:tblLook w:val="04A0" w:firstRow="1" w:lastRow="0" w:firstColumn="1" w:lastColumn="0" w:noHBand="0" w:noVBand="1"/>
      </w:tblPr>
      <w:tblGrid>
        <w:gridCol w:w="2122"/>
        <w:gridCol w:w="6894"/>
      </w:tblGrid>
      <w:tr w:rsidR="00C9237E" w14:paraId="7EC3EBB0" w14:textId="77777777" w:rsidTr="00C9237E">
        <w:tc>
          <w:tcPr>
            <w:tcW w:w="2122" w:type="dxa"/>
          </w:tcPr>
          <w:p w14:paraId="160DD54D" w14:textId="0F503855" w:rsidR="00C9237E" w:rsidRDefault="00C9237E" w:rsidP="00F82CBB">
            <w:pPr>
              <w:jc w:val="both"/>
            </w:pPr>
            <w:r w:rsidRPr="00C9237E">
              <w:t>Visits to the schools</w:t>
            </w:r>
          </w:p>
        </w:tc>
        <w:tc>
          <w:tcPr>
            <w:tcW w:w="6894" w:type="dxa"/>
          </w:tcPr>
          <w:p w14:paraId="2BBCA2F2" w14:textId="2C2ED043" w:rsidR="00C9237E" w:rsidRDefault="00C9237E" w:rsidP="00A93BA4">
            <w:pPr>
              <w:jc w:val="both"/>
            </w:pPr>
            <w:r w:rsidRPr="00C9237E">
              <w:t>By appointment</w:t>
            </w:r>
            <w:r w:rsidR="00A93BA4">
              <w:t xml:space="preserve">.   </w:t>
            </w:r>
            <w:r w:rsidRPr="00C9237E">
              <w:t>Please contact</w:t>
            </w:r>
            <w:r w:rsidR="00115BD3">
              <w:t xml:space="preserve"> the school office</w:t>
            </w:r>
            <w:r w:rsidR="008941B3">
              <w:t xml:space="preserve"> </w:t>
            </w:r>
            <w:r>
              <w:t>on</w:t>
            </w:r>
            <w:r w:rsidR="00694FC9" w:rsidRPr="00D65157">
              <w:rPr>
                <w:rFonts w:cs="Arial"/>
                <w:kern w:val="28"/>
                <w:lang w:eastAsia="en-GB"/>
                <w14:cntxtAlts/>
              </w:rPr>
              <w:t xml:space="preserve"> 0161 681 13</w:t>
            </w:r>
            <w:r w:rsidR="00732BCB">
              <w:rPr>
                <w:rFonts w:cs="Arial"/>
                <w:kern w:val="28"/>
                <w:lang w:eastAsia="en-GB"/>
                <w14:cntxtAlts/>
              </w:rPr>
              <w:t>85</w:t>
            </w:r>
            <w:r w:rsidRPr="00C9237E">
              <w:t xml:space="preserve"> if you would like a guided visit</w:t>
            </w:r>
            <w:r>
              <w:t>.</w:t>
            </w:r>
            <w:r w:rsidR="00BD5DE3">
              <w:t xml:space="preserve"> </w:t>
            </w:r>
          </w:p>
        </w:tc>
      </w:tr>
      <w:tr w:rsidR="00C9237E" w14:paraId="16A74999" w14:textId="77777777" w:rsidTr="00C9237E">
        <w:tc>
          <w:tcPr>
            <w:tcW w:w="2122" w:type="dxa"/>
          </w:tcPr>
          <w:p w14:paraId="3D35AD9B" w14:textId="66B3C8F8" w:rsidR="00C9237E" w:rsidRDefault="00C9237E" w:rsidP="00F82CBB">
            <w:pPr>
              <w:jc w:val="both"/>
            </w:pPr>
            <w:r>
              <w:t>Closing Date</w:t>
            </w:r>
          </w:p>
        </w:tc>
        <w:tc>
          <w:tcPr>
            <w:tcW w:w="6894" w:type="dxa"/>
          </w:tcPr>
          <w:p w14:paraId="4F51F816" w14:textId="5142B718" w:rsidR="00C9237E" w:rsidRDefault="009C0CFA" w:rsidP="00F82CBB">
            <w:pPr>
              <w:jc w:val="both"/>
            </w:pPr>
            <w:r>
              <w:t>14</w:t>
            </w:r>
            <w:r w:rsidR="00A93BA4" w:rsidRPr="00A93BA4">
              <w:rPr>
                <w:vertAlign w:val="superscript"/>
              </w:rPr>
              <w:t>th</w:t>
            </w:r>
            <w:r w:rsidR="00A93BA4">
              <w:t xml:space="preserve"> </w:t>
            </w:r>
            <w:r>
              <w:t>January 2026</w:t>
            </w:r>
            <w:r w:rsidR="00965BD3">
              <w:t xml:space="preserve"> at noon</w:t>
            </w:r>
          </w:p>
        </w:tc>
      </w:tr>
      <w:tr w:rsidR="00C9237E" w14:paraId="681C0898" w14:textId="77777777" w:rsidTr="00C9237E">
        <w:tc>
          <w:tcPr>
            <w:tcW w:w="2122" w:type="dxa"/>
          </w:tcPr>
          <w:p w14:paraId="2ABF31C0" w14:textId="15104190" w:rsidR="00C9237E" w:rsidRDefault="00C9237E" w:rsidP="00F82CBB">
            <w:pPr>
              <w:jc w:val="both"/>
            </w:pPr>
            <w:r w:rsidRPr="00C9237E">
              <w:t>Shortlisting</w:t>
            </w:r>
          </w:p>
        </w:tc>
        <w:tc>
          <w:tcPr>
            <w:tcW w:w="6894" w:type="dxa"/>
          </w:tcPr>
          <w:p w14:paraId="03E44AF3" w14:textId="3D7272EE" w:rsidR="00C9237E" w:rsidRDefault="009C0CFA" w:rsidP="00F82CBB">
            <w:pPr>
              <w:jc w:val="both"/>
            </w:pPr>
            <w:r>
              <w:t>15</w:t>
            </w:r>
            <w:r w:rsidR="00A93BA4" w:rsidRPr="00A93BA4">
              <w:rPr>
                <w:vertAlign w:val="superscript"/>
              </w:rPr>
              <w:t>th</w:t>
            </w:r>
            <w:r w:rsidR="00A93BA4">
              <w:t xml:space="preserve"> </w:t>
            </w:r>
            <w:r>
              <w:t>January</w:t>
            </w:r>
            <w:r w:rsidR="00A93BA4">
              <w:t xml:space="preserve"> 202</w:t>
            </w:r>
            <w:r>
              <w:t>6</w:t>
            </w:r>
          </w:p>
        </w:tc>
      </w:tr>
      <w:tr w:rsidR="00C9237E" w14:paraId="1BC7FA4C" w14:textId="77777777" w:rsidTr="00C9237E">
        <w:tc>
          <w:tcPr>
            <w:tcW w:w="2122" w:type="dxa"/>
          </w:tcPr>
          <w:p w14:paraId="16829187" w14:textId="1B2DC6AD" w:rsidR="00C9237E" w:rsidRDefault="00C9237E" w:rsidP="00F82CBB">
            <w:pPr>
              <w:jc w:val="both"/>
            </w:pPr>
            <w:r>
              <w:t>Interviews</w:t>
            </w:r>
          </w:p>
        </w:tc>
        <w:tc>
          <w:tcPr>
            <w:tcW w:w="6894" w:type="dxa"/>
          </w:tcPr>
          <w:p w14:paraId="2A15A782" w14:textId="6490B498" w:rsidR="00C9237E" w:rsidRDefault="009C0CFA" w:rsidP="00F82CBB">
            <w:pPr>
              <w:jc w:val="both"/>
            </w:pPr>
            <w:r>
              <w:t>19</w:t>
            </w:r>
            <w:r w:rsidRPr="009C0CFA">
              <w:rPr>
                <w:vertAlign w:val="superscript"/>
              </w:rPr>
              <w:t>th</w:t>
            </w:r>
            <w:r>
              <w:t xml:space="preserve"> &amp; 20</w:t>
            </w:r>
            <w:r w:rsidRPr="009C0CFA">
              <w:rPr>
                <w:vertAlign w:val="superscript"/>
              </w:rPr>
              <w:t>th</w:t>
            </w:r>
            <w:r w:rsidR="00A93BA4">
              <w:t xml:space="preserve"> </w:t>
            </w:r>
            <w:r>
              <w:t>January 2026</w:t>
            </w:r>
          </w:p>
        </w:tc>
      </w:tr>
    </w:tbl>
    <w:p w14:paraId="797B6AED" w14:textId="2C613742" w:rsidR="00C9237E" w:rsidRDefault="00C9237E" w:rsidP="00F82CBB">
      <w:pPr>
        <w:jc w:val="both"/>
      </w:pPr>
      <w:r w:rsidRPr="00C9237E">
        <w:t>Documents included within this recruitment pack</w:t>
      </w:r>
      <w:r w:rsidR="001E64FB">
        <w:t>:</w:t>
      </w:r>
    </w:p>
    <w:p w14:paraId="7894885C" w14:textId="743A3A6E" w:rsidR="00C9237E" w:rsidRPr="000A5BE4" w:rsidRDefault="00C9237E" w:rsidP="00F82CBB">
      <w:pPr>
        <w:pStyle w:val="ListParagraph"/>
        <w:numPr>
          <w:ilvl w:val="0"/>
          <w:numId w:val="1"/>
        </w:numPr>
        <w:jc w:val="both"/>
      </w:pPr>
      <w:r w:rsidRPr="000A5BE4">
        <w:t>Letter of introduction from the Chair of Governors</w:t>
      </w:r>
      <w:r w:rsidR="00E3517D" w:rsidRPr="000A5BE4">
        <w:t>.</w:t>
      </w:r>
    </w:p>
    <w:p w14:paraId="246515DE" w14:textId="78E07103" w:rsidR="00C9237E" w:rsidRPr="000A5BE4" w:rsidRDefault="00C9237E" w:rsidP="00F82CBB">
      <w:pPr>
        <w:pStyle w:val="ListParagraph"/>
        <w:numPr>
          <w:ilvl w:val="0"/>
          <w:numId w:val="1"/>
        </w:numPr>
        <w:jc w:val="both"/>
      </w:pPr>
      <w:r w:rsidRPr="000A5BE4">
        <w:t>Copy of the advertisement</w:t>
      </w:r>
      <w:r w:rsidR="00E3517D" w:rsidRPr="000A5BE4">
        <w:t>.</w:t>
      </w:r>
    </w:p>
    <w:p w14:paraId="0502A4CE" w14:textId="555C8563" w:rsidR="00C9237E" w:rsidRPr="000A5BE4" w:rsidRDefault="00C9237E" w:rsidP="00F82CBB">
      <w:pPr>
        <w:pStyle w:val="ListParagraph"/>
        <w:numPr>
          <w:ilvl w:val="0"/>
          <w:numId w:val="1"/>
        </w:numPr>
        <w:jc w:val="both"/>
      </w:pPr>
      <w:r w:rsidRPr="000A5BE4">
        <w:t>Job Description</w:t>
      </w:r>
      <w:r w:rsidR="00E3517D" w:rsidRPr="000A5BE4">
        <w:t>.</w:t>
      </w:r>
    </w:p>
    <w:p w14:paraId="7B197004" w14:textId="59760633" w:rsidR="00C9237E" w:rsidRPr="000A5BE4" w:rsidRDefault="00C9237E" w:rsidP="00F82CBB">
      <w:pPr>
        <w:pStyle w:val="ListParagraph"/>
        <w:numPr>
          <w:ilvl w:val="0"/>
          <w:numId w:val="1"/>
        </w:numPr>
        <w:jc w:val="both"/>
      </w:pPr>
      <w:r w:rsidRPr="000A5BE4">
        <w:t>Person Specification</w:t>
      </w:r>
      <w:r w:rsidR="00E3517D" w:rsidRPr="000A5BE4">
        <w:t>.</w:t>
      </w:r>
    </w:p>
    <w:p w14:paraId="4668573B" w14:textId="1FD8A733" w:rsidR="00C9237E" w:rsidRDefault="00C9237E" w:rsidP="00F82CBB">
      <w:pPr>
        <w:pStyle w:val="ListParagraph"/>
        <w:numPr>
          <w:ilvl w:val="0"/>
          <w:numId w:val="1"/>
        </w:numPr>
        <w:jc w:val="both"/>
      </w:pPr>
      <w:r w:rsidRPr="00C9237E">
        <w:t>National Standards of Excellence for Headteachers</w:t>
      </w:r>
      <w:r w:rsidR="00E3517D">
        <w:t>.</w:t>
      </w:r>
    </w:p>
    <w:p w14:paraId="3311D8B9" w14:textId="00969B29" w:rsidR="00C9237E" w:rsidRDefault="00C9237E" w:rsidP="00F82CBB">
      <w:pPr>
        <w:jc w:val="both"/>
      </w:pPr>
      <w:r>
        <w:t>You can also obtain further useful information by visiting the following websites:</w:t>
      </w:r>
    </w:p>
    <w:p w14:paraId="48F13406" w14:textId="77777777" w:rsidR="00301729" w:rsidRDefault="007139DC" w:rsidP="00301729">
      <w:pPr>
        <w:ind w:firstLine="720"/>
        <w:jc w:val="both"/>
      </w:pPr>
      <w:hyperlink r:id="rId9" w:history="1">
        <w:r w:rsidR="00301729" w:rsidRPr="00301729">
          <w:rPr>
            <w:rStyle w:val="Hyperlink"/>
          </w:rPr>
          <w:t>St Wilfrid's C.E. Primary School:</w:t>
        </w:r>
      </w:hyperlink>
    </w:p>
    <w:p w14:paraId="10B272B2" w14:textId="77777777" w:rsidR="00B54477" w:rsidRPr="00C22C02" w:rsidRDefault="007139DC" w:rsidP="00301729">
      <w:pPr>
        <w:ind w:firstLine="720"/>
        <w:jc w:val="both"/>
        <w:rPr>
          <w:rStyle w:val="Hyperlink"/>
        </w:rPr>
      </w:pPr>
      <w:hyperlink r:id="rId10" w:history="1">
        <w:r w:rsidR="00301729" w:rsidRPr="00301729">
          <w:rPr>
            <w:rStyle w:val="Hyperlink"/>
          </w:rPr>
          <w:t>Our Church Schools - Diocese of Manchester</w:t>
        </w:r>
      </w:hyperlink>
    </w:p>
    <w:p w14:paraId="03F657B2" w14:textId="69A75510" w:rsidR="00E83EFF" w:rsidRDefault="007139DC" w:rsidP="00301729">
      <w:pPr>
        <w:ind w:firstLine="720"/>
        <w:jc w:val="both"/>
      </w:pPr>
      <w:hyperlink r:id="rId11" w:history="1">
        <w:r w:rsidR="00E83EFF" w:rsidRPr="00C22C02">
          <w:rPr>
            <w:rStyle w:val="Hyperlink"/>
          </w:rPr>
          <w:t>Our Schools - All Saints Newton Heath - A Church Near You</w:t>
        </w:r>
      </w:hyperlink>
      <w:r w:rsidR="00E83EFF">
        <w:t xml:space="preserve"> (the history of St Wilfrid’s</w:t>
      </w:r>
      <w:r w:rsidR="001B64FC">
        <w:t>)</w:t>
      </w:r>
    </w:p>
    <w:p w14:paraId="1B507C30" w14:textId="44912E85" w:rsidR="00C9237E" w:rsidRDefault="00C9237E" w:rsidP="00301729">
      <w:pPr>
        <w:ind w:firstLine="720"/>
        <w:jc w:val="both"/>
      </w:pPr>
      <w:r>
        <w:br w:type="page"/>
      </w:r>
    </w:p>
    <w:p w14:paraId="18E78E4D" w14:textId="7118EE12" w:rsidR="00C9237E" w:rsidRPr="00027995" w:rsidRDefault="00C9237E" w:rsidP="00F82CBB">
      <w:pPr>
        <w:jc w:val="both"/>
        <w:rPr>
          <w:b/>
          <w:bCs/>
        </w:rPr>
      </w:pPr>
      <w:r w:rsidRPr="00027995">
        <w:rPr>
          <w:b/>
          <w:bCs/>
        </w:rPr>
        <w:lastRenderedPageBreak/>
        <w:t xml:space="preserve">Letter </w:t>
      </w:r>
      <w:r w:rsidR="00F91301">
        <w:rPr>
          <w:b/>
          <w:bCs/>
        </w:rPr>
        <w:t>of introduction f</w:t>
      </w:r>
      <w:r w:rsidRPr="00027995">
        <w:rPr>
          <w:b/>
          <w:bCs/>
        </w:rPr>
        <w:t xml:space="preserve">rom the Chair of Governors </w:t>
      </w:r>
    </w:p>
    <w:p w14:paraId="064ADFE4" w14:textId="77777777" w:rsidR="00C9237E" w:rsidRDefault="00C9237E" w:rsidP="00F82CBB">
      <w:pPr>
        <w:jc w:val="both"/>
      </w:pPr>
      <w:r>
        <w:t xml:space="preserve">Dear applicant, </w:t>
      </w:r>
    </w:p>
    <w:p w14:paraId="6623BE09" w14:textId="3261824D" w:rsidR="00C9237E" w:rsidRDefault="00C9237E" w:rsidP="00F82CBB">
      <w:pPr>
        <w:jc w:val="both"/>
      </w:pPr>
      <w:r>
        <w:t xml:space="preserve">On behalf of the Board of Governors, I would like to thank you for your interest in the position of Headteacher at St </w:t>
      </w:r>
      <w:r w:rsidR="00301729">
        <w:t>Wilfr</w:t>
      </w:r>
      <w:r w:rsidR="5A6229A8">
        <w:t>id</w:t>
      </w:r>
      <w:r>
        <w:t>’s C</w:t>
      </w:r>
      <w:r w:rsidR="00301729">
        <w:t xml:space="preserve"> of E</w:t>
      </w:r>
      <w:r>
        <w:t xml:space="preserve"> Primary School.</w:t>
      </w:r>
    </w:p>
    <w:p w14:paraId="40956B75" w14:textId="13A70FA3" w:rsidR="00C173FE" w:rsidRDefault="00C173FE" w:rsidP="00F82CBB">
      <w:pPr>
        <w:jc w:val="both"/>
      </w:pPr>
      <w:r>
        <w:t xml:space="preserve">Our school is a welcoming, safe, inclusive and vibrant environment where we </w:t>
      </w:r>
      <w:r w:rsidR="0038325A" w:rsidRPr="00301729">
        <w:t>celebrate success at every level, promoting a thirst for learning by providing an exciting and stimulating curriculum and learning environment.</w:t>
      </w:r>
      <w:r w:rsidR="004A40F9">
        <w:t xml:space="preserve"> </w:t>
      </w:r>
      <w:r>
        <w:t xml:space="preserve">You can get an insight into the school from our website and from the information we have included in this pack. Additionally, </w:t>
      </w:r>
      <w:r w:rsidR="003B66DB">
        <w:t>we warmly invite you</w:t>
      </w:r>
      <w:r>
        <w:t xml:space="preserve"> to visit the school </w:t>
      </w:r>
      <w:r w:rsidR="001A7690">
        <w:t>by appointment</w:t>
      </w:r>
      <w:r w:rsidR="00A93BA4">
        <w:t xml:space="preserve"> (please contact the school office on 01</w:t>
      </w:r>
      <w:r w:rsidR="00335675">
        <w:t>6</w:t>
      </w:r>
      <w:r w:rsidR="00A93BA4">
        <w:t>1 681 1385).</w:t>
      </w:r>
      <w:r>
        <w:t xml:space="preserve"> </w:t>
      </w:r>
    </w:p>
    <w:p w14:paraId="2450CBAB" w14:textId="77777777" w:rsidR="00204509" w:rsidRDefault="00204509" w:rsidP="00204509">
      <w:pPr>
        <w:jc w:val="both"/>
      </w:pPr>
      <w:r>
        <w:t>The vacancy has arisen following the promotion of the current Headteacher, who has successfully and inspirationally led St Wilfrid’s since 2018.</w:t>
      </w:r>
    </w:p>
    <w:p w14:paraId="4AA2312B" w14:textId="170DE39F" w:rsidR="00204509" w:rsidRDefault="00204509" w:rsidP="00204509">
      <w:pPr>
        <w:jc w:val="both"/>
      </w:pPr>
      <w:r>
        <w:t>The person who is appointed to the role of Headteacher will have the vision and leadership to build on the existing strengths of the school. They will be committed to providing all pupils with teaching and pastoral support of the highest possible quality, within a safe and welcoming environment</w:t>
      </w:r>
      <w:r w:rsidR="00732BCB">
        <w:t>,</w:t>
      </w:r>
      <w:r>
        <w:t xml:space="preserve"> </w:t>
      </w:r>
      <w:r w:rsidR="005F52F1">
        <w:t>while fostering</w:t>
      </w:r>
      <w:r>
        <w:t xml:space="preserve"> the strong Christian ethos </w:t>
      </w:r>
      <w:r w:rsidR="006947E2">
        <w:t>of</w:t>
      </w:r>
      <w:r>
        <w:t xml:space="preserve"> the community of St Wilfrid’s. </w:t>
      </w:r>
    </w:p>
    <w:p w14:paraId="7CF0288E" w14:textId="36774E97" w:rsidR="00204509" w:rsidRDefault="00204509" w:rsidP="00F82CBB">
      <w:pPr>
        <w:jc w:val="both"/>
      </w:pPr>
      <w:r>
        <w:t xml:space="preserve">We are keen to appoint a new Headteacher to start in </w:t>
      </w:r>
      <w:r w:rsidR="00164859">
        <w:t>April</w:t>
      </w:r>
      <w:r>
        <w:t xml:space="preserve"> 2026. The closing date for applications will be </w:t>
      </w:r>
      <w:r w:rsidR="00164859">
        <w:t>14</w:t>
      </w:r>
      <w:r w:rsidR="00A93BA4" w:rsidRPr="00A93BA4">
        <w:rPr>
          <w:vertAlign w:val="superscript"/>
        </w:rPr>
        <w:t>th</w:t>
      </w:r>
      <w:r w:rsidR="00A93BA4">
        <w:t xml:space="preserve"> </w:t>
      </w:r>
      <w:r w:rsidR="00164859">
        <w:t>January 2026</w:t>
      </w:r>
      <w:r>
        <w:t xml:space="preserve"> at noon and interviews will be held </w:t>
      </w:r>
      <w:r w:rsidR="00A93BA4">
        <w:t xml:space="preserve">on </w:t>
      </w:r>
      <w:r w:rsidR="00D1699D">
        <w:t>19</w:t>
      </w:r>
      <w:r w:rsidR="00164859" w:rsidRPr="00164859">
        <w:rPr>
          <w:vertAlign w:val="superscript"/>
        </w:rPr>
        <w:t>th</w:t>
      </w:r>
      <w:r w:rsidR="00A93BA4">
        <w:t xml:space="preserve"> </w:t>
      </w:r>
      <w:r w:rsidR="00D1699D">
        <w:t>&amp; 20</w:t>
      </w:r>
      <w:r w:rsidR="00D1699D" w:rsidRPr="00D1699D">
        <w:rPr>
          <w:vertAlign w:val="superscript"/>
        </w:rPr>
        <w:t>th</w:t>
      </w:r>
      <w:r w:rsidR="00D1699D">
        <w:t xml:space="preserve"> </w:t>
      </w:r>
      <w:r w:rsidR="00164859">
        <w:t>January</w:t>
      </w:r>
      <w:r w:rsidR="00A93BA4">
        <w:t xml:space="preserve"> 202</w:t>
      </w:r>
      <w:r w:rsidR="00164859">
        <w:t>6</w:t>
      </w:r>
      <w:r>
        <w:t xml:space="preserve">. </w:t>
      </w:r>
    </w:p>
    <w:p w14:paraId="1C3DC5EB" w14:textId="6FD03D81" w:rsidR="00164024" w:rsidRDefault="00164024" w:rsidP="00F82CBB">
      <w:pPr>
        <w:jc w:val="both"/>
      </w:pPr>
      <w:r w:rsidRPr="00301729">
        <w:t>St Wilfrid’s C</w:t>
      </w:r>
      <w:r>
        <w:t xml:space="preserve"> of </w:t>
      </w:r>
      <w:r w:rsidRPr="00301729">
        <w:t>E Primary School is committed to safeguarding and promoting the welfare of all children and young people.</w:t>
      </w:r>
    </w:p>
    <w:p w14:paraId="7A945994" w14:textId="76A83C51" w:rsidR="00C9237E" w:rsidRDefault="009E6479" w:rsidP="00F82CBB">
      <w:pPr>
        <w:jc w:val="both"/>
      </w:pPr>
      <w:r>
        <w:t>Our</w:t>
      </w:r>
      <w:r w:rsidR="00301729" w:rsidRPr="00301729">
        <w:t xml:space="preserve"> school</w:t>
      </w:r>
      <w:r>
        <w:t xml:space="preserve"> </w:t>
      </w:r>
      <w:r w:rsidR="00301729" w:rsidRPr="00301729">
        <w:t>is focused on the achievement</w:t>
      </w:r>
      <w:r w:rsidR="00D1699D">
        <w:t>s</w:t>
      </w:r>
      <w:r w:rsidR="00301729" w:rsidRPr="00301729">
        <w:t xml:space="preserve"> of each and every child</w:t>
      </w:r>
      <w:r w:rsidR="00D4751B">
        <w:t xml:space="preserve"> and we </w:t>
      </w:r>
      <w:r w:rsidR="00301729" w:rsidRPr="00301729">
        <w:t>recognise the importance of encouraging learning</w:t>
      </w:r>
      <w:r w:rsidR="0097489F">
        <w:t xml:space="preserve"> to</w:t>
      </w:r>
      <w:r w:rsidR="00301729" w:rsidRPr="00301729">
        <w:t xml:space="preserve"> prepare our children for their future school experiences and lives.</w:t>
      </w:r>
      <w:r w:rsidR="002B73F7">
        <w:t xml:space="preserve"> </w:t>
      </w:r>
      <w:r w:rsidR="5B1FC36F">
        <w:t>Every child is valued as an individual</w:t>
      </w:r>
      <w:r w:rsidR="00B00F4F">
        <w:t xml:space="preserve"> - </w:t>
      </w:r>
      <w:r w:rsidR="5B1FC36F">
        <w:t>unique and made in God’s imag</w:t>
      </w:r>
      <w:r w:rsidR="009A1444">
        <w:t>e - and</w:t>
      </w:r>
      <w:r w:rsidR="5B1FC36F">
        <w:t xml:space="preserve"> we aim to grow well rounded, respectful and confident children who will develop skills for life-long learning.</w:t>
      </w:r>
    </w:p>
    <w:p w14:paraId="4CBD9E80" w14:textId="1A7089E1" w:rsidR="00C9237E" w:rsidRDefault="5B1FC36F" w:rsidP="00F82CBB">
      <w:pPr>
        <w:jc w:val="both"/>
      </w:pPr>
      <w:r>
        <w:t>We nurture our children on their journey and encourage them to be creative, open-minded and independent people, respectful of themselves and of others in our school, our local parish</w:t>
      </w:r>
      <w:r w:rsidR="003B6437">
        <w:t xml:space="preserve">, </w:t>
      </w:r>
      <w:r>
        <w:t xml:space="preserve">community and the wider world. </w:t>
      </w:r>
    </w:p>
    <w:p w14:paraId="017BDEFC" w14:textId="1436B8CD" w:rsidR="00C9237E" w:rsidRDefault="5B1FC36F" w:rsidP="00F82CBB">
      <w:pPr>
        <w:jc w:val="both"/>
      </w:pPr>
      <w:r>
        <w:t xml:space="preserve">We are deeply committed to </w:t>
      </w:r>
      <w:r w:rsidR="0004387E">
        <w:t xml:space="preserve">providing opportunities </w:t>
      </w:r>
      <w:r w:rsidR="000E0102">
        <w:t xml:space="preserve">for children to thrive and flourish personally, academically, professionally and spiritually. We </w:t>
      </w:r>
      <w:r>
        <w:t>take our responsibility to prepare children for life in modern Britain and in the global context very seriously. We ensure that the fundamental British Values are introduced, discussed, explored and lived out through the ethos and work of our school.</w:t>
      </w:r>
    </w:p>
    <w:p w14:paraId="25FF46DD" w14:textId="044820DA" w:rsidR="00C9237E" w:rsidRDefault="00C9237E" w:rsidP="00F82CBB">
      <w:pPr>
        <w:jc w:val="both"/>
      </w:pPr>
      <w:r>
        <w:t xml:space="preserve">Thank you once again for your interest in our </w:t>
      </w:r>
      <w:r w:rsidR="423BE621">
        <w:t>school</w:t>
      </w:r>
      <w:r>
        <w:t xml:space="preserve">. We hope you will be able to visit our school to see what </w:t>
      </w:r>
      <w:r w:rsidR="57C46E64">
        <w:t xml:space="preserve">a </w:t>
      </w:r>
      <w:r>
        <w:t>special place</w:t>
      </w:r>
      <w:r w:rsidR="38260CCB">
        <w:t xml:space="preserve"> it is</w:t>
      </w:r>
      <w:r>
        <w:t xml:space="preserve"> for the children, the staff and the parents. We look forward to meeting you and discussing how we can build on the currently excellent </w:t>
      </w:r>
      <w:r w:rsidR="633064A9">
        <w:t xml:space="preserve">provision </w:t>
      </w:r>
      <w:r>
        <w:t xml:space="preserve">while embracing the opportunities and challenges in the future. </w:t>
      </w:r>
    </w:p>
    <w:p w14:paraId="0403888C" w14:textId="2217A334" w:rsidR="002B73F7" w:rsidRDefault="002B73F7" w:rsidP="00F82CBB">
      <w:pPr>
        <w:jc w:val="both"/>
      </w:pPr>
      <w:r>
        <w:t xml:space="preserve">Warm regards </w:t>
      </w:r>
    </w:p>
    <w:p w14:paraId="42B850BB" w14:textId="2E54C294" w:rsidR="00F37481" w:rsidRDefault="00F37481" w:rsidP="00F82CBB">
      <w:pPr>
        <w:jc w:val="both"/>
      </w:pPr>
      <w:r>
        <w:rPr>
          <w:noProof/>
        </w:rPr>
        <w:drawing>
          <wp:inline distT="0" distB="0" distL="0" distR="0" wp14:anchorId="04B97E89" wp14:editId="1088C90F">
            <wp:extent cx="901905" cy="190543"/>
            <wp:effectExtent l="0" t="0" r="0" b="0"/>
            <wp:docPr id="383425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25408" name="Picture 383425408"/>
                    <pic:cNvPicPr/>
                  </pic:nvPicPr>
                  <pic:blipFill>
                    <a:blip r:embed="rId12">
                      <a:extLst>
                        <a:ext uri="{28A0092B-C50C-407E-A947-70E740481C1C}">
                          <a14:useLocalDpi xmlns:a14="http://schemas.microsoft.com/office/drawing/2010/main" val="0"/>
                        </a:ext>
                      </a:extLst>
                    </a:blip>
                    <a:stretch>
                      <a:fillRect/>
                    </a:stretch>
                  </pic:blipFill>
                  <pic:spPr>
                    <a:xfrm>
                      <a:off x="0" y="0"/>
                      <a:ext cx="901905" cy="190543"/>
                    </a:xfrm>
                    <a:prstGeom prst="rect">
                      <a:avLst/>
                    </a:prstGeom>
                  </pic:spPr>
                </pic:pic>
              </a:graphicData>
            </a:graphic>
          </wp:inline>
        </w:drawing>
      </w:r>
    </w:p>
    <w:p w14:paraId="02CC7382" w14:textId="48356033" w:rsidR="00214B21" w:rsidRDefault="00214B21" w:rsidP="00F82CBB">
      <w:pPr>
        <w:jc w:val="both"/>
      </w:pPr>
      <w:r>
        <w:t xml:space="preserve">Jane Belton </w:t>
      </w:r>
    </w:p>
    <w:p w14:paraId="44284788" w14:textId="1475B859" w:rsidR="00732BCB" w:rsidRPr="00F37481" w:rsidRDefault="00C9237E" w:rsidP="00F37481">
      <w:pPr>
        <w:jc w:val="both"/>
      </w:pPr>
      <w:r>
        <w:t>Chair of Governors</w:t>
      </w:r>
      <w:r w:rsidR="0096504F">
        <w:t xml:space="preserve">, </w:t>
      </w:r>
      <w:r w:rsidR="00C926A6">
        <w:t xml:space="preserve">St </w:t>
      </w:r>
      <w:r w:rsidR="00301729">
        <w:t>Wilfrid’s C of E</w:t>
      </w:r>
      <w:r w:rsidR="00B27F36">
        <w:t xml:space="preserve"> P</w:t>
      </w:r>
      <w:r w:rsidR="00C926A6">
        <w:t>rimary School</w:t>
      </w:r>
      <w:r w:rsidR="00F37481">
        <w:br w:type="page"/>
      </w:r>
    </w:p>
    <w:p w14:paraId="0EC9FE6E" w14:textId="37E9EEF8" w:rsidR="00732BCB" w:rsidRPr="00615388" w:rsidRDefault="000A38B1" w:rsidP="00615388">
      <w:pPr>
        <w:jc w:val="both"/>
        <w:rPr>
          <w:b/>
          <w:bCs/>
        </w:rPr>
      </w:pPr>
      <w:r w:rsidRPr="00DD405B">
        <w:rPr>
          <w:rFonts w:ascii="Aptos" w:hAnsi="Aptos"/>
          <w:noProof/>
          <w:lang w:eastAsia="en-GB"/>
        </w:rPr>
        <w:lastRenderedPageBreak/>
        <mc:AlternateContent>
          <mc:Choice Requires="wps">
            <w:drawing>
              <wp:anchor distT="36576" distB="36576" distL="36576" distR="36576" simplePos="0" relativeHeight="251661312" behindDoc="0" locked="0" layoutInCell="1" allowOverlap="1" wp14:anchorId="02134862" wp14:editId="248164E1">
                <wp:simplePos x="0" y="0"/>
                <wp:positionH relativeFrom="margin">
                  <wp:align>center</wp:align>
                </wp:positionH>
                <wp:positionV relativeFrom="margin">
                  <wp:align>top</wp:align>
                </wp:positionV>
                <wp:extent cx="6645910" cy="551180"/>
                <wp:effectExtent l="0" t="0" r="2540" b="1270"/>
                <wp:wrapTopAndBottom/>
                <wp:docPr id="335326472" name="Text Box 335326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5511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B35FAC" w14:textId="77777777" w:rsidR="007139DC" w:rsidRPr="00E419CD" w:rsidRDefault="007139DC" w:rsidP="000A38B1">
                            <w:pPr>
                              <w:widowControl w:val="0"/>
                              <w:jc w:val="center"/>
                              <w:rPr>
                                <w:b/>
                                <w:bCs/>
                                <w:color w:val="C00000"/>
                                <w:sz w:val="72"/>
                                <w:szCs w:val="72"/>
                              </w:rPr>
                            </w:pPr>
                            <w:r>
                              <w:rPr>
                                <w:b/>
                                <w:bCs/>
                                <w:color w:val="C00000"/>
                                <w:sz w:val="72"/>
                                <w:szCs w:val="72"/>
                              </w:rPr>
                              <w:t xml:space="preserve">Headteacher </w:t>
                            </w:r>
                            <w:r w:rsidRPr="00E419CD">
                              <w:rPr>
                                <w:b/>
                                <w:bCs/>
                                <w:color w:val="C00000"/>
                                <w:sz w:val="72"/>
                                <w:szCs w:val="72"/>
                              </w:rPr>
                              <w:t>Advert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34862" id="_x0000_t202" coordsize="21600,21600" o:spt="202" path="m,l,21600r21600,l21600,xe">
                <v:stroke joinstyle="miter"/>
                <v:path gradientshapeok="t" o:connecttype="rect"/>
              </v:shapetype>
              <v:shape id="Text Box 335326472" o:spid="_x0000_s1026" type="#_x0000_t202" style="position:absolute;left:0;text-align:left;margin-left:0;margin-top:0;width:523.3pt;height:43.4pt;z-index:251661312;visibility:visible;mso-wrap-style:square;mso-width-percent:0;mso-height-percent:0;mso-wrap-distance-left:2.88pt;mso-wrap-distance-top:2.88pt;mso-wrap-distance-right:2.88pt;mso-wrap-distance-bottom:2.88pt;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" filled="f" fillcolor="#5b9bd5" stroked="f" strokecolor="black [0]" strokeweight="2pt">
                <v:textbox inset="2.88pt,2.88pt,2.88pt,2.88pt">
                  <w:txbxContent>
                    <w:p w14:paraId="63B35FAC" w14:textId="77777777" w:rsidR="007139DC" w:rsidRPr="00E419CD" w:rsidRDefault="007139DC" w:rsidP="000A38B1">
                      <w:pPr>
                        <w:widowControl w:val="0"/>
                        <w:jc w:val="center"/>
                        <w:rPr>
                          <w:b/>
                          <w:bCs/>
                          <w:color w:val="C00000"/>
                          <w:sz w:val="72"/>
                          <w:szCs w:val="72"/>
                        </w:rPr>
                      </w:pPr>
                      <w:r>
                        <w:rPr>
                          <w:b/>
                          <w:bCs/>
                          <w:color w:val="C00000"/>
                          <w:sz w:val="72"/>
                          <w:szCs w:val="72"/>
                        </w:rPr>
                        <w:t xml:space="preserve">Headteacher </w:t>
                      </w:r>
                      <w:r w:rsidRPr="00E419CD">
                        <w:rPr>
                          <w:b/>
                          <w:bCs/>
                          <w:color w:val="C00000"/>
                          <w:sz w:val="72"/>
                          <w:szCs w:val="72"/>
                        </w:rPr>
                        <w:t>Advert</w:t>
                      </w:r>
                    </w:p>
                  </w:txbxContent>
                </v:textbox>
                <w10:wrap type="topAndBottom" anchorx="margin" anchory="margin"/>
              </v:shape>
            </w:pict>
          </mc:Fallback>
        </mc:AlternateContent>
      </w:r>
    </w:p>
    <w:p w14:paraId="4F0CDCF2" w14:textId="1FA5D505" w:rsidR="000A38B1" w:rsidRPr="00DD405B" w:rsidRDefault="000A38B1" w:rsidP="000A38B1">
      <w:pPr>
        <w:widowControl w:val="0"/>
        <w:spacing w:after="120" w:line="285" w:lineRule="auto"/>
        <w:jc w:val="center"/>
        <w:rPr>
          <w:rFonts w:ascii="Aptos" w:hAnsi="Aptos" w:cs="Arial"/>
          <w:b/>
          <w:bCs/>
          <w:kern w:val="28"/>
          <w:lang w:eastAsia="en-GB"/>
          <w14:cntxtAlts/>
        </w:rPr>
      </w:pPr>
      <w:r w:rsidRPr="00DD405B">
        <w:rPr>
          <w:rFonts w:ascii="Aptos" w:hAnsi="Aptos" w:cs="Arial"/>
          <w:b/>
          <w:bCs/>
          <w:kern w:val="28"/>
          <w:lang w:eastAsia="en-GB"/>
          <w14:cntxtAlts/>
        </w:rPr>
        <w:t>St. Wilfrid’s C of E Primary School</w:t>
      </w:r>
    </w:p>
    <w:p w14:paraId="3B85137F" w14:textId="77777777" w:rsidR="000A38B1" w:rsidRPr="00DD405B" w:rsidRDefault="000A38B1" w:rsidP="000A38B1">
      <w:pPr>
        <w:widowControl w:val="0"/>
        <w:spacing w:after="120" w:line="285" w:lineRule="auto"/>
        <w:jc w:val="center"/>
        <w:rPr>
          <w:rFonts w:ascii="Aptos" w:hAnsi="Aptos" w:cs="Arial"/>
          <w:b/>
          <w:bCs/>
          <w:kern w:val="28"/>
          <w:lang w:eastAsia="en-GB"/>
          <w14:cntxtAlts/>
        </w:rPr>
      </w:pPr>
      <w:r w:rsidRPr="00DD405B">
        <w:rPr>
          <w:rFonts w:ascii="Aptos" w:hAnsi="Aptos" w:cs="Arial"/>
          <w:b/>
          <w:bCs/>
          <w:kern w:val="28"/>
          <w:lang w:eastAsia="en-GB"/>
          <w14:cntxtAlts/>
        </w:rPr>
        <w:t xml:space="preserve">Mabel Street, Newton Heath, Manchester, M40 1GB </w:t>
      </w:r>
    </w:p>
    <w:p w14:paraId="7B49B1F8" w14:textId="77777777" w:rsidR="000A38B1" w:rsidRPr="00DD405B" w:rsidRDefault="000A38B1" w:rsidP="000A38B1">
      <w:pPr>
        <w:widowControl w:val="0"/>
        <w:spacing w:after="120" w:line="285" w:lineRule="auto"/>
        <w:jc w:val="center"/>
        <w:rPr>
          <w:rFonts w:ascii="Aptos" w:hAnsi="Aptos" w:cs="Arial"/>
          <w:b/>
          <w:bCs/>
          <w:kern w:val="28"/>
          <w:lang w:eastAsia="en-GB"/>
          <w14:cntxtAlts/>
        </w:rPr>
      </w:pPr>
      <w:r w:rsidRPr="00DD405B">
        <w:rPr>
          <w:rFonts w:ascii="Aptos" w:hAnsi="Aptos" w:cs="Arial"/>
          <w:b/>
          <w:bCs/>
          <w:kern w:val="28"/>
          <w:lang w:eastAsia="en-GB"/>
          <w14:cntxtAlts/>
        </w:rPr>
        <w:t>Website: stwilfridsceprimary.co.uk</w:t>
      </w:r>
    </w:p>
    <w:p w14:paraId="553D7832" w14:textId="77777777" w:rsidR="000A38B1" w:rsidRPr="00DD405B" w:rsidRDefault="000A38B1" w:rsidP="000A38B1">
      <w:pPr>
        <w:widowControl w:val="0"/>
        <w:spacing w:after="120" w:line="285" w:lineRule="auto"/>
        <w:jc w:val="center"/>
        <w:rPr>
          <w:rFonts w:ascii="Aptos" w:hAnsi="Aptos" w:cs="Arial"/>
          <w:b/>
          <w:bCs/>
          <w:kern w:val="28"/>
          <w:lang w:eastAsia="en-GB"/>
          <w14:cntxtAlts/>
        </w:rPr>
      </w:pPr>
      <w:r w:rsidRPr="00DD405B">
        <w:rPr>
          <w:rFonts w:ascii="Aptos" w:hAnsi="Aptos" w:cs="Arial"/>
          <w:b/>
          <w:bCs/>
          <w:kern w:val="28"/>
          <w:lang w:eastAsia="en-GB"/>
          <w14:cntxtAlts/>
        </w:rPr>
        <w:t xml:space="preserve">Email: </w:t>
      </w:r>
      <w:bookmarkStart w:id="0" w:name="_Hlk203591215"/>
      <w:r w:rsidRPr="00DD405B">
        <w:rPr>
          <w:rFonts w:ascii="Aptos" w:hAnsi="Aptos" w:cs="Arial"/>
          <w:b/>
          <w:bCs/>
          <w:kern w:val="28"/>
          <w:lang w:eastAsia="en-GB"/>
          <w14:cntxtAlts/>
        </w:rPr>
        <w:t>recruitment@st-wilfrids.manchester.sch.uk</w:t>
      </w:r>
      <w:bookmarkEnd w:id="0"/>
    </w:p>
    <w:p w14:paraId="0C6BD585" w14:textId="568901A1" w:rsidR="007139DC" w:rsidRDefault="000A38B1" w:rsidP="007139DC">
      <w:pPr>
        <w:widowControl w:val="0"/>
        <w:spacing w:after="120" w:line="285" w:lineRule="auto"/>
        <w:jc w:val="center"/>
        <w:rPr>
          <w:rFonts w:ascii="Aptos" w:hAnsi="Aptos" w:cs="Arial"/>
          <w:b/>
          <w:bCs/>
          <w:kern w:val="28"/>
          <w:lang w:eastAsia="en-GB"/>
          <w14:cntxtAlts/>
        </w:rPr>
      </w:pPr>
      <w:r w:rsidRPr="00224B72">
        <w:rPr>
          <w:rFonts w:ascii="Aptos" w:hAnsi="Aptos" w:cs="Arial"/>
          <w:b/>
          <w:bCs/>
          <w:kern w:val="28"/>
          <w:lang w:eastAsia="en-GB"/>
          <w14:cntxtAlts/>
        </w:rPr>
        <w:t>NOR: 2</w:t>
      </w:r>
      <w:r w:rsidR="007139DC">
        <w:rPr>
          <w:rFonts w:ascii="Aptos" w:hAnsi="Aptos" w:cs="Arial"/>
          <w:b/>
          <w:bCs/>
          <w:kern w:val="28"/>
          <w:lang w:eastAsia="en-GB"/>
          <w14:cntxtAlts/>
        </w:rPr>
        <w:t>16</w:t>
      </w:r>
    </w:p>
    <w:p w14:paraId="3238EECE" w14:textId="494F909E" w:rsidR="000A38B1" w:rsidRPr="00DD405B" w:rsidRDefault="000A38B1" w:rsidP="000A38B1">
      <w:pPr>
        <w:widowControl w:val="0"/>
        <w:spacing w:after="120" w:line="285" w:lineRule="auto"/>
        <w:jc w:val="center"/>
        <w:rPr>
          <w:rFonts w:ascii="Aptos" w:hAnsi="Aptos" w:cs="Arial"/>
          <w:b/>
          <w:bCs/>
          <w:kern w:val="28"/>
          <w:lang w:eastAsia="en-GB"/>
          <w14:cntxtAlts/>
        </w:rPr>
      </w:pPr>
      <w:r w:rsidRPr="00DD405B">
        <w:rPr>
          <w:rFonts w:ascii="Aptos" w:hAnsi="Aptos" w:cs="Arial"/>
          <w:b/>
          <w:bCs/>
          <w:kern w:val="28"/>
          <w:lang w:eastAsia="en-GB"/>
          <w14:cntxtAlts/>
        </w:rPr>
        <w:t xml:space="preserve">Required for </w:t>
      </w:r>
      <w:r w:rsidR="007139DC">
        <w:rPr>
          <w:rFonts w:ascii="Aptos" w:hAnsi="Aptos" w:cs="Arial"/>
          <w:b/>
          <w:bCs/>
          <w:kern w:val="28"/>
          <w:lang w:eastAsia="en-GB"/>
          <w14:cntxtAlts/>
        </w:rPr>
        <w:t>September 2026 or earlier if possible</w:t>
      </w:r>
    </w:p>
    <w:p w14:paraId="4D2E2A1B" w14:textId="77777777" w:rsidR="000A38B1" w:rsidRPr="00DD405B" w:rsidRDefault="000A38B1" w:rsidP="000A38B1">
      <w:pPr>
        <w:widowControl w:val="0"/>
        <w:spacing w:after="120" w:line="285" w:lineRule="auto"/>
        <w:jc w:val="center"/>
        <w:rPr>
          <w:rFonts w:ascii="Aptos" w:hAnsi="Aptos" w:cs="Arial"/>
          <w:b/>
          <w:bCs/>
          <w:kern w:val="28"/>
          <w:lang w:eastAsia="en-GB"/>
          <w14:cntxtAlts/>
        </w:rPr>
      </w:pPr>
      <w:r>
        <w:rPr>
          <w:rFonts w:ascii="Aptos" w:hAnsi="Aptos" w:cs="Arial"/>
          <w:b/>
          <w:bCs/>
          <w:kern w:val="28"/>
          <w:lang w:eastAsia="en-GB"/>
          <w14:cntxtAlts/>
        </w:rPr>
        <w:t xml:space="preserve">Group 2 </w:t>
      </w:r>
      <w:r w:rsidRPr="00DD405B">
        <w:rPr>
          <w:rFonts w:ascii="Aptos" w:hAnsi="Aptos" w:cs="Arial"/>
          <w:b/>
          <w:bCs/>
          <w:kern w:val="28"/>
          <w:lang w:eastAsia="en-GB"/>
          <w14:cntxtAlts/>
        </w:rPr>
        <w:t>Headteacher</w:t>
      </w:r>
    </w:p>
    <w:p w14:paraId="7F121C68" w14:textId="55D9324B" w:rsidR="000A38B1" w:rsidRPr="00DD405B" w:rsidRDefault="000A38B1" w:rsidP="000A38B1">
      <w:pPr>
        <w:widowControl w:val="0"/>
        <w:tabs>
          <w:tab w:val="left" w:pos="43"/>
        </w:tabs>
        <w:spacing w:after="120" w:line="285" w:lineRule="auto"/>
        <w:ind w:right="472"/>
        <w:jc w:val="center"/>
        <w:outlineLvl w:val="1"/>
        <w:rPr>
          <w:rFonts w:ascii="Aptos" w:hAnsi="Aptos" w:cs="Arial"/>
          <w:color w:val="000000"/>
          <w:kern w:val="28"/>
          <w:lang w:eastAsia="en-GB"/>
          <w14:cntxtAlts/>
        </w:rPr>
      </w:pPr>
      <w:r w:rsidRPr="00DD405B">
        <w:rPr>
          <w:rFonts w:ascii="Aptos" w:hAnsi="Aptos" w:cs="Arial"/>
          <w:color w:val="000000"/>
          <w:kern w:val="28"/>
          <w:lang w:eastAsia="en-GB"/>
          <w14:cntxtAlts/>
        </w:rPr>
        <w:t xml:space="preserve">(Leadership Spine points L16 to </w:t>
      </w:r>
      <w:r w:rsidRPr="00633252">
        <w:rPr>
          <w:rFonts w:ascii="Aptos" w:hAnsi="Aptos" w:cs="Arial"/>
          <w:color w:val="000000"/>
          <w:kern w:val="28"/>
          <w:lang w:eastAsia="en-GB"/>
          <w14:cntxtAlts/>
        </w:rPr>
        <w:t>L</w:t>
      </w:r>
      <w:proofErr w:type="gramStart"/>
      <w:r w:rsidRPr="00633252">
        <w:rPr>
          <w:rFonts w:ascii="Aptos" w:hAnsi="Aptos" w:cs="Arial"/>
          <w:color w:val="000000"/>
          <w:kern w:val="28"/>
          <w:lang w:eastAsia="en-GB"/>
          <w14:cntxtAlts/>
        </w:rPr>
        <w:t>2</w:t>
      </w:r>
      <w:r w:rsidR="007139DC">
        <w:rPr>
          <w:rFonts w:ascii="Aptos" w:hAnsi="Aptos" w:cs="Arial"/>
          <w:color w:val="000000"/>
          <w:kern w:val="28"/>
          <w:lang w:eastAsia="en-GB"/>
          <w14:cntxtAlts/>
        </w:rPr>
        <w:t>0</w:t>
      </w:r>
      <w:r w:rsidRPr="00633252">
        <w:rPr>
          <w:rFonts w:ascii="Aptos" w:hAnsi="Aptos" w:cs="Arial"/>
          <w:color w:val="000000"/>
          <w:kern w:val="28"/>
          <w:lang w:eastAsia="en-GB"/>
          <w14:cntxtAlts/>
        </w:rPr>
        <w:t xml:space="preserve"> </w:t>
      </w:r>
      <w:r>
        <w:rPr>
          <w:rFonts w:ascii="Aptos" w:hAnsi="Aptos" w:cs="Arial"/>
          <w:color w:val="000000"/>
          <w:kern w:val="28"/>
          <w:lang w:eastAsia="en-GB"/>
          <w14:cntxtAlts/>
        </w:rPr>
        <w:t xml:space="preserve"> </w:t>
      </w:r>
      <w:r w:rsidR="007139DC">
        <w:rPr>
          <w:rFonts w:ascii="Aptos" w:hAnsi="Aptos" w:cs="Arial"/>
          <w:color w:val="000000"/>
          <w:kern w:val="28"/>
          <w:lang w:eastAsia="en-GB"/>
          <w14:cntxtAlts/>
        </w:rPr>
        <w:t>(</w:t>
      </w:r>
      <w:proofErr w:type="gramEnd"/>
      <w:r w:rsidRPr="00633252">
        <w:rPr>
          <w:rFonts w:ascii="Aptos" w:hAnsi="Aptos" w:cs="Arial"/>
          <w:color w:val="000000"/>
          <w:kern w:val="28"/>
          <w:lang w:eastAsia="en-GB"/>
          <w14:cntxtAlts/>
        </w:rPr>
        <w:t>£7</w:t>
      </w:r>
      <w:r w:rsidR="007139DC">
        <w:rPr>
          <w:rFonts w:ascii="Aptos" w:hAnsi="Aptos" w:cs="Arial"/>
          <w:color w:val="000000"/>
          <w:kern w:val="28"/>
          <w:lang w:eastAsia="en-GB"/>
          <w14:cntxtAlts/>
        </w:rPr>
        <w:t>5,049</w:t>
      </w:r>
      <w:r w:rsidRPr="00633252">
        <w:rPr>
          <w:rFonts w:ascii="Aptos" w:hAnsi="Aptos" w:cs="Arial"/>
          <w:color w:val="000000"/>
          <w:kern w:val="28"/>
          <w:lang w:eastAsia="en-GB"/>
          <w14:cntxtAlts/>
        </w:rPr>
        <w:t xml:space="preserve"> to £</w:t>
      </w:r>
      <w:r w:rsidR="007139DC">
        <w:rPr>
          <w:rFonts w:ascii="Aptos" w:hAnsi="Aptos" w:cs="Arial"/>
          <w:color w:val="000000"/>
          <w:kern w:val="28"/>
          <w:lang w:eastAsia="en-GB"/>
          <w14:cntxtAlts/>
        </w:rPr>
        <w:t>82,654</w:t>
      </w:r>
      <w:r w:rsidRPr="00DD405B">
        <w:rPr>
          <w:rFonts w:ascii="Aptos" w:hAnsi="Aptos" w:cs="Arial"/>
          <w:color w:val="000000"/>
          <w:kern w:val="28"/>
          <w:lang w:eastAsia="en-GB"/>
          <w14:cntxtAlts/>
        </w:rPr>
        <w:t>)</w:t>
      </w:r>
    </w:p>
    <w:p w14:paraId="74D8B05F" w14:textId="77777777" w:rsidR="000A38B1" w:rsidRPr="00141FE8" w:rsidRDefault="000A38B1" w:rsidP="000A38B1">
      <w:pPr>
        <w:widowControl w:val="0"/>
        <w:spacing w:after="120" w:line="285" w:lineRule="auto"/>
        <w:ind w:right="472"/>
        <w:jc w:val="center"/>
        <w:rPr>
          <w:rFonts w:ascii="Aptos" w:hAnsi="Aptos" w:cs="Arial"/>
          <w:i/>
          <w:iCs/>
          <w:color w:val="000000"/>
          <w:kern w:val="28"/>
          <w:lang w:eastAsia="en-GB"/>
          <w14:cntxtAlts/>
        </w:rPr>
      </w:pPr>
      <w:r w:rsidRPr="00DD405B">
        <w:rPr>
          <w:rFonts w:ascii="Aptos" w:hAnsi="Aptos" w:cs="Arial"/>
          <w:i/>
          <w:iCs/>
          <w:color w:val="000000"/>
          <w:kern w:val="28"/>
          <w:lang w:eastAsia="en-GB"/>
          <w14:cntxtAlts/>
        </w:rPr>
        <w:t xml:space="preserve">Governors are willing to consider the flexibility available within the school teachers’ pay and conditions document </w:t>
      </w:r>
      <w:r w:rsidRPr="00633252">
        <w:rPr>
          <w:rFonts w:ascii="Aptos" w:hAnsi="Aptos" w:cs="Arial"/>
          <w:i/>
          <w:iCs/>
          <w:color w:val="000000"/>
          <w:kern w:val="28"/>
          <w:lang w:eastAsia="en-GB"/>
          <w14:cntxtAlts/>
        </w:rPr>
        <w:t>20</w:t>
      </w:r>
      <w:r>
        <w:rPr>
          <w:rFonts w:ascii="Aptos" w:hAnsi="Aptos" w:cs="Arial"/>
          <w:i/>
          <w:iCs/>
          <w:color w:val="000000"/>
          <w:kern w:val="28"/>
          <w:lang w:eastAsia="en-GB"/>
          <w14:cntxtAlts/>
        </w:rPr>
        <w:t>24</w:t>
      </w:r>
    </w:p>
    <w:p w14:paraId="37F3309C"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St Wilfrid’s C of E Primary School is a highly successful and inclusive school within the Diocese of Manchester. Due to the promotion of our highly respected, successful and much loved Headteacher, Governors are looking to appoint a Headteacher</w:t>
      </w:r>
      <w:r>
        <w:rPr>
          <w:rFonts w:ascii="Aptos" w:hAnsi="Aptos" w:cs="Arial"/>
          <w:color w:val="000000"/>
          <w:kern w:val="28"/>
          <w:lang w:eastAsia="en-GB"/>
          <w14:cntxtAlts/>
        </w:rPr>
        <w:t xml:space="preserve"> </w:t>
      </w:r>
      <w:r w:rsidRPr="00DD405B">
        <w:rPr>
          <w:rFonts w:ascii="Aptos" w:hAnsi="Aptos" w:cs="Arial"/>
          <w:color w:val="000000"/>
          <w:kern w:val="28"/>
          <w:lang w:eastAsia="en-GB"/>
          <w14:cntxtAlts/>
        </w:rPr>
        <w:t>who is inspirational, enthusiastic and committed to leading our school in the next stage of its development.</w:t>
      </w:r>
    </w:p>
    <w:p w14:paraId="079CB382"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Our reputation is strong and the school community supports the vision and Christian ethos of the school. This is a wonderful opportunity for an aspirational and ambitious school leader, who is dynamic, forward thinking and who can work in partnership with staff, children, senior leaders and governors, to drive the continued and future successes of our school.</w:t>
      </w:r>
    </w:p>
    <w:p w14:paraId="219F25BF" w14:textId="77777777" w:rsidR="000A38B1" w:rsidRPr="00141FE8"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Do you have the drive and enthusiasm to lead our school</w:t>
      </w:r>
      <w:r>
        <w:rPr>
          <w:rFonts w:ascii="Aptos" w:hAnsi="Aptos" w:cs="Arial"/>
          <w:color w:val="000000"/>
          <w:kern w:val="28"/>
          <w:lang w:eastAsia="en-GB"/>
          <w14:cntxtAlts/>
        </w:rPr>
        <w:t xml:space="preserve">?  Our </w:t>
      </w:r>
      <w:r w:rsidRPr="00DD405B">
        <w:rPr>
          <w:rFonts w:ascii="Aptos" w:hAnsi="Aptos" w:cs="Arial"/>
          <w:color w:val="000000"/>
          <w:kern w:val="28"/>
          <w:lang w:eastAsia="en-GB"/>
          <w14:cntxtAlts/>
        </w:rPr>
        <w:t>children, staff and governors are seeking a new Headteacher who is committed to continuing to build an exceptional and caring learning environment where all members of the school community can thrive.</w:t>
      </w:r>
    </w:p>
    <w:p w14:paraId="7177C79B"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b/>
          <w:bCs/>
          <w:color w:val="000000"/>
          <w:kern w:val="28"/>
          <w:lang w:eastAsia="en-GB"/>
          <w14:cntxtAlts/>
        </w:rPr>
        <w:t>We are looking for a strong, dynamic and inspirational leader who has</w:t>
      </w:r>
      <w:r w:rsidRPr="00DD405B">
        <w:rPr>
          <w:rFonts w:ascii="Aptos" w:hAnsi="Aptos" w:cs="Arial"/>
          <w:color w:val="000000"/>
          <w:kern w:val="28"/>
          <w:lang w:eastAsia="en-GB"/>
          <w14:cntxtAlts/>
        </w:rPr>
        <w:t>:</w:t>
      </w:r>
    </w:p>
    <w:p w14:paraId="1B31807E"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The desire to remove barriers so that all individuals have the opportunity to flourish personally, academically, professionally and spiritually.</w:t>
      </w:r>
    </w:p>
    <w:p w14:paraId="551B2CED"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A passion for our school, including a genuine enthusiasm and love of children, staff and all that happens at our school, helping us to truly demonstrate our Christian ethos.</w:t>
      </w:r>
    </w:p>
    <w:p w14:paraId="0E97610F"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The vision and dedication to lead our school, with the skills and ability to implement this vision through collaboration with all key members of the school community including Governors, staff, parents, our parish and children, to deliver the highest level of education, achievement and attainment possible for our pupils.</w:t>
      </w:r>
    </w:p>
    <w:p w14:paraId="60733192"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A clear understanding of leadership within Christian education.</w:t>
      </w:r>
    </w:p>
    <w:p w14:paraId="3E41A5ED"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The ability to build upon the existing rich curriculum with high expectations of children’s attainment, achievement and behaviour, supporting every child to develop and reach their own unique, individual potential.</w:t>
      </w:r>
    </w:p>
    <w:p w14:paraId="7787408C"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lastRenderedPageBreak/>
        <w:t>A commitment to inclusion; putting the needs of the children first so they are supported in all aspects of their learning journey.</w:t>
      </w:r>
    </w:p>
    <w:p w14:paraId="1AC437B1"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A strong, proven track record of raising standards across the key stages and who has the leadership qualities to inspire, challenge and encourage staff to achieve the best outcomes for pupils.</w:t>
      </w:r>
    </w:p>
    <w:p w14:paraId="74994C73"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Excellent interpersonal, communication and organisational skills with a positive attitude and an ambition to create a good work life balance for all stakeholders in our community.</w:t>
      </w:r>
    </w:p>
    <w:p w14:paraId="3816DF19"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The skills to challenge, empower, and support staff to be the best they can be whilst being committed to their professional development.</w:t>
      </w:r>
    </w:p>
    <w:p w14:paraId="60799DB8" w14:textId="77777777" w:rsidR="000A38B1" w:rsidRPr="00DD405B"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Integrity for the benefit of all within the school community, and</w:t>
      </w:r>
      <w:r>
        <w:rPr>
          <w:rFonts w:ascii="Aptos" w:hAnsi="Aptos"/>
          <w:color w:val="000000"/>
          <w:kern w:val="28"/>
          <w:lang w:eastAsia="en-GB"/>
          <w14:cntxtAlts/>
        </w:rPr>
        <w:t xml:space="preserve"> a desire</w:t>
      </w:r>
      <w:r w:rsidRPr="00DD405B">
        <w:rPr>
          <w:rFonts w:ascii="Aptos" w:hAnsi="Aptos"/>
          <w:color w:val="000000"/>
          <w:kern w:val="28"/>
          <w:lang w:eastAsia="en-GB"/>
          <w14:cntxtAlts/>
        </w:rPr>
        <w:t xml:space="preserve"> to develop the respectful and inclusive ethos of our school.</w:t>
      </w:r>
    </w:p>
    <w:p w14:paraId="34A47B4E" w14:textId="77777777" w:rsidR="000A38B1" w:rsidRPr="00141FE8" w:rsidRDefault="000A38B1" w:rsidP="000A38B1">
      <w:pPr>
        <w:pStyle w:val="ListParagraph"/>
        <w:widowControl w:val="0"/>
        <w:numPr>
          <w:ilvl w:val="0"/>
          <w:numId w:val="29"/>
        </w:numPr>
        <w:spacing w:after="120" w:line="285" w:lineRule="auto"/>
        <w:ind w:left="426" w:right="472"/>
        <w:jc w:val="both"/>
        <w:rPr>
          <w:rFonts w:ascii="Aptos" w:hAnsi="Aptos"/>
          <w:color w:val="000000"/>
          <w:kern w:val="28"/>
          <w:lang w:eastAsia="en-GB"/>
          <w14:cntxtAlts/>
        </w:rPr>
      </w:pPr>
      <w:r w:rsidRPr="00DD405B">
        <w:rPr>
          <w:rFonts w:ascii="Aptos" w:hAnsi="Aptos"/>
          <w:color w:val="000000"/>
          <w:kern w:val="28"/>
          <w:lang w:eastAsia="en-GB"/>
          <w14:cntxtAlts/>
        </w:rPr>
        <w:t>A passion to sustain the learning culture for all across our school, fostering children’s enjoyment of learning whilst ensuring high levels of achievement.</w:t>
      </w:r>
      <w:r w:rsidRPr="00141FE8">
        <w:rPr>
          <w:rFonts w:ascii="Aptos" w:hAnsi="Aptos"/>
          <w:lang w:eastAsia="en-GB"/>
        </w:rPr>
        <w:t> </w:t>
      </w:r>
    </w:p>
    <w:p w14:paraId="251B228C" w14:textId="77777777" w:rsidR="000A38B1" w:rsidRPr="00DD405B" w:rsidRDefault="000A38B1" w:rsidP="000A38B1">
      <w:pPr>
        <w:widowControl w:val="0"/>
        <w:spacing w:after="120" w:line="285" w:lineRule="auto"/>
        <w:ind w:right="472"/>
        <w:jc w:val="both"/>
        <w:rPr>
          <w:rFonts w:ascii="Aptos" w:hAnsi="Aptos"/>
          <w:color w:val="000000"/>
          <w:kern w:val="28"/>
          <w:lang w:eastAsia="en-GB"/>
          <w14:cntxtAlts/>
        </w:rPr>
      </w:pPr>
      <w:r w:rsidRPr="00DD405B">
        <w:rPr>
          <w:rFonts w:ascii="Aptos" w:hAnsi="Aptos" w:cs="Arial"/>
          <w:b/>
          <w:bCs/>
          <w:color w:val="000000"/>
          <w:kern w:val="28"/>
          <w:lang w:eastAsia="en-GB"/>
          <w14:cntxtAlts/>
        </w:rPr>
        <w:t>In return, we can offer</w:t>
      </w:r>
      <w:r w:rsidRPr="00DD405B">
        <w:rPr>
          <w:rFonts w:ascii="Aptos" w:hAnsi="Aptos" w:cs="Arial"/>
          <w:color w:val="000000"/>
          <w:kern w:val="28"/>
          <w:lang w:eastAsia="en-GB"/>
          <w14:cntxtAlts/>
        </w:rPr>
        <w:t>:</w:t>
      </w:r>
    </w:p>
    <w:p w14:paraId="1D092C14"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A happy, loving, nurturing, secure environment with a strong Christ</w:t>
      </w:r>
      <w:r>
        <w:rPr>
          <w:rFonts w:ascii="Aptos" w:hAnsi="Aptos" w:cs="Arial"/>
          <w:color w:val="000000"/>
          <w:kern w:val="28"/>
          <w:lang w:eastAsia="en-GB"/>
          <w14:cntxtAlts/>
        </w:rPr>
        <w:t>i</w:t>
      </w:r>
      <w:r w:rsidRPr="00DD405B">
        <w:rPr>
          <w:rFonts w:ascii="Aptos" w:hAnsi="Aptos" w:cs="Arial"/>
          <w:color w:val="000000"/>
          <w:kern w:val="28"/>
          <w:lang w:eastAsia="en-GB"/>
          <w14:cntxtAlts/>
        </w:rPr>
        <w:t>an ethos built on the teachings of Jesus.</w:t>
      </w:r>
    </w:p>
    <w:p w14:paraId="03ECBF3B"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Fantastic children who are confident, enthusiastic and who enjoy learning.</w:t>
      </w:r>
    </w:p>
    <w:p w14:paraId="2C70E43F"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Strong support from a highly effective and supportive Governing Body who have the children at the heart of every decision they make.</w:t>
      </w:r>
    </w:p>
    <w:p w14:paraId="01F10601"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An inclusive, highly effective, dynamic senior leadership team.</w:t>
      </w:r>
    </w:p>
    <w:p w14:paraId="168001EC"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A dedicated, supportive and hard-working staff who are fully committed to achieving the best outcomes for all pupils.</w:t>
      </w:r>
    </w:p>
    <w:p w14:paraId="47D67EFF"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 xml:space="preserve">Support </w:t>
      </w:r>
      <w:r>
        <w:rPr>
          <w:rFonts w:ascii="Aptos" w:hAnsi="Aptos" w:cs="Arial"/>
          <w:color w:val="000000"/>
          <w:kern w:val="28"/>
          <w:lang w:eastAsia="en-GB"/>
          <w14:cntxtAlts/>
        </w:rPr>
        <w:t>from parents</w:t>
      </w:r>
      <w:r w:rsidRPr="00DD405B">
        <w:rPr>
          <w:rFonts w:ascii="Aptos" w:hAnsi="Aptos" w:cs="Arial"/>
          <w:color w:val="000000"/>
          <w:kern w:val="28"/>
          <w:lang w:eastAsia="en-GB"/>
          <w14:cntxtAlts/>
        </w:rPr>
        <w:t xml:space="preserve"> and carers, </w:t>
      </w:r>
      <w:r>
        <w:rPr>
          <w:rFonts w:ascii="Aptos" w:hAnsi="Aptos" w:cs="Arial"/>
          <w:color w:val="000000"/>
          <w:kern w:val="28"/>
          <w:lang w:eastAsia="en-GB"/>
          <w14:cntxtAlts/>
        </w:rPr>
        <w:t>the R</w:t>
      </w:r>
      <w:r w:rsidRPr="00DD405B">
        <w:rPr>
          <w:rFonts w:ascii="Aptos" w:hAnsi="Aptos" w:cs="Arial"/>
          <w:color w:val="000000"/>
          <w:kern w:val="28"/>
          <w:lang w:eastAsia="en-GB"/>
          <w14:cntxtAlts/>
        </w:rPr>
        <w:t>ector of All Saints Newton Heath</w:t>
      </w:r>
      <w:r>
        <w:rPr>
          <w:rFonts w:ascii="Aptos" w:hAnsi="Aptos" w:cs="Arial"/>
          <w:color w:val="000000"/>
          <w:kern w:val="28"/>
          <w:lang w:eastAsia="en-GB"/>
          <w14:cntxtAlts/>
        </w:rPr>
        <w:t xml:space="preserve"> (an ex-officio Foundation Governor)</w:t>
      </w:r>
      <w:r w:rsidRPr="00DD405B">
        <w:rPr>
          <w:rFonts w:ascii="Aptos" w:hAnsi="Aptos" w:cs="Arial"/>
          <w:color w:val="000000"/>
          <w:kern w:val="28"/>
          <w:lang w:eastAsia="en-GB"/>
          <w14:cntxtAlts/>
        </w:rPr>
        <w:t xml:space="preserve">, </w:t>
      </w:r>
      <w:r>
        <w:rPr>
          <w:rFonts w:ascii="Aptos" w:hAnsi="Aptos" w:cs="Arial"/>
          <w:color w:val="000000"/>
          <w:kern w:val="28"/>
          <w:lang w:eastAsia="en-GB"/>
          <w14:cntxtAlts/>
        </w:rPr>
        <w:t xml:space="preserve">the parish and the </w:t>
      </w:r>
      <w:r w:rsidRPr="00DD405B">
        <w:rPr>
          <w:rFonts w:ascii="Aptos" w:hAnsi="Aptos" w:cs="Arial"/>
          <w:color w:val="000000"/>
          <w:kern w:val="28"/>
          <w:lang w:eastAsia="en-GB"/>
          <w14:cntxtAlts/>
        </w:rPr>
        <w:t>community.</w:t>
      </w:r>
    </w:p>
    <w:p w14:paraId="0AD2D954"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A commitment to your wellbeing and professional development.</w:t>
      </w:r>
    </w:p>
    <w:p w14:paraId="55E81314"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A friendly, caring environment with excellent behaviour.</w:t>
      </w:r>
    </w:p>
    <w:p w14:paraId="4330BC82"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Support for your professional development.</w:t>
      </w:r>
    </w:p>
    <w:p w14:paraId="3FBCA3B0"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Excellent local and borough wide collaborative links.</w:t>
      </w:r>
    </w:p>
    <w:p w14:paraId="42E07652"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Support from both the Diocese and the local authority.</w:t>
      </w:r>
    </w:p>
    <w:p w14:paraId="38280A65" w14:textId="77777777" w:rsidR="000A38B1" w:rsidRPr="00DD405B" w:rsidRDefault="000A38B1" w:rsidP="000A38B1">
      <w:pPr>
        <w:widowControl w:val="0"/>
        <w:spacing w:after="120" w:line="285" w:lineRule="auto"/>
        <w:ind w:left="6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We are so proud of the following reports which demonstrate how our</w:t>
      </w:r>
      <w:r w:rsidRPr="00DD405B">
        <w:rPr>
          <w:rFonts w:ascii="Aptos" w:hAnsi="Aptos"/>
          <w:color w:val="000000"/>
          <w:kern w:val="28"/>
          <w:lang w:eastAsia="en-GB"/>
          <w14:cntxtAlts/>
        </w:rPr>
        <w:t xml:space="preserve"> vision closely reflects the context and needs of the school community and provides positive impacts</w:t>
      </w:r>
      <w:r w:rsidRPr="00DD405B">
        <w:rPr>
          <w:rFonts w:ascii="Aptos" w:hAnsi="Aptos" w:cs="Arial"/>
          <w:color w:val="000000"/>
          <w:kern w:val="28"/>
          <w:lang w:eastAsia="en-GB"/>
          <w14:cntxtAlts/>
        </w:rPr>
        <w:t>:</w:t>
      </w:r>
    </w:p>
    <w:p w14:paraId="7323A007"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SIAMS November 2024</w:t>
      </w:r>
    </w:p>
    <w:p w14:paraId="38BF167E" w14:textId="77777777" w:rsidR="000A38B1" w:rsidRPr="00DD405B" w:rsidRDefault="000A38B1" w:rsidP="000A38B1">
      <w:pPr>
        <w:pStyle w:val="ListParagraph"/>
        <w:widowControl w:val="0"/>
        <w:numPr>
          <w:ilvl w:val="0"/>
          <w:numId w:val="28"/>
        </w:numPr>
        <w:spacing w:after="120" w:line="285" w:lineRule="auto"/>
        <w:ind w:left="426"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Ofsted September 202</w:t>
      </w:r>
      <w:r>
        <w:rPr>
          <w:rFonts w:ascii="Aptos" w:hAnsi="Aptos" w:cs="Arial"/>
          <w:color w:val="000000"/>
          <w:kern w:val="28"/>
          <w:lang w:eastAsia="en-GB"/>
          <w14:cntxtAlts/>
        </w:rPr>
        <w:t>3</w:t>
      </w:r>
    </w:p>
    <w:p w14:paraId="15CEB39F"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Visits to the school are warmly welcomed and encouraged and can be arranged by contacting Julie Hallett, our School Business Manager on 0161 681 13</w:t>
      </w:r>
      <w:r>
        <w:rPr>
          <w:rFonts w:ascii="Aptos" w:hAnsi="Aptos" w:cs="Arial"/>
          <w:color w:val="000000"/>
          <w:kern w:val="28"/>
          <w:lang w:eastAsia="en-GB"/>
          <w14:cntxtAlts/>
        </w:rPr>
        <w:t>85</w:t>
      </w:r>
      <w:r w:rsidRPr="00DD405B">
        <w:rPr>
          <w:rFonts w:ascii="Aptos" w:hAnsi="Aptos" w:cs="Arial"/>
          <w:color w:val="000000"/>
          <w:kern w:val="28"/>
          <w:lang w:eastAsia="en-GB"/>
          <w14:cntxtAlts/>
        </w:rPr>
        <w:t xml:space="preserve">.  </w:t>
      </w:r>
    </w:p>
    <w:p w14:paraId="35CD980E" w14:textId="77777777" w:rsidR="000A38B1" w:rsidRDefault="000A38B1" w:rsidP="000A38B1">
      <w:pPr>
        <w:jc w:val="both"/>
        <w:rPr>
          <w:rFonts w:ascii="Aptos" w:hAnsi="Aptos"/>
        </w:rPr>
      </w:pPr>
      <w:r w:rsidRPr="00DD405B">
        <w:rPr>
          <w:rFonts w:ascii="Aptos" w:hAnsi="Aptos"/>
        </w:rPr>
        <w:t xml:space="preserve">Applications must be made on a Manchester application form. Completed application forms should be returned via email to </w:t>
      </w:r>
      <w:r w:rsidRPr="00DD405B">
        <w:rPr>
          <w:rFonts w:ascii="Aptos" w:hAnsi="Aptos" w:cs="Arial"/>
          <w:b/>
          <w:bCs/>
          <w:kern w:val="28"/>
          <w:lang w:eastAsia="en-GB"/>
        </w:rPr>
        <w:t>recruitment@st-wilfrids.manchester.sch.uk</w:t>
      </w:r>
      <w:r w:rsidRPr="00DD405B">
        <w:rPr>
          <w:rFonts w:ascii="Aptos" w:hAnsi="Aptos"/>
        </w:rPr>
        <w:t xml:space="preserve"> no later than noon on </w:t>
      </w:r>
      <w:r>
        <w:rPr>
          <w:rFonts w:ascii="Aptos" w:hAnsi="Aptos"/>
        </w:rPr>
        <w:t>14</w:t>
      </w:r>
      <w:r w:rsidRPr="00C7716D">
        <w:rPr>
          <w:rFonts w:ascii="Aptos" w:hAnsi="Aptos"/>
          <w:vertAlign w:val="superscript"/>
        </w:rPr>
        <w:t>th</w:t>
      </w:r>
      <w:r>
        <w:rPr>
          <w:rFonts w:ascii="Aptos" w:hAnsi="Aptos"/>
        </w:rPr>
        <w:t xml:space="preserve"> January 2026</w:t>
      </w:r>
      <w:r w:rsidRPr="00DD405B">
        <w:rPr>
          <w:rFonts w:ascii="Aptos" w:hAnsi="Aptos"/>
        </w:rPr>
        <w:t>.</w:t>
      </w:r>
    </w:p>
    <w:p w14:paraId="5CEB9D21" w14:textId="4B2F40EC" w:rsidR="000A38B1" w:rsidRDefault="000A38B1" w:rsidP="000A38B1">
      <w:pPr>
        <w:jc w:val="both"/>
        <w:rPr>
          <w:rFonts w:ascii="Aptos" w:hAnsi="Aptos"/>
        </w:rPr>
      </w:pPr>
    </w:p>
    <w:p w14:paraId="6EDA6956" w14:textId="77777777" w:rsidR="00750C19" w:rsidRPr="00DD405B" w:rsidRDefault="00750C19" w:rsidP="000A38B1">
      <w:pPr>
        <w:jc w:val="both"/>
        <w:rPr>
          <w:rFonts w:ascii="Aptos" w:hAnsi="Aptos"/>
        </w:rPr>
      </w:pPr>
    </w:p>
    <w:p w14:paraId="14C77373"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lastRenderedPageBreak/>
        <w:t>St Wilfrid’s C of E Primary School is committed to safeguarding, to promoting the welfare of children and adhering to the Equality Act 2010. The successful candidate will be required to undertake an enhanced Disclosure and Barring Service check and health clearance by the</w:t>
      </w:r>
      <w:r>
        <w:rPr>
          <w:rFonts w:ascii="Aptos" w:hAnsi="Aptos" w:cs="Arial"/>
          <w:color w:val="000000"/>
          <w:kern w:val="28"/>
          <w:lang w:eastAsia="en-GB"/>
          <w14:cntxtAlts/>
        </w:rPr>
        <w:t xml:space="preserve"> </w:t>
      </w:r>
      <w:r w:rsidRPr="00DD405B">
        <w:rPr>
          <w:rFonts w:ascii="Aptos" w:hAnsi="Aptos" w:cs="Arial"/>
          <w:color w:val="000000"/>
          <w:kern w:val="28"/>
          <w:lang w:eastAsia="en-GB"/>
          <w14:cntxtAlts/>
        </w:rPr>
        <w:t>Local Authority. To comply with the Asylum and Immigration Act 1996 all prospective employees will be required to supply evidence of eligibility to work in the UK. By engaging in this recruitment process, shortlisted candidates consent to an online search in line with the Keeping Children Safe in Education Statutory Guidance 2024.</w:t>
      </w:r>
    </w:p>
    <w:p w14:paraId="42A4B55B"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 xml:space="preserve">Applications Open: </w:t>
      </w:r>
      <w:r>
        <w:rPr>
          <w:rFonts w:ascii="Aptos" w:hAnsi="Aptos" w:cs="Arial"/>
          <w:color w:val="000000"/>
          <w:kern w:val="28"/>
          <w:lang w:eastAsia="en-GB"/>
          <w14:cntxtAlts/>
        </w:rPr>
        <w:t xml:space="preserve">  12</w:t>
      </w:r>
      <w:r w:rsidRPr="00C7716D">
        <w:rPr>
          <w:rFonts w:ascii="Aptos" w:hAnsi="Aptos" w:cs="Arial"/>
          <w:color w:val="000000"/>
          <w:kern w:val="28"/>
          <w:vertAlign w:val="superscript"/>
          <w:lang w:eastAsia="en-GB"/>
          <w14:cntxtAlts/>
        </w:rPr>
        <w:t>th</w:t>
      </w:r>
      <w:r>
        <w:rPr>
          <w:rFonts w:ascii="Aptos" w:hAnsi="Aptos" w:cs="Arial"/>
          <w:color w:val="000000"/>
          <w:kern w:val="28"/>
          <w:lang w:eastAsia="en-GB"/>
          <w14:cntxtAlts/>
        </w:rPr>
        <w:t xml:space="preserve"> December 2025</w:t>
      </w:r>
    </w:p>
    <w:p w14:paraId="43CE2ED6"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 xml:space="preserve">Closing date for applications: </w:t>
      </w:r>
      <w:r>
        <w:rPr>
          <w:rFonts w:ascii="Aptos" w:hAnsi="Aptos" w:cs="Arial"/>
          <w:color w:val="000000"/>
          <w:kern w:val="28"/>
          <w:lang w:eastAsia="en-GB"/>
          <w14:cntxtAlts/>
        </w:rPr>
        <w:t xml:space="preserve">  14</w:t>
      </w:r>
      <w:r w:rsidRPr="00C7716D">
        <w:rPr>
          <w:rFonts w:ascii="Aptos" w:hAnsi="Aptos" w:cs="Arial"/>
          <w:color w:val="000000"/>
          <w:kern w:val="28"/>
          <w:vertAlign w:val="superscript"/>
          <w:lang w:eastAsia="en-GB"/>
          <w14:cntxtAlts/>
        </w:rPr>
        <w:t>th</w:t>
      </w:r>
      <w:r>
        <w:rPr>
          <w:rFonts w:ascii="Aptos" w:hAnsi="Aptos" w:cs="Arial"/>
          <w:color w:val="000000"/>
          <w:kern w:val="28"/>
          <w:lang w:eastAsia="en-GB"/>
          <w14:cntxtAlts/>
        </w:rPr>
        <w:t xml:space="preserve"> January 2026 at noon</w:t>
      </w:r>
    </w:p>
    <w:p w14:paraId="57E7AC38"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 xml:space="preserve">Shortlisting will take place: </w:t>
      </w:r>
      <w:r>
        <w:rPr>
          <w:rFonts w:ascii="Aptos" w:hAnsi="Aptos" w:cs="Arial"/>
          <w:color w:val="000000"/>
          <w:kern w:val="28"/>
          <w:lang w:eastAsia="en-GB"/>
          <w14:cntxtAlts/>
        </w:rPr>
        <w:t xml:space="preserve">  15</w:t>
      </w:r>
      <w:r w:rsidRPr="00C7716D">
        <w:rPr>
          <w:rFonts w:ascii="Aptos" w:hAnsi="Aptos" w:cs="Arial"/>
          <w:color w:val="000000"/>
          <w:kern w:val="28"/>
          <w:vertAlign w:val="superscript"/>
          <w:lang w:eastAsia="en-GB"/>
          <w14:cntxtAlts/>
        </w:rPr>
        <w:t>th</w:t>
      </w:r>
      <w:r>
        <w:rPr>
          <w:rFonts w:ascii="Aptos" w:hAnsi="Aptos" w:cs="Arial"/>
          <w:color w:val="000000"/>
          <w:kern w:val="28"/>
          <w:lang w:eastAsia="en-GB"/>
          <w14:cntxtAlts/>
        </w:rPr>
        <w:t xml:space="preserve"> January 2026</w:t>
      </w:r>
    </w:p>
    <w:p w14:paraId="6DC6D06F" w14:textId="77777777" w:rsidR="000A38B1" w:rsidRPr="00DD405B"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Interviews will take place:</w:t>
      </w:r>
      <w:r>
        <w:rPr>
          <w:rFonts w:ascii="Aptos" w:hAnsi="Aptos" w:cs="Arial"/>
          <w:color w:val="000000"/>
          <w:kern w:val="28"/>
          <w:lang w:eastAsia="en-GB"/>
          <w14:cntxtAlts/>
        </w:rPr>
        <w:t xml:space="preserve">   19</w:t>
      </w:r>
      <w:r>
        <w:rPr>
          <w:rFonts w:ascii="Aptos" w:hAnsi="Aptos" w:cs="Arial"/>
          <w:color w:val="000000"/>
          <w:kern w:val="28"/>
          <w:vertAlign w:val="superscript"/>
          <w:lang w:eastAsia="en-GB"/>
          <w14:cntxtAlts/>
        </w:rPr>
        <w:t>th</w:t>
      </w:r>
      <w:r>
        <w:rPr>
          <w:rFonts w:ascii="Aptos" w:hAnsi="Aptos" w:cs="Arial"/>
          <w:color w:val="000000"/>
          <w:kern w:val="28"/>
          <w:lang w:eastAsia="en-GB"/>
          <w14:cntxtAlts/>
        </w:rPr>
        <w:t xml:space="preserve"> &amp; 20</w:t>
      </w:r>
      <w:r w:rsidRPr="00CE1819">
        <w:rPr>
          <w:rFonts w:ascii="Aptos" w:hAnsi="Aptos" w:cs="Arial"/>
          <w:color w:val="000000"/>
          <w:kern w:val="28"/>
          <w:vertAlign w:val="superscript"/>
          <w:lang w:eastAsia="en-GB"/>
          <w14:cntxtAlts/>
        </w:rPr>
        <w:t>th</w:t>
      </w:r>
      <w:r>
        <w:rPr>
          <w:rFonts w:ascii="Aptos" w:hAnsi="Aptos" w:cs="Arial"/>
          <w:color w:val="000000"/>
          <w:kern w:val="28"/>
          <w:lang w:eastAsia="en-GB"/>
          <w14:cntxtAlts/>
        </w:rPr>
        <w:t xml:space="preserve"> January 2025</w:t>
      </w:r>
    </w:p>
    <w:p w14:paraId="7F372855" w14:textId="77777777" w:rsidR="000A38B1" w:rsidRPr="00141FE8" w:rsidRDefault="000A38B1" w:rsidP="000A38B1">
      <w:pPr>
        <w:widowControl w:val="0"/>
        <w:spacing w:after="120" w:line="285" w:lineRule="auto"/>
        <w:ind w:right="472"/>
        <w:jc w:val="both"/>
        <w:rPr>
          <w:rFonts w:ascii="Aptos" w:hAnsi="Aptos" w:cs="Arial"/>
          <w:color w:val="000000"/>
          <w:kern w:val="28"/>
          <w:lang w:eastAsia="en-GB"/>
          <w14:cntxtAlts/>
        </w:rPr>
      </w:pPr>
      <w:r w:rsidRPr="00DD405B">
        <w:rPr>
          <w:rFonts w:ascii="Aptos" w:hAnsi="Aptos" w:cs="Arial"/>
          <w:color w:val="000000"/>
          <w:kern w:val="28"/>
          <w:lang w:eastAsia="en-GB"/>
          <w14:cntxtAlts/>
        </w:rPr>
        <w:t>PLEASE NOTE: For shortlisted candidates an online search will be carried out. This will assist the panel should there be any issues they feel need to be explored in more depth at interview.</w:t>
      </w:r>
    </w:p>
    <w:p w14:paraId="34C7ABC3" w14:textId="77777777" w:rsidR="00732BCB" w:rsidRDefault="00732BCB" w:rsidP="00F82CBB">
      <w:pPr>
        <w:jc w:val="both"/>
        <w:rPr>
          <w:b/>
          <w:bCs/>
        </w:rPr>
      </w:pPr>
    </w:p>
    <w:p w14:paraId="676B45AB" w14:textId="77777777" w:rsidR="00E8151B" w:rsidRDefault="00E8151B" w:rsidP="00F91301">
      <w:pPr>
        <w:jc w:val="both"/>
        <w:rPr>
          <w:b/>
          <w:bCs/>
        </w:rPr>
      </w:pPr>
    </w:p>
    <w:p w14:paraId="13A9D339" w14:textId="77777777" w:rsidR="00E8151B" w:rsidRDefault="00E8151B" w:rsidP="00F91301">
      <w:pPr>
        <w:jc w:val="both"/>
        <w:rPr>
          <w:b/>
          <w:bCs/>
        </w:rPr>
      </w:pPr>
    </w:p>
    <w:p w14:paraId="5ACBE353" w14:textId="77777777" w:rsidR="00E8151B" w:rsidRDefault="00E8151B" w:rsidP="00F91301">
      <w:pPr>
        <w:jc w:val="both"/>
        <w:rPr>
          <w:b/>
          <w:bCs/>
        </w:rPr>
      </w:pPr>
    </w:p>
    <w:p w14:paraId="663FEFC4" w14:textId="77777777" w:rsidR="00E8151B" w:rsidRDefault="00E8151B" w:rsidP="00F91301">
      <w:pPr>
        <w:jc w:val="both"/>
        <w:rPr>
          <w:b/>
          <w:bCs/>
        </w:rPr>
      </w:pPr>
    </w:p>
    <w:p w14:paraId="0C46FF3D" w14:textId="77777777" w:rsidR="00E8151B" w:rsidRDefault="00E8151B" w:rsidP="00F91301">
      <w:pPr>
        <w:jc w:val="both"/>
        <w:rPr>
          <w:b/>
          <w:bCs/>
        </w:rPr>
      </w:pPr>
    </w:p>
    <w:p w14:paraId="224EA56B" w14:textId="77777777" w:rsidR="00E8151B" w:rsidRDefault="00E8151B" w:rsidP="00F91301">
      <w:pPr>
        <w:jc w:val="both"/>
        <w:rPr>
          <w:b/>
          <w:bCs/>
        </w:rPr>
      </w:pPr>
    </w:p>
    <w:p w14:paraId="76B96177" w14:textId="77777777" w:rsidR="005E2E13" w:rsidRDefault="005E2E13">
      <w:pPr>
        <w:rPr>
          <w:b/>
          <w:bCs/>
        </w:rPr>
      </w:pPr>
      <w:r>
        <w:rPr>
          <w:b/>
          <w:bCs/>
        </w:rPr>
        <w:br w:type="page"/>
      </w:r>
    </w:p>
    <w:p w14:paraId="7B78054F" w14:textId="51F86B31" w:rsidR="005E2E13" w:rsidRDefault="005E2E13" w:rsidP="005E2E13">
      <w:pPr>
        <w:jc w:val="both"/>
        <w:rPr>
          <w:b/>
          <w:bCs/>
        </w:rPr>
      </w:pPr>
      <w:r>
        <w:rPr>
          <w:b/>
          <w:bCs/>
        </w:rPr>
        <w:lastRenderedPageBreak/>
        <w:t>Job Description</w:t>
      </w:r>
    </w:p>
    <w:p w14:paraId="6BF871AC" w14:textId="77777777" w:rsidR="00475E4E" w:rsidRPr="00D26208" w:rsidRDefault="00475E4E" w:rsidP="00475E4E">
      <w:pPr>
        <w:widowControl w:val="0"/>
        <w:autoSpaceDE w:val="0"/>
        <w:autoSpaceDN w:val="0"/>
        <w:spacing w:before="200" w:after="0" w:line="240" w:lineRule="auto"/>
        <w:outlineLvl w:val="0"/>
        <w:rPr>
          <w:rFonts w:ascii="Cabin" w:eastAsia="Candara" w:hAnsi="Cabin" w:cs="Candara"/>
          <w:b/>
          <w:bCs/>
          <w:sz w:val="24"/>
          <w:szCs w:val="24"/>
          <w:u w:color="000000"/>
          <w:lang w:eastAsia="en-GB" w:bidi="en-GB"/>
        </w:rPr>
      </w:pPr>
      <w:r w:rsidRPr="00D26208">
        <w:rPr>
          <w:rFonts w:ascii="Cabin" w:eastAsia="Candara" w:hAnsi="Cabin" w:cs="Candara"/>
          <w:b/>
          <w:bCs/>
          <w:sz w:val="24"/>
          <w:szCs w:val="24"/>
          <w:u w:color="000000"/>
          <w:lang w:eastAsia="en-GB" w:bidi="en-GB"/>
        </w:rPr>
        <w:t>HEADTEACHER JOB DESCRIPTION</w:t>
      </w:r>
    </w:p>
    <w:p w14:paraId="352DCD18" w14:textId="77777777" w:rsidR="00475E4E" w:rsidRPr="00D26208" w:rsidRDefault="00475E4E" w:rsidP="00475E4E">
      <w:pPr>
        <w:widowControl w:val="0"/>
        <w:autoSpaceDE w:val="0"/>
        <w:autoSpaceDN w:val="0"/>
        <w:spacing w:before="199" w:after="0" w:line="240" w:lineRule="auto"/>
        <w:rPr>
          <w:rFonts w:ascii="Cabin" w:eastAsia="Candara" w:hAnsi="Cabin" w:cs="Candara"/>
          <w:b/>
          <w:lang w:eastAsia="en-GB" w:bidi="en-GB"/>
        </w:rPr>
      </w:pPr>
      <w:r w:rsidRPr="00D26208">
        <w:rPr>
          <w:rFonts w:ascii="Cabin" w:eastAsia="Candara" w:hAnsi="Cabin" w:cs="Candara"/>
          <w:b/>
          <w:u w:val="single"/>
          <w:lang w:eastAsia="en-GB" w:bidi="en-GB"/>
        </w:rPr>
        <w:t>HEADTEACHER’S STANDARDS (statutory requirement)</w:t>
      </w:r>
    </w:p>
    <w:p w14:paraId="3921E411" w14:textId="77777777" w:rsidR="00475E4E" w:rsidRPr="00C53A3F" w:rsidRDefault="00475E4E" w:rsidP="00475E4E">
      <w:pPr>
        <w:widowControl w:val="0"/>
        <w:autoSpaceDE w:val="0"/>
        <w:autoSpaceDN w:val="0"/>
        <w:spacing w:before="3" w:after="0" w:line="240" w:lineRule="auto"/>
        <w:rPr>
          <w:rFonts w:ascii="Cabin" w:eastAsia="Candara" w:hAnsi="Cabin" w:cs="Candara"/>
          <w:lang w:eastAsia="en-GB" w:bidi="en-GB"/>
        </w:rPr>
      </w:pPr>
    </w:p>
    <w:p w14:paraId="338EB616" w14:textId="7304AD69" w:rsidR="00475E4E" w:rsidRPr="00D26208" w:rsidRDefault="00475E4E" w:rsidP="00475E4E">
      <w:pPr>
        <w:widowControl w:val="0"/>
        <w:autoSpaceDE w:val="0"/>
        <w:autoSpaceDN w:val="0"/>
        <w:spacing w:before="3" w:after="0" w:line="240" w:lineRule="auto"/>
        <w:rPr>
          <w:rFonts w:ascii="Cabin" w:eastAsia="Candara" w:hAnsi="Cabin" w:cs="Candara"/>
          <w:lang w:eastAsia="en-GB" w:bidi="en-GB"/>
        </w:rPr>
      </w:pPr>
      <w:r w:rsidRPr="00C53A3F">
        <w:rPr>
          <w:rFonts w:ascii="Cabin" w:eastAsia="Candara" w:hAnsi="Cabin" w:cs="Candara"/>
          <w:b/>
          <w:lang w:eastAsia="en-GB" w:bidi="en-GB"/>
        </w:rPr>
        <w:t>Part one: Teaching</w:t>
      </w:r>
      <w:r w:rsidRPr="00C53A3F">
        <w:rPr>
          <w:rFonts w:ascii="Cabin" w:eastAsia="Candara" w:hAnsi="Cabin" w:cs="Candara"/>
          <w:lang w:eastAsia="en-GB" w:bidi="en-GB"/>
        </w:rPr>
        <w:t xml:space="preserve"> (relevant where teaching is a component of the Headteacher role)</w:t>
      </w:r>
    </w:p>
    <w:p w14:paraId="04EC391F" w14:textId="77777777" w:rsidR="00475E4E" w:rsidRPr="00D26208" w:rsidRDefault="00475E4E" w:rsidP="00475E4E">
      <w:pPr>
        <w:widowControl w:val="0"/>
        <w:autoSpaceDE w:val="0"/>
        <w:autoSpaceDN w:val="0"/>
        <w:spacing w:before="46" w:after="0" w:line="441" w:lineRule="auto"/>
        <w:ind w:left="100" w:right="1934"/>
        <w:rPr>
          <w:rFonts w:ascii="Cabin" w:eastAsia="Candara" w:hAnsi="Cabin" w:cs="Candara"/>
          <w:lang w:eastAsia="en-GB" w:bidi="en-GB"/>
        </w:rPr>
      </w:pPr>
      <w:r w:rsidRPr="00D26208">
        <w:rPr>
          <w:rFonts w:ascii="Cabin" w:eastAsia="Candara" w:hAnsi="Cabin" w:cs="Candara"/>
          <w:lang w:eastAsia="en-GB" w:bidi="en-GB"/>
        </w:rPr>
        <w:t>The Headteacher will:</w:t>
      </w:r>
    </w:p>
    <w:p w14:paraId="7558068B" w14:textId="77777777" w:rsidR="00475E4E" w:rsidRPr="00D26208" w:rsidRDefault="00475E4E" w:rsidP="00475E4E">
      <w:pPr>
        <w:widowControl w:val="0"/>
        <w:numPr>
          <w:ilvl w:val="0"/>
          <w:numId w:val="31"/>
        </w:numPr>
        <w:tabs>
          <w:tab w:val="left" w:pos="819"/>
          <w:tab w:val="left" w:pos="820"/>
        </w:tabs>
        <w:autoSpaceDE w:val="0"/>
        <w:autoSpaceDN w:val="0"/>
        <w:spacing w:after="0" w:line="289" w:lineRule="exact"/>
        <w:rPr>
          <w:rFonts w:ascii="Cabin" w:eastAsia="Candara" w:hAnsi="Cabin" w:cs="Candara"/>
          <w:lang w:eastAsia="en-GB" w:bidi="en-GB"/>
        </w:rPr>
      </w:pPr>
      <w:r w:rsidRPr="00D26208">
        <w:rPr>
          <w:rFonts w:ascii="Cabin" w:eastAsia="Candara" w:hAnsi="Cabin" w:cs="Candara"/>
          <w:lang w:eastAsia="en-GB" w:bidi="en-GB"/>
        </w:rPr>
        <w:t>Set high expectations which inspire, motivate and challenge</w:t>
      </w:r>
      <w:r w:rsidRPr="00D26208">
        <w:rPr>
          <w:rFonts w:ascii="Cabin" w:eastAsia="Candara" w:hAnsi="Cabin" w:cs="Candara"/>
          <w:spacing w:val="-9"/>
          <w:lang w:eastAsia="en-GB" w:bidi="en-GB"/>
        </w:rPr>
        <w:t xml:space="preserve"> </w:t>
      </w:r>
      <w:r w:rsidRPr="00D26208">
        <w:rPr>
          <w:rFonts w:ascii="Cabin" w:eastAsia="Candara" w:hAnsi="Cabin" w:cs="Candara"/>
          <w:lang w:eastAsia="en-GB" w:bidi="en-GB"/>
        </w:rPr>
        <w:t>pupils</w:t>
      </w:r>
      <w:r>
        <w:rPr>
          <w:rFonts w:ascii="Cabin" w:eastAsia="Candara" w:hAnsi="Cabin" w:cs="Candara"/>
          <w:lang w:eastAsia="en-GB" w:bidi="en-GB"/>
        </w:rPr>
        <w:t>.</w:t>
      </w:r>
    </w:p>
    <w:p w14:paraId="4CFFE9BF" w14:textId="77777777" w:rsidR="00475E4E" w:rsidRPr="00D26208" w:rsidRDefault="00475E4E" w:rsidP="00475E4E">
      <w:pPr>
        <w:widowControl w:val="0"/>
        <w:numPr>
          <w:ilvl w:val="0"/>
          <w:numId w:val="31"/>
        </w:numPr>
        <w:tabs>
          <w:tab w:val="left" w:pos="820"/>
        </w:tabs>
        <w:autoSpaceDE w:val="0"/>
        <w:autoSpaceDN w:val="0"/>
        <w:spacing w:before="44" w:after="0" w:line="240" w:lineRule="auto"/>
        <w:rPr>
          <w:rFonts w:ascii="Cabin" w:eastAsia="Candara" w:hAnsi="Cabin" w:cs="Candara"/>
          <w:lang w:eastAsia="en-GB" w:bidi="en-GB"/>
        </w:rPr>
      </w:pPr>
      <w:r w:rsidRPr="00D26208">
        <w:rPr>
          <w:rFonts w:ascii="Cabin" w:eastAsia="Candara" w:hAnsi="Cabin" w:cs="Candara"/>
          <w:lang w:eastAsia="en-GB" w:bidi="en-GB"/>
        </w:rPr>
        <w:t>Promote good progress and outcomes by</w:t>
      </w:r>
      <w:r w:rsidRPr="00D26208">
        <w:rPr>
          <w:rFonts w:ascii="Cabin" w:eastAsia="Candara" w:hAnsi="Cabin" w:cs="Candara"/>
          <w:spacing w:val="-4"/>
          <w:lang w:eastAsia="en-GB" w:bidi="en-GB"/>
        </w:rPr>
        <w:t xml:space="preserve"> </w:t>
      </w:r>
      <w:r w:rsidRPr="00D26208">
        <w:rPr>
          <w:rFonts w:ascii="Cabin" w:eastAsia="Candara" w:hAnsi="Cabin" w:cs="Candara"/>
          <w:lang w:eastAsia="en-GB" w:bidi="en-GB"/>
        </w:rPr>
        <w:t>pupils</w:t>
      </w:r>
      <w:r>
        <w:rPr>
          <w:rFonts w:ascii="Cabin" w:eastAsia="Candara" w:hAnsi="Cabin" w:cs="Candara"/>
          <w:lang w:eastAsia="en-GB" w:bidi="en-GB"/>
        </w:rPr>
        <w:t>.</w:t>
      </w:r>
    </w:p>
    <w:p w14:paraId="10B729EB" w14:textId="77777777" w:rsidR="00475E4E" w:rsidRPr="00D26208" w:rsidRDefault="00475E4E" w:rsidP="00475E4E">
      <w:pPr>
        <w:widowControl w:val="0"/>
        <w:numPr>
          <w:ilvl w:val="0"/>
          <w:numId w:val="31"/>
        </w:numPr>
        <w:tabs>
          <w:tab w:val="left" w:pos="820"/>
        </w:tabs>
        <w:autoSpaceDE w:val="0"/>
        <w:autoSpaceDN w:val="0"/>
        <w:spacing w:before="44" w:after="0" w:line="240" w:lineRule="auto"/>
        <w:rPr>
          <w:rFonts w:ascii="Cabin" w:eastAsia="Candara" w:hAnsi="Cabin" w:cs="Candara"/>
          <w:lang w:eastAsia="en-GB" w:bidi="en-GB"/>
        </w:rPr>
      </w:pPr>
      <w:r w:rsidRPr="00D26208">
        <w:rPr>
          <w:rFonts w:ascii="Cabin" w:eastAsia="Candara" w:hAnsi="Cabin" w:cs="Candara"/>
          <w:lang w:eastAsia="en-GB" w:bidi="en-GB"/>
        </w:rPr>
        <w:t>Demonstrate good subject and curriculum</w:t>
      </w:r>
      <w:r w:rsidRPr="00D26208">
        <w:rPr>
          <w:rFonts w:ascii="Cabin" w:eastAsia="Candara" w:hAnsi="Cabin" w:cs="Candara"/>
          <w:spacing w:val="-3"/>
          <w:lang w:eastAsia="en-GB" w:bidi="en-GB"/>
        </w:rPr>
        <w:t xml:space="preserve"> </w:t>
      </w:r>
      <w:r w:rsidRPr="00D26208">
        <w:rPr>
          <w:rFonts w:ascii="Cabin" w:eastAsia="Candara" w:hAnsi="Cabin" w:cs="Candara"/>
          <w:lang w:eastAsia="en-GB" w:bidi="en-GB"/>
        </w:rPr>
        <w:t>knowledge</w:t>
      </w:r>
      <w:r>
        <w:rPr>
          <w:rFonts w:ascii="Cabin" w:eastAsia="Candara" w:hAnsi="Cabin" w:cs="Candara"/>
          <w:lang w:eastAsia="en-GB" w:bidi="en-GB"/>
        </w:rPr>
        <w:t>.</w:t>
      </w:r>
    </w:p>
    <w:p w14:paraId="5DCFD491" w14:textId="77777777" w:rsidR="00475E4E" w:rsidRPr="00D26208" w:rsidRDefault="00475E4E" w:rsidP="00475E4E">
      <w:pPr>
        <w:widowControl w:val="0"/>
        <w:numPr>
          <w:ilvl w:val="0"/>
          <w:numId w:val="31"/>
        </w:numPr>
        <w:tabs>
          <w:tab w:val="left" w:pos="820"/>
        </w:tabs>
        <w:autoSpaceDE w:val="0"/>
        <w:autoSpaceDN w:val="0"/>
        <w:spacing w:before="43" w:after="0" w:line="240" w:lineRule="auto"/>
        <w:rPr>
          <w:rFonts w:ascii="Cabin" w:eastAsia="Candara" w:hAnsi="Cabin" w:cs="Candara"/>
          <w:lang w:eastAsia="en-GB" w:bidi="en-GB"/>
        </w:rPr>
      </w:pPr>
      <w:r w:rsidRPr="00D26208">
        <w:rPr>
          <w:rFonts w:ascii="Cabin" w:eastAsia="Candara" w:hAnsi="Cabin" w:cs="Candara"/>
          <w:lang w:eastAsia="en-GB" w:bidi="en-GB"/>
        </w:rPr>
        <w:t>Plan and teach well-structured</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lessons</w:t>
      </w:r>
      <w:r>
        <w:rPr>
          <w:rFonts w:ascii="Cabin" w:eastAsia="Candara" w:hAnsi="Cabin" w:cs="Candara"/>
          <w:lang w:eastAsia="en-GB" w:bidi="en-GB"/>
        </w:rPr>
        <w:t>.</w:t>
      </w:r>
    </w:p>
    <w:p w14:paraId="091AA15C" w14:textId="77777777" w:rsidR="00475E4E" w:rsidRPr="00D26208" w:rsidRDefault="00475E4E" w:rsidP="00475E4E">
      <w:pPr>
        <w:widowControl w:val="0"/>
        <w:numPr>
          <w:ilvl w:val="0"/>
          <w:numId w:val="31"/>
        </w:numPr>
        <w:tabs>
          <w:tab w:val="left" w:pos="820"/>
        </w:tabs>
        <w:autoSpaceDE w:val="0"/>
        <w:autoSpaceDN w:val="0"/>
        <w:spacing w:before="44" w:after="0" w:line="240" w:lineRule="auto"/>
        <w:rPr>
          <w:rFonts w:ascii="Cabin" w:eastAsia="Candara" w:hAnsi="Cabin" w:cs="Candara"/>
          <w:lang w:eastAsia="en-GB" w:bidi="en-GB"/>
        </w:rPr>
      </w:pPr>
      <w:r w:rsidRPr="00D26208">
        <w:rPr>
          <w:rFonts w:ascii="Cabin" w:eastAsia="Candara" w:hAnsi="Cabin" w:cs="Candara"/>
          <w:lang w:eastAsia="en-GB" w:bidi="en-GB"/>
        </w:rPr>
        <w:t>Adapt teaching to respond to the strengths and needs of all</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pupils</w:t>
      </w:r>
      <w:r>
        <w:rPr>
          <w:rFonts w:ascii="Cabin" w:eastAsia="Candara" w:hAnsi="Cabin" w:cs="Candara"/>
          <w:lang w:eastAsia="en-GB" w:bidi="en-GB"/>
        </w:rPr>
        <w:t>.</w:t>
      </w:r>
    </w:p>
    <w:p w14:paraId="5DAD025D" w14:textId="77777777" w:rsidR="00475E4E" w:rsidRPr="00D26208" w:rsidRDefault="00475E4E" w:rsidP="00475E4E">
      <w:pPr>
        <w:widowControl w:val="0"/>
        <w:numPr>
          <w:ilvl w:val="0"/>
          <w:numId w:val="31"/>
        </w:numPr>
        <w:tabs>
          <w:tab w:val="left" w:pos="820"/>
        </w:tabs>
        <w:autoSpaceDE w:val="0"/>
        <w:autoSpaceDN w:val="0"/>
        <w:spacing w:before="45" w:after="0" w:line="240" w:lineRule="auto"/>
        <w:rPr>
          <w:rFonts w:ascii="Cabin" w:eastAsia="Candara" w:hAnsi="Cabin" w:cs="Candara"/>
          <w:lang w:eastAsia="en-GB" w:bidi="en-GB"/>
        </w:rPr>
      </w:pPr>
      <w:r w:rsidRPr="00D26208">
        <w:rPr>
          <w:rFonts w:ascii="Cabin" w:eastAsia="Candara" w:hAnsi="Cabin" w:cs="Candara"/>
          <w:lang w:eastAsia="en-GB" w:bidi="en-GB"/>
        </w:rPr>
        <w:t>Make accurate and productive use of</w:t>
      </w:r>
      <w:r w:rsidRPr="00D26208">
        <w:rPr>
          <w:rFonts w:ascii="Cabin" w:eastAsia="Candara" w:hAnsi="Cabin" w:cs="Candara"/>
          <w:spacing w:val="-2"/>
          <w:lang w:eastAsia="en-GB" w:bidi="en-GB"/>
        </w:rPr>
        <w:t xml:space="preserve"> </w:t>
      </w:r>
      <w:r w:rsidRPr="00D26208">
        <w:rPr>
          <w:rFonts w:ascii="Cabin" w:eastAsia="Candara" w:hAnsi="Cabin" w:cs="Candara"/>
          <w:lang w:eastAsia="en-GB" w:bidi="en-GB"/>
        </w:rPr>
        <w:t>assessment</w:t>
      </w:r>
      <w:r>
        <w:rPr>
          <w:rFonts w:ascii="Cabin" w:eastAsia="Candara" w:hAnsi="Cabin" w:cs="Candara"/>
          <w:lang w:eastAsia="en-GB" w:bidi="en-GB"/>
        </w:rPr>
        <w:t>.</w:t>
      </w:r>
    </w:p>
    <w:p w14:paraId="51408F9D" w14:textId="77777777" w:rsidR="00475E4E" w:rsidRPr="00D26208" w:rsidRDefault="00475E4E" w:rsidP="00475E4E">
      <w:pPr>
        <w:widowControl w:val="0"/>
        <w:numPr>
          <w:ilvl w:val="0"/>
          <w:numId w:val="31"/>
        </w:numPr>
        <w:tabs>
          <w:tab w:val="left" w:pos="820"/>
        </w:tabs>
        <w:autoSpaceDE w:val="0"/>
        <w:autoSpaceDN w:val="0"/>
        <w:spacing w:before="44" w:after="0" w:line="240" w:lineRule="auto"/>
        <w:rPr>
          <w:rFonts w:ascii="Cabin" w:eastAsia="Candara" w:hAnsi="Cabin" w:cs="Candara"/>
          <w:lang w:eastAsia="en-GB" w:bidi="en-GB"/>
        </w:rPr>
      </w:pPr>
      <w:r w:rsidRPr="00D26208">
        <w:rPr>
          <w:rFonts w:ascii="Cabin" w:eastAsia="Candara" w:hAnsi="Cabin" w:cs="Candara"/>
          <w:lang w:eastAsia="en-GB" w:bidi="en-GB"/>
        </w:rPr>
        <w:t>Manage behaviour effectively to ensure a good and safe learning</w:t>
      </w:r>
      <w:r w:rsidRPr="00D26208">
        <w:rPr>
          <w:rFonts w:ascii="Cabin" w:eastAsia="Candara" w:hAnsi="Cabin" w:cs="Candara"/>
          <w:spacing w:val="-8"/>
          <w:lang w:eastAsia="en-GB" w:bidi="en-GB"/>
        </w:rPr>
        <w:t xml:space="preserve"> </w:t>
      </w:r>
      <w:r w:rsidRPr="00D26208">
        <w:rPr>
          <w:rFonts w:ascii="Cabin" w:eastAsia="Candara" w:hAnsi="Cabin" w:cs="Candara"/>
          <w:lang w:eastAsia="en-GB" w:bidi="en-GB"/>
        </w:rPr>
        <w:t>environment</w:t>
      </w:r>
      <w:r>
        <w:rPr>
          <w:rFonts w:ascii="Cabin" w:eastAsia="Candara" w:hAnsi="Cabin" w:cs="Candara"/>
          <w:lang w:eastAsia="en-GB" w:bidi="en-GB"/>
        </w:rPr>
        <w:t>.</w:t>
      </w:r>
    </w:p>
    <w:p w14:paraId="34D24E1B" w14:textId="77777777" w:rsidR="00475E4E" w:rsidRPr="00C53A3F" w:rsidRDefault="00475E4E" w:rsidP="00475E4E">
      <w:pPr>
        <w:widowControl w:val="0"/>
        <w:numPr>
          <w:ilvl w:val="0"/>
          <w:numId w:val="31"/>
        </w:numPr>
        <w:tabs>
          <w:tab w:val="left" w:pos="820"/>
        </w:tabs>
        <w:autoSpaceDE w:val="0"/>
        <w:autoSpaceDN w:val="0"/>
        <w:spacing w:before="44" w:after="0" w:line="240" w:lineRule="auto"/>
        <w:rPr>
          <w:rFonts w:ascii="Cabin" w:eastAsia="Candara" w:hAnsi="Cabin" w:cs="Candara"/>
          <w:lang w:eastAsia="en-GB" w:bidi="en-GB"/>
        </w:rPr>
      </w:pPr>
      <w:r w:rsidRPr="00D26208">
        <w:rPr>
          <w:rFonts w:ascii="Cabin" w:eastAsia="Candara" w:hAnsi="Cabin" w:cs="Candara"/>
          <w:lang w:eastAsia="en-GB" w:bidi="en-GB"/>
        </w:rPr>
        <w:t>Fulfil wider professional responsibilities</w:t>
      </w:r>
      <w:r>
        <w:rPr>
          <w:rFonts w:ascii="Cabin" w:eastAsia="Candara" w:hAnsi="Cabin" w:cs="Candara"/>
          <w:lang w:eastAsia="en-GB" w:bidi="en-GB"/>
        </w:rPr>
        <w:t>.</w:t>
      </w:r>
    </w:p>
    <w:p w14:paraId="030B3402" w14:textId="77777777" w:rsidR="00475E4E" w:rsidRPr="00C53A3F" w:rsidRDefault="00475E4E" w:rsidP="00475E4E">
      <w:pPr>
        <w:widowControl w:val="0"/>
        <w:autoSpaceDE w:val="0"/>
        <w:autoSpaceDN w:val="0"/>
        <w:spacing w:after="0" w:line="276" w:lineRule="auto"/>
        <w:ind w:right="117"/>
        <w:jc w:val="both"/>
        <w:rPr>
          <w:rFonts w:ascii="Cabin" w:eastAsia="Candara" w:hAnsi="Cabin" w:cs="Candara"/>
          <w:b/>
          <w:lang w:eastAsia="en-GB" w:bidi="en-GB"/>
        </w:rPr>
      </w:pPr>
    </w:p>
    <w:p w14:paraId="537BBF5D" w14:textId="04444031" w:rsidR="00475E4E" w:rsidRPr="00475E4E" w:rsidRDefault="00475E4E" w:rsidP="006E0859">
      <w:pPr>
        <w:widowControl w:val="0"/>
        <w:autoSpaceDE w:val="0"/>
        <w:autoSpaceDN w:val="0"/>
        <w:spacing w:after="0" w:line="276" w:lineRule="auto"/>
        <w:ind w:left="100" w:right="117"/>
        <w:jc w:val="both"/>
        <w:rPr>
          <w:rFonts w:ascii="Cabin" w:eastAsia="Candara" w:hAnsi="Cabin" w:cs="Candara"/>
          <w:b/>
          <w:lang w:eastAsia="en-GB" w:bidi="en-GB"/>
        </w:rPr>
      </w:pPr>
      <w:r w:rsidRPr="00C53A3F">
        <w:rPr>
          <w:rFonts w:ascii="Cabin" w:eastAsia="Candara" w:hAnsi="Cabin" w:cs="Candara"/>
          <w:b/>
          <w:lang w:eastAsia="en-GB" w:bidi="en-GB"/>
        </w:rPr>
        <w:t>Part Two: Personal and Professional Conduct</w:t>
      </w:r>
    </w:p>
    <w:p w14:paraId="4D69382A" w14:textId="4C488AF0" w:rsidR="00475E4E" w:rsidRPr="00D26208" w:rsidRDefault="00475E4E" w:rsidP="006E0859">
      <w:pPr>
        <w:widowControl w:val="0"/>
        <w:autoSpaceDE w:val="0"/>
        <w:autoSpaceDN w:val="0"/>
        <w:spacing w:after="0" w:line="276" w:lineRule="auto"/>
        <w:ind w:left="100" w:right="117"/>
        <w:jc w:val="both"/>
        <w:rPr>
          <w:rFonts w:ascii="Cabin" w:eastAsia="Candara" w:hAnsi="Cabin" w:cs="Candara"/>
          <w:lang w:eastAsia="en-GB" w:bidi="en-GB"/>
        </w:rPr>
      </w:pPr>
      <w:r w:rsidRPr="00D26208">
        <w:rPr>
          <w:rFonts w:ascii="Cabin" w:eastAsia="Candara" w:hAnsi="Cabin" w:cs="Candara"/>
          <w:lang w:eastAsia="en-GB" w:bidi="en-GB"/>
        </w:rPr>
        <w:t>A</w:t>
      </w:r>
      <w:r w:rsidRPr="00D26208">
        <w:rPr>
          <w:rFonts w:ascii="Cabin" w:eastAsia="Candara" w:hAnsi="Cabin" w:cs="Candara"/>
          <w:spacing w:val="-7"/>
          <w:lang w:eastAsia="en-GB" w:bidi="en-GB"/>
        </w:rPr>
        <w:t xml:space="preserve"> Head</w:t>
      </w:r>
      <w:r>
        <w:rPr>
          <w:rFonts w:ascii="Cabin" w:eastAsia="Candara" w:hAnsi="Cabin" w:cs="Candara"/>
          <w:spacing w:val="-7"/>
          <w:lang w:eastAsia="en-GB" w:bidi="en-GB"/>
        </w:rPr>
        <w:t>t</w:t>
      </w:r>
      <w:r w:rsidRPr="00D26208">
        <w:rPr>
          <w:rFonts w:ascii="Cabin" w:eastAsia="Candara" w:hAnsi="Cabin" w:cs="Candara"/>
          <w:lang w:eastAsia="en-GB" w:bidi="en-GB"/>
        </w:rPr>
        <w:t>eacher</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is</w:t>
      </w:r>
      <w:r w:rsidRPr="00D26208">
        <w:rPr>
          <w:rFonts w:ascii="Cabin" w:eastAsia="Candara" w:hAnsi="Cabin" w:cs="Candara"/>
          <w:spacing w:val="-4"/>
          <w:lang w:eastAsia="en-GB" w:bidi="en-GB"/>
        </w:rPr>
        <w:t xml:space="preserve"> </w:t>
      </w:r>
      <w:r w:rsidRPr="00D26208">
        <w:rPr>
          <w:rFonts w:ascii="Cabin" w:eastAsia="Candara" w:hAnsi="Cabin" w:cs="Candara"/>
          <w:lang w:eastAsia="en-GB" w:bidi="en-GB"/>
        </w:rPr>
        <w:t>expected</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to</w:t>
      </w:r>
      <w:r w:rsidRPr="00D26208">
        <w:rPr>
          <w:rFonts w:ascii="Cabin" w:eastAsia="Candara" w:hAnsi="Cabin" w:cs="Candara"/>
          <w:spacing w:val="-7"/>
          <w:lang w:eastAsia="en-GB" w:bidi="en-GB"/>
        </w:rPr>
        <w:t xml:space="preserve"> </w:t>
      </w:r>
      <w:r w:rsidRPr="00D26208">
        <w:rPr>
          <w:rFonts w:ascii="Cabin" w:eastAsia="Candara" w:hAnsi="Cabin" w:cs="Candara"/>
          <w:lang w:eastAsia="en-GB" w:bidi="en-GB"/>
        </w:rPr>
        <w:t>demonstrate</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consistently</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high</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standards</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of</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personal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and</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professional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conduct. The</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following</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statements</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define</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the</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behaviour</w:t>
      </w:r>
      <w:r w:rsidRPr="00D26208">
        <w:rPr>
          <w:rFonts w:ascii="Cabin" w:eastAsia="Candara" w:hAnsi="Cabin" w:cs="Candara"/>
          <w:spacing w:val="-14"/>
          <w:lang w:eastAsia="en-GB" w:bidi="en-GB"/>
        </w:rPr>
        <w:t xml:space="preserve"> </w:t>
      </w:r>
      <w:r w:rsidRPr="00D26208">
        <w:rPr>
          <w:rFonts w:ascii="Cabin" w:eastAsia="Candara" w:hAnsi="Cabin" w:cs="Candara"/>
          <w:lang w:eastAsia="en-GB" w:bidi="en-GB"/>
        </w:rPr>
        <w:t>and</w:t>
      </w:r>
      <w:r w:rsidRPr="00D26208">
        <w:rPr>
          <w:rFonts w:ascii="Cabin" w:eastAsia="Candara" w:hAnsi="Cabin" w:cs="Candara"/>
          <w:spacing w:val="-14"/>
          <w:lang w:eastAsia="en-GB" w:bidi="en-GB"/>
        </w:rPr>
        <w:t xml:space="preserve"> </w:t>
      </w:r>
      <w:r w:rsidRPr="00D26208">
        <w:rPr>
          <w:rFonts w:ascii="Cabin" w:eastAsia="Candara" w:hAnsi="Cabin" w:cs="Candara"/>
          <w:lang w:eastAsia="en-GB" w:bidi="en-GB"/>
        </w:rPr>
        <w:t>attitudes</w:t>
      </w:r>
      <w:r w:rsidRPr="00D26208">
        <w:rPr>
          <w:rFonts w:ascii="Cabin" w:eastAsia="Candara" w:hAnsi="Cabin" w:cs="Candara"/>
          <w:spacing w:val="-14"/>
          <w:lang w:eastAsia="en-GB" w:bidi="en-GB"/>
        </w:rPr>
        <w:t xml:space="preserve"> </w:t>
      </w:r>
      <w:r w:rsidRPr="00D26208">
        <w:rPr>
          <w:rFonts w:ascii="Cabin" w:eastAsia="Candara" w:hAnsi="Cabin" w:cs="Candara"/>
          <w:lang w:eastAsia="en-GB" w:bidi="en-GB"/>
        </w:rPr>
        <w:t>which</w:t>
      </w:r>
      <w:r w:rsidRPr="00D26208">
        <w:rPr>
          <w:rFonts w:ascii="Cabin" w:eastAsia="Candara" w:hAnsi="Cabin" w:cs="Candara"/>
          <w:spacing w:val="-16"/>
          <w:lang w:eastAsia="en-GB" w:bidi="en-GB"/>
        </w:rPr>
        <w:t xml:space="preserve"> </w:t>
      </w:r>
      <w:r w:rsidRPr="00D26208">
        <w:rPr>
          <w:rFonts w:ascii="Cabin" w:eastAsia="Candara" w:hAnsi="Cabin" w:cs="Candara"/>
          <w:lang w:eastAsia="en-GB" w:bidi="en-GB"/>
        </w:rPr>
        <w:t>set</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the</w:t>
      </w:r>
      <w:r w:rsidRPr="00D26208">
        <w:rPr>
          <w:rFonts w:ascii="Cabin" w:eastAsia="Candara" w:hAnsi="Cabin" w:cs="Candara"/>
          <w:spacing w:val="-14"/>
          <w:lang w:eastAsia="en-GB" w:bidi="en-GB"/>
        </w:rPr>
        <w:t xml:space="preserve"> </w:t>
      </w:r>
      <w:r w:rsidRPr="00D26208">
        <w:rPr>
          <w:rFonts w:ascii="Cabin" w:eastAsia="Candara" w:hAnsi="Cabin" w:cs="Candara"/>
          <w:lang w:eastAsia="en-GB" w:bidi="en-GB"/>
        </w:rPr>
        <w:t>required</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standard</w:t>
      </w:r>
      <w:r w:rsidRPr="00D26208">
        <w:rPr>
          <w:rFonts w:ascii="Cabin" w:eastAsia="Candara" w:hAnsi="Cabin" w:cs="Candara"/>
          <w:spacing w:val="-16"/>
          <w:lang w:eastAsia="en-GB" w:bidi="en-GB"/>
        </w:rPr>
        <w:t xml:space="preserve"> </w:t>
      </w:r>
      <w:r w:rsidRPr="00D26208">
        <w:rPr>
          <w:rFonts w:ascii="Cabin" w:eastAsia="Candara" w:hAnsi="Cabin" w:cs="Candara"/>
          <w:lang w:eastAsia="en-GB" w:bidi="en-GB"/>
        </w:rPr>
        <w:t>for</w:t>
      </w:r>
      <w:r w:rsidRPr="00D26208">
        <w:rPr>
          <w:rFonts w:ascii="Cabin" w:eastAsia="Candara" w:hAnsi="Cabin" w:cs="Candara"/>
          <w:spacing w:val="-15"/>
          <w:lang w:eastAsia="en-GB" w:bidi="en-GB"/>
        </w:rPr>
        <w:t xml:space="preserve"> </w:t>
      </w:r>
      <w:r w:rsidRPr="00D26208">
        <w:rPr>
          <w:rFonts w:ascii="Cabin" w:eastAsia="Candara" w:hAnsi="Cabin" w:cs="Candara"/>
          <w:lang w:eastAsia="en-GB" w:bidi="en-GB"/>
        </w:rPr>
        <w:t>conduct throughout a teacher’s</w:t>
      </w:r>
      <w:r w:rsidRPr="00D26208">
        <w:rPr>
          <w:rFonts w:ascii="Cabin" w:eastAsia="Candara" w:hAnsi="Cabin" w:cs="Candara"/>
          <w:spacing w:val="-2"/>
          <w:lang w:eastAsia="en-GB" w:bidi="en-GB"/>
        </w:rPr>
        <w:t xml:space="preserve"> </w:t>
      </w:r>
      <w:r w:rsidRPr="00D26208">
        <w:rPr>
          <w:rFonts w:ascii="Cabin" w:eastAsia="Candara" w:hAnsi="Cabin" w:cs="Candara"/>
          <w:lang w:eastAsia="en-GB" w:bidi="en-GB"/>
        </w:rPr>
        <w:t>career</w:t>
      </w:r>
      <w:r w:rsidR="00DE709A">
        <w:rPr>
          <w:rFonts w:ascii="Cabin" w:eastAsia="Candara" w:hAnsi="Cabin" w:cs="Candara"/>
          <w:lang w:eastAsia="en-GB" w:bidi="en-GB"/>
        </w:rPr>
        <w:t>.</w:t>
      </w:r>
    </w:p>
    <w:p w14:paraId="589C73E1" w14:textId="77777777" w:rsidR="00475E4E" w:rsidRPr="00D26208" w:rsidRDefault="00475E4E" w:rsidP="006E0859">
      <w:pPr>
        <w:widowControl w:val="0"/>
        <w:autoSpaceDE w:val="0"/>
        <w:autoSpaceDN w:val="0"/>
        <w:spacing w:before="196" w:after="0" w:line="276" w:lineRule="auto"/>
        <w:ind w:left="100" w:right="116"/>
        <w:jc w:val="both"/>
        <w:rPr>
          <w:rFonts w:ascii="Cabin" w:eastAsia="Candara" w:hAnsi="Cabin" w:cs="Candara"/>
          <w:lang w:eastAsia="en-GB" w:bidi="en-GB"/>
        </w:rPr>
      </w:pPr>
      <w:r w:rsidRPr="00D26208">
        <w:rPr>
          <w:rFonts w:ascii="Cabin" w:eastAsia="Candara" w:hAnsi="Cabin" w:cs="Candara"/>
          <w:lang w:eastAsia="en-GB" w:bidi="en-GB"/>
        </w:rPr>
        <w:t>The</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Headteacher</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will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uphold</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public</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trust</w:t>
      </w:r>
      <w:r w:rsidRPr="00D26208">
        <w:rPr>
          <w:rFonts w:ascii="Cabin" w:eastAsia="Candara" w:hAnsi="Cabin" w:cs="Candara"/>
          <w:spacing w:val="-4"/>
          <w:lang w:eastAsia="en-GB" w:bidi="en-GB"/>
        </w:rPr>
        <w:t xml:space="preserve"> </w:t>
      </w:r>
      <w:r w:rsidRPr="00D26208">
        <w:rPr>
          <w:rFonts w:ascii="Cabin" w:eastAsia="Candara" w:hAnsi="Cabin" w:cs="Candara"/>
          <w:lang w:eastAsia="en-GB" w:bidi="en-GB"/>
        </w:rPr>
        <w:t>in</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the</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profession</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and</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maintain</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high</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standards</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of</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ethics and behaviour, within and outside school,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by:</w:t>
      </w:r>
    </w:p>
    <w:p w14:paraId="051669AA" w14:textId="77777777" w:rsidR="00475E4E" w:rsidRPr="00D26208" w:rsidRDefault="00475E4E" w:rsidP="006E0859">
      <w:pPr>
        <w:widowControl w:val="0"/>
        <w:numPr>
          <w:ilvl w:val="0"/>
          <w:numId w:val="30"/>
        </w:numPr>
        <w:tabs>
          <w:tab w:val="left" w:pos="819"/>
          <w:tab w:val="left" w:pos="820"/>
        </w:tabs>
        <w:autoSpaceDE w:val="0"/>
        <w:autoSpaceDN w:val="0"/>
        <w:spacing w:before="200" w:after="0" w:line="240" w:lineRule="auto"/>
        <w:jc w:val="both"/>
        <w:rPr>
          <w:rFonts w:ascii="Cabin" w:eastAsia="Candara" w:hAnsi="Cabin" w:cs="Candara"/>
          <w:lang w:eastAsia="en-GB" w:bidi="en-GB"/>
        </w:rPr>
      </w:pPr>
      <w:r w:rsidRPr="00D26208">
        <w:rPr>
          <w:rFonts w:ascii="Cabin" w:eastAsia="Candara" w:hAnsi="Cabin" w:cs="Candara"/>
          <w:lang w:eastAsia="en-GB" w:bidi="en-GB"/>
        </w:rPr>
        <w:t>Treating pupils with dignity, building relationships rooted in mutual respect, and at all</w:t>
      </w:r>
      <w:r w:rsidRPr="00D26208">
        <w:rPr>
          <w:rFonts w:ascii="Cabin" w:eastAsia="Candara" w:hAnsi="Cabin" w:cs="Candara"/>
          <w:spacing w:val="28"/>
          <w:lang w:eastAsia="en-GB" w:bidi="en-GB"/>
        </w:rPr>
        <w:t xml:space="preserve"> </w:t>
      </w:r>
      <w:r w:rsidRPr="00D26208">
        <w:rPr>
          <w:rFonts w:ascii="Cabin" w:eastAsia="Candara" w:hAnsi="Cabin" w:cs="Candara"/>
          <w:lang w:eastAsia="en-GB" w:bidi="en-GB"/>
        </w:rPr>
        <w:t>times</w:t>
      </w:r>
    </w:p>
    <w:p w14:paraId="47E059F3" w14:textId="77777777" w:rsidR="00475E4E" w:rsidRPr="00D26208" w:rsidRDefault="00475E4E" w:rsidP="006E0859">
      <w:pPr>
        <w:widowControl w:val="0"/>
        <w:autoSpaceDE w:val="0"/>
        <w:autoSpaceDN w:val="0"/>
        <w:spacing w:before="44" w:after="0" w:line="240" w:lineRule="auto"/>
        <w:ind w:left="820"/>
        <w:jc w:val="both"/>
        <w:rPr>
          <w:rFonts w:ascii="Cabin" w:eastAsia="Candara" w:hAnsi="Cabin" w:cs="Candara"/>
          <w:lang w:eastAsia="en-GB" w:bidi="en-GB"/>
        </w:rPr>
      </w:pPr>
      <w:r w:rsidRPr="00D26208">
        <w:rPr>
          <w:rFonts w:ascii="Cabin" w:eastAsia="Candara" w:hAnsi="Cabin" w:cs="Candara"/>
          <w:lang w:eastAsia="en-GB" w:bidi="en-GB"/>
        </w:rPr>
        <w:t>observing proper boundaries appropriate to a teacher’s professional position</w:t>
      </w:r>
      <w:r>
        <w:rPr>
          <w:rFonts w:ascii="Cabin" w:eastAsia="Candara" w:hAnsi="Cabin" w:cs="Candara"/>
          <w:lang w:eastAsia="en-GB" w:bidi="en-GB"/>
        </w:rPr>
        <w:t>.</w:t>
      </w:r>
    </w:p>
    <w:p w14:paraId="04E7AC27" w14:textId="77777777" w:rsidR="00475E4E" w:rsidRPr="00D26208" w:rsidRDefault="00475E4E" w:rsidP="006E0859">
      <w:pPr>
        <w:widowControl w:val="0"/>
        <w:numPr>
          <w:ilvl w:val="0"/>
          <w:numId w:val="30"/>
        </w:numPr>
        <w:tabs>
          <w:tab w:val="left" w:pos="820"/>
        </w:tabs>
        <w:autoSpaceDE w:val="0"/>
        <w:autoSpaceDN w:val="0"/>
        <w:spacing w:before="44" w:after="0" w:line="276" w:lineRule="auto"/>
        <w:ind w:right="117"/>
        <w:jc w:val="both"/>
        <w:rPr>
          <w:rFonts w:ascii="Cabin" w:eastAsia="Candara" w:hAnsi="Cabin" w:cs="Candara"/>
          <w:lang w:eastAsia="en-GB" w:bidi="en-GB"/>
        </w:rPr>
      </w:pPr>
      <w:r w:rsidRPr="00D26208">
        <w:rPr>
          <w:rFonts w:ascii="Cabin" w:eastAsia="Candara" w:hAnsi="Cabin" w:cs="Candara"/>
          <w:lang w:eastAsia="en-GB" w:bidi="en-GB"/>
        </w:rPr>
        <w:t>Having regard for the need to safeguard pupils’ well-being, in accordance with statutory provisions</w:t>
      </w:r>
      <w:r>
        <w:rPr>
          <w:rFonts w:ascii="Cabin" w:eastAsia="Candara" w:hAnsi="Cabin" w:cs="Candara"/>
          <w:lang w:eastAsia="en-GB" w:bidi="en-GB"/>
        </w:rPr>
        <w:t>.</w:t>
      </w:r>
    </w:p>
    <w:p w14:paraId="46C404B9" w14:textId="77777777" w:rsidR="00475E4E" w:rsidRPr="00D26208" w:rsidRDefault="00475E4E" w:rsidP="006E0859">
      <w:pPr>
        <w:widowControl w:val="0"/>
        <w:numPr>
          <w:ilvl w:val="0"/>
          <w:numId w:val="30"/>
        </w:numPr>
        <w:tabs>
          <w:tab w:val="left" w:pos="820"/>
        </w:tabs>
        <w:autoSpaceDE w:val="0"/>
        <w:autoSpaceDN w:val="0"/>
        <w:spacing w:after="0" w:line="293" w:lineRule="exact"/>
        <w:jc w:val="both"/>
        <w:rPr>
          <w:rFonts w:ascii="Cabin" w:eastAsia="Candara" w:hAnsi="Cabin" w:cs="Candara"/>
          <w:lang w:eastAsia="en-GB" w:bidi="en-GB"/>
        </w:rPr>
      </w:pPr>
      <w:r w:rsidRPr="00D26208">
        <w:rPr>
          <w:rFonts w:ascii="Cabin" w:eastAsia="Candara" w:hAnsi="Cabin" w:cs="Candara"/>
          <w:lang w:eastAsia="en-GB" w:bidi="en-GB"/>
        </w:rPr>
        <w:t>Showing tolerance of and respect for the rights of</w:t>
      </w:r>
      <w:r w:rsidRPr="00D26208">
        <w:rPr>
          <w:rFonts w:ascii="Cabin" w:eastAsia="Candara" w:hAnsi="Cabin" w:cs="Candara"/>
          <w:spacing w:val="-3"/>
          <w:lang w:eastAsia="en-GB" w:bidi="en-GB"/>
        </w:rPr>
        <w:t xml:space="preserve"> </w:t>
      </w:r>
      <w:r w:rsidRPr="00D26208">
        <w:rPr>
          <w:rFonts w:ascii="Cabin" w:eastAsia="Candara" w:hAnsi="Cabin" w:cs="Candara"/>
          <w:lang w:eastAsia="en-GB" w:bidi="en-GB"/>
        </w:rPr>
        <w:t>others</w:t>
      </w:r>
      <w:r>
        <w:rPr>
          <w:rFonts w:ascii="Cabin" w:eastAsia="Candara" w:hAnsi="Cabin" w:cs="Candara"/>
          <w:lang w:eastAsia="en-GB" w:bidi="en-GB"/>
        </w:rPr>
        <w:t>.</w:t>
      </w:r>
    </w:p>
    <w:p w14:paraId="68F5FBA8" w14:textId="77777777" w:rsidR="00475E4E" w:rsidRPr="00D26208" w:rsidRDefault="00475E4E" w:rsidP="006E0859">
      <w:pPr>
        <w:widowControl w:val="0"/>
        <w:numPr>
          <w:ilvl w:val="0"/>
          <w:numId w:val="30"/>
        </w:numPr>
        <w:tabs>
          <w:tab w:val="left" w:pos="820"/>
        </w:tabs>
        <w:autoSpaceDE w:val="0"/>
        <w:autoSpaceDN w:val="0"/>
        <w:spacing w:before="45" w:after="0" w:line="276" w:lineRule="auto"/>
        <w:ind w:right="120"/>
        <w:jc w:val="both"/>
        <w:rPr>
          <w:rFonts w:ascii="Cabin" w:eastAsia="Candara" w:hAnsi="Cabin" w:cs="Candara"/>
          <w:lang w:eastAsia="en-GB" w:bidi="en-GB"/>
        </w:rPr>
      </w:pPr>
      <w:r w:rsidRPr="00D26208">
        <w:rPr>
          <w:rFonts w:ascii="Cabin" w:eastAsia="Candara" w:hAnsi="Cabin" w:cs="Candara"/>
          <w:lang w:eastAsia="en-GB" w:bidi="en-GB"/>
        </w:rPr>
        <w:t>Not undermining fundamental British values, including democracy, the rule of law, individual liberty and mutual respect, and tolerance of those with different faiths and</w:t>
      </w:r>
      <w:r w:rsidRPr="00D26208">
        <w:rPr>
          <w:rFonts w:ascii="Cabin" w:eastAsia="Candara" w:hAnsi="Cabin" w:cs="Candara"/>
          <w:spacing w:val="-13"/>
          <w:lang w:eastAsia="en-GB" w:bidi="en-GB"/>
        </w:rPr>
        <w:t xml:space="preserve"> </w:t>
      </w:r>
      <w:r w:rsidRPr="00D26208">
        <w:rPr>
          <w:rFonts w:ascii="Cabin" w:eastAsia="Candara" w:hAnsi="Cabin" w:cs="Candara"/>
          <w:lang w:eastAsia="en-GB" w:bidi="en-GB"/>
        </w:rPr>
        <w:t>beliefs</w:t>
      </w:r>
      <w:r>
        <w:rPr>
          <w:rFonts w:ascii="Cabin" w:eastAsia="Candara" w:hAnsi="Cabin" w:cs="Candara"/>
          <w:lang w:eastAsia="en-GB" w:bidi="en-GB"/>
        </w:rPr>
        <w:t>.</w:t>
      </w:r>
    </w:p>
    <w:p w14:paraId="665911EA" w14:textId="5419987A" w:rsidR="00475E4E" w:rsidRPr="006E0859" w:rsidRDefault="00475E4E" w:rsidP="006E0859">
      <w:pPr>
        <w:widowControl w:val="0"/>
        <w:numPr>
          <w:ilvl w:val="0"/>
          <w:numId w:val="30"/>
        </w:numPr>
        <w:tabs>
          <w:tab w:val="left" w:pos="820"/>
        </w:tabs>
        <w:autoSpaceDE w:val="0"/>
        <w:autoSpaceDN w:val="0"/>
        <w:spacing w:before="43" w:after="0" w:line="240" w:lineRule="auto"/>
        <w:jc w:val="both"/>
        <w:rPr>
          <w:rFonts w:ascii="Cabin" w:eastAsia="Candara" w:hAnsi="Cabin" w:cs="Candara"/>
          <w:lang w:eastAsia="en-GB" w:bidi="en-GB"/>
        </w:rPr>
      </w:pPr>
      <w:r w:rsidRPr="006E0859">
        <w:rPr>
          <w:rFonts w:ascii="Cabin" w:eastAsia="Candara" w:hAnsi="Cabin" w:cs="Candara"/>
          <w:lang w:eastAsia="en-GB" w:bidi="en-GB"/>
        </w:rPr>
        <w:t>Ensuring that personal beliefs are not expressed in ways which exploit pupils’ vulnerability</w:t>
      </w:r>
      <w:r w:rsidRPr="006E0859">
        <w:rPr>
          <w:rFonts w:ascii="Cabin" w:eastAsia="Candara" w:hAnsi="Cabin" w:cs="Candara"/>
          <w:spacing w:val="31"/>
          <w:lang w:eastAsia="en-GB" w:bidi="en-GB"/>
        </w:rPr>
        <w:t xml:space="preserve"> </w:t>
      </w:r>
      <w:r w:rsidRPr="006E0859">
        <w:rPr>
          <w:rFonts w:ascii="Cabin" w:eastAsia="Candara" w:hAnsi="Cabin" w:cs="Candara"/>
          <w:lang w:eastAsia="en-GB" w:bidi="en-GB"/>
        </w:rPr>
        <w:t>or</w:t>
      </w:r>
      <w:r w:rsidR="006E0859" w:rsidRPr="006E0859">
        <w:rPr>
          <w:rFonts w:ascii="Cabin" w:eastAsia="Candara" w:hAnsi="Cabin" w:cs="Candara"/>
          <w:lang w:eastAsia="en-GB" w:bidi="en-GB"/>
        </w:rPr>
        <w:t xml:space="preserve"> </w:t>
      </w:r>
      <w:r w:rsidRPr="006E0859">
        <w:rPr>
          <w:rFonts w:ascii="Cabin" w:eastAsia="Candara" w:hAnsi="Cabin" w:cs="Candara"/>
          <w:lang w:eastAsia="en-GB" w:bidi="en-GB"/>
        </w:rPr>
        <w:t>might lead them to break the law.</w:t>
      </w:r>
    </w:p>
    <w:p w14:paraId="02112005" w14:textId="77777777" w:rsidR="00475E4E" w:rsidRPr="00D26208" w:rsidRDefault="00475E4E" w:rsidP="006E0859">
      <w:pPr>
        <w:widowControl w:val="0"/>
        <w:numPr>
          <w:ilvl w:val="0"/>
          <w:numId w:val="30"/>
        </w:numPr>
        <w:tabs>
          <w:tab w:val="left" w:pos="820"/>
        </w:tabs>
        <w:autoSpaceDE w:val="0"/>
        <w:autoSpaceDN w:val="0"/>
        <w:spacing w:before="44" w:after="0" w:line="276" w:lineRule="auto"/>
        <w:ind w:right="119"/>
        <w:jc w:val="both"/>
        <w:rPr>
          <w:rFonts w:ascii="Cabin" w:eastAsia="Candara" w:hAnsi="Cabin" w:cs="Candara"/>
          <w:lang w:eastAsia="en-GB" w:bidi="en-GB"/>
        </w:rPr>
      </w:pPr>
      <w:r w:rsidRPr="00D26208">
        <w:rPr>
          <w:rFonts w:ascii="Cabin" w:eastAsia="Candara" w:hAnsi="Cabin" w:cs="Candara"/>
          <w:lang w:eastAsia="en-GB" w:bidi="en-GB"/>
        </w:rPr>
        <w:t>Having</w:t>
      </w:r>
      <w:r w:rsidRPr="00D26208">
        <w:rPr>
          <w:rFonts w:ascii="Cabin" w:eastAsia="Candara" w:hAnsi="Cabin" w:cs="Candara"/>
          <w:spacing w:val="-7"/>
          <w:lang w:eastAsia="en-GB" w:bidi="en-GB"/>
        </w:rPr>
        <w:t xml:space="preserve"> </w:t>
      </w:r>
      <w:r w:rsidRPr="00D26208">
        <w:rPr>
          <w:rFonts w:ascii="Cabin" w:eastAsia="Candara" w:hAnsi="Cabin" w:cs="Candara"/>
          <w:lang w:eastAsia="en-GB" w:bidi="en-GB"/>
        </w:rPr>
        <w:t>proper</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and</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professional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regard</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for</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the</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ethos,</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policies</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and</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practices</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of</w:t>
      </w:r>
      <w:r w:rsidRPr="00D26208">
        <w:rPr>
          <w:rFonts w:ascii="Cabin" w:eastAsia="Candara" w:hAnsi="Cabin" w:cs="Candara"/>
          <w:spacing w:val="-7"/>
          <w:lang w:eastAsia="en-GB" w:bidi="en-GB"/>
        </w:rPr>
        <w:t xml:space="preserve"> </w:t>
      </w:r>
      <w:r w:rsidRPr="00D26208">
        <w:rPr>
          <w:rFonts w:ascii="Cabin" w:eastAsia="Candara" w:hAnsi="Cabin" w:cs="Candara"/>
          <w:lang w:eastAsia="en-GB" w:bidi="en-GB"/>
        </w:rPr>
        <w:t>the</w:t>
      </w:r>
      <w:r w:rsidRPr="00D26208">
        <w:rPr>
          <w:rFonts w:ascii="Cabin" w:eastAsia="Candara" w:hAnsi="Cabin" w:cs="Candara"/>
          <w:spacing w:val="-6"/>
          <w:lang w:eastAsia="en-GB" w:bidi="en-GB"/>
        </w:rPr>
        <w:t xml:space="preserve"> </w:t>
      </w:r>
      <w:r w:rsidRPr="00D26208">
        <w:rPr>
          <w:rFonts w:ascii="Cabin" w:eastAsia="Candara" w:hAnsi="Cabin" w:cs="Candara"/>
          <w:lang w:eastAsia="en-GB" w:bidi="en-GB"/>
        </w:rPr>
        <w:t>school</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in</w:t>
      </w:r>
      <w:r w:rsidRPr="00D26208">
        <w:rPr>
          <w:rFonts w:ascii="Cabin" w:eastAsia="Candara" w:hAnsi="Cabin" w:cs="Candara"/>
          <w:spacing w:val="-5"/>
          <w:lang w:eastAsia="en-GB" w:bidi="en-GB"/>
        </w:rPr>
        <w:t xml:space="preserve"> </w:t>
      </w:r>
      <w:r w:rsidRPr="00D26208">
        <w:rPr>
          <w:rFonts w:ascii="Cabin" w:eastAsia="Candara" w:hAnsi="Cabin" w:cs="Candara"/>
          <w:lang w:eastAsia="en-GB" w:bidi="en-GB"/>
        </w:rPr>
        <w:t>which they teach, and maintain high standards in their own attendance and</w:t>
      </w:r>
      <w:r w:rsidRPr="00D26208">
        <w:rPr>
          <w:rFonts w:ascii="Cabin" w:eastAsia="Candara" w:hAnsi="Cabin" w:cs="Candara"/>
          <w:spacing w:val="-10"/>
          <w:lang w:eastAsia="en-GB" w:bidi="en-GB"/>
        </w:rPr>
        <w:t xml:space="preserve"> </w:t>
      </w:r>
      <w:r w:rsidRPr="00D26208">
        <w:rPr>
          <w:rFonts w:ascii="Cabin" w:eastAsia="Candara" w:hAnsi="Cabin" w:cs="Candara"/>
          <w:lang w:eastAsia="en-GB" w:bidi="en-GB"/>
        </w:rPr>
        <w:t>punctuality</w:t>
      </w:r>
      <w:r>
        <w:rPr>
          <w:rFonts w:ascii="Cabin" w:eastAsia="Candara" w:hAnsi="Cabin" w:cs="Candara"/>
          <w:lang w:eastAsia="en-GB" w:bidi="en-GB"/>
        </w:rPr>
        <w:t>.</w:t>
      </w:r>
    </w:p>
    <w:p w14:paraId="66060368" w14:textId="77777777" w:rsidR="00475E4E" w:rsidRDefault="00475E4E" w:rsidP="006E0859">
      <w:pPr>
        <w:widowControl w:val="0"/>
        <w:numPr>
          <w:ilvl w:val="0"/>
          <w:numId w:val="30"/>
        </w:numPr>
        <w:tabs>
          <w:tab w:val="left" w:pos="820"/>
        </w:tabs>
        <w:autoSpaceDE w:val="0"/>
        <w:autoSpaceDN w:val="0"/>
        <w:spacing w:before="1" w:after="0" w:line="276" w:lineRule="auto"/>
        <w:ind w:right="120"/>
        <w:jc w:val="both"/>
        <w:rPr>
          <w:rFonts w:ascii="Cabin" w:eastAsia="Candara" w:hAnsi="Cabin" w:cs="Candara"/>
          <w:lang w:eastAsia="en-GB" w:bidi="en-GB"/>
        </w:rPr>
      </w:pPr>
      <w:proofErr w:type="gramStart"/>
      <w:r w:rsidRPr="00D26208">
        <w:rPr>
          <w:rFonts w:ascii="Cabin" w:eastAsia="Candara" w:hAnsi="Cabin" w:cs="Candara"/>
          <w:lang w:eastAsia="en-GB" w:bidi="en-GB"/>
        </w:rPr>
        <w:t>Having an understanding of</w:t>
      </w:r>
      <w:proofErr w:type="gramEnd"/>
      <w:r w:rsidRPr="00D26208">
        <w:rPr>
          <w:rFonts w:ascii="Cabin" w:eastAsia="Candara" w:hAnsi="Cabin" w:cs="Candara"/>
          <w:lang w:eastAsia="en-GB" w:bidi="en-GB"/>
        </w:rPr>
        <w:t>, and always act within, the statutory frameworks which set out their professional duties and</w:t>
      </w:r>
      <w:r w:rsidRPr="00D26208">
        <w:rPr>
          <w:rFonts w:ascii="Cabin" w:eastAsia="Candara" w:hAnsi="Cabin" w:cs="Candara"/>
          <w:spacing w:val="-2"/>
          <w:lang w:eastAsia="en-GB" w:bidi="en-GB"/>
        </w:rPr>
        <w:t xml:space="preserve"> </w:t>
      </w:r>
      <w:r w:rsidRPr="00D26208">
        <w:rPr>
          <w:rFonts w:ascii="Cabin" w:eastAsia="Candara" w:hAnsi="Cabin" w:cs="Candara"/>
          <w:lang w:eastAsia="en-GB" w:bidi="en-GB"/>
        </w:rPr>
        <w:t>responsibilities.</w:t>
      </w:r>
    </w:p>
    <w:p w14:paraId="0B47E692" w14:textId="77777777" w:rsidR="00475E4E" w:rsidRDefault="00475E4E" w:rsidP="00475E4E">
      <w:pPr>
        <w:rPr>
          <w:rFonts w:ascii="Cabin" w:eastAsia="Candara" w:hAnsi="Cabin" w:cs="Candara"/>
          <w:lang w:eastAsia="en-GB" w:bidi="en-GB"/>
        </w:rPr>
      </w:pPr>
    </w:p>
    <w:p w14:paraId="279CF28F" w14:textId="77777777" w:rsidR="00475E4E" w:rsidRDefault="00475E4E" w:rsidP="00475E4E">
      <w:pPr>
        <w:rPr>
          <w:rFonts w:ascii="Cabin" w:eastAsia="Candara" w:hAnsi="Cabin" w:cs="Candara"/>
          <w:lang w:eastAsia="en-GB" w:bidi="en-GB"/>
        </w:rPr>
      </w:pPr>
    </w:p>
    <w:p w14:paraId="1066AE17" w14:textId="77777777" w:rsidR="00475E4E" w:rsidRDefault="00475E4E" w:rsidP="00475E4E">
      <w:pPr>
        <w:rPr>
          <w:rFonts w:ascii="Cabin" w:eastAsia="Candara" w:hAnsi="Cabin" w:cs="Candara"/>
          <w:lang w:eastAsia="en-GB" w:bidi="en-GB"/>
        </w:rPr>
      </w:pPr>
    </w:p>
    <w:p w14:paraId="560A32A5" w14:textId="77777777" w:rsidR="00475E4E" w:rsidRDefault="00475E4E" w:rsidP="00475E4E">
      <w:pPr>
        <w:rPr>
          <w:rFonts w:ascii="Cabin" w:hAnsi="Cabin"/>
        </w:rPr>
      </w:pPr>
    </w:p>
    <w:p w14:paraId="6DD7406A" w14:textId="0712A2E9" w:rsidR="00475E4E" w:rsidRPr="00475E4E" w:rsidRDefault="00475E4E" w:rsidP="00475E4E">
      <w:pPr>
        <w:widowControl w:val="0"/>
        <w:autoSpaceDE w:val="0"/>
        <w:autoSpaceDN w:val="0"/>
        <w:spacing w:before="3" w:after="0" w:line="240" w:lineRule="auto"/>
        <w:ind w:left="100"/>
        <w:rPr>
          <w:rFonts w:ascii="Cabin" w:eastAsia="Candara" w:hAnsi="Cabin" w:cs="Candara"/>
          <w:b/>
          <w:lang w:eastAsia="en-GB" w:bidi="en-GB"/>
        </w:rPr>
      </w:pPr>
      <w:r w:rsidRPr="00C53A3F">
        <w:rPr>
          <w:rFonts w:ascii="Cabin" w:eastAsia="Candara" w:hAnsi="Cabin" w:cs="Candara"/>
          <w:b/>
          <w:u w:val="single"/>
          <w:lang w:eastAsia="en-GB" w:bidi="en-GB"/>
        </w:rPr>
        <w:lastRenderedPageBreak/>
        <w:t>HEAD TEACHERS STANDARDS 2020 (non-statutory requirement)</w:t>
      </w:r>
    </w:p>
    <w:p w14:paraId="75CF081C" w14:textId="77777777" w:rsidR="00475E4E" w:rsidRPr="00C53A3F" w:rsidRDefault="00475E4E" w:rsidP="00475E4E">
      <w:pPr>
        <w:widowControl w:val="0"/>
        <w:autoSpaceDE w:val="0"/>
        <w:autoSpaceDN w:val="0"/>
        <w:spacing w:before="45" w:after="0" w:line="276" w:lineRule="auto"/>
        <w:ind w:left="100" w:right="118"/>
        <w:jc w:val="both"/>
        <w:rPr>
          <w:rFonts w:ascii="Cabin" w:eastAsia="Candara" w:hAnsi="Cabin" w:cs="Candara"/>
          <w:lang w:eastAsia="en-GB" w:bidi="en-GB"/>
        </w:rPr>
      </w:pPr>
      <w:r w:rsidRPr="00C53A3F">
        <w:rPr>
          <w:rFonts w:ascii="Cabin" w:eastAsia="Candara" w:hAnsi="Cabin" w:cs="Candara"/>
          <w:lang w:eastAsia="en-GB" w:bidi="en-GB"/>
        </w:rPr>
        <w:t>These standards are categorised into three identified domains, all underpinned by governance and accountability. They outline the broad and holistic nature of the Headteacher role:</w:t>
      </w:r>
    </w:p>
    <w:p w14:paraId="2276FFB4" w14:textId="77777777" w:rsidR="00475E4E" w:rsidRPr="00C53A3F" w:rsidRDefault="00475E4E" w:rsidP="00885993">
      <w:pPr>
        <w:keepNext/>
        <w:keepLines/>
        <w:spacing w:before="200" w:after="0"/>
        <w:ind w:firstLine="100"/>
        <w:outlineLvl w:val="1"/>
        <w:rPr>
          <w:rFonts w:ascii="Cabin" w:eastAsiaTheme="majorEastAsia" w:hAnsi="Cabin" w:cstheme="majorBidi"/>
          <w:color w:val="0F4761" w:themeColor="accent1" w:themeShade="BF"/>
        </w:rPr>
      </w:pPr>
      <w:r w:rsidRPr="00C53A3F">
        <w:rPr>
          <w:rFonts w:ascii="Cabin" w:eastAsiaTheme="majorEastAsia" w:hAnsi="Cabin" w:cstheme="majorBidi"/>
          <w:color w:val="0A0C0C"/>
        </w:rPr>
        <w:t>Culture and ethos</w:t>
      </w:r>
    </w:p>
    <w:p w14:paraId="4A3C54A9"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School culture</w:t>
      </w:r>
    </w:p>
    <w:p w14:paraId="0788C10C"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Behaviour</w:t>
      </w:r>
    </w:p>
    <w:p w14:paraId="2462A12F"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Professional development</w:t>
      </w:r>
    </w:p>
    <w:p w14:paraId="76CE47E9" w14:textId="77777777" w:rsidR="00475E4E" w:rsidRPr="00C53A3F" w:rsidRDefault="00475E4E" w:rsidP="00885993">
      <w:pPr>
        <w:keepNext/>
        <w:keepLines/>
        <w:spacing w:before="200" w:after="0"/>
        <w:ind w:firstLine="100"/>
        <w:outlineLvl w:val="1"/>
        <w:rPr>
          <w:rFonts w:ascii="Cabin" w:eastAsiaTheme="majorEastAsia" w:hAnsi="Cabin" w:cstheme="majorBidi"/>
          <w:color w:val="0F4761" w:themeColor="accent1" w:themeShade="BF"/>
        </w:rPr>
      </w:pPr>
      <w:r w:rsidRPr="00C53A3F">
        <w:rPr>
          <w:rFonts w:ascii="Cabin" w:eastAsiaTheme="majorEastAsia" w:hAnsi="Cabin" w:cstheme="majorBidi"/>
          <w:color w:val="0A0C0C"/>
        </w:rPr>
        <w:t>Curriculum and teaching</w:t>
      </w:r>
    </w:p>
    <w:p w14:paraId="62A9AC8E"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Teaching</w:t>
      </w:r>
    </w:p>
    <w:p w14:paraId="224DA79E"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Curriculum and assessment</w:t>
      </w:r>
    </w:p>
    <w:p w14:paraId="18241EAF"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Additional and special educational needs</w:t>
      </w:r>
    </w:p>
    <w:p w14:paraId="3CB9E196" w14:textId="77777777" w:rsidR="00475E4E" w:rsidRPr="00C0602E" w:rsidRDefault="00475E4E" w:rsidP="00C0602E">
      <w:pPr>
        <w:keepNext/>
        <w:keepLines/>
        <w:spacing w:before="200" w:after="0"/>
        <w:ind w:firstLine="100"/>
        <w:outlineLvl w:val="1"/>
        <w:rPr>
          <w:rFonts w:ascii="Cabin" w:eastAsia="Candara" w:hAnsi="Cabin" w:cs="Candara"/>
          <w:lang w:eastAsia="en-GB" w:bidi="en-GB"/>
        </w:rPr>
      </w:pPr>
      <w:r w:rsidRPr="00C0602E">
        <w:rPr>
          <w:rFonts w:ascii="Cabin" w:eastAsiaTheme="majorEastAsia" w:hAnsi="Cabin" w:cstheme="majorBidi"/>
          <w:color w:val="0A0C0C"/>
        </w:rPr>
        <w:t>Organisational</w:t>
      </w:r>
      <w:r w:rsidRPr="00C0602E">
        <w:rPr>
          <w:rFonts w:ascii="Cabin" w:eastAsia="Candara" w:hAnsi="Cabin" w:cs="Candara"/>
          <w:lang w:eastAsia="en-GB" w:bidi="en-GB"/>
        </w:rPr>
        <w:t xml:space="preserve"> effectiveness</w:t>
      </w:r>
    </w:p>
    <w:p w14:paraId="4210124E"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Organisational management</w:t>
      </w:r>
    </w:p>
    <w:p w14:paraId="7D9B19DE" w14:textId="77777777" w:rsidR="00475E4E" w:rsidRPr="00C53A3F"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School improvement</w:t>
      </w:r>
    </w:p>
    <w:p w14:paraId="1DF70D0C" w14:textId="6F85C826" w:rsidR="00475E4E" w:rsidRPr="00C0602E" w:rsidRDefault="00475E4E" w:rsidP="00C0602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0602E">
        <w:rPr>
          <w:rFonts w:ascii="Cabin" w:eastAsia="Candara" w:hAnsi="Cabin" w:cs="Candara"/>
          <w:lang w:eastAsia="en-GB" w:bidi="en-GB"/>
        </w:rPr>
        <w:t>Working in partnership</w:t>
      </w:r>
    </w:p>
    <w:p w14:paraId="29BC57A2" w14:textId="77777777" w:rsidR="00475E4E" w:rsidRPr="00C53A3F" w:rsidRDefault="00475E4E" w:rsidP="00475E4E">
      <w:pPr>
        <w:spacing w:before="167" w:line="276" w:lineRule="auto"/>
        <w:ind w:left="100" w:right="116"/>
        <w:jc w:val="both"/>
        <w:rPr>
          <w:rFonts w:ascii="Cabin" w:hAnsi="Cabin"/>
        </w:rPr>
      </w:pPr>
      <w:r w:rsidRPr="00C53A3F">
        <w:rPr>
          <w:rFonts w:ascii="Cabin" w:hAnsi="Cabin"/>
        </w:rPr>
        <w:t xml:space="preserve">In the case of Church schools, it is useful to look at the standards and the Headteacher role through explicit links to the national </w:t>
      </w:r>
      <w:r w:rsidRPr="00C53A3F">
        <w:rPr>
          <w:rFonts w:ascii="Cabin" w:hAnsi="Cabin"/>
          <w:b/>
        </w:rPr>
        <w:t>Church of England Vision for Education (2016)</w:t>
      </w:r>
      <w:r w:rsidRPr="00C53A3F">
        <w:rPr>
          <w:rFonts w:ascii="Cabin" w:hAnsi="Cabin"/>
        </w:rPr>
        <w:t>.  To that end Manchester Diocesan Board of Education recommends the use of the following to outline the explicit links between national standards and C</w:t>
      </w:r>
      <w:r>
        <w:rPr>
          <w:rFonts w:ascii="Cabin" w:hAnsi="Cabin"/>
        </w:rPr>
        <w:t xml:space="preserve"> of </w:t>
      </w:r>
      <w:r w:rsidRPr="00C53A3F">
        <w:rPr>
          <w:rFonts w:ascii="Cabin" w:hAnsi="Cabin"/>
        </w:rPr>
        <w:t>E Vision for Education.</w:t>
      </w:r>
    </w:p>
    <w:p w14:paraId="397AA643" w14:textId="77777777" w:rsidR="00475E4E" w:rsidRPr="00C53A3F" w:rsidRDefault="00475E4E" w:rsidP="00475E4E">
      <w:pPr>
        <w:widowControl w:val="0"/>
        <w:autoSpaceDE w:val="0"/>
        <w:autoSpaceDN w:val="0"/>
        <w:spacing w:before="200" w:after="0" w:line="276" w:lineRule="auto"/>
        <w:ind w:left="100" w:right="115"/>
        <w:jc w:val="both"/>
        <w:rPr>
          <w:rFonts w:ascii="Cabin" w:eastAsia="Candara" w:hAnsi="Cabin" w:cs="Candara"/>
          <w:lang w:eastAsia="en-GB" w:bidi="en-GB"/>
        </w:rPr>
      </w:pPr>
      <w:r w:rsidRPr="00C53A3F">
        <w:rPr>
          <w:rFonts w:ascii="Cabin" w:eastAsia="Candara" w:hAnsi="Cabin" w:cs="Candara"/>
          <w:lang w:eastAsia="en-GB" w:bidi="en-GB"/>
        </w:rPr>
        <w:t>The Headteacher will ensure that the school reflects the Church of England Vision for Education by ensuring it promotes:</w:t>
      </w:r>
    </w:p>
    <w:p w14:paraId="31492BF6" w14:textId="77777777" w:rsidR="00475E4E" w:rsidRPr="00C53A3F" w:rsidRDefault="00475E4E" w:rsidP="00475E4E">
      <w:pPr>
        <w:widowControl w:val="0"/>
        <w:numPr>
          <w:ilvl w:val="0"/>
          <w:numId w:val="33"/>
        </w:numPr>
        <w:tabs>
          <w:tab w:val="left" w:pos="819"/>
          <w:tab w:val="left" w:pos="820"/>
        </w:tabs>
        <w:autoSpaceDE w:val="0"/>
        <w:autoSpaceDN w:val="0"/>
        <w:spacing w:before="201" w:after="0" w:line="240" w:lineRule="auto"/>
        <w:rPr>
          <w:rFonts w:ascii="Cabin" w:eastAsia="Candara" w:hAnsi="Cabin" w:cs="Candara"/>
          <w:lang w:eastAsia="en-GB" w:bidi="en-GB"/>
        </w:rPr>
      </w:pPr>
      <w:r w:rsidRPr="00C53A3F">
        <w:rPr>
          <w:rFonts w:ascii="Cabin" w:eastAsia="Candara" w:hAnsi="Cabin" w:cs="Candara"/>
          <w:lang w:eastAsia="en-GB" w:bidi="en-GB"/>
        </w:rPr>
        <w:t>Educating for Wisdom, Knowledge and</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Skills</w:t>
      </w:r>
    </w:p>
    <w:p w14:paraId="5F284B1E" w14:textId="77777777" w:rsidR="00475E4E" w:rsidRPr="00C53A3F" w:rsidRDefault="00475E4E" w:rsidP="00475E4E">
      <w:pPr>
        <w:widowControl w:val="0"/>
        <w:numPr>
          <w:ilvl w:val="0"/>
          <w:numId w:val="33"/>
        </w:numPr>
        <w:tabs>
          <w:tab w:val="left" w:pos="820"/>
        </w:tabs>
        <w:autoSpaceDE w:val="0"/>
        <w:autoSpaceDN w:val="0"/>
        <w:spacing w:before="43" w:after="0" w:line="240" w:lineRule="auto"/>
        <w:rPr>
          <w:rFonts w:ascii="Cabin" w:eastAsia="Candara" w:hAnsi="Cabin" w:cs="Candara"/>
          <w:lang w:eastAsia="en-GB" w:bidi="en-GB"/>
        </w:rPr>
      </w:pPr>
      <w:r w:rsidRPr="00C53A3F">
        <w:rPr>
          <w:rFonts w:ascii="Cabin" w:eastAsia="Candara" w:hAnsi="Cabin" w:cs="Candara"/>
          <w:lang w:eastAsia="en-GB" w:bidi="en-GB"/>
        </w:rPr>
        <w:t>Educating for Hope and</w:t>
      </w:r>
      <w:r w:rsidRPr="00C53A3F">
        <w:rPr>
          <w:rFonts w:ascii="Cabin" w:eastAsia="Candara" w:hAnsi="Cabin" w:cs="Candara"/>
          <w:spacing w:val="-1"/>
          <w:lang w:eastAsia="en-GB" w:bidi="en-GB"/>
        </w:rPr>
        <w:t xml:space="preserve"> </w:t>
      </w:r>
      <w:r w:rsidRPr="00C53A3F">
        <w:rPr>
          <w:rFonts w:ascii="Cabin" w:eastAsia="Candara" w:hAnsi="Cabin" w:cs="Candara"/>
          <w:lang w:eastAsia="en-GB" w:bidi="en-GB"/>
        </w:rPr>
        <w:t>Aspiration</w:t>
      </w:r>
    </w:p>
    <w:p w14:paraId="27D69411" w14:textId="77777777" w:rsidR="00475E4E" w:rsidRPr="00C53A3F" w:rsidRDefault="00475E4E" w:rsidP="00475E4E">
      <w:pPr>
        <w:widowControl w:val="0"/>
        <w:numPr>
          <w:ilvl w:val="0"/>
          <w:numId w:val="33"/>
        </w:numPr>
        <w:tabs>
          <w:tab w:val="left" w:pos="820"/>
        </w:tabs>
        <w:autoSpaceDE w:val="0"/>
        <w:autoSpaceDN w:val="0"/>
        <w:spacing w:before="44" w:after="0" w:line="240" w:lineRule="auto"/>
        <w:rPr>
          <w:rFonts w:ascii="Cabin" w:eastAsia="Candara" w:hAnsi="Cabin" w:cs="Candara"/>
          <w:lang w:eastAsia="en-GB" w:bidi="en-GB"/>
        </w:rPr>
      </w:pPr>
      <w:r w:rsidRPr="00C53A3F">
        <w:rPr>
          <w:rFonts w:ascii="Cabin" w:eastAsia="Candara" w:hAnsi="Cabin" w:cs="Candara"/>
          <w:lang w:eastAsia="en-GB" w:bidi="en-GB"/>
        </w:rPr>
        <w:t>Educating for Community and Living Well</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Together</w:t>
      </w:r>
    </w:p>
    <w:p w14:paraId="6DFB25AB" w14:textId="77777777" w:rsidR="00475E4E" w:rsidRPr="00C53A3F" w:rsidRDefault="00475E4E" w:rsidP="00475E4E">
      <w:pPr>
        <w:widowControl w:val="0"/>
        <w:numPr>
          <w:ilvl w:val="0"/>
          <w:numId w:val="33"/>
        </w:numPr>
        <w:tabs>
          <w:tab w:val="left" w:pos="820"/>
        </w:tabs>
        <w:autoSpaceDE w:val="0"/>
        <w:autoSpaceDN w:val="0"/>
        <w:spacing w:before="44" w:after="0" w:line="240" w:lineRule="auto"/>
        <w:rPr>
          <w:rFonts w:ascii="Cabin" w:eastAsia="Candara" w:hAnsi="Cabin" w:cs="Candara"/>
          <w:lang w:eastAsia="en-GB" w:bidi="en-GB"/>
        </w:rPr>
      </w:pPr>
      <w:r w:rsidRPr="00C53A3F">
        <w:rPr>
          <w:rFonts w:ascii="Cabin" w:eastAsia="Candara" w:hAnsi="Cabin" w:cs="Candara"/>
          <w:lang w:eastAsia="en-GB" w:bidi="en-GB"/>
        </w:rPr>
        <w:t>Educating for Dignity and</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Respect</w:t>
      </w:r>
    </w:p>
    <w:p w14:paraId="56E0F4A0" w14:textId="77777777" w:rsidR="00475E4E" w:rsidRPr="00C53A3F" w:rsidRDefault="00475E4E" w:rsidP="00475E4E">
      <w:pPr>
        <w:widowControl w:val="0"/>
        <w:autoSpaceDE w:val="0"/>
        <w:autoSpaceDN w:val="0"/>
        <w:spacing w:before="2" w:after="0" w:line="240" w:lineRule="auto"/>
        <w:rPr>
          <w:rFonts w:ascii="Cabin" w:eastAsia="Candara" w:hAnsi="Cabin" w:cs="Candara"/>
          <w:lang w:eastAsia="en-GB" w:bidi="en-GB"/>
        </w:rPr>
      </w:pPr>
    </w:p>
    <w:p w14:paraId="0F15805C" w14:textId="77777777" w:rsidR="00475E4E" w:rsidRPr="00C53A3F" w:rsidRDefault="00475E4E" w:rsidP="00475E4E">
      <w:pPr>
        <w:widowControl w:val="0"/>
        <w:numPr>
          <w:ilvl w:val="0"/>
          <w:numId w:val="32"/>
        </w:numPr>
        <w:tabs>
          <w:tab w:val="left" w:pos="385"/>
        </w:tabs>
        <w:autoSpaceDE w:val="0"/>
        <w:autoSpaceDN w:val="0"/>
        <w:spacing w:after="0" w:line="240" w:lineRule="auto"/>
        <w:outlineLvl w:val="1"/>
        <w:rPr>
          <w:rFonts w:ascii="Cabin" w:eastAsiaTheme="majorEastAsia" w:hAnsi="Cabin" w:cstheme="majorBidi"/>
          <w:color w:val="0F4761" w:themeColor="accent1" w:themeShade="BF"/>
        </w:rPr>
      </w:pPr>
      <w:r w:rsidRPr="00C53A3F">
        <w:rPr>
          <w:rFonts w:ascii="Cabin" w:eastAsiaTheme="majorEastAsia" w:hAnsi="Cabin" w:cstheme="majorBidi"/>
          <w:color w:val="0F4761" w:themeColor="accent1" w:themeShade="BF"/>
        </w:rPr>
        <w:t>EDUCATING FOR WISDOM, KNOWLEDGE AND SKILLS</w:t>
      </w:r>
    </w:p>
    <w:p w14:paraId="46EA01EB" w14:textId="77777777" w:rsidR="00475E4E" w:rsidRPr="00C53A3F" w:rsidRDefault="00475E4E" w:rsidP="00475E4E">
      <w:pPr>
        <w:widowControl w:val="0"/>
        <w:autoSpaceDE w:val="0"/>
        <w:autoSpaceDN w:val="0"/>
        <w:spacing w:after="0" w:line="240" w:lineRule="auto"/>
        <w:rPr>
          <w:rFonts w:ascii="Cabin" w:eastAsia="Candara" w:hAnsi="Cabin" w:cs="Candara"/>
          <w:b/>
          <w:lang w:eastAsia="en-GB" w:bidi="en-GB"/>
        </w:rPr>
      </w:pPr>
    </w:p>
    <w:p w14:paraId="1A586C90" w14:textId="77777777" w:rsidR="00475E4E" w:rsidRPr="00C53A3F" w:rsidRDefault="00475E4E" w:rsidP="00475E4E">
      <w:pPr>
        <w:widowControl w:val="0"/>
        <w:autoSpaceDE w:val="0"/>
        <w:autoSpaceDN w:val="0"/>
        <w:spacing w:after="0" w:line="276" w:lineRule="auto"/>
        <w:ind w:left="100" w:right="117"/>
        <w:jc w:val="both"/>
        <w:rPr>
          <w:rFonts w:ascii="Cabin" w:eastAsia="Candara" w:hAnsi="Cabin" w:cs="Candara"/>
          <w:lang w:eastAsia="en-GB" w:bidi="en-GB"/>
        </w:rPr>
      </w:pPr>
      <w:r w:rsidRPr="00C53A3F">
        <w:rPr>
          <w:rFonts w:ascii="Cabin" w:eastAsia="Candara" w:hAnsi="Cabin" w:cs="Candara"/>
          <w:lang w:eastAsia="en-GB" w:bidi="en-GB"/>
        </w:rPr>
        <w:t>‘Good</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schools</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foster</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confidence,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delight,</w:t>
      </w:r>
      <w:r w:rsidRPr="00C53A3F">
        <w:rPr>
          <w:rFonts w:ascii="Cabin" w:eastAsia="Candara" w:hAnsi="Cabin" w:cs="Candara"/>
          <w:spacing w:val="-14"/>
          <w:lang w:eastAsia="en-GB" w:bidi="en-GB"/>
        </w:rPr>
        <w:t xml:space="preserve"> </w:t>
      </w:r>
      <w:r w:rsidRPr="00C53A3F">
        <w:rPr>
          <w:rFonts w:ascii="Cabin" w:eastAsia="Candara" w:hAnsi="Cabin" w:cs="Candara"/>
          <w:lang w:eastAsia="en-GB" w:bidi="en-GB"/>
        </w:rPr>
        <w:t>discipline</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in</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seeking</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wisdom,</w:t>
      </w:r>
      <w:r w:rsidRPr="00C53A3F">
        <w:rPr>
          <w:rFonts w:ascii="Cabin" w:eastAsia="Candara" w:hAnsi="Cabin" w:cs="Candara"/>
          <w:spacing w:val="-14"/>
          <w:lang w:eastAsia="en-GB" w:bidi="en-GB"/>
        </w:rPr>
        <w:t xml:space="preserve"> </w:t>
      </w:r>
      <w:r w:rsidRPr="00C53A3F">
        <w:rPr>
          <w:rFonts w:ascii="Cabin" w:eastAsia="Candara" w:hAnsi="Cabin" w:cs="Candara"/>
          <w:lang w:eastAsia="en-GB" w:bidi="en-GB"/>
        </w:rPr>
        <w:t>knowledge,</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truth,</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understanding, know-how,</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skills</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needed</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shape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life</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well.’</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(CofE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2016:7)</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Within</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Bible</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as</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well</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as</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Christian</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 xml:space="preserve">and Church culture we see both the value of wisdom seeking and the importance </w:t>
      </w:r>
      <w:r w:rsidRPr="00C53A3F">
        <w:rPr>
          <w:rFonts w:ascii="Cabin" w:eastAsia="Candara" w:hAnsi="Cabin" w:cs="Candara"/>
          <w:spacing w:val="3"/>
          <w:lang w:eastAsia="en-GB" w:bidi="en-GB"/>
        </w:rPr>
        <w:t xml:space="preserve">of </w:t>
      </w:r>
      <w:r w:rsidRPr="00C53A3F">
        <w:rPr>
          <w:rFonts w:ascii="Cabin" w:eastAsia="Candara" w:hAnsi="Cabin" w:cs="Candara"/>
          <w:lang w:eastAsia="en-GB" w:bidi="en-GB"/>
        </w:rPr>
        <w:t>teaching and learning. We are told as a child Jesus himself ‘grew in wisdom.’ (Luke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2:52)</w:t>
      </w:r>
    </w:p>
    <w:p w14:paraId="4D49A222" w14:textId="77777777" w:rsidR="00475E4E" w:rsidRPr="00C53A3F" w:rsidRDefault="00475E4E" w:rsidP="00475E4E">
      <w:pPr>
        <w:widowControl w:val="0"/>
        <w:autoSpaceDE w:val="0"/>
        <w:autoSpaceDN w:val="0"/>
        <w:spacing w:before="201" w:after="0" w:line="240" w:lineRule="auto"/>
        <w:ind w:left="100"/>
        <w:rPr>
          <w:rFonts w:ascii="Cabin" w:eastAsia="Candara" w:hAnsi="Cabin" w:cs="Candara"/>
          <w:lang w:eastAsia="en-GB" w:bidi="en-GB"/>
        </w:rPr>
      </w:pPr>
      <w:r w:rsidRPr="00C53A3F">
        <w:rPr>
          <w:rFonts w:ascii="Cabin" w:eastAsia="Candara" w:hAnsi="Cabin" w:cs="Candara"/>
          <w:lang w:eastAsia="en-GB" w:bidi="en-GB"/>
        </w:rPr>
        <w:t>In order to ensure this the Headteacher will:</w:t>
      </w:r>
    </w:p>
    <w:p w14:paraId="1CDDD9AE" w14:textId="77777777" w:rsidR="00475E4E" w:rsidRPr="00C53A3F" w:rsidRDefault="00475E4E" w:rsidP="00475E4E">
      <w:pPr>
        <w:widowControl w:val="0"/>
        <w:autoSpaceDE w:val="0"/>
        <w:autoSpaceDN w:val="0"/>
        <w:spacing w:after="0" w:line="240" w:lineRule="auto"/>
        <w:rPr>
          <w:rFonts w:ascii="Cabin" w:eastAsia="Candara" w:hAnsi="Cabin" w:cs="Candara"/>
          <w:lang w:eastAsia="en-GB" w:bidi="en-GB"/>
        </w:rPr>
      </w:pPr>
    </w:p>
    <w:p w14:paraId="05F4AE33" w14:textId="77777777" w:rsidR="00475E4E" w:rsidRPr="00C53A3F" w:rsidRDefault="00475E4E" w:rsidP="00475E4E">
      <w:pPr>
        <w:widowControl w:val="0"/>
        <w:numPr>
          <w:ilvl w:val="0"/>
          <w:numId w:val="35"/>
        </w:numPr>
        <w:tabs>
          <w:tab w:val="left" w:pos="819"/>
          <w:tab w:val="left" w:pos="820"/>
        </w:tabs>
        <w:autoSpaceDE w:val="0"/>
        <w:autoSpaceDN w:val="0"/>
        <w:spacing w:after="0" w:line="273" w:lineRule="auto"/>
        <w:ind w:right="117"/>
        <w:rPr>
          <w:rFonts w:ascii="Cabin" w:eastAsia="Candara" w:hAnsi="Cabin" w:cs="Candara"/>
          <w:lang w:eastAsia="en-GB" w:bidi="en-GB"/>
        </w:rPr>
      </w:pPr>
      <w:r w:rsidRPr="00C53A3F">
        <w:rPr>
          <w:rFonts w:ascii="Cabin" w:eastAsia="Candara" w:hAnsi="Cabin" w:cs="Candara"/>
          <w:lang w:eastAsia="en-GB" w:bidi="en-GB"/>
        </w:rPr>
        <w:t>Hold and articulate clear Christian values and purpose in accordance with the distinctive nature of a church school, focussing on providing ‘wisdom, knowledge and</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truth’.</w:t>
      </w:r>
    </w:p>
    <w:p w14:paraId="16CB80AB" w14:textId="77777777" w:rsidR="00475E4E" w:rsidRPr="00503E44" w:rsidRDefault="00475E4E" w:rsidP="00475E4E">
      <w:pPr>
        <w:widowControl w:val="0"/>
        <w:numPr>
          <w:ilvl w:val="0"/>
          <w:numId w:val="35"/>
        </w:numPr>
        <w:tabs>
          <w:tab w:val="left" w:pos="819"/>
          <w:tab w:val="left" w:pos="820"/>
        </w:tabs>
        <w:autoSpaceDE w:val="0"/>
        <w:autoSpaceDN w:val="0"/>
        <w:spacing w:before="5" w:after="0" w:line="273" w:lineRule="auto"/>
        <w:ind w:right="120"/>
        <w:rPr>
          <w:rFonts w:ascii="Cabin" w:eastAsia="Candara" w:hAnsi="Cabin" w:cs="Candara"/>
          <w:lang w:eastAsia="en-GB" w:bidi="en-GB"/>
        </w:rPr>
      </w:pPr>
      <w:r w:rsidRPr="00C53A3F">
        <w:rPr>
          <w:rFonts w:ascii="Cabin" w:eastAsia="Candara" w:hAnsi="Cabin" w:cs="Candara"/>
          <w:lang w:eastAsia="en-GB" w:bidi="en-GB"/>
        </w:rPr>
        <w:t>Lead by example – with integrity, creativity, resilience, and clarity – drawing on their own scholarship, expertise and skills, and that of those around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them.</w:t>
      </w:r>
    </w:p>
    <w:p w14:paraId="1813E50F" w14:textId="77777777" w:rsidR="00475E4E" w:rsidRPr="00C53A3F" w:rsidRDefault="00475E4E" w:rsidP="00475E4E">
      <w:pPr>
        <w:widowControl w:val="0"/>
        <w:numPr>
          <w:ilvl w:val="0"/>
          <w:numId w:val="35"/>
        </w:numPr>
        <w:tabs>
          <w:tab w:val="left" w:pos="819"/>
          <w:tab w:val="left" w:pos="820"/>
        </w:tabs>
        <w:autoSpaceDE w:val="0"/>
        <w:autoSpaceDN w:val="0"/>
        <w:spacing w:before="5" w:after="0" w:line="273" w:lineRule="auto"/>
        <w:ind w:right="120"/>
        <w:rPr>
          <w:rFonts w:ascii="Cabin" w:eastAsia="Candara" w:hAnsi="Cabin" w:cs="Candara"/>
          <w:lang w:eastAsia="en-GB" w:bidi="en-GB"/>
        </w:rPr>
      </w:pPr>
      <w:r w:rsidRPr="00C53A3F">
        <w:rPr>
          <w:rFonts w:ascii="Cabin" w:eastAsia="Candara" w:hAnsi="Cabin" w:cs="Candara"/>
          <w:lang w:eastAsia="en-GB" w:bidi="en-GB"/>
        </w:rPr>
        <w:t>Sustain wide, current knowledge and understanding of education and school systems locally, nationally and globally including the continuing role of schools with a religious character and pursue continuous professional</w:t>
      </w:r>
      <w:r w:rsidRPr="00C53A3F">
        <w:rPr>
          <w:rFonts w:ascii="Cabin" w:eastAsia="Candara" w:hAnsi="Cabin" w:cs="Candara"/>
          <w:spacing w:val="-1"/>
          <w:lang w:eastAsia="en-GB" w:bidi="en-GB"/>
        </w:rPr>
        <w:t xml:space="preserve"> </w:t>
      </w:r>
      <w:r w:rsidRPr="00C53A3F">
        <w:rPr>
          <w:rFonts w:ascii="Cabin" w:eastAsia="Candara" w:hAnsi="Cabin" w:cs="Candara"/>
          <w:lang w:eastAsia="en-GB" w:bidi="en-GB"/>
        </w:rPr>
        <w:t>development.</w:t>
      </w:r>
    </w:p>
    <w:p w14:paraId="4E47281F" w14:textId="77777777" w:rsidR="00475E4E" w:rsidRPr="00C53A3F" w:rsidRDefault="00475E4E" w:rsidP="00475E4E">
      <w:pPr>
        <w:widowControl w:val="0"/>
        <w:numPr>
          <w:ilvl w:val="0"/>
          <w:numId w:val="35"/>
        </w:numPr>
        <w:tabs>
          <w:tab w:val="left" w:pos="820"/>
        </w:tabs>
        <w:autoSpaceDE w:val="0"/>
        <w:autoSpaceDN w:val="0"/>
        <w:spacing w:after="0" w:line="276" w:lineRule="auto"/>
        <w:ind w:right="118"/>
        <w:jc w:val="both"/>
        <w:rPr>
          <w:rFonts w:ascii="Cabin" w:eastAsia="Candara" w:hAnsi="Cabin" w:cs="Candara"/>
          <w:lang w:eastAsia="en-GB" w:bidi="en-GB"/>
        </w:rPr>
      </w:pPr>
      <w:r w:rsidRPr="00C53A3F">
        <w:rPr>
          <w:rFonts w:ascii="Cabin" w:eastAsia="Candara" w:hAnsi="Cabin" w:cs="Candara"/>
          <w:lang w:eastAsia="en-GB" w:bidi="en-GB"/>
        </w:rPr>
        <w:lastRenderedPageBreak/>
        <w:t>Work with political and financial astuteness, within a clear set of principles centred on the school’s Christian vision and distinctive Christian character and values, ably translating local and national policy into the school’s</w:t>
      </w:r>
      <w:r w:rsidRPr="00C53A3F">
        <w:rPr>
          <w:rFonts w:ascii="Cabin" w:eastAsia="Candara" w:hAnsi="Cabin" w:cs="Candara"/>
          <w:spacing w:val="-1"/>
          <w:lang w:eastAsia="en-GB" w:bidi="en-GB"/>
        </w:rPr>
        <w:t xml:space="preserve"> </w:t>
      </w:r>
      <w:r w:rsidRPr="00C53A3F">
        <w:rPr>
          <w:rFonts w:ascii="Cabin" w:eastAsia="Candara" w:hAnsi="Cabin" w:cs="Candara"/>
          <w:lang w:eastAsia="en-GB" w:bidi="en-GB"/>
        </w:rPr>
        <w:t>context.</w:t>
      </w:r>
    </w:p>
    <w:p w14:paraId="1ADB0588" w14:textId="77777777" w:rsidR="00475E4E" w:rsidRPr="00C53A3F" w:rsidRDefault="00475E4E" w:rsidP="00475E4E">
      <w:pPr>
        <w:widowControl w:val="0"/>
        <w:numPr>
          <w:ilvl w:val="0"/>
          <w:numId w:val="35"/>
        </w:numPr>
        <w:tabs>
          <w:tab w:val="left" w:pos="820"/>
        </w:tabs>
        <w:autoSpaceDE w:val="0"/>
        <w:autoSpaceDN w:val="0"/>
        <w:spacing w:after="0" w:line="240" w:lineRule="auto"/>
        <w:jc w:val="both"/>
        <w:rPr>
          <w:rFonts w:ascii="Cabin" w:eastAsia="Candara" w:hAnsi="Cabin" w:cs="Candara"/>
          <w:lang w:eastAsia="en-GB" w:bidi="en-GB"/>
        </w:rPr>
      </w:pPr>
      <w:r w:rsidRPr="00C53A3F">
        <w:rPr>
          <w:rFonts w:ascii="Cabin" w:eastAsia="Candara" w:hAnsi="Cabin" w:cs="Candara"/>
          <w:lang w:eastAsia="en-GB" w:bidi="en-GB"/>
        </w:rPr>
        <w:t>Communicate</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compellingly</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school’s</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Christian</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vision</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4"/>
          <w:lang w:eastAsia="en-GB" w:bidi="en-GB"/>
        </w:rPr>
        <w:t xml:space="preserve"> </w:t>
      </w:r>
      <w:r w:rsidRPr="00C53A3F">
        <w:rPr>
          <w:rFonts w:ascii="Cabin" w:eastAsia="Candara" w:hAnsi="Cabin" w:cs="Candara"/>
          <w:lang w:eastAsia="en-GB" w:bidi="en-GB"/>
        </w:rPr>
        <w:t>drive</w:t>
      </w:r>
      <w:r w:rsidRPr="00C53A3F">
        <w:rPr>
          <w:rFonts w:ascii="Cabin" w:eastAsia="Candara" w:hAnsi="Cabin" w:cs="Candara"/>
          <w:spacing w:val="14"/>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strategic</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leadership, ensuring all have the’ skills needed to shape life well.’</w:t>
      </w:r>
    </w:p>
    <w:p w14:paraId="5F6FE4D5" w14:textId="77777777" w:rsidR="00475E4E" w:rsidRPr="00C53A3F" w:rsidRDefault="00475E4E" w:rsidP="00475E4E">
      <w:pPr>
        <w:widowControl w:val="0"/>
        <w:numPr>
          <w:ilvl w:val="0"/>
          <w:numId w:val="35"/>
        </w:numPr>
        <w:tabs>
          <w:tab w:val="left" w:pos="819"/>
          <w:tab w:val="left" w:pos="820"/>
        </w:tabs>
        <w:autoSpaceDE w:val="0"/>
        <w:autoSpaceDN w:val="0"/>
        <w:spacing w:before="44" w:after="0" w:line="273" w:lineRule="auto"/>
        <w:ind w:right="119"/>
        <w:rPr>
          <w:rFonts w:ascii="Cabin" w:eastAsia="Candara" w:hAnsi="Cabin" w:cs="Candara"/>
          <w:lang w:eastAsia="en-GB" w:bidi="en-GB"/>
        </w:rPr>
      </w:pPr>
      <w:r w:rsidRPr="00C53A3F">
        <w:rPr>
          <w:rFonts w:ascii="Cabin" w:eastAsia="Candara" w:hAnsi="Cabin" w:cs="Candara"/>
          <w:lang w:eastAsia="en-GB" w:bidi="en-GB"/>
        </w:rPr>
        <w:t>Inspire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lead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school</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as</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worshipping</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community,</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which</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demonstrates</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Christian</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vision and Christian values in everyday work and</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practice.</w:t>
      </w:r>
    </w:p>
    <w:p w14:paraId="62AAA295" w14:textId="77777777" w:rsidR="00475E4E" w:rsidRPr="00C53A3F" w:rsidRDefault="00475E4E" w:rsidP="00475E4E">
      <w:pPr>
        <w:widowControl w:val="0"/>
        <w:numPr>
          <w:ilvl w:val="0"/>
          <w:numId w:val="35"/>
        </w:numPr>
        <w:tabs>
          <w:tab w:val="left" w:pos="819"/>
          <w:tab w:val="left" w:pos="820"/>
        </w:tabs>
        <w:autoSpaceDE w:val="0"/>
        <w:autoSpaceDN w:val="0"/>
        <w:spacing w:before="6" w:after="0" w:line="273" w:lineRule="auto"/>
        <w:ind w:right="122"/>
        <w:rPr>
          <w:rFonts w:ascii="Cabin" w:eastAsia="Candara" w:hAnsi="Cabin" w:cs="Candara"/>
          <w:lang w:eastAsia="en-GB" w:bidi="en-GB"/>
        </w:rPr>
      </w:pPr>
      <w:r w:rsidRPr="00C53A3F">
        <w:rPr>
          <w:rFonts w:ascii="Cabin" w:eastAsia="Candara" w:hAnsi="Cabin" w:cs="Candara"/>
          <w:lang w:eastAsia="en-GB" w:bidi="en-GB"/>
        </w:rPr>
        <w:t>Regularly review own practice, set personal targets and take responsibility for own personal and spiritual</w:t>
      </w:r>
      <w:r w:rsidRPr="00C53A3F">
        <w:rPr>
          <w:rFonts w:ascii="Cabin" w:eastAsia="Candara" w:hAnsi="Cabin" w:cs="Candara"/>
          <w:spacing w:val="-1"/>
          <w:lang w:eastAsia="en-GB" w:bidi="en-GB"/>
        </w:rPr>
        <w:t xml:space="preserve"> </w:t>
      </w:r>
      <w:r w:rsidRPr="00C53A3F">
        <w:rPr>
          <w:rFonts w:ascii="Cabin" w:eastAsia="Candara" w:hAnsi="Cabin" w:cs="Candara"/>
          <w:lang w:eastAsia="en-GB" w:bidi="en-GB"/>
        </w:rPr>
        <w:t>development.</w:t>
      </w:r>
    </w:p>
    <w:p w14:paraId="472C1ADA" w14:textId="77777777" w:rsidR="00475E4E" w:rsidRPr="00C53A3F" w:rsidRDefault="00475E4E" w:rsidP="00475E4E">
      <w:pPr>
        <w:widowControl w:val="0"/>
        <w:numPr>
          <w:ilvl w:val="0"/>
          <w:numId w:val="35"/>
        </w:numPr>
        <w:tabs>
          <w:tab w:val="left" w:pos="819"/>
          <w:tab w:val="left" w:pos="820"/>
        </w:tabs>
        <w:autoSpaceDE w:val="0"/>
        <w:autoSpaceDN w:val="0"/>
        <w:spacing w:before="5" w:after="0" w:line="240" w:lineRule="auto"/>
        <w:rPr>
          <w:rFonts w:ascii="Cabin" w:eastAsia="Candara" w:hAnsi="Cabin" w:cs="Candara"/>
          <w:lang w:eastAsia="en-GB" w:bidi="en-GB"/>
        </w:rPr>
      </w:pPr>
      <w:r w:rsidRPr="00C53A3F">
        <w:rPr>
          <w:rFonts w:ascii="Cabin" w:eastAsia="Candara" w:hAnsi="Cabin" w:cs="Candara"/>
          <w:lang w:eastAsia="en-GB" w:bidi="en-GB"/>
        </w:rPr>
        <w:t>Act as spiritual leader to staff and</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pupils.</w:t>
      </w:r>
    </w:p>
    <w:p w14:paraId="020EE62E" w14:textId="77777777" w:rsidR="00475E4E" w:rsidRPr="00C53A3F" w:rsidRDefault="00475E4E" w:rsidP="00475E4E">
      <w:pPr>
        <w:widowControl w:val="0"/>
        <w:numPr>
          <w:ilvl w:val="0"/>
          <w:numId w:val="35"/>
        </w:numPr>
        <w:tabs>
          <w:tab w:val="left" w:pos="819"/>
          <w:tab w:val="left" w:pos="820"/>
        </w:tabs>
        <w:autoSpaceDE w:val="0"/>
        <w:autoSpaceDN w:val="0"/>
        <w:spacing w:before="45" w:after="0" w:line="273" w:lineRule="auto"/>
        <w:ind w:right="119"/>
        <w:rPr>
          <w:rFonts w:ascii="Cabin" w:eastAsia="Candara" w:hAnsi="Cabin" w:cs="Candara"/>
          <w:lang w:eastAsia="en-GB" w:bidi="en-GB"/>
        </w:rPr>
      </w:pPr>
      <w:r w:rsidRPr="00C53A3F">
        <w:rPr>
          <w:rFonts w:ascii="Cabin" w:eastAsia="Candara" w:hAnsi="Cabin" w:cs="Candara"/>
          <w:lang w:eastAsia="en-GB" w:bidi="en-GB"/>
        </w:rPr>
        <w:t>Ensure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that</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Religious</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Education</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Collective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Worship</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are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central</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life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teaching</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of</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the school, and set a high personal example in these</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aspects.</w:t>
      </w:r>
    </w:p>
    <w:p w14:paraId="10A1230B" w14:textId="77777777" w:rsidR="00475E4E" w:rsidRPr="00C53A3F" w:rsidRDefault="00475E4E" w:rsidP="00475E4E">
      <w:pPr>
        <w:widowControl w:val="0"/>
        <w:numPr>
          <w:ilvl w:val="0"/>
          <w:numId w:val="35"/>
        </w:numPr>
        <w:tabs>
          <w:tab w:val="left" w:pos="819"/>
          <w:tab w:val="left" w:pos="820"/>
        </w:tabs>
        <w:autoSpaceDE w:val="0"/>
        <w:autoSpaceDN w:val="0"/>
        <w:spacing w:before="6" w:after="0" w:line="273" w:lineRule="auto"/>
        <w:ind w:right="118"/>
        <w:rPr>
          <w:rFonts w:ascii="Cabin" w:eastAsia="Candara" w:hAnsi="Cabin" w:cs="Candara"/>
          <w:lang w:eastAsia="en-GB" w:bidi="en-GB"/>
        </w:rPr>
      </w:pPr>
      <w:r w:rsidRPr="00C53A3F">
        <w:rPr>
          <w:rFonts w:ascii="Cabin" w:eastAsia="Candara" w:hAnsi="Cabin" w:cs="Candara"/>
          <w:lang w:eastAsia="en-GB" w:bidi="en-GB"/>
        </w:rPr>
        <w:t>Provide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for</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daily</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act</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of</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Collective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Worship</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demonstrating</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tenets</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of</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Anglican</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tradition, in accordance with the school's Trust Deed in consultation with the governing</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body</w:t>
      </w:r>
    </w:p>
    <w:p w14:paraId="10CA168C" w14:textId="77777777" w:rsidR="00475E4E" w:rsidRPr="00C53A3F" w:rsidRDefault="00475E4E" w:rsidP="00475E4E">
      <w:pPr>
        <w:widowControl w:val="0"/>
        <w:numPr>
          <w:ilvl w:val="0"/>
          <w:numId w:val="35"/>
        </w:numPr>
        <w:tabs>
          <w:tab w:val="left" w:pos="819"/>
          <w:tab w:val="left" w:pos="820"/>
        </w:tabs>
        <w:autoSpaceDE w:val="0"/>
        <w:autoSpaceDN w:val="0"/>
        <w:spacing w:before="5" w:after="0" w:line="240" w:lineRule="auto"/>
        <w:ind w:right="121"/>
        <w:rPr>
          <w:rFonts w:ascii="Cabin" w:eastAsia="Candara" w:hAnsi="Cabin" w:cs="Candara"/>
          <w:lang w:eastAsia="en-GB" w:bidi="en-GB"/>
        </w:rPr>
      </w:pPr>
      <w:r w:rsidRPr="00C53A3F">
        <w:rPr>
          <w:rFonts w:ascii="Cabin" w:eastAsia="Candara" w:hAnsi="Cabin" w:cs="Candara"/>
          <w:lang w:eastAsia="en-GB" w:bidi="en-GB"/>
        </w:rPr>
        <w:t>Challenge educational orthodoxies in the best interests of achieving excellence, harnessing the findings of well evidenced research to frame self-regulating and self-improving</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schools.</w:t>
      </w:r>
    </w:p>
    <w:p w14:paraId="33CFB028" w14:textId="77777777" w:rsidR="00475E4E" w:rsidRPr="00C53A3F" w:rsidRDefault="00475E4E" w:rsidP="00475E4E">
      <w:pPr>
        <w:widowControl w:val="0"/>
        <w:numPr>
          <w:ilvl w:val="0"/>
          <w:numId w:val="35"/>
        </w:numPr>
        <w:tabs>
          <w:tab w:val="left" w:pos="819"/>
          <w:tab w:val="left" w:pos="820"/>
        </w:tabs>
        <w:autoSpaceDE w:val="0"/>
        <w:autoSpaceDN w:val="0"/>
        <w:spacing w:before="1" w:after="0" w:line="240" w:lineRule="auto"/>
        <w:ind w:right="122"/>
        <w:rPr>
          <w:rFonts w:ascii="Cabin" w:eastAsia="Candara" w:hAnsi="Cabin" w:cs="Candara"/>
          <w:lang w:eastAsia="en-GB" w:bidi="en-GB"/>
        </w:rPr>
      </w:pPr>
      <w:r w:rsidRPr="00C53A3F">
        <w:rPr>
          <w:rFonts w:ascii="Cabin" w:eastAsia="Candara" w:hAnsi="Cabin" w:cs="Candara"/>
          <w:lang w:eastAsia="en-GB" w:bidi="en-GB"/>
        </w:rPr>
        <w:t>Model entrepreneurial and innovative approaches to school improvement, leadership and governance.</w:t>
      </w:r>
    </w:p>
    <w:p w14:paraId="41A5CA52" w14:textId="77777777" w:rsidR="00475E4E" w:rsidRPr="00C53A3F" w:rsidRDefault="00475E4E" w:rsidP="00475E4E">
      <w:pPr>
        <w:widowControl w:val="0"/>
        <w:autoSpaceDE w:val="0"/>
        <w:autoSpaceDN w:val="0"/>
        <w:spacing w:before="11" w:after="0" w:line="240" w:lineRule="auto"/>
        <w:rPr>
          <w:rFonts w:ascii="Cabin" w:eastAsia="Candara" w:hAnsi="Cabin" w:cs="Candara"/>
          <w:lang w:eastAsia="en-GB" w:bidi="en-GB"/>
        </w:rPr>
      </w:pPr>
    </w:p>
    <w:p w14:paraId="104F72D3" w14:textId="77777777" w:rsidR="00475E4E" w:rsidRPr="00C53A3F" w:rsidRDefault="00475E4E" w:rsidP="00475E4E">
      <w:pPr>
        <w:widowControl w:val="0"/>
        <w:numPr>
          <w:ilvl w:val="0"/>
          <w:numId w:val="32"/>
        </w:numPr>
        <w:tabs>
          <w:tab w:val="left" w:pos="385"/>
        </w:tabs>
        <w:autoSpaceDE w:val="0"/>
        <w:autoSpaceDN w:val="0"/>
        <w:spacing w:after="0" w:line="240" w:lineRule="auto"/>
        <w:outlineLvl w:val="1"/>
        <w:rPr>
          <w:rFonts w:ascii="Cabin" w:eastAsiaTheme="majorEastAsia" w:hAnsi="Cabin" w:cstheme="majorBidi"/>
          <w:color w:val="0F4761" w:themeColor="accent1" w:themeShade="BF"/>
        </w:rPr>
      </w:pPr>
      <w:r w:rsidRPr="00C53A3F">
        <w:rPr>
          <w:rFonts w:ascii="Cabin" w:eastAsiaTheme="majorEastAsia" w:hAnsi="Cabin" w:cstheme="majorBidi"/>
          <w:color w:val="0F4761" w:themeColor="accent1" w:themeShade="BF"/>
        </w:rPr>
        <w:t>EDUCATING FOR HOPE AND</w:t>
      </w:r>
      <w:r w:rsidRPr="00C53A3F">
        <w:rPr>
          <w:rFonts w:ascii="Cabin" w:eastAsiaTheme="majorEastAsia" w:hAnsi="Cabin" w:cstheme="majorBidi"/>
          <w:color w:val="0F4761" w:themeColor="accent1" w:themeShade="BF"/>
          <w:spacing w:val="-2"/>
        </w:rPr>
        <w:t xml:space="preserve"> </w:t>
      </w:r>
      <w:r w:rsidRPr="00C53A3F">
        <w:rPr>
          <w:rFonts w:ascii="Cabin" w:eastAsiaTheme="majorEastAsia" w:hAnsi="Cabin" w:cstheme="majorBidi"/>
          <w:color w:val="0F4761" w:themeColor="accent1" w:themeShade="BF"/>
        </w:rPr>
        <w:t>ASPIRATION</w:t>
      </w:r>
    </w:p>
    <w:p w14:paraId="52F4C39F" w14:textId="77777777" w:rsidR="00475E4E" w:rsidRPr="00C53A3F" w:rsidRDefault="00475E4E" w:rsidP="00475E4E">
      <w:pPr>
        <w:widowControl w:val="0"/>
        <w:autoSpaceDE w:val="0"/>
        <w:autoSpaceDN w:val="0"/>
        <w:spacing w:before="12" w:after="0" w:line="240" w:lineRule="auto"/>
        <w:rPr>
          <w:rFonts w:ascii="Cabin" w:eastAsia="Candara" w:hAnsi="Cabin" w:cs="Candara"/>
          <w:b/>
          <w:lang w:eastAsia="en-GB" w:bidi="en-GB"/>
        </w:rPr>
      </w:pPr>
    </w:p>
    <w:p w14:paraId="130182BB" w14:textId="77777777" w:rsidR="00475E4E" w:rsidRPr="00C53A3F" w:rsidRDefault="00475E4E" w:rsidP="00475E4E">
      <w:pPr>
        <w:widowControl w:val="0"/>
        <w:autoSpaceDE w:val="0"/>
        <w:autoSpaceDN w:val="0"/>
        <w:spacing w:after="0" w:line="276" w:lineRule="auto"/>
        <w:ind w:left="100" w:right="116"/>
        <w:jc w:val="both"/>
        <w:rPr>
          <w:rFonts w:ascii="Cabin" w:eastAsia="Candara" w:hAnsi="Cabin" w:cs="Candara"/>
          <w:lang w:eastAsia="en-GB" w:bidi="en-GB"/>
        </w:rPr>
      </w:pPr>
      <w:r w:rsidRPr="00C53A3F">
        <w:rPr>
          <w:rFonts w:ascii="Cabin" w:eastAsia="Candara" w:hAnsi="Cabin" w:cs="Candara"/>
          <w:lang w:eastAsia="en-GB" w:bidi="en-GB"/>
        </w:rPr>
        <w:t>‘Good schools open up horizons of hope and aspiration, and guide pupils into ways of fulfilling them. (Ibid) Demonstrating a belief in the worth of each student demands working with individuals towards them achieving their God-given potential. Hope is built on God’s ongoing love and compassion for this world and all within it. ‘Faith is the assurance of things hoped for, the conviction of things not yet seen.’ (Hebrews 11:1)</w:t>
      </w:r>
    </w:p>
    <w:p w14:paraId="704499F6" w14:textId="77777777" w:rsidR="00C0602E" w:rsidRDefault="00C0602E" w:rsidP="00C0602E">
      <w:pPr>
        <w:widowControl w:val="0"/>
        <w:autoSpaceDE w:val="0"/>
        <w:autoSpaceDN w:val="0"/>
        <w:spacing w:after="0" w:line="276" w:lineRule="auto"/>
        <w:ind w:left="100" w:right="116"/>
        <w:jc w:val="both"/>
        <w:rPr>
          <w:rFonts w:ascii="Cabin" w:eastAsia="Candara" w:hAnsi="Cabin" w:cs="Candara"/>
          <w:lang w:eastAsia="en-GB" w:bidi="en-GB"/>
        </w:rPr>
      </w:pPr>
    </w:p>
    <w:p w14:paraId="3C00FCDA" w14:textId="43ECD8C3" w:rsidR="00475E4E" w:rsidRPr="00C53A3F" w:rsidRDefault="00475E4E" w:rsidP="00C0602E">
      <w:pPr>
        <w:widowControl w:val="0"/>
        <w:autoSpaceDE w:val="0"/>
        <w:autoSpaceDN w:val="0"/>
        <w:spacing w:after="0" w:line="276" w:lineRule="auto"/>
        <w:ind w:left="100" w:right="116"/>
        <w:jc w:val="both"/>
        <w:rPr>
          <w:rFonts w:ascii="Cabin" w:eastAsia="Candara" w:hAnsi="Cabin" w:cs="Candara"/>
          <w:lang w:eastAsia="en-GB" w:bidi="en-GB"/>
        </w:rPr>
      </w:pPr>
      <w:r w:rsidRPr="00C53A3F">
        <w:rPr>
          <w:rFonts w:ascii="Cabin" w:eastAsia="Candara" w:hAnsi="Cabin" w:cs="Candara"/>
          <w:lang w:eastAsia="en-GB" w:bidi="en-GB"/>
        </w:rPr>
        <w:t>In order to ensure this the Headteacher will:</w:t>
      </w:r>
    </w:p>
    <w:p w14:paraId="0CF10486" w14:textId="77777777" w:rsidR="00475E4E" w:rsidRPr="00C53A3F" w:rsidRDefault="00475E4E" w:rsidP="00475E4E">
      <w:pPr>
        <w:widowControl w:val="0"/>
        <w:autoSpaceDE w:val="0"/>
        <w:autoSpaceDN w:val="0"/>
        <w:spacing w:after="0" w:line="240" w:lineRule="auto"/>
        <w:rPr>
          <w:rFonts w:ascii="Cabin" w:eastAsia="Candara" w:hAnsi="Cabin" w:cs="Candara"/>
          <w:lang w:eastAsia="en-GB" w:bidi="en-GB"/>
        </w:rPr>
      </w:pPr>
    </w:p>
    <w:p w14:paraId="15474D8B" w14:textId="77777777" w:rsidR="00475E4E" w:rsidRPr="00C53A3F" w:rsidRDefault="00475E4E" w:rsidP="00475E4E">
      <w:pPr>
        <w:widowControl w:val="0"/>
        <w:numPr>
          <w:ilvl w:val="0"/>
          <w:numId w:val="34"/>
        </w:numPr>
        <w:tabs>
          <w:tab w:val="left" w:pos="820"/>
        </w:tabs>
        <w:autoSpaceDE w:val="0"/>
        <w:autoSpaceDN w:val="0"/>
        <w:spacing w:after="0" w:line="273" w:lineRule="auto"/>
        <w:ind w:right="122"/>
        <w:rPr>
          <w:rFonts w:ascii="Cabin" w:eastAsia="Candara" w:hAnsi="Cabin" w:cs="Candara"/>
          <w:lang w:eastAsia="en-GB" w:bidi="en-GB"/>
        </w:rPr>
      </w:pPr>
      <w:r w:rsidRPr="00C53A3F">
        <w:rPr>
          <w:rFonts w:ascii="Cabin" w:eastAsia="Candara" w:hAnsi="Cabin" w:cs="Candara"/>
          <w:lang w:eastAsia="en-GB" w:bidi="en-GB"/>
        </w:rPr>
        <w:t>Build a culture that recognises the worth of each individual whilst encouraging all to stretch themselves spiritually, morally, imaginatively and actively, to aspire to be the best they can</w:t>
      </w:r>
      <w:r w:rsidRPr="00C53A3F">
        <w:rPr>
          <w:rFonts w:ascii="Cabin" w:eastAsia="Candara" w:hAnsi="Cabin" w:cs="Candara"/>
          <w:spacing w:val="-14"/>
          <w:lang w:eastAsia="en-GB" w:bidi="en-GB"/>
        </w:rPr>
        <w:t xml:space="preserve"> </w:t>
      </w:r>
      <w:r w:rsidRPr="00C53A3F">
        <w:rPr>
          <w:rFonts w:ascii="Cabin" w:eastAsia="Candara" w:hAnsi="Cabin" w:cs="Candara"/>
          <w:lang w:eastAsia="en-GB" w:bidi="en-GB"/>
        </w:rPr>
        <w:t>be.</w:t>
      </w:r>
    </w:p>
    <w:p w14:paraId="6B767E32" w14:textId="77777777" w:rsidR="00475E4E" w:rsidRPr="00C53A3F" w:rsidRDefault="00475E4E" w:rsidP="00475E4E">
      <w:pPr>
        <w:widowControl w:val="0"/>
        <w:numPr>
          <w:ilvl w:val="0"/>
          <w:numId w:val="34"/>
        </w:numPr>
        <w:tabs>
          <w:tab w:val="left" w:pos="820"/>
        </w:tabs>
        <w:autoSpaceDE w:val="0"/>
        <w:autoSpaceDN w:val="0"/>
        <w:spacing w:before="6" w:after="0" w:line="240" w:lineRule="auto"/>
        <w:rPr>
          <w:rFonts w:ascii="Cabin" w:eastAsia="Candara" w:hAnsi="Cabin" w:cs="Candara"/>
          <w:lang w:eastAsia="en-GB" w:bidi="en-GB"/>
        </w:rPr>
      </w:pPr>
      <w:r w:rsidRPr="00C53A3F">
        <w:rPr>
          <w:rFonts w:ascii="Cabin" w:eastAsia="Candara" w:hAnsi="Cabin" w:cs="Candara"/>
          <w:lang w:eastAsia="en-GB" w:bidi="en-GB"/>
        </w:rPr>
        <w:t>Pay particular attention to supporting the disadvantaged to achieve their God-given</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potential.</w:t>
      </w:r>
    </w:p>
    <w:p w14:paraId="3BD446EA" w14:textId="77777777" w:rsidR="00475E4E" w:rsidRPr="00C53A3F" w:rsidRDefault="00475E4E" w:rsidP="00475E4E">
      <w:pPr>
        <w:widowControl w:val="0"/>
        <w:numPr>
          <w:ilvl w:val="0"/>
          <w:numId w:val="34"/>
        </w:numPr>
        <w:tabs>
          <w:tab w:val="left" w:pos="820"/>
        </w:tabs>
        <w:autoSpaceDE w:val="0"/>
        <w:autoSpaceDN w:val="0"/>
        <w:spacing w:before="45" w:after="0" w:line="273" w:lineRule="auto"/>
        <w:ind w:right="116"/>
        <w:rPr>
          <w:rFonts w:ascii="Cabin" w:eastAsia="Candara" w:hAnsi="Cabin" w:cs="Candara"/>
          <w:lang w:eastAsia="en-GB" w:bidi="en-GB"/>
        </w:rPr>
      </w:pPr>
      <w:r w:rsidRPr="00C53A3F">
        <w:rPr>
          <w:rFonts w:ascii="Cabin" w:eastAsia="Candara" w:hAnsi="Cabin" w:cs="Candara"/>
          <w:lang w:eastAsia="en-GB" w:bidi="en-GB"/>
        </w:rPr>
        <w:t xml:space="preserve">Instil a strong sense of accountability in staff for the impact of their work </w:t>
      </w:r>
      <w:r w:rsidRPr="00C53A3F">
        <w:rPr>
          <w:rFonts w:ascii="Cabin" w:eastAsia="Candara" w:hAnsi="Cabin" w:cs="Candara"/>
          <w:spacing w:val="2"/>
          <w:lang w:eastAsia="en-GB" w:bidi="en-GB"/>
        </w:rPr>
        <w:t xml:space="preserve">on </w:t>
      </w:r>
      <w:r w:rsidRPr="00C53A3F">
        <w:rPr>
          <w:rFonts w:ascii="Cabin" w:eastAsia="Candara" w:hAnsi="Cabin" w:cs="Candara"/>
          <w:lang w:eastAsia="en-GB" w:bidi="en-GB"/>
        </w:rPr>
        <w:t>pupils’ outcomes, hopes and</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aspirations.</w:t>
      </w:r>
    </w:p>
    <w:p w14:paraId="59B1577F" w14:textId="77777777" w:rsidR="00475E4E" w:rsidRPr="00503E44" w:rsidRDefault="00475E4E" w:rsidP="00475E4E">
      <w:pPr>
        <w:widowControl w:val="0"/>
        <w:numPr>
          <w:ilvl w:val="0"/>
          <w:numId w:val="34"/>
        </w:numPr>
        <w:tabs>
          <w:tab w:val="left" w:pos="820"/>
        </w:tabs>
        <w:autoSpaceDE w:val="0"/>
        <w:autoSpaceDN w:val="0"/>
        <w:spacing w:before="5" w:after="0" w:line="276" w:lineRule="auto"/>
        <w:ind w:right="117"/>
        <w:rPr>
          <w:rFonts w:ascii="Cabin" w:eastAsia="Candara" w:hAnsi="Cabin" w:cs="Candara"/>
          <w:lang w:eastAsia="en-GB" w:bidi="en-GB"/>
        </w:rPr>
      </w:pPr>
      <w:r w:rsidRPr="00C53A3F">
        <w:rPr>
          <w:rFonts w:ascii="Cabin" w:eastAsia="Candara" w:hAnsi="Cabin" w:cs="Candara"/>
          <w:lang w:eastAsia="en-GB" w:bidi="en-GB"/>
        </w:rPr>
        <w:t>Secure excellent teaching through an analytical understanding of the core features of successful classroom practice and curriculum design as well as how pupils learn, leading to rich curriculum opportunities and pupils’ well-being that reflect the school’s distinctive Christian ethos and values.</w:t>
      </w:r>
    </w:p>
    <w:p w14:paraId="037690D6" w14:textId="77777777" w:rsidR="00475E4E" w:rsidRPr="00503E44" w:rsidRDefault="00475E4E" w:rsidP="00475E4E">
      <w:pPr>
        <w:widowControl w:val="0"/>
        <w:numPr>
          <w:ilvl w:val="0"/>
          <w:numId w:val="34"/>
        </w:numPr>
        <w:tabs>
          <w:tab w:val="left" w:pos="820"/>
        </w:tabs>
        <w:autoSpaceDE w:val="0"/>
        <w:autoSpaceDN w:val="0"/>
        <w:spacing w:after="0" w:line="276" w:lineRule="auto"/>
        <w:ind w:right="117"/>
        <w:rPr>
          <w:rFonts w:ascii="Cabin" w:eastAsia="Candara" w:hAnsi="Cabin" w:cs="Candara"/>
          <w:lang w:eastAsia="en-GB" w:bidi="en-GB"/>
        </w:rPr>
      </w:pPr>
      <w:r w:rsidRPr="00C53A3F">
        <w:rPr>
          <w:rFonts w:ascii="Cabin" w:eastAsia="Candara" w:hAnsi="Cabin" w:cs="Candara"/>
          <w:lang w:eastAsia="en-GB" w:bidi="en-GB"/>
        </w:rPr>
        <w:t>Establish an educational culture that reflects hope and aspiration whereby ‘open classrooms’</w:t>
      </w:r>
      <w:r w:rsidRPr="00C53A3F">
        <w:rPr>
          <w:rFonts w:ascii="Cabin" w:eastAsia="Candara" w:hAnsi="Cabin" w:cs="Candara"/>
          <w:spacing w:val="-37"/>
          <w:lang w:eastAsia="en-GB" w:bidi="en-GB"/>
        </w:rPr>
        <w:t xml:space="preserve"> </w:t>
      </w:r>
      <w:r w:rsidRPr="00C53A3F">
        <w:rPr>
          <w:rFonts w:ascii="Cabin" w:eastAsia="Candara" w:hAnsi="Cabin" w:cs="Candara"/>
          <w:lang w:eastAsia="en-GB" w:bidi="en-GB"/>
        </w:rPr>
        <w:t>are a</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basis</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for</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sharing</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best</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practice</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within</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between</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schools,</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drawing</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on</w:t>
      </w:r>
      <w:r w:rsidRPr="00C53A3F">
        <w:rPr>
          <w:rFonts w:ascii="Cabin" w:eastAsia="Candara" w:hAnsi="Cabin" w:cs="Candara"/>
          <w:spacing w:val="-10"/>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conducting</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relevant research and robust data</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analysis.</w:t>
      </w:r>
    </w:p>
    <w:p w14:paraId="769F1238" w14:textId="77777777" w:rsidR="00475E4E" w:rsidRPr="00C53A3F" w:rsidRDefault="00475E4E" w:rsidP="00475E4E">
      <w:pPr>
        <w:widowControl w:val="0"/>
        <w:numPr>
          <w:ilvl w:val="0"/>
          <w:numId w:val="34"/>
        </w:numPr>
        <w:tabs>
          <w:tab w:val="left" w:pos="819"/>
          <w:tab w:val="left" w:pos="820"/>
        </w:tabs>
        <w:autoSpaceDE w:val="0"/>
        <w:autoSpaceDN w:val="0"/>
        <w:spacing w:before="4" w:after="0" w:line="273" w:lineRule="auto"/>
        <w:ind w:right="121"/>
        <w:rPr>
          <w:rFonts w:ascii="Cabin" w:eastAsia="Candara" w:hAnsi="Cabin" w:cs="Candara"/>
          <w:lang w:eastAsia="en-GB" w:bidi="en-GB"/>
        </w:rPr>
      </w:pPr>
      <w:r w:rsidRPr="00C53A3F">
        <w:rPr>
          <w:rFonts w:ascii="Cabin" w:eastAsia="Candara" w:hAnsi="Cabin" w:cs="Candara"/>
          <w:lang w:eastAsia="en-GB" w:bidi="en-GB"/>
        </w:rPr>
        <w:t xml:space="preserve">Identify emerging talents, coaching current and aspiring leaders in a climate where </w:t>
      </w:r>
      <w:r w:rsidRPr="00C53A3F">
        <w:rPr>
          <w:rFonts w:ascii="Cabin" w:eastAsia="Candara" w:hAnsi="Cabin" w:cs="Candara"/>
          <w:lang w:eastAsia="en-GB" w:bidi="en-GB"/>
        </w:rPr>
        <w:lastRenderedPageBreak/>
        <w:t>excellence is the standard, leading to clear succession</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planning.</w:t>
      </w:r>
    </w:p>
    <w:p w14:paraId="4F8ADC30" w14:textId="77777777" w:rsidR="00475E4E" w:rsidRDefault="00475E4E" w:rsidP="00475E4E">
      <w:pPr>
        <w:widowControl w:val="0"/>
        <w:numPr>
          <w:ilvl w:val="0"/>
          <w:numId w:val="34"/>
        </w:numPr>
        <w:tabs>
          <w:tab w:val="left" w:pos="819"/>
          <w:tab w:val="left" w:pos="820"/>
        </w:tabs>
        <w:autoSpaceDE w:val="0"/>
        <w:autoSpaceDN w:val="0"/>
        <w:spacing w:before="5" w:after="0" w:line="273" w:lineRule="auto"/>
        <w:ind w:right="118"/>
        <w:rPr>
          <w:rFonts w:ascii="Cabin" w:eastAsia="Candara" w:hAnsi="Cabin" w:cs="Candara"/>
          <w:lang w:eastAsia="en-GB" w:bidi="en-GB"/>
        </w:rPr>
      </w:pPr>
      <w:r w:rsidRPr="00C53A3F">
        <w:rPr>
          <w:rFonts w:ascii="Cabin" w:eastAsia="Candara" w:hAnsi="Cabin" w:cs="Candara"/>
          <w:lang w:eastAsia="en-GB" w:bidi="en-GB"/>
        </w:rPr>
        <w:t>Demonstrate a personal ‘reservoir of hope’ through perseverance, patience, openness and celebration</w:t>
      </w:r>
      <w:r>
        <w:rPr>
          <w:rFonts w:ascii="Cabin" w:eastAsia="Candara" w:hAnsi="Cabin" w:cs="Candara"/>
          <w:lang w:eastAsia="en-GB" w:bidi="en-GB"/>
        </w:rPr>
        <w:t>.</w:t>
      </w:r>
    </w:p>
    <w:p w14:paraId="368A04F4" w14:textId="77777777" w:rsidR="000D6962" w:rsidRPr="00503E44" w:rsidRDefault="000D6962" w:rsidP="000D6962">
      <w:pPr>
        <w:widowControl w:val="0"/>
        <w:tabs>
          <w:tab w:val="left" w:pos="819"/>
          <w:tab w:val="left" w:pos="820"/>
        </w:tabs>
        <w:autoSpaceDE w:val="0"/>
        <w:autoSpaceDN w:val="0"/>
        <w:spacing w:before="5" w:after="0" w:line="273" w:lineRule="auto"/>
        <w:ind w:left="720" w:right="118"/>
        <w:rPr>
          <w:rFonts w:ascii="Cabin" w:eastAsia="Candara" w:hAnsi="Cabin" w:cs="Candara"/>
          <w:lang w:eastAsia="en-GB" w:bidi="en-GB"/>
        </w:rPr>
      </w:pPr>
    </w:p>
    <w:p w14:paraId="1D2E025E" w14:textId="77777777" w:rsidR="00475E4E" w:rsidRPr="00C53A3F" w:rsidRDefault="00475E4E" w:rsidP="00475E4E">
      <w:pPr>
        <w:widowControl w:val="0"/>
        <w:numPr>
          <w:ilvl w:val="0"/>
          <w:numId w:val="32"/>
        </w:numPr>
        <w:tabs>
          <w:tab w:val="left" w:pos="385"/>
        </w:tabs>
        <w:autoSpaceDE w:val="0"/>
        <w:autoSpaceDN w:val="0"/>
        <w:spacing w:after="0" w:line="240" w:lineRule="auto"/>
        <w:outlineLvl w:val="1"/>
        <w:rPr>
          <w:rFonts w:ascii="Cabin" w:eastAsiaTheme="majorEastAsia" w:hAnsi="Cabin" w:cstheme="majorBidi"/>
          <w:color w:val="0F4761" w:themeColor="accent1" w:themeShade="BF"/>
        </w:rPr>
      </w:pPr>
      <w:r w:rsidRPr="00C53A3F">
        <w:rPr>
          <w:rFonts w:ascii="Cabin" w:eastAsiaTheme="majorEastAsia" w:hAnsi="Cabin" w:cstheme="majorBidi"/>
          <w:color w:val="0F4761" w:themeColor="accent1" w:themeShade="BF"/>
        </w:rPr>
        <w:t>EDUCATING FOR COMMUNITY AND LIVING WELL</w:t>
      </w:r>
    </w:p>
    <w:p w14:paraId="091D9D54" w14:textId="77777777" w:rsidR="00475E4E" w:rsidRPr="00C53A3F" w:rsidRDefault="00475E4E" w:rsidP="00475E4E">
      <w:pPr>
        <w:widowControl w:val="0"/>
        <w:autoSpaceDE w:val="0"/>
        <w:autoSpaceDN w:val="0"/>
        <w:spacing w:before="11" w:after="0" w:line="240" w:lineRule="auto"/>
        <w:rPr>
          <w:rFonts w:ascii="Cabin" w:eastAsia="Candara" w:hAnsi="Cabin" w:cs="Candara"/>
          <w:b/>
          <w:lang w:eastAsia="en-GB" w:bidi="en-GB"/>
        </w:rPr>
      </w:pPr>
    </w:p>
    <w:p w14:paraId="50295670" w14:textId="77777777" w:rsidR="00475E4E" w:rsidRPr="00C53A3F" w:rsidRDefault="00475E4E" w:rsidP="00475E4E">
      <w:pPr>
        <w:widowControl w:val="0"/>
        <w:autoSpaceDE w:val="0"/>
        <w:autoSpaceDN w:val="0"/>
        <w:spacing w:after="0" w:line="276" w:lineRule="auto"/>
        <w:ind w:left="100" w:right="117"/>
        <w:jc w:val="both"/>
        <w:rPr>
          <w:rFonts w:ascii="Cabin" w:eastAsia="Candara" w:hAnsi="Cabin" w:cs="Candara"/>
          <w:lang w:eastAsia="en-GB" w:bidi="en-GB"/>
        </w:rPr>
      </w:pPr>
      <w:r w:rsidRPr="00C53A3F">
        <w:rPr>
          <w:rFonts w:ascii="Cabin" w:eastAsia="Candara" w:hAnsi="Cabin" w:cs="Candara"/>
          <w:lang w:eastAsia="en-GB" w:bidi="en-GB"/>
        </w:rPr>
        <w:t>Good schools have a focus on a commitment to relationships and the worth of each other. There is a conviction that we are created and sustained by God for living together in families and communities. Each school is a ‘hospitable community that seeks to embody an ethos of living well together.’ (Ibid) Pupils</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staff</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should</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be</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encouraged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flourish.</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Living</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well</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together</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stems</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from</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command</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‘love your neighbour as you love yourself.’ (Luke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10:27)</w:t>
      </w:r>
    </w:p>
    <w:p w14:paraId="5CE5E5FF" w14:textId="77777777" w:rsidR="00475E4E" w:rsidRPr="00C53A3F" w:rsidRDefault="00475E4E" w:rsidP="00475E4E">
      <w:pPr>
        <w:widowControl w:val="0"/>
        <w:autoSpaceDE w:val="0"/>
        <w:autoSpaceDN w:val="0"/>
        <w:spacing w:before="201" w:after="0" w:line="240" w:lineRule="auto"/>
        <w:ind w:left="100"/>
        <w:jc w:val="both"/>
        <w:rPr>
          <w:rFonts w:ascii="Cabin" w:eastAsia="Candara" w:hAnsi="Cabin" w:cs="Candara"/>
          <w:lang w:eastAsia="en-GB" w:bidi="en-GB"/>
        </w:rPr>
      </w:pPr>
      <w:r w:rsidRPr="00C53A3F">
        <w:rPr>
          <w:rFonts w:ascii="Cabin" w:eastAsia="Candara" w:hAnsi="Cabin" w:cs="Candara"/>
          <w:lang w:eastAsia="en-GB" w:bidi="en-GB"/>
        </w:rPr>
        <w:t>In order to ensure this the Headteacher will:</w:t>
      </w:r>
    </w:p>
    <w:p w14:paraId="7AB54345" w14:textId="77777777" w:rsidR="00475E4E" w:rsidRPr="00C53A3F" w:rsidRDefault="00475E4E" w:rsidP="00475E4E">
      <w:pPr>
        <w:widowControl w:val="0"/>
        <w:autoSpaceDE w:val="0"/>
        <w:autoSpaceDN w:val="0"/>
        <w:spacing w:after="0" w:line="240" w:lineRule="auto"/>
        <w:rPr>
          <w:rFonts w:ascii="Cabin" w:eastAsia="Candara" w:hAnsi="Cabin" w:cs="Candara"/>
          <w:lang w:eastAsia="en-GB" w:bidi="en-GB"/>
        </w:rPr>
      </w:pPr>
    </w:p>
    <w:p w14:paraId="16E2B3E4" w14:textId="77777777" w:rsidR="00475E4E" w:rsidRPr="00C53A3F" w:rsidRDefault="00475E4E" w:rsidP="00475E4E">
      <w:pPr>
        <w:widowControl w:val="0"/>
        <w:numPr>
          <w:ilvl w:val="0"/>
          <w:numId w:val="36"/>
        </w:numPr>
        <w:tabs>
          <w:tab w:val="left" w:pos="820"/>
        </w:tabs>
        <w:autoSpaceDE w:val="0"/>
        <w:autoSpaceDN w:val="0"/>
        <w:spacing w:after="0" w:line="240" w:lineRule="auto"/>
        <w:jc w:val="both"/>
        <w:rPr>
          <w:rFonts w:ascii="Cabin" w:eastAsia="Candara" w:hAnsi="Cabin" w:cs="Candara"/>
          <w:lang w:eastAsia="en-GB" w:bidi="en-GB"/>
        </w:rPr>
      </w:pPr>
      <w:r w:rsidRPr="00C53A3F">
        <w:rPr>
          <w:rFonts w:ascii="Cabin" w:eastAsia="Candara" w:hAnsi="Cabin" w:cs="Candara"/>
          <w:lang w:eastAsia="en-GB" w:bidi="en-GB"/>
        </w:rPr>
        <w:t>Work cooperatively with pupils, staff, governors, parents, the church and other</w:t>
      </w:r>
      <w:r w:rsidRPr="00C53A3F">
        <w:rPr>
          <w:rFonts w:ascii="Cabin" w:eastAsia="Candara" w:hAnsi="Cabin" w:cs="Candara"/>
          <w:spacing w:val="9"/>
          <w:lang w:eastAsia="en-GB" w:bidi="en-GB"/>
        </w:rPr>
        <w:t xml:space="preserve"> </w:t>
      </w:r>
      <w:r w:rsidRPr="00C53A3F">
        <w:rPr>
          <w:rFonts w:ascii="Cabin" w:eastAsia="Candara" w:hAnsi="Cabin" w:cs="Candara"/>
          <w:lang w:eastAsia="en-GB" w:bidi="en-GB"/>
        </w:rPr>
        <w:t>members of the community to achieve the school’s Christian vision creating a ‘hospitable community’.</w:t>
      </w:r>
    </w:p>
    <w:p w14:paraId="121BF531" w14:textId="77777777" w:rsidR="00475E4E" w:rsidRPr="00C53A3F" w:rsidRDefault="00475E4E" w:rsidP="00475E4E">
      <w:pPr>
        <w:widowControl w:val="0"/>
        <w:numPr>
          <w:ilvl w:val="0"/>
          <w:numId w:val="36"/>
        </w:numPr>
        <w:tabs>
          <w:tab w:val="left" w:pos="820"/>
        </w:tabs>
        <w:autoSpaceDE w:val="0"/>
        <w:autoSpaceDN w:val="0"/>
        <w:spacing w:after="0" w:line="240" w:lineRule="auto"/>
        <w:ind w:right="115"/>
        <w:jc w:val="both"/>
        <w:rPr>
          <w:rFonts w:ascii="Cabin" w:eastAsia="Candara" w:hAnsi="Cabin" w:cs="Candara"/>
          <w:lang w:eastAsia="en-GB" w:bidi="en-GB"/>
        </w:rPr>
      </w:pPr>
      <w:r w:rsidRPr="00C53A3F">
        <w:rPr>
          <w:rFonts w:ascii="Cabin" w:eastAsia="Candara" w:hAnsi="Cabin" w:cs="Candara"/>
          <w:lang w:eastAsia="en-GB" w:bidi="en-GB"/>
        </w:rPr>
        <w:t>Seek</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opportunities</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invite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parents/</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carers,</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members</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of</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Church</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family,</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community,</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business or</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other</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organisations</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into</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school</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enhance</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enrich</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school</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its</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value</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wider community.</w:t>
      </w:r>
    </w:p>
    <w:p w14:paraId="559A1797" w14:textId="77777777" w:rsidR="00475E4E" w:rsidRPr="00C53A3F" w:rsidRDefault="00475E4E" w:rsidP="00475E4E">
      <w:pPr>
        <w:widowControl w:val="0"/>
        <w:numPr>
          <w:ilvl w:val="0"/>
          <w:numId w:val="36"/>
        </w:numPr>
        <w:tabs>
          <w:tab w:val="left" w:pos="820"/>
        </w:tabs>
        <w:autoSpaceDE w:val="0"/>
        <w:autoSpaceDN w:val="0"/>
        <w:spacing w:after="0" w:line="240" w:lineRule="auto"/>
        <w:ind w:right="122"/>
        <w:jc w:val="both"/>
        <w:rPr>
          <w:rFonts w:ascii="Cabin" w:eastAsia="Candara" w:hAnsi="Cabin" w:cs="Candara"/>
          <w:lang w:eastAsia="en-GB" w:bidi="en-GB"/>
        </w:rPr>
      </w:pPr>
      <w:r w:rsidRPr="00C53A3F">
        <w:rPr>
          <w:rFonts w:ascii="Cabin" w:eastAsia="Candara" w:hAnsi="Cabin" w:cs="Candara"/>
          <w:lang w:eastAsia="en-GB" w:bidi="en-GB"/>
        </w:rPr>
        <w:t>Contribute to the development of the education system by, for example, sharing effective practice with schools, working in partnership with others to promote</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innovation.</w:t>
      </w:r>
    </w:p>
    <w:p w14:paraId="1387DDF1" w14:textId="77777777" w:rsidR="00475E4E" w:rsidRPr="00C53A3F" w:rsidRDefault="00475E4E" w:rsidP="00475E4E">
      <w:pPr>
        <w:widowControl w:val="0"/>
        <w:numPr>
          <w:ilvl w:val="0"/>
          <w:numId w:val="36"/>
        </w:numPr>
        <w:tabs>
          <w:tab w:val="left" w:pos="820"/>
        </w:tabs>
        <w:autoSpaceDE w:val="0"/>
        <w:autoSpaceDN w:val="0"/>
        <w:spacing w:after="0" w:line="240" w:lineRule="auto"/>
        <w:jc w:val="both"/>
        <w:rPr>
          <w:rFonts w:ascii="Cabin" w:eastAsia="Candara" w:hAnsi="Cabin" w:cs="Candara"/>
          <w:lang w:eastAsia="en-GB" w:bidi="en-GB"/>
        </w:rPr>
      </w:pPr>
      <w:r w:rsidRPr="00C53A3F">
        <w:rPr>
          <w:rFonts w:ascii="Cabin" w:eastAsia="Candara" w:hAnsi="Cabin" w:cs="Candara"/>
          <w:lang w:eastAsia="en-GB" w:bidi="en-GB"/>
        </w:rPr>
        <w:t>Promote</w:t>
      </w:r>
      <w:r w:rsidRPr="00C53A3F">
        <w:rPr>
          <w:rFonts w:ascii="Cabin" w:eastAsia="Candara" w:hAnsi="Cabin" w:cs="Candara"/>
          <w:spacing w:val="19"/>
          <w:lang w:eastAsia="en-GB" w:bidi="en-GB"/>
        </w:rPr>
        <w:t xml:space="preserve"> </w:t>
      </w:r>
      <w:r w:rsidRPr="00C53A3F">
        <w:rPr>
          <w:rFonts w:ascii="Cabin" w:eastAsia="Candara" w:hAnsi="Cabin" w:cs="Candara"/>
          <w:lang w:eastAsia="en-GB" w:bidi="en-GB"/>
        </w:rPr>
        <w:t>a</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vision</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of</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a</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Church</w:t>
      </w:r>
      <w:r w:rsidRPr="00C53A3F">
        <w:rPr>
          <w:rFonts w:ascii="Cabin" w:eastAsia="Candara" w:hAnsi="Cabin" w:cs="Candara"/>
          <w:spacing w:val="19"/>
          <w:lang w:eastAsia="en-GB" w:bidi="en-GB"/>
        </w:rPr>
        <w:t xml:space="preserve"> </w:t>
      </w:r>
      <w:r w:rsidRPr="00C53A3F">
        <w:rPr>
          <w:rFonts w:ascii="Cabin" w:eastAsia="Candara" w:hAnsi="Cabin" w:cs="Candara"/>
          <w:lang w:eastAsia="en-GB" w:bidi="en-GB"/>
        </w:rPr>
        <w:t>school</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witnessing</w:t>
      </w:r>
      <w:r w:rsidRPr="00C53A3F">
        <w:rPr>
          <w:rFonts w:ascii="Cabin" w:eastAsia="Candara" w:hAnsi="Cabin" w:cs="Candara"/>
          <w:spacing w:val="19"/>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its</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Christian</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values</w:t>
      </w:r>
      <w:r w:rsidRPr="00C53A3F">
        <w:rPr>
          <w:rFonts w:ascii="Cabin" w:eastAsia="Candara" w:hAnsi="Cabin" w:cs="Candara"/>
          <w:spacing w:val="28"/>
          <w:lang w:eastAsia="en-GB" w:bidi="en-GB"/>
        </w:rPr>
        <w:t xml:space="preserve"> </w:t>
      </w:r>
      <w:r w:rsidRPr="00C53A3F">
        <w:rPr>
          <w:rFonts w:ascii="Cabin" w:eastAsia="Candara" w:hAnsi="Cabin" w:cs="Candara"/>
          <w:lang w:eastAsia="en-GB" w:bidi="en-GB"/>
        </w:rPr>
        <w:t>where</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we</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see</w:t>
      </w:r>
      <w:r w:rsidRPr="00C53A3F">
        <w:rPr>
          <w:rFonts w:ascii="Cabin" w:eastAsia="Candara" w:hAnsi="Cabin" w:cs="Candara"/>
          <w:spacing w:val="21"/>
          <w:lang w:eastAsia="en-GB" w:bidi="en-GB"/>
        </w:rPr>
        <w:t xml:space="preserve"> </w:t>
      </w:r>
      <w:r w:rsidRPr="00C53A3F">
        <w:rPr>
          <w:rFonts w:ascii="Cabin" w:eastAsia="Candara" w:hAnsi="Cabin" w:cs="Candara"/>
          <w:lang w:eastAsia="en-GB" w:bidi="en-GB"/>
        </w:rPr>
        <w:t>everyone ‘flourishing together’.</w:t>
      </w:r>
    </w:p>
    <w:p w14:paraId="5E5A111C" w14:textId="77777777" w:rsidR="00475E4E" w:rsidRPr="00C53A3F" w:rsidRDefault="00475E4E" w:rsidP="00475E4E">
      <w:pPr>
        <w:widowControl w:val="0"/>
        <w:numPr>
          <w:ilvl w:val="0"/>
          <w:numId w:val="36"/>
        </w:numPr>
        <w:tabs>
          <w:tab w:val="left" w:pos="819"/>
          <w:tab w:val="left" w:pos="820"/>
        </w:tabs>
        <w:autoSpaceDE w:val="0"/>
        <w:autoSpaceDN w:val="0"/>
        <w:spacing w:after="0" w:line="273" w:lineRule="auto"/>
        <w:ind w:right="120"/>
        <w:rPr>
          <w:rFonts w:ascii="Cabin" w:eastAsia="Candara" w:hAnsi="Cabin" w:cs="Candara"/>
          <w:color w:val="1F487C"/>
          <w:lang w:eastAsia="en-GB" w:bidi="en-GB"/>
        </w:rPr>
      </w:pPr>
      <w:r w:rsidRPr="00C53A3F">
        <w:rPr>
          <w:rFonts w:ascii="Cabin" w:eastAsia="Candara" w:hAnsi="Cabin" w:cs="Candara"/>
          <w:lang w:eastAsia="en-GB" w:bidi="en-GB"/>
        </w:rPr>
        <w:t>Create</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a</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community</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within</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which</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all</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staff</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are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motivated</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supported</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develop</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their</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own</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skills and subject knowledge, and to support each other demonstrating the school’s Christian</w:t>
      </w:r>
      <w:r w:rsidRPr="00C53A3F">
        <w:rPr>
          <w:rFonts w:ascii="Cabin" w:eastAsia="Candara" w:hAnsi="Cabin" w:cs="Candara"/>
          <w:spacing w:val="-20"/>
          <w:lang w:eastAsia="en-GB" w:bidi="en-GB"/>
        </w:rPr>
        <w:t xml:space="preserve"> </w:t>
      </w:r>
      <w:r w:rsidRPr="00C53A3F">
        <w:rPr>
          <w:rFonts w:ascii="Cabin" w:eastAsia="Candara" w:hAnsi="Cabin" w:cs="Candara"/>
          <w:lang w:eastAsia="en-GB" w:bidi="en-GB"/>
        </w:rPr>
        <w:t>values.</w:t>
      </w:r>
    </w:p>
    <w:p w14:paraId="404F3F9B" w14:textId="77777777" w:rsidR="00475E4E" w:rsidRPr="00C53A3F" w:rsidRDefault="00475E4E" w:rsidP="00475E4E">
      <w:pPr>
        <w:widowControl w:val="0"/>
        <w:numPr>
          <w:ilvl w:val="0"/>
          <w:numId w:val="36"/>
        </w:numPr>
        <w:tabs>
          <w:tab w:val="left" w:pos="819"/>
          <w:tab w:val="left" w:pos="820"/>
        </w:tabs>
        <w:autoSpaceDE w:val="0"/>
        <w:autoSpaceDN w:val="0"/>
        <w:spacing w:before="6" w:after="0" w:line="240" w:lineRule="auto"/>
        <w:ind w:right="1958"/>
        <w:rPr>
          <w:rFonts w:ascii="Cabin" w:eastAsia="Candara" w:hAnsi="Cabin" w:cs="Candara"/>
          <w:lang w:eastAsia="en-GB" w:bidi="en-GB"/>
        </w:rPr>
      </w:pPr>
      <w:r w:rsidRPr="00C53A3F">
        <w:rPr>
          <w:rFonts w:ascii="Cabin" w:eastAsia="Candara" w:hAnsi="Cabin" w:cs="Candara"/>
          <w:lang w:eastAsia="en-GB" w:bidi="en-GB"/>
        </w:rPr>
        <w:t>Promote, build and sustain creative partnerships with the church and Christian communities that fosters the spiritual development of the</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children.</w:t>
      </w:r>
    </w:p>
    <w:p w14:paraId="3B47EE62" w14:textId="77777777" w:rsidR="00475E4E" w:rsidRPr="00C53A3F" w:rsidRDefault="00475E4E" w:rsidP="00475E4E">
      <w:pPr>
        <w:widowControl w:val="0"/>
        <w:numPr>
          <w:ilvl w:val="0"/>
          <w:numId w:val="36"/>
        </w:numPr>
        <w:tabs>
          <w:tab w:val="left" w:pos="819"/>
          <w:tab w:val="left" w:pos="820"/>
        </w:tabs>
        <w:autoSpaceDE w:val="0"/>
        <w:autoSpaceDN w:val="0"/>
        <w:spacing w:after="0" w:line="240" w:lineRule="auto"/>
        <w:ind w:right="121"/>
        <w:rPr>
          <w:rFonts w:ascii="Cabin" w:eastAsia="Candara" w:hAnsi="Cabin" w:cs="Candara"/>
          <w:lang w:eastAsia="en-GB" w:bidi="en-GB"/>
        </w:rPr>
      </w:pPr>
      <w:r w:rsidRPr="00C53A3F">
        <w:rPr>
          <w:rFonts w:ascii="Cabin" w:eastAsia="Candara" w:hAnsi="Cabin" w:cs="Candara"/>
          <w:lang w:eastAsia="en-GB" w:bidi="en-GB"/>
        </w:rPr>
        <w:t>Create and promote positive strategies for challenging prejudice and dealing with harassment in a Christian</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manner.</w:t>
      </w:r>
    </w:p>
    <w:p w14:paraId="5190ED9B" w14:textId="77777777" w:rsidR="00475E4E" w:rsidRPr="00C53A3F" w:rsidRDefault="00475E4E" w:rsidP="00475E4E">
      <w:pPr>
        <w:widowControl w:val="0"/>
        <w:numPr>
          <w:ilvl w:val="0"/>
          <w:numId w:val="36"/>
        </w:numPr>
        <w:tabs>
          <w:tab w:val="left" w:pos="819"/>
          <w:tab w:val="left" w:pos="820"/>
        </w:tabs>
        <w:autoSpaceDE w:val="0"/>
        <w:autoSpaceDN w:val="0"/>
        <w:spacing w:after="0" w:line="240" w:lineRule="auto"/>
        <w:ind w:right="117"/>
        <w:rPr>
          <w:rFonts w:ascii="Cabin" w:eastAsia="Candara" w:hAnsi="Cabin" w:cs="Candara"/>
          <w:lang w:eastAsia="en-GB" w:bidi="en-GB"/>
        </w:rPr>
      </w:pPr>
      <w:r w:rsidRPr="00C53A3F">
        <w:rPr>
          <w:rFonts w:ascii="Cabin" w:eastAsia="Candara" w:hAnsi="Cabin" w:cs="Candara"/>
          <w:lang w:eastAsia="en-GB" w:bidi="en-GB"/>
        </w:rPr>
        <w:t>Ensure a range of Church and community-based learning experiences including the development or promotion of Christian</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community.</w:t>
      </w:r>
    </w:p>
    <w:p w14:paraId="3FF84281" w14:textId="77777777" w:rsidR="00475E4E" w:rsidRPr="00C53A3F" w:rsidRDefault="00475E4E" w:rsidP="00475E4E">
      <w:pPr>
        <w:widowControl w:val="0"/>
        <w:numPr>
          <w:ilvl w:val="0"/>
          <w:numId w:val="36"/>
        </w:numPr>
        <w:tabs>
          <w:tab w:val="left" w:pos="819"/>
          <w:tab w:val="left" w:pos="820"/>
        </w:tabs>
        <w:autoSpaceDE w:val="0"/>
        <w:autoSpaceDN w:val="0"/>
        <w:spacing w:after="0" w:line="240" w:lineRule="auto"/>
        <w:ind w:right="120"/>
        <w:rPr>
          <w:rFonts w:ascii="Cabin" w:eastAsia="Candara" w:hAnsi="Cabin" w:cs="Candara"/>
          <w:lang w:eastAsia="en-GB" w:bidi="en-GB"/>
        </w:rPr>
      </w:pPr>
      <w:r w:rsidRPr="00C53A3F">
        <w:rPr>
          <w:rFonts w:ascii="Cabin" w:eastAsia="Candara" w:hAnsi="Cabin" w:cs="Candara"/>
          <w:lang w:eastAsia="en-GB" w:bidi="en-GB"/>
        </w:rPr>
        <w:t>Collaborate</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with</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Church</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other</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agencies</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in</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providing</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for</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academic,</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spiritual,</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moral,</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social, emotional and cultural well-being of pupils and their</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families.</w:t>
      </w:r>
    </w:p>
    <w:p w14:paraId="321C179F" w14:textId="77777777" w:rsidR="00475E4E" w:rsidRPr="00C53A3F" w:rsidRDefault="00475E4E" w:rsidP="00475E4E">
      <w:pPr>
        <w:widowControl w:val="0"/>
        <w:numPr>
          <w:ilvl w:val="0"/>
          <w:numId w:val="36"/>
        </w:numPr>
        <w:tabs>
          <w:tab w:val="left" w:pos="819"/>
          <w:tab w:val="left" w:pos="820"/>
        </w:tabs>
        <w:autoSpaceDE w:val="0"/>
        <w:autoSpaceDN w:val="0"/>
        <w:spacing w:after="0" w:line="240" w:lineRule="auto"/>
        <w:rPr>
          <w:rFonts w:ascii="Cabin" w:eastAsia="Candara" w:hAnsi="Cabin" w:cs="Candara"/>
          <w:lang w:eastAsia="en-GB" w:bidi="en-GB"/>
        </w:rPr>
      </w:pPr>
      <w:r w:rsidRPr="00C53A3F">
        <w:rPr>
          <w:rFonts w:ascii="Cabin" w:eastAsia="Candara" w:hAnsi="Cabin" w:cs="Candara"/>
          <w:lang w:eastAsia="en-GB" w:bidi="en-GB"/>
        </w:rPr>
        <w:t>Ensure that the school’s systems, organisation and processes make our school known for</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being a ‘just institution’.</w:t>
      </w:r>
    </w:p>
    <w:p w14:paraId="7AC2F08C" w14:textId="77777777" w:rsidR="00475E4E" w:rsidRDefault="00475E4E" w:rsidP="00475E4E">
      <w:pPr>
        <w:widowControl w:val="0"/>
        <w:numPr>
          <w:ilvl w:val="0"/>
          <w:numId w:val="36"/>
        </w:numPr>
        <w:tabs>
          <w:tab w:val="left" w:pos="820"/>
        </w:tabs>
        <w:autoSpaceDE w:val="0"/>
        <w:autoSpaceDN w:val="0"/>
        <w:spacing w:before="1" w:after="0" w:line="240" w:lineRule="auto"/>
        <w:ind w:right="117"/>
        <w:jc w:val="both"/>
        <w:rPr>
          <w:rFonts w:ascii="Cabin" w:eastAsia="Candara" w:hAnsi="Cabin" w:cs="Candara"/>
          <w:lang w:eastAsia="en-GB" w:bidi="en-GB"/>
        </w:rPr>
      </w:pPr>
      <w:r w:rsidRPr="00C53A3F">
        <w:rPr>
          <w:rFonts w:ascii="Cabin" w:eastAsia="Candara" w:hAnsi="Cabin" w:cs="Candara"/>
          <w:lang w:eastAsia="en-GB" w:bidi="en-GB"/>
        </w:rPr>
        <w:t>Provide a safe, calm and well-ordered environment, consistent with the School’s Christian vision, for</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all</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pupils</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staff,</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focused</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on</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safeguarding</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pupils</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developing</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their</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exemplary</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behaviour in school and in the wider</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society.</w:t>
      </w:r>
    </w:p>
    <w:p w14:paraId="23931722" w14:textId="77777777" w:rsidR="00475E4E" w:rsidRPr="00C53A3F" w:rsidRDefault="00475E4E" w:rsidP="00475E4E">
      <w:pPr>
        <w:widowControl w:val="0"/>
        <w:numPr>
          <w:ilvl w:val="0"/>
          <w:numId w:val="36"/>
        </w:numPr>
        <w:tabs>
          <w:tab w:val="left" w:pos="820"/>
        </w:tabs>
        <w:autoSpaceDE w:val="0"/>
        <w:autoSpaceDN w:val="0"/>
        <w:spacing w:after="0" w:line="240" w:lineRule="auto"/>
        <w:ind w:right="117"/>
        <w:jc w:val="both"/>
        <w:rPr>
          <w:rFonts w:ascii="Cabin" w:eastAsia="Candara" w:hAnsi="Cabin" w:cs="Candara"/>
          <w:lang w:eastAsia="en-GB" w:bidi="en-GB"/>
        </w:rPr>
      </w:pPr>
      <w:r w:rsidRPr="00C53A3F">
        <w:rPr>
          <w:rFonts w:ascii="Cabin" w:eastAsia="Candara" w:hAnsi="Cabin" w:cs="Candara"/>
          <w:lang w:eastAsia="en-GB" w:bidi="en-GB"/>
        </w:rPr>
        <w:t>Welcome strong governance and actively support the governing body to understand its role and deliver its functions effectively, paying attention to the school’s distinctive Christian character,</w:t>
      </w:r>
      <w:r w:rsidRPr="00C53A3F">
        <w:rPr>
          <w:rFonts w:ascii="Cabin" w:eastAsia="Candara" w:hAnsi="Cabin" w:cs="Candara"/>
          <w:spacing w:val="-36"/>
          <w:lang w:eastAsia="en-GB" w:bidi="en-GB"/>
        </w:rPr>
        <w:t xml:space="preserve"> </w:t>
      </w:r>
      <w:r w:rsidRPr="00C53A3F">
        <w:rPr>
          <w:rFonts w:ascii="Cabin" w:eastAsia="Candara" w:hAnsi="Cabin" w:cs="Candara"/>
          <w:lang w:eastAsia="en-GB" w:bidi="en-GB"/>
        </w:rPr>
        <w:t>in particular</w:t>
      </w:r>
      <w:r w:rsidRPr="00C53A3F">
        <w:rPr>
          <w:rFonts w:ascii="Cabin" w:eastAsia="Candara" w:hAnsi="Cabin" w:cs="Candara"/>
          <w:spacing w:val="-5"/>
          <w:lang w:eastAsia="en-GB" w:bidi="en-GB"/>
        </w:rPr>
        <w:t xml:space="preserve"> </w:t>
      </w:r>
      <w:r w:rsidRPr="00C53A3F">
        <w:rPr>
          <w:rFonts w:ascii="Cabin" w:eastAsia="Candara" w:hAnsi="Cabin" w:cs="Candara"/>
          <w:lang w:eastAsia="en-GB" w:bidi="en-GB"/>
        </w:rPr>
        <w:t>its</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functions</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set</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school</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strategy</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hold</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the</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headteacher</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account</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for</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pupil,</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staff and financial</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performance.</w:t>
      </w:r>
    </w:p>
    <w:p w14:paraId="5CEB38F5" w14:textId="77777777" w:rsidR="00475E4E" w:rsidRPr="00C53A3F" w:rsidRDefault="00475E4E" w:rsidP="00475E4E">
      <w:pPr>
        <w:widowControl w:val="0"/>
        <w:numPr>
          <w:ilvl w:val="0"/>
          <w:numId w:val="36"/>
        </w:numPr>
        <w:tabs>
          <w:tab w:val="left" w:pos="820"/>
        </w:tabs>
        <w:autoSpaceDE w:val="0"/>
        <w:autoSpaceDN w:val="0"/>
        <w:spacing w:after="0" w:line="240" w:lineRule="auto"/>
        <w:ind w:right="118"/>
        <w:jc w:val="both"/>
        <w:rPr>
          <w:rFonts w:ascii="Cabin" w:eastAsia="Candara" w:hAnsi="Cabin" w:cs="Candara"/>
          <w:lang w:eastAsia="en-GB" w:bidi="en-GB"/>
        </w:rPr>
      </w:pPr>
      <w:r w:rsidRPr="00C53A3F">
        <w:rPr>
          <w:rFonts w:ascii="Cabin" w:eastAsia="Candara" w:hAnsi="Cabin" w:cs="Candara"/>
          <w:lang w:eastAsia="en-GB" w:bidi="en-GB"/>
        </w:rPr>
        <w:t>Exercise strategic, curriculum-led financial planning to ensure the equitable deployment of budgets and resources, in the best interests of pupils’ achievements, the development of the whole child spiritually, emotionally and morally, and the school’s</w:t>
      </w:r>
      <w:r w:rsidRPr="00C53A3F">
        <w:rPr>
          <w:rFonts w:ascii="Cabin" w:eastAsia="Candara" w:hAnsi="Cabin" w:cs="Candara"/>
          <w:spacing w:val="-6"/>
          <w:lang w:eastAsia="en-GB" w:bidi="en-GB"/>
        </w:rPr>
        <w:t xml:space="preserve"> </w:t>
      </w:r>
      <w:r w:rsidRPr="00C53A3F">
        <w:rPr>
          <w:rFonts w:ascii="Cabin" w:eastAsia="Candara" w:hAnsi="Cabin" w:cs="Candara"/>
          <w:lang w:eastAsia="en-GB" w:bidi="en-GB"/>
        </w:rPr>
        <w:t>sustainability.</w:t>
      </w:r>
    </w:p>
    <w:p w14:paraId="46F50564" w14:textId="77777777" w:rsidR="00475E4E" w:rsidRPr="00F7462C" w:rsidRDefault="00475E4E" w:rsidP="00475E4E">
      <w:pPr>
        <w:widowControl w:val="0"/>
        <w:numPr>
          <w:ilvl w:val="0"/>
          <w:numId w:val="36"/>
        </w:numPr>
        <w:tabs>
          <w:tab w:val="left" w:pos="820"/>
        </w:tabs>
        <w:autoSpaceDE w:val="0"/>
        <w:autoSpaceDN w:val="0"/>
        <w:spacing w:after="0" w:line="240" w:lineRule="auto"/>
        <w:ind w:right="118"/>
        <w:jc w:val="both"/>
        <w:rPr>
          <w:rFonts w:ascii="Cabin" w:eastAsia="Candara" w:hAnsi="Cabin" w:cs="Candara"/>
          <w:lang w:eastAsia="en-GB" w:bidi="en-GB"/>
        </w:rPr>
      </w:pPr>
      <w:r w:rsidRPr="00C53A3F">
        <w:rPr>
          <w:rFonts w:ascii="Cabin" w:eastAsia="Candara" w:hAnsi="Cabin" w:cs="Candara"/>
          <w:lang w:eastAsia="en-GB" w:bidi="en-GB"/>
        </w:rPr>
        <w:t>Recognise the value of all staff, through distributed leadership, forging teams of colleagues who have distinct roles and responsibilities and hold each other to account for their decision</w:t>
      </w:r>
      <w:r w:rsidRPr="00C53A3F">
        <w:rPr>
          <w:rFonts w:ascii="Cabin" w:eastAsia="Candara" w:hAnsi="Cabin" w:cs="Candara"/>
          <w:spacing w:val="-27"/>
          <w:lang w:eastAsia="en-GB" w:bidi="en-GB"/>
        </w:rPr>
        <w:t xml:space="preserve"> </w:t>
      </w:r>
      <w:r w:rsidRPr="00C53A3F">
        <w:rPr>
          <w:rFonts w:ascii="Cabin" w:eastAsia="Candara" w:hAnsi="Cabin" w:cs="Candara"/>
          <w:lang w:eastAsia="en-GB" w:bidi="en-GB"/>
        </w:rPr>
        <w:lastRenderedPageBreak/>
        <w:t>making.</w:t>
      </w:r>
    </w:p>
    <w:p w14:paraId="40DCA6DE" w14:textId="77777777" w:rsidR="00475E4E" w:rsidRPr="00C53A3F" w:rsidRDefault="00475E4E" w:rsidP="00475E4E">
      <w:pPr>
        <w:widowControl w:val="0"/>
        <w:numPr>
          <w:ilvl w:val="0"/>
          <w:numId w:val="36"/>
        </w:numPr>
        <w:tabs>
          <w:tab w:val="left" w:pos="820"/>
        </w:tabs>
        <w:autoSpaceDE w:val="0"/>
        <w:autoSpaceDN w:val="0"/>
        <w:spacing w:before="4" w:after="0" w:line="240" w:lineRule="auto"/>
        <w:ind w:right="118"/>
        <w:jc w:val="both"/>
        <w:rPr>
          <w:rFonts w:ascii="Cabin" w:eastAsia="Candara" w:hAnsi="Cabin" w:cs="Candara"/>
          <w:lang w:eastAsia="en-GB" w:bidi="en-GB"/>
        </w:rPr>
      </w:pPr>
      <w:r w:rsidRPr="00C53A3F">
        <w:rPr>
          <w:rFonts w:ascii="Cabin" w:eastAsia="Candara" w:hAnsi="Cabin" w:cs="Candara"/>
          <w:lang w:eastAsia="en-GB" w:bidi="en-GB"/>
        </w:rPr>
        <w:t>Recruit members of staff who are able and willing to contribute to the Christian ethos of the school, retaining and deploying them appropriately and managing their workload to achieve the vision and goals of the</w:t>
      </w:r>
      <w:r w:rsidRPr="00C53A3F">
        <w:rPr>
          <w:rFonts w:ascii="Cabin" w:eastAsia="Candara" w:hAnsi="Cabin" w:cs="Candara"/>
          <w:spacing w:val="-2"/>
          <w:lang w:eastAsia="en-GB" w:bidi="en-GB"/>
        </w:rPr>
        <w:t xml:space="preserve"> </w:t>
      </w:r>
      <w:r w:rsidRPr="00C53A3F">
        <w:rPr>
          <w:rFonts w:ascii="Cabin" w:eastAsia="Candara" w:hAnsi="Cabin" w:cs="Candara"/>
          <w:lang w:eastAsia="en-GB" w:bidi="en-GB"/>
        </w:rPr>
        <w:t>school.</w:t>
      </w:r>
    </w:p>
    <w:p w14:paraId="0179E514" w14:textId="77777777" w:rsidR="00475E4E" w:rsidRPr="00C53A3F" w:rsidRDefault="00475E4E" w:rsidP="00475E4E">
      <w:pPr>
        <w:tabs>
          <w:tab w:val="left" w:pos="820"/>
        </w:tabs>
        <w:ind w:right="118"/>
        <w:jc w:val="both"/>
        <w:rPr>
          <w:rFonts w:ascii="Cabin" w:hAnsi="Cabin"/>
        </w:rPr>
      </w:pPr>
    </w:p>
    <w:p w14:paraId="3C55D6B4" w14:textId="77777777" w:rsidR="00475E4E" w:rsidRPr="00C53A3F" w:rsidRDefault="00475E4E" w:rsidP="00475E4E">
      <w:pPr>
        <w:widowControl w:val="0"/>
        <w:numPr>
          <w:ilvl w:val="0"/>
          <w:numId w:val="32"/>
        </w:numPr>
        <w:tabs>
          <w:tab w:val="left" w:pos="385"/>
        </w:tabs>
        <w:autoSpaceDE w:val="0"/>
        <w:autoSpaceDN w:val="0"/>
        <w:spacing w:before="1" w:after="0" w:line="240" w:lineRule="auto"/>
        <w:outlineLvl w:val="1"/>
        <w:rPr>
          <w:rFonts w:ascii="Cabin" w:eastAsiaTheme="majorEastAsia" w:hAnsi="Cabin" w:cstheme="majorBidi"/>
          <w:color w:val="0F4761" w:themeColor="accent1" w:themeShade="BF"/>
        </w:rPr>
      </w:pPr>
      <w:r w:rsidRPr="00C53A3F">
        <w:rPr>
          <w:rFonts w:ascii="Cabin" w:eastAsiaTheme="majorEastAsia" w:hAnsi="Cabin" w:cstheme="majorBidi"/>
          <w:color w:val="0F4761" w:themeColor="accent1" w:themeShade="BF"/>
        </w:rPr>
        <w:t>EDUCATING FOR DIGNITY AND RESPECT</w:t>
      </w:r>
    </w:p>
    <w:p w14:paraId="441A9833" w14:textId="77777777" w:rsidR="00475E4E" w:rsidRPr="00C53A3F" w:rsidRDefault="00475E4E" w:rsidP="00475E4E">
      <w:pPr>
        <w:widowControl w:val="0"/>
        <w:autoSpaceDE w:val="0"/>
        <w:autoSpaceDN w:val="0"/>
        <w:spacing w:before="11" w:after="0" w:line="240" w:lineRule="auto"/>
        <w:rPr>
          <w:rFonts w:ascii="Cabin" w:eastAsia="Candara" w:hAnsi="Cabin" w:cs="Candara"/>
          <w:b/>
          <w:lang w:eastAsia="en-GB" w:bidi="en-GB"/>
        </w:rPr>
      </w:pPr>
    </w:p>
    <w:p w14:paraId="4B4DB58B" w14:textId="77777777" w:rsidR="00475E4E" w:rsidRPr="00C53A3F" w:rsidRDefault="00475E4E" w:rsidP="00475E4E">
      <w:pPr>
        <w:widowControl w:val="0"/>
        <w:autoSpaceDE w:val="0"/>
        <w:autoSpaceDN w:val="0"/>
        <w:spacing w:before="1" w:after="0" w:line="276" w:lineRule="auto"/>
        <w:ind w:left="100" w:right="116"/>
        <w:jc w:val="both"/>
        <w:rPr>
          <w:rFonts w:ascii="Cabin" w:eastAsia="Candara" w:hAnsi="Cabin" w:cs="Candara"/>
          <w:lang w:eastAsia="en-GB" w:bidi="en-GB"/>
        </w:rPr>
      </w:pPr>
      <w:r w:rsidRPr="00C53A3F">
        <w:rPr>
          <w:rFonts w:ascii="Cabin" w:eastAsia="Candara" w:hAnsi="Cabin" w:cs="Candara"/>
          <w:lang w:eastAsia="en-GB" w:bidi="en-GB"/>
        </w:rPr>
        <w:t>Good schools show commitment to the dignity and human worth of each person, rooted in the belief that all are created in the image of God and loved by God. Actions need to demonstrate this belief. In line with Jesus’ teaching special attention is to be shown to ‘the disadvantaged, excluded, despised and feared.’ Each individual should be given opportunities to live ‘life in all its’ fullness.’ ‘Ensuring children are kept safely from harm and educated in an environment where all God’s children are valued is of highest priority.’ (Ibid)</w:t>
      </w:r>
    </w:p>
    <w:p w14:paraId="7F3A673D" w14:textId="77777777" w:rsidR="00475E4E" w:rsidRPr="00C53A3F" w:rsidRDefault="00475E4E" w:rsidP="00475E4E">
      <w:pPr>
        <w:widowControl w:val="0"/>
        <w:autoSpaceDE w:val="0"/>
        <w:autoSpaceDN w:val="0"/>
        <w:spacing w:before="199" w:after="0" w:line="240" w:lineRule="auto"/>
        <w:ind w:left="100"/>
        <w:rPr>
          <w:rFonts w:ascii="Cabin" w:eastAsia="Candara" w:hAnsi="Cabin" w:cs="Candara"/>
          <w:lang w:eastAsia="en-GB" w:bidi="en-GB"/>
        </w:rPr>
      </w:pPr>
      <w:r w:rsidRPr="00C53A3F">
        <w:rPr>
          <w:rFonts w:ascii="Cabin" w:eastAsia="Candara" w:hAnsi="Cabin" w:cs="Candara"/>
          <w:lang w:eastAsia="en-GB" w:bidi="en-GB"/>
        </w:rPr>
        <w:t>In order to ensure this the Headteacher will:</w:t>
      </w:r>
    </w:p>
    <w:p w14:paraId="7E9795E1" w14:textId="77777777" w:rsidR="00475E4E" w:rsidRPr="00C53A3F" w:rsidRDefault="00475E4E" w:rsidP="00475E4E">
      <w:pPr>
        <w:widowControl w:val="0"/>
        <w:autoSpaceDE w:val="0"/>
        <w:autoSpaceDN w:val="0"/>
        <w:spacing w:before="1" w:after="0" w:line="240" w:lineRule="auto"/>
        <w:rPr>
          <w:rFonts w:ascii="Cabin" w:eastAsia="Candara" w:hAnsi="Cabin" w:cs="Candara"/>
          <w:lang w:eastAsia="en-GB" w:bidi="en-GB"/>
        </w:rPr>
      </w:pPr>
    </w:p>
    <w:p w14:paraId="185DC95C" w14:textId="77777777" w:rsidR="00475E4E" w:rsidRPr="00C53A3F" w:rsidRDefault="00475E4E" w:rsidP="00475E4E">
      <w:pPr>
        <w:widowControl w:val="0"/>
        <w:numPr>
          <w:ilvl w:val="0"/>
          <w:numId w:val="37"/>
        </w:numPr>
        <w:tabs>
          <w:tab w:val="left" w:pos="820"/>
        </w:tabs>
        <w:autoSpaceDE w:val="0"/>
        <w:autoSpaceDN w:val="0"/>
        <w:spacing w:after="0" w:line="240" w:lineRule="auto"/>
        <w:ind w:right="118"/>
        <w:jc w:val="both"/>
        <w:rPr>
          <w:rFonts w:ascii="Cabin" w:eastAsia="Candara" w:hAnsi="Cabin" w:cs="Candara"/>
          <w:lang w:eastAsia="en-GB" w:bidi="en-GB"/>
        </w:rPr>
      </w:pPr>
      <w:r w:rsidRPr="00C53A3F">
        <w:rPr>
          <w:rFonts w:ascii="Cabin" w:eastAsia="Candara" w:hAnsi="Cabin" w:cs="Candara"/>
          <w:lang w:eastAsia="en-GB" w:bidi="en-GB"/>
        </w:rPr>
        <w:t>Create an outward-facing school which works with other schools and organisations, in a climate of mutual yet supportive challenge, so that best practice is championed and achievements are secured for all pupils, respecting that all children and staff have different God-given</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gifts.</w:t>
      </w:r>
    </w:p>
    <w:p w14:paraId="61028232" w14:textId="77777777" w:rsidR="00475E4E" w:rsidRPr="00C53A3F" w:rsidRDefault="00475E4E" w:rsidP="00475E4E">
      <w:pPr>
        <w:widowControl w:val="0"/>
        <w:numPr>
          <w:ilvl w:val="0"/>
          <w:numId w:val="37"/>
        </w:numPr>
        <w:tabs>
          <w:tab w:val="left" w:pos="820"/>
        </w:tabs>
        <w:autoSpaceDE w:val="0"/>
        <w:autoSpaceDN w:val="0"/>
        <w:spacing w:after="0" w:line="240" w:lineRule="auto"/>
        <w:ind w:right="123"/>
        <w:jc w:val="both"/>
        <w:rPr>
          <w:rFonts w:ascii="Cabin" w:eastAsia="Candara" w:hAnsi="Cabin" w:cs="Candara"/>
          <w:lang w:eastAsia="en-GB" w:bidi="en-GB"/>
        </w:rPr>
      </w:pPr>
      <w:r w:rsidRPr="00C53A3F">
        <w:rPr>
          <w:rFonts w:ascii="Cabin" w:eastAsia="Candara" w:hAnsi="Cabin" w:cs="Candara"/>
          <w:lang w:eastAsia="en-GB" w:bidi="en-GB"/>
        </w:rPr>
        <w:t>Develop effective relationships with fellow professionals and colleagues in other public services to improve academic and social outcomes for all pupils, in particular those disadvantaged</w:t>
      </w:r>
      <w:r w:rsidRPr="00C53A3F">
        <w:rPr>
          <w:rFonts w:ascii="Cabin" w:eastAsia="Candara" w:hAnsi="Cabin" w:cs="Candara"/>
          <w:spacing w:val="-18"/>
          <w:lang w:eastAsia="en-GB" w:bidi="en-GB"/>
        </w:rPr>
        <w:t xml:space="preserve"> </w:t>
      </w:r>
      <w:r w:rsidRPr="00C53A3F">
        <w:rPr>
          <w:rFonts w:ascii="Cabin" w:eastAsia="Candara" w:hAnsi="Cabin" w:cs="Candara"/>
          <w:lang w:eastAsia="en-GB" w:bidi="en-GB"/>
        </w:rPr>
        <w:t>pupils.</w:t>
      </w:r>
    </w:p>
    <w:p w14:paraId="3849A5B6" w14:textId="77777777" w:rsidR="00475E4E" w:rsidRPr="00C53A3F" w:rsidRDefault="00475E4E" w:rsidP="00475E4E">
      <w:pPr>
        <w:widowControl w:val="0"/>
        <w:numPr>
          <w:ilvl w:val="0"/>
          <w:numId w:val="37"/>
        </w:numPr>
        <w:tabs>
          <w:tab w:val="left" w:pos="820"/>
        </w:tabs>
        <w:autoSpaceDE w:val="0"/>
        <w:autoSpaceDN w:val="0"/>
        <w:spacing w:after="0" w:line="276" w:lineRule="auto"/>
        <w:ind w:right="118"/>
        <w:jc w:val="both"/>
        <w:rPr>
          <w:rFonts w:ascii="Cabin" w:eastAsia="Candara" w:hAnsi="Cabin" w:cs="Candara"/>
          <w:lang w:eastAsia="en-GB" w:bidi="en-GB"/>
        </w:rPr>
      </w:pPr>
      <w:r w:rsidRPr="00C53A3F">
        <w:rPr>
          <w:rFonts w:ascii="Cabin" w:eastAsia="Candara" w:hAnsi="Cabin" w:cs="Candara"/>
          <w:lang w:eastAsia="en-GB" w:bidi="en-GB"/>
        </w:rPr>
        <w:t>Treat</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people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fairly,</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equitably</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with</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dignity</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3"/>
          <w:lang w:eastAsia="en-GB" w:bidi="en-GB"/>
        </w:rPr>
        <w:t xml:space="preserve"> </w:t>
      </w:r>
      <w:r w:rsidRPr="00C53A3F">
        <w:rPr>
          <w:rFonts w:ascii="Cabin" w:eastAsia="Candara" w:hAnsi="Cabin" w:cs="Candara"/>
          <w:lang w:eastAsia="en-GB" w:bidi="en-GB"/>
        </w:rPr>
        <w:t>respect</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to</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create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and</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maintain</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a</w:t>
      </w:r>
      <w:r w:rsidRPr="00C53A3F">
        <w:rPr>
          <w:rFonts w:ascii="Cabin" w:eastAsia="Candara" w:hAnsi="Cabin" w:cs="Candara"/>
          <w:spacing w:val="-12"/>
          <w:lang w:eastAsia="en-GB" w:bidi="en-GB"/>
        </w:rPr>
        <w:t xml:space="preserve"> </w:t>
      </w:r>
      <w:r w:rsidRPr="00C53A3F">
        <w:rPr>
          <w:rFonts w:ascii="Cabin" w:eastAsia="Candara" w:hAnsi="Cabin" w:cs="Candara"/>
          <w:lang w:eastAsia="en-GB" w:bidi="en-GB"/>
        </w:rPr>
        <w:t>positive</w:t>
      </w:r>
      <w:r w:rsidRPr="00C53A3F">
        <w:rPr>
          <w:rFonts w:ascii="Cabin" w:eastAsia="Candara" w:hAnsi="Cabin" w:cs="Candara"/>
          <w:spacing w:val="-11"/>
          <w:lang w:eastAsia="en-GB" w:bidi="en-GB"/>
        </w:rPr>
        <w:t xml:space="preserve"> </w:t>
      </w:r>
      <w:r w:rsidRPr="00C53A3F">
        <w:rPr>
          <w:rFonts w:ascii="Cabin" w:eastAsia="Candara" w:hAnsi="Cabin" w:cs="Candara"/>
          <w:lang w:eastAsia="en-GB" w:bidi="en-GB"/>
        </w:rPr>
        <w:t>school culture promoting the ‘ultimate worth’ of each individual and students don’t feel ashamed of failure.</w:t>
      </w:r>
    </w:p>
    <w:p w14:paraId="7C670005" w14:textId="77777777" w:rsidR="00475E4E" w:rsidRPr="00C53A3F" w:rsidRDefault="00475E4E" w:rsidP="00475E4E">
      <w:pPr>
        <w:widowControl w:val="0"/>
        <w:numPr>
          <w:ilvl w:val="0"/>
          <w:numId w:val="37"/>
        </w:numPr>
        <w:tabs>
          <w:tab w:val="left" w:pos="820"/>
        </w:tabs>
        <w:autoSpaceDE w:val="0"/>
        <w:autoSpaceDN w:val="0"/>
        <w:spacing w:after="0" w:line="305" w:lineRule="exact"/>
        <w:jc w:val="both"/>
        <w:rPr>
          <w:rFonts w:ascii="Cabin" w:eastAsia="Candara" w:hAnsi="Cabin" w:cs="Candara"/>
          <w:lang w:eastAsia="en-GB" w:bidi="en-GB"/>
        </w:rPr>
      </w:pPr>
      <w:r w:rsidRPr="00C53A3F">
        <w:rPr>
          <w:rFonts w:ascii="Cabin" w:eastAsia="Candara" w:hAnsi="Cabin" w:cs="Candara"/>
          <w:lang w:eastAsia="en-GB" w:bidi="en-GB"/>
        </w:rPr>
        <w:t>Hold all staff to account for their professional conduct and practice reflecting the</w:t>
      </w:r>
      <w:r w:rsidRPr="00C53A3F">
        <w:rPr>
          <w:rFonts w:ascii="Cabin" w:eastAsia="Candara" w:hAnsi="Cabin" w:cs="Candara"/>
          <w:spacing w:val="33"/>
          <w:lang w:eastAsia="en-GB" w:bidi="en-GB"/>
        </w:rPr>
        <w:t xml:space="preserve"> </w:t>
      </w:r>
      <w:r w:rsidRPr="00C53A3F">
        <w:rPr>
          <w:rFonts w:ascii="Cabin" w:eastAsia="Candara" w:hAnsi="Cabin" w:cs="Candara"/>
          <w:lang w:eastAsia="en-GB" w:bidi="en-GB"/>
        </w:rPr>
        <w:t>school’s Christian values.</w:t>
      </w:r>
    </w:p>
    <w:p w14:paraId="1678B5E8" w14:textId="77777777" w:rsidR="00475E4E" w:rsidRPr="00C53A3F" w:rsidRDefault="00475E4E" w:rsidP="00475E4E">
      <w:pPr>
        <w:widowControl w:val="0"/>
        <w:numPr>
          <w:ilvl w:val="0"/>
          <w:numId w:val="37"/>
        </w:numPr>
        <w:tabs>
          <w:tab w:val="left" w:pos="820"/>
        </w:tabs>
        <w:autoSpaceDE w:val="0"/>
        <w:autoSpaceDN w:val="0"/>
        <w:spacing w:after="0" w:line="240" w:lineRule="auto"/>
        <w:ind w:right="117"/>
        <w:jc w:val="both"/>
        <w:rPr>
          <w:rFonts w:ascii="Cabin" w:eastAsia="Candara" w:hAnsi="Cabin" w:cs="Candara"/>
          <w:lang w:eastAsia="en-GB" w:bidi="en-GB"/>
        </w:rPr>
      </w:pPr>
      <w:r w:rsidRPr="00C53A3F">
        <w:rPr>
          <w:rFonts w:ascii="Cabin" w:eastAsia="Candara" w:hAnsi="Cabin" w:cs="Candara"/>
          <w:lang w:eastAsia="en-GB" w:bidi="en-GB"/>
        </w:rPr>
        <w:t>Establish rigorous, fair and transparent systems and measures for managing the performance of all staff which reflects the Christian identity of the school, addressing any under-performance whilst supporting staff to improve and valuing excellent</w:t>
      </w:r>
      <w:r w:rsidRPr="00C53A3F">
        <w:rPr>
          <w:rFonts w:ascii="Cabin" w:eastAsia="Candara" w:hAnsi="Cabin" w:cs="Candara"/>
          <w:spacing w:val="-8"/>
          <w:lang w:eastAsia="en-GB" w:bidi="en-GB"/>
        </w:rPr>
        <w:t xml:space="preserve"> </w:t>
      </w:r>
      <w:r w:rsidRPr="00C53A3F">
        <w:rPr>
          <w:rFonts w:ascii="Cabin" w:eastAsia="Candara" w:hAnsi="Cabin" w:cs="Candara"/>
          <w:lang w:eastAsia="en-GB" w:bidi="en-GB"/>
        </w:rPr>
        <w:t>practice.</w:t>
      </w:r>
    </w:p>
    <w:p w14:paraId="2FE742F3" w14:textId="77777777" w:rsidR="00475E4E" w:rsidRPr="00C53A3F" w:rsidRDefault="00475E4E" w:rsidP="00475E4E">
      <w:pPr>
        <w:widowControl w:val="0"/>
        <w:numPr>
          <w:ilvl w:val="0"/>
          <w:numId w:val="37"/>
        </w:numPr>
        <w:tabs>
          <w:tab w:val="left" w:pos="820"/>
        </w:tabs>
        <w:autoSpaceDE w:val="0"/>
        <w:autoSpaceDN w:val="0"/>
        <w:spacing w:after="0" w:line="240" w:lineRule="auto"/>
        <w:ind w:right="126"/>
        <w:jc w:val="both"/>
        <w:rPr>
          <w:rFonts w:ascii="Cabin" w:eastAsia="Candara" w:hAnsi="Cabin" w:cs="Candara"/>
          <w:lang w:eastAsia="en-GB" w:bidi="en-GB"/>
        </w:rPr>
      </w:pPr>
      <w:r w:rsidRPr="00C53A3F">
        <w:rPr>
          <w:rFonts w:ascii="Cabin" w:eastAsia="Candara" w:hAnsi="Cabin" w:cs="Candara"/>
          <w:lang w:eastAsia="en-GB" w:bidi="en-GB"/>
        </w:rPr>
        <w:t>Develop strategies that demonstrate the equal worth of those with and without special educational needs and disabilities and resource these</w:t>
      </w:r>
      <w:r w:rsidRPr="00C53A3F">
        <w:rPr>
          <w:rFonts w:ascii="Cabin" w:eastAsia="Candara" w:hAnsi="Cabin" w:cs="Candara"/>
          <w:spacing w:val="-7"/>
          <w:lang w:eastAsia="en-GB" w:bidi="en-GB"/>
        </w:rPr>
        <w:t xml:space="preserve"> </w:t>
      </w:r>
      <w:r w:rsidRPr="00C53A3F">
        <w:rPr>
          <w:rFonts w:ascii="Cabin" w:eastAsia="Candara" w:hAnsi="Cabin" w:cs="Candara"/>
          <w:lang w:eastAsia="en-GB" w:bidi="en-GB"/>
        </w:rPr>
        <w:t>appropriately</w:t>
      </w:r>
    </w:p>
    <w:p w14:paraId="56002A8F" w14:textId="77777777" w:rsidR="00475E4E" w:rsidRPr="00C53A3F" w:rsidRDefault="00475E4E" w:rsidP="00475E4E">
      <w:pPr>
        <w:widowControl w:val="0"/>
        <w:numPr>
          <w:ilvl w:val="0"/>
          <w:numId w:val="37"/>
        </w:numPr>
        <w:tabs>
          <w:tab w:val="left" w:pos="820"/>
        </w:tabs>
        <w:autoSpaceDE w:val="0"/>
        <w:autoSpaceDN w:val="0"/>
        <w:spacing w:after="0" w:line="240" w:lineRule="auto"/>
        <w:ind w:right="119"/>
        <w:jc w:val="both"/>
        <w:rPr>
          <w:rFonts w:ascii="Cabin" w:eastAsia="Candara" w:hAnsi="Cabin" w:cs="Candara"/>
          <w:lang w:eastAsia="en-GB" w:bidi="en-GB"/>
        </w:rPr>
      </w:pPr>
      <w:r w:rsidRPr="00C53A3F">
        <w:rPr>
          <w:rFonts w:ascii="Cabin" w:eastAsia="Candara" w:hAnsi="Cabin" w:cs="Candara"/>
          <w:lang w:eastAsia="en-GB" w:bidi="en-GB"/>
        </w:rPr>
        <w:t>Shape the current and future quality of the teaching profession through high quality training</w:t>
      </w:r>
      <w:r w:rsidRPr="00C53A3F">
        <w:rPr>
          <w:rFonts w:ascii="Cabin" w:eastAsia="Candara" w:hAnsi="Cabin" w:cs="Candara"/>
          <w:spacing w:val="-36"/>
          <w:lang w:eastAsia="en-GB" w:bidi="en-GB"/>
        </w:rPr>
        <w:t xml:space="preserve"> </w:t>
      </w:r>
      <w:r w:rsidRPr="00C53A3F">
        <w:rPr>
          <w:rFonts w:ascii="Cabin" w:eastAsia="Candara" w:hAnsi="Cabin" w:cs="Candara"/>
          <w:lang w:eastAsia="en-GB" w:bidi="en-GB"/>
        </w:rPr>
        <w:t>and sustained professional development for all staff which also actively promotes and reflects the distinctive nature of Church of England</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schools.</w:t>
      </w:r>
    </w:p>
    <w:p w14:paraId="5F6D9853" w14:textId="77777777" w:rsidR="00475E4E" w:rsidRPr="00C53A3F" w:rsidRDefault="00475E4E" w:rsidP="00475E4E">
      <w:pPr>
        <w:widowControl w:val="0"/>
        <w:numPr>
          <w:ilvl w:val="0"/>
          <w:numId w:val="37"/>
        </w:numPr>
        <w:tabs>
          <w:tab w:val="left" w:pos="820"/>
        </w:tabs>
        <w:autoSpaceDE w:val="0"/>
        <w:autoSpaceDN w:val="0"/>
        <w:spacing w:after="0" w:line="240" w:lineRule="auto"/>
        <w:ind w:right="117"/>
        <w:jc w:val="both"/>
        <w:rPr>
          <w:rFonts w:ascii="Cabin" w:eastAsia="Candara" w:hAnsi="Cabin" w:cs="Candara"/>
          <w:lang w:eastAsia="en-GB" w:bidi="en-GB"/>
        </w:rPr>
      </w:pPr>
      <w:r w:rsidRPr="00C53A3F">
        <w:rPr>
          <w:rFonts w:ascii="Cabin" w:eastAsia="Candara" w:hAnsi="Cabin" w:cs="Candara"/>
          <w:lang w:eastAsia="en-GB" w:bidi="en-GB"/>
        </w:rPr>
        <w:t>Inspire and influence others, within and beyond the school, to believe education can be one of the greatest blessings in young people’s lives. In particular to work within the school and Church community to translate the Christian vision into agreed objectives and operational plans which will promote and sustain school</w:t>
      </w:r>
      <w:r w:rsidRPr="00C53A3F">
        <w:rPr>
          <w:rFonts w:ascii="Cabin" w:eastAsia="Candara" w:hAnsi="Cabin" w:cs="Candara"/>
          <w:spacing w:val="-3"/>
          <w:lang w:eastAsia="en-GB" w:bidi="en-GB"/>
        </w:rPr>
        <w:t xml:space="preserve"> </w:t>
      </w:r>
      <w:r w:rsidRPr="00C53A3F">
        <w:rPr>
          <w:rFonts w:ascii="Cabin" w:eastAsia="Candara" w:hAnsi="Cabin" w:cs="Candara"/>
          <w:lang w:eastAsia="en-GB" w:bidi="en-GB"/>
        </w:rPr>
        <w:t>improvement.</w:t>
      </w:r>
    </w:p>
    <w:p w14:paraId="0A7982F8" w14:textId="77777777" w:rsidR="00475E4E" w:rsidRPr="00C53A3F" w:rsidRDefault="00475E4E" w:rsidP="00475E4E">
      <w:pPr>
        <w:widowControl w:val="0"/>
        <w:numPr>
          <w:ilvl w:val="0"/>
          <w:numId w:val="37"/>
        </w:numPr>
        <w:tabs>
          <w:tab w:val="left" w:pos="820"/>
        </w:tabs>
        <w:autoSpaceDE w:val="0"/>
        <w:autoSpaceDN w:val="0"/>
        <w:spacing w:before="2" w:after="0" w:line="276" w:lineRule="auto"/>
        <w:ind w:right="123"/>
        <w:jc w:val="both"/>
        <w:rPr>
          <w:rFonts w:ascii="Cabin" w:eastAsia="Candara" w:hAnsi="Cabin" w:cs="Candara"/>
          <w:lang w:eastAsia="en-GB" w:bidi="en-GB"/>
        </w:rPr>
      </w:pPr>
      <w:r w:rsidRPr="00C53A3F">
        <w:rPr>
          <w:rFonts w:ascii="Cabin" w:eastAsia="Candara" w:hAnsi="Cabin" w:cs="Candara"/>
          <w:lang w:eastAsia="en-GB" w:bidi="en-GB"/>
        </w:rPr>
        <w:t>Demonstrates ethical behaviour, and positive relationships and attitudes towards pupils, staff, parents, governors and members of the local community through modelling the Christian values that underpin the life of the</w:t>
      </w:r>
      <w:r w:rsidRPr="00C53A3F">
        <w:rPr>
          <w:rFonts w:ascii="Cabin" w:eastAsia="Candara" w:hAnsi="Cabin" w:cs="Candara"/>
          <w:spacing w:val="-4"/>
          <w:lang w:eastAsia="en-GB" w:bidi="en-GB"/>
        </w:rPr>
        <w:t xml:space="preserve"> </w:t>
      </w:r>
      <w:r w:rsidRPr="00C53A3F">
        <w:rPr>
          <w:rFonts w:ascii="Cabin" w:eastAsia="Candara" w:hAnsi="Cabin" w:cs="Candara"/>
          <w:lang w:eastAsia="en-GB" w:bidi="en-GB"/>
        </w:rPr>
        <w:t>school</w:t>
      </w:r>
      <w:r>
        <w:rPr>
          <w:rFonts w:ascii="Cabin" w:eastAsia="Candara" w:hAnsi="Cabin" w:cs="Candara"/>
          <w:lang w:eastAsia="en-GB" w:bidi="en-GB"/>
        </w:rPr>
        <w:t>.</w:t>
      </w:r>
    </w:p>
    <w:p w14:paraId="72A21D43" w14:textId="77777777" w:rsidR="00475E4E" w:rsidRPr="00C53A3F" w:rsidRDefault="00475E4E" w:rsidP="00475E4E">
      <w:pPr>
        <w:rPr>
          <w:rFonts w:ascii="Cabin" w:hAnsi="Cabin"/>
        </w:rPr>
      </w:pPr>
    </w:p>
    <w:p w14:paraId="09E03FD7" w14:textId="3D566667" w:rsidR="00DC793A" w:rsidRDefault="00DC793A">
      <w:pPr>
        <w:rPr>
          <w:b/>
          <w:bCs/>
        </w:rPr>
      </w:pPr>
      <w:r>
        <w:rPr>
          <w:b/>
          <w:bCs/>
        </w:rPr>
        <w:br w:type="page"/>
      </w:r>
    </w:p>
    <w:p w14:paraId="100060EC" w14:textId="4434345D" w:rsidR="00DC793A" w:rsidRPr="00F91301" w:rsidRDefault="00DC793A" w:rsidP="00DC793A">
      <w:pPr>
        <w:jc w:val="both"/>
        <w:rPr>
          <w:b/>
          <w:bCs/>
        </w:rPr>
      </w:pPr>
      <w:r>
        <w:rPr>
          <w:b/>
          <w:bCs/>
        </w:rPr>
        <w:lastRenderedPageBreak/>
        <w:t>Person</w:t>
      </w:r>
      <w:r w:rsidR="004A4540">
        <w:rPr>
          <w:b/>
          <w:bCs/>
        </w:rPr>
        <w:t xml:space="preserve"> Specification</w:t>
      </w:r>
    </w:p>
    <w:p w14:paraId="66C5820C" w14:textId="77777777" w:rsidR="002C7EA9" w:rsidRPr="0004404B" w:rsidRDefault="002C7EA9" w:rsidP="002C7EA9">
      <w:pPr>
        <w:keepNext/>
        <w:spacing w:after="0" w:line="240" w:lineRule="auto"/>
        <w:jc w:val="center"/>
        <w:outlineLvl w:val="1"/>
        <w:rPr>
          <w:rFonts w:ascii="Cabin" w:eastAsia="Times New Roman" w:hAnsi="Cabin" w:cs="Times New Roman"/>
          <w:b/>
          <w:sz w:val="28"/>
          <w:szCs w:val="20"/>
          <w:lang w:eastAsia="x-none"/>
        </w:rPr>
      </w:pPr>
      <w:r w:rsidRPr="0004404B">
        <w:rPr>
          <w:rFonts w:ascii="Cabin" w:eastAsia="Times New Roman" w:hAnsi="Cabin" w:cs="Times New Roman"/>
          <w:b/>
          <w:sz w:val="28"/>
          <w:szCs w:val="20"/>
          <w:lang w:val="x-none" w:eastAsia="x-none"/>
        </w:rPr>
        <w:t>Person Specification/ Selection Criteria</w:t>
      </w:r>
      <w:r w:rsidRPr="0004404B">
        <w:rPr>
          <w:rFonts w:ascii="Cabin" w:eastAsia="Times New Roman" w:hAnsi="Cabin" w:cs="Times New Roman"/>
          <w:b/>
          <w:sz w:val="28"/>
          <w:szCs w:val="20"/>
          <w:lang w:eastAsia="x-none"/>
        </w:rPr>
        <w:t xml:space="preserve"> for Head</w:t>
      </w:r>
      <w:r>
        <w:rPr>
          <w:rFonts w:ascii="Cabin" w:eastAsia="Times New Roman" w:hAnsi="Cabin" w:cs="Times New Roman"/>
          <w:b/>
          <w:sz w:val="28"/>
          <w:szCs w:val="20"/>
          <w:lang w:eastAsia="x-none"/>
        </w:rPr>
        <w:t>t</w:t>
      </w:r>
      <w:r w:rsidRPr="0004404B">
        <w:rPr>
          <w:rFonts w:ascii="Cabin" w:eastAsia="Times New Roman" w:hAnsi="Cabin" w:cs="Times New Roman"/>
          <w:b/>
          <w:sz w:val="28"/>
          <w:szCs w:val="20"/>
          <w:lang w:eastAsia="x-none"/>
        </w:rPr>
        <w:t xml:space="preserve">eacher </w:t>
      </w:r>
    </w:p>
    <w:p w14:paraId="421AEA17" w14:textId="77777777" w:rsidR="002C7EA9" w:rsidRPr="0004404B" w:rsidRDefault="002C7EA9" w:rsidP="002C7EA9">
      <w:pPr>
        <w:keepNext/>
        <w:spacing w:after="0" w:line="240" w:lineRule="auto"/>
        <w:jc w:val="center"/>
        <w:outlineLvl w:val="1"/>
        <w:rPr>
          <w:rFonts w:ascii="Cabin" w:eastAsia="Times New Roman" w:hAnsi="Cabin" w:cs="Times New Roman"/>
          <w:b/>
          <w:sz w:val="28"/>
          <w:szCs w:val="20"/>
          <w:lang w:val="x-none" w:eastAsia="x-none"/>
        </w:rPr>
      </w:pPr>
      <w:r w:rsidRPr="0004404B">
        <w:rPr>
          <w:rFonts w:ascii="Cabin" w:eastAsia="Times New Roman" w:hAnsi="Cabin" w:cs="Times New Roman"/>
          <w:b/>
          <w:sz w:val="28"/>
          <w:szCs w:val="20"/>
          <w:lang w:eastAsia="x-none"/>
        </w:rPr>
        <w:t>Church of England</w:t>
      </w:r>
      <w:r w:rsidRPr="0004404B">
        <w:rPr>
          <w:rFonts w:ascii="Cabin" w:eastAsia="Times New Roman" w:hAnsi="Cabin" w:cs="Times New Roman"/>
          <w:b/>
          <w:sz w:val="28"/>
          <w:szCs w:val="20"/>
          <w:lang w:val="x-none" w:eastAsia="x-none"/>
        </w:rPr>
        <w:t xml:space="preserve"> </w:t>
      </w:r>
      <w:r w:rsidRPr="0004404B">
        <w:rPr>
          <w:rFonts w:ascii="Cabin" w:eastAsia="Times New Roman" w:hAnsi="Cabin" w:cs="Times New Roman"/>
          <w:b/>
          <w:sz w:val="28"/>
          <w:szCs w:val="20"/>
          <w:lang w:eastAsia="x-none"/>
        </w:rPr>
        <w:t xml:space="preserve">Primary </w:t>
      </w:r>
      <w:r w:rsidRPr="0004404B">
        <w:rPr>
          <w:rFonts w:ascii="Cabin" w:eastAsia="Times New Roman" w:hAnsi="Cabin" w:cs="Times New Roman"/>
          <w:b/>
          <w:sz w:val="28"/>
          <w:szCs w:val="20"/>
          <w:lang w:val="x-none" w:eastAsia="x-none"/>
        </w:rPr>
        <w:t>School</w:t>
      </w:r>
    </w:p>
    <w:p w14:paraId="1D935098" w14:textId="77777777" w:rsidR="002C7EA9" w:rsidRPr="0004404B" w:rsidRDefault="002C7EA9" w:rsidP="002C7EA9">
      <w:pPr>
        <w:spacing w:after="0" w:line="240" w:lineRule="auto"/>
        <w:rPr>
          <w:rFonts w:ascii="Cabin" w:eastAsia="Times New Roman" w:hAnsi="Cabin" w:cs="Times New Roman"/>
          <w:sz w:val="24"/>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2C7EA9" w:rsidRPr="0004404B" w14:paraId="695318A1" w14:textId="77777777" w:rsidTr="00592BAC">
        <w:tc>
          <w:tcPr>
            <w:tcW w:w="9351" w:type="dxa"/>
          </w:tcPr>
          <w:p w14:paraId="3787A1B3" w14:textId="77777777" w:rsidR="002C7EA9" w:rsidRPr="0004404B" w:rsidRDefault="002C7EA9" w:rsidP="00732BCB">
            <w:pPr>
              <w:spacing w:after="0" w:line="240" w:lineRule="auto"/>
              <w:jc w:val="both"/>
              <w:rPr>
                <w:rFonts w:ascii="Cabin" w:eastAsia="Times New Roman" w:hAnsi="Cabin" w:cs="Arial"/>
                <w:b/>
                <w:i/>
                <w:sz w:val="24"/>
                <w:szCs w:val="20"/>
              </w:rPr>
            </w:pPr>
            <w:r w:rsidRPr="0004404B">
              <w:rPr>
                <w:rFonts w:ascii="Cabin" w:eastAsia="Times New Roman" w:hAnsi="Cabin" w:cs="Arial"/>
                <w:b/>
                <w:i/>
                <w:sz w:val="24"/>
                <w:szCs w:val="20"/>
              </w:rPr>
              <w:t>The applicant will be required to safeguard and promote the welfare of children and young people.</w:t>
            </w:r>
          </w:p>
        </w:tc>
      </w:tr>
    </w:tbl>
    <w:p w14:paraId="33E4D911" w14:textId="77777777" w:rsidR="002C7EA9" w:rsidRPr="0004404B" w:rsidRDefault="002C7EA9" w:rsidP="002C7EA9">
      <w:pPr>
        <w:spacing w:after="0" w:line="240" w:lineRule="auto"/>
        <w:rPr>
          <w:rFonts w:ascii="Cabin" w:eastAsia="Times New Roman" w:hAnsi="Cabin" w:cs="Times New Roman"/>
          <w:sz w:val="24"/>
          <w:szCs w:val="20"/>
        </w:rPr>
      </w:pPr>
    </w:p>
    <w:p w14:paraId="6D682F53" w14:textId="77777777" w:rsidR="002C7EA9" w:rsidRPr="0004404B" w:rsidRDefault="002C7EA9" w:rsidP="002C7EA9">
      <w:pPr>
        <w:spacing w:after="0" w:line="240" w:lineRule="auto"/>
        <w:rPr>
          <w:rFonts w:ascii="Cabin" w:eastAsia="Times New Roman" w:hAnsi="Cabin" w:cs="Times New Roman"/>
          <w:b/>
          <w:i/>
          <w:sz w:val="24"/>
          <w:szCs w:val="20"/>
        </w:rPr>
      </w:pPr>
      <w:r w:rsidRPr="0004404B">
        <w:rPr>
          <w:rFonts w:ascii="Cabin" w:eastAsia="Times New Roman" w:hAnsi="Cabin" w:cs="Times New Roman"/>
          <w:b/>
          <w:i/>
          <w:sz w:val="24"/>
          <w:szCs w:val="20"/>
        </w:rPr>
        <w:t>Note: Candidates failing to meet any of the essential criteria will automatically be excluded</w:t>
      </w:r>
    </w:p>
    <w:p w14:paraId="50EC6E4D" w14:textId="77777777" w:rsidR="002C7EA9" w:rsidRPr="0004404B" w:rsidRDefault="002C7EA9" w:rsidP="002C7EA9">
      <w:pPr>
        <w:spacing w:after="0" w:line="240" w:lineRule="auto"/>
        <w:rPr>
          <w:rFonts w:ascii="Cabin" w:eastAsia="Times New Roman" w:hAnsi="Cabin" w:cs="Times New Roman"/>
          <w:b/>
        </w:rPr>
      </w:pPr>
    </w:p>
    <w:p w14:paraId="19505039" w14:textId="77777777" w:rsidR="002C7EA9" w:rsidRPr="0004404B" w:rsidRDefault="002C7EA9" w:rsidP="002C7EA9">
      <w:pPr>
        <w:spacing w:after="0" w:line="240" w:lineRule="auto"/>
        <w:rPr>
          <w:rFonts w:ascii="Cabin" w:eastAsia="Times New Roman" w:hAnsi="Cabin" w:cs="Times New Roman"/>
          <w:b/>
        </w:rPr>
      </w:pPr>
      <w:r w:rsidRPr="0004404B">
        <w:rPr>
          <w:rFonts w:ascii="Cabin" w:eastAsia="Times New Roman" w:hAnsi="Cabin" w:cs="Times New Roman"/>
          <w:b/>
        </w:rPr>
        <w:t>[A]</w:t>
      </w:r>
      <w:r w:rsidRPr="0004404B">
        <w:rPr>
          <w:rFonts w:ascii="Cabin" w:eastAsia="Times New Roman" w:hAnsi="Cabin" w:cs="Times New Roman"/>
          <w:b/>
        </w:rPr>
        <w:tab/>
      </w:r>
      <w:r w:rsidRPr="0004404B">
        <w:rPr>
          <w:rFonts w:ascii="Cabin" w:eastAsia="Times New Roman" w:hAnsi="Cabin" w:cs="Times New Roman"/>
          <w:b/>
          <w:sz w:val="24"/>
          <w:szCs w:val="24"/>
        </w:rPr>
        <w:t>Faith Commitment</w:t>
      </w:r>
    </w:p>
    <w:p w14:paraId="7734AF2E" w14:textId="77777777" w:rsidR="002C7EA9" w:rsidRPr="0004404B" w:rsidRDefault="002C7EA9" w:rsidP="002C7EA9">
      <w:pPr>
        <w:spacing w:after="0" w:line="240" w:lineRule="auto"/>
        <w:rPr>
          <w:rFonts w:ascii="Cabin" w:eastAsia="Times New Roman" w:hAnsi="Cabin" w:cs="Times New Roman"/>
          <w:b/>
        </w:rPr>
      </w:pPr>
      <w:r w:rsidRPr="0004404B">
        <w:rPr>
          <w:rFonts w:ascii="Cabin" w:eastAsia="Times New Roman" w:hAnsi="Cabin" w:cs="Times New Roman"/>
          <w:b/>
        </w:rPr>
        <w:t>To be able to demonstrate their knowledge and understanding of the following in the context of a Church of England school.</w:t>
      </w:r>
    </w:p>
    <w:p w14:paraId="3B3162B6" w14:textId="77777777" w:rsidR="002C7EA9" w:rsidRPr="0004404B" w:rsidRDefault="002C7EA9" w:rsidP="002C7EA9">
      <w:pPr>
        <w:spacing w:after="0" w:line="240" w:lineRule="auto"/>
        <w:rPr>
          <w:rFonts w:ascii="Cabin" w:eastAsia="Times New Roman" w:hAnsi="Cabin" w:cs="Times New Roman"/>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417"/>
        <w:gridCol w:w="1276"/>
        <w:gridCol w:w="1276"/>
      </w:tblGrid>
      <w:tr w:rsidR="002C7EA9" w:rsidRPr="0004404B" w14:paraId="3CC78DC4" w14:textId="77777777" w:rsidTr="00592BAC">
        <w:tc>
          <w:tcPr>
            <w:tcW w:w="5524" w:type="dxa"/>
          </w:tcPr>
          <w:p w14:paraId="70A4A247" w14:textId="77777777" w:rsidR="002C7EA9" w:rsidRPr="0004404B" w:rsidRDefault="002C7EA9" w:rsidP="00732BCB">
            <w:pPr>
              <w:spacing w:after="0" w:line="240" w:lineRule="auto"/>
              <w:rPr>
                <w:rFonts w:ascii="Cabin" w:eastAsia="Times New Roman" w:hAnsi="Cabin" w:cs="Times New Roman"/>
                <w:b/>
                <w:sz w:val="24"/>
                <w:highlight w:val="yellow"/>
              </w:rPr>
            </w:pPr>
            <w:r w:rsidRPr="0004404B">
              <w:rPr>
                <w:rFonts w:ascii="Cabin" w:eastAsia="Times New Roman" w:hAnsi="Cabin" w:cs="Times New Roman"/>
                <w:b/>
                <w:sz w:val="24"/>
              </w:rPr>
              <w:t>Faith Commitment</w:t>
            </w:r>
          </w:p>
        </w:tc>
        <w:tc>
          <w:tcPr>
            <w:tcW w:w="1417" w:type="dxa"/>
          </w:tcPr>
          <w:p w14:paraId="76F2668A" w14:textId="77777777" w:rsidR="002C7EA9" w:rsidRPr="0004404B" w:rsidRDefault="002C7EA9" w:rsidP="00732BCB">
            <w:pPr>
              <w:spacing w:after="0" w:line="240" w:lineRule="auto"/>
              <w:rPr>
                <w:rFonts w:ascii="Cabin" w:eastAsia="Times New Roman" w:hAnsi="Cabin" w:cs="Times New Roman"/>
                <w:b/>
                <w:sz w:val="24"/>
              </w:rPr>
            </w:pPr>
            <w:r w:rsidRPr="0004404B">
              <w:rPr>
                <w:rFonts w:ascii="Cabin" w:eastAsia="Times New Roman" w:hAnsi="Cabin" w:cs="Times New Roman"/>
                <w:b/>
              </w:rPr>
              <w:t>Essential</w:t>
            </w:r>
          </w:p>
        </w:tc>
        <w:tc>
          <w:tcPr>
            <w:tcW w:w="1276" w:type="dxa"/>
          </w:tcPr>
          <w:p w14:paraId="4C54B9F0" w14:textId="77777777" w:rsidR="002C7EA9" w:rsidRPr="0004404B" w:rsidRDefault="002C7EA9" w:rsidP="00732BCB">
            <w:pPr>
              <w:spacing w:after="0" w:line="240" w:lineRule="auto"/>
              <w:rPr>
                <w:rFonts w:ascii="Cabin" w:eastAsia="Times New Roman" w:hAnsi="Cabin" w:cs="Times New Roman"/>
                <w:b/>
                <w:sz w:val="24"/>
              </w:rPr>
            </w:pPr>
            <w:r w:rsidRPr="0004404B">
              <w:rPr>
                <w:rFonts w:ascii="Cabin" w:eastAsia="Times New Roman" w:hAnsi="Cabin" w:cs="Times New Roman"/>
                <w:b/>
              </w:rPr>
              <w:t>Desirable</w:t>
            </w:r>
          </w:p>
        </w:tc>
        <w:tc>
          <w:tcPr>
            <w:tcW w:w="1276" w:type="dxa"/>
          </w:tcPr>
          <w:p w14:paraId="696E0520" w14:textId="77777777" w:rsidR="002C7EA9" w:rsidRPr="0004404B" w:rsidRDefault="002C7EA9" w:rsidP="00592BAC">
            <w:pPr>
              <w:spacing w:after="0" w:line="240" w:lineRule="auto"/>
              <w:jc w:val="center"/>
              <w:rPr>
                <w:rFonts w:ascii="Cabin" w:eastAsia="Times New Roman" w:hAnsi="Cabin" w:cs="Times New Roman"/>
                <w:b/>
                <w:sz w:val="24"/>
              </w:rPr>
            </w:pPr>
            <w:r w:rsidRPr="0004404B">
              <w:rPr>
                <w:rFonts w:ascii="Cabin" w:eastAsia="Times New Roman" w:hAnsi="Cabin" w:cs="Times New Roman"/>
                <w:b/>
              </w:rPr>
              <w:t>Source</w:t>
            </w:r>
          </w:p>
        </w:tc>
      </w:tr>
      <w:tr w:rsidR="002C7EA9" w:rsidRPr="0004404B" w14:paraId="7FDD23CA" w14:textId="77777777" w:rsidTr="00592BAC">
        <w:tc>
          <w:tcPr>
            <w:tcW w:w="5524" w:type="dxa"/>
          </w:tcPr>
          <w:p w14:paraId="4E967CAE" w14:textId="77777777" w:rsidR="002C7EA9" w:rsidRPr="0004404B" w:rsidRDefault="002C7EA9" w:rsidP="00732BCB">
            <w:pPr>
              <w:spacing w:after="0" w:line="240" w:lineRule="auto"/>
              <w:rPr>
                <w:rFonts w:ascii="Cabin" w:eastAsia="Times New Roman" w:hAnsi="Cabin" w:cs="Times New Roman"/>
                <w:iCs/>
              </w:rPr>
            </w:pPr>
            <w:r w:rsidRPr="0004404B">
              <w:rPr>
                <w:rFonts w:ascii="Cabin" w:eastAsia="Times New Roman" w:hAnsi="Cabin" w:cs="Times New Roman"/>
                <w:iCs/>
              </w:rPr>
              <w:t>A person prepared to promote the ethos and values of a Church of England school.</w:t>
            </w:r>
          </w:p>
        </w:tc>
        <w:tc>
          <w:tcPr>
            <w:tcW w:w="1417" w:type="dxa"/>
          </w:tcPr>
          <w:p w14:paraId="7E3A0F4D"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E</w:t>
            </w:r>
          </w:p>
        </w:tc>
        <w:tc>
          <w:tcPr>
            <w:tcW w:w="1276" w:type="dxa"/>
          </w:tcPr>
          <w:p w14:paraId="1469F2FD" w14:textId="77777777" w:rsidR="002C7EA9" w:rsidRPr="0004404B" w:rsidRDefault="002C7EA9" w:rsidP="00732BCB">
            <w:pPr>
              <w:spacing w:after="0" w:line="240" w:lineRule="auto"/>
              <w:jc w:val="center"/>
              <w:rPr>
                <w:rFonts w:ascii="Cabin" w:eastAsia="Times New Roman" w:hAnsi="Cabin" w:cs="Times New Roman"/>
                <w:sz w:val="24"/>
              </w:rPr>
            </w:pPr>
          </w:p>
        </w:tc>
        <w:tc>
          <w:tcPr>
            <w:tcW w:w="1276" w:type="dxa"/>
          </w:tcPr>
          <w:p w14:paraId="4D242CF2"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AIR</w:t>
            </w:r>
          </w:p>
        </w:tc>
      </w:tr>
      <w:tr w:rsidR="002C7EA9" w:rsidRPr="0004404B" w14:paraId="03AB8E26" w14:textId="77777777" w:rsidTr="00592BAC">
        <w:tc>
          <w:tcPr>
            <w:tcW w:w="5524" w:type="dxa"/>
          </w:tcPr>
          <w:p w14:paraId="61B30174" w14:textId="77777777" w:rsidR="002C7EA9" w:rsidRPr="0004404B" w:rsidRDefault="002C7EA9" w:rsidP="00732BCB">
            <w:pPr>
              <w:spacing w:after="0" w:line="240" w:lineRule="auto"/>
              <w:rPr>
                <w:rFonts w:ascii="Cabin" w:eastAsia="Times New Roman" w:hAnsi="Cabin" w:cs="Times New Roman"/>
                <w:iCs/>
              </w:rPr>
            </w:pPr>
            <w:r w:rsidRPr="0004404B">
              <w:rPr>
                <w:rFonts w:ascii="Cabin" w:eastAsia="Times New Roman" w:hAnsi="Cabin" w:cs="Times New Roman"/>
                <w:iCs/>
              </w:rPr>
              <w:t>A Practising Christian</w:t>
            </w:r>
          </w:p>
        </w:tc>
        <w:tc>
          <w:tcPr>
            <w:tcW w:w="1417" w:type="dxa"/>
          </w:tcPr>
          <w:p w14:paraId="2B4BAFC2" w14:textId="77777777" w:rsidR="002C7EA9" w:rsidRPr="0004404B" w:rsidRDefault="002C7EA9" w:rsidP="00732BCB">
            <w:pPr>
              <w:spacing w:after="0" w:line="240" w:lineRule="auto"/>
              <w:jc w:val="center"/>
              <w:rPr>
                <w:rFonts w:ascii="Cabin" w:eastAsia="Times New Roman" w:hAnsi="Cabin" w:cs="Times New Roman"/>
                <w:b/>
                <w:sz w:val="24"/>
              </w:rPr>
            </w:pPr>
          </w:p>
        </w:tc>
        <w:tc>
          <w:tcPr>
            <w:tcW w:w="1276" w:type="dxa"/>
          </w:tcPr>
          <w:p w14:paraId="11A27F8B" w14:textId="77777777" w:rsidR="002C7EA9" w:rsidRPr="0004404B" w:rsidRDefault="002C7EA9" w:rsidP="00732BCB">
            <w:pPr>
              <w:spacing w:after="0" w:line="240" w:lineRule="auto"/>
              <w:jc w:val="center"/>
              <w:rPr>
                <w:rFonts w:ascii="Cabin" w:eastAsia="Times New Roman" w:hAnsi="Cabin" w:cs="Times New Roman"/>
                <w:b/>
                <w:bCs/>
                <w:sz w:val="24"/>
              </w:rPr>
            </w:pPr>
            <w:r w:rsidRPr="0004404B">
              <w:rPr>
                <w:rFonts w:ascii="Cabin" w:eastAsia="Times New Roman" w:hAnsi="Cabin" w:cs="Times New Roman"/>
                <w:b/>
                <w:bCs/>
                <w:sz w:val="24"/>
              </w:rPr>
              <w:t>D</w:t>
            </w:r>
          </w:p>
        </w:tc>
        <w:tc>
          <w:tcPr>
            <w:tcW w:w="1276" w:type="dxa"/>
          </w:tcPr>
          <w:p w14:paraId="2203B7B6" w14:textId="77777777" w:rsidR="002C7EA9" w:rsidRPr="0004404B" w:rsidRDefault="002C7EA9" w:rsidP="00732BCB">
            <w:pPr>
              <w:spacing w:after="0" w:line="240" w:lineRule="auto"/>
              <w:jc w:val="center"/>
              <w:rPr>
                <w:rFonts w:ascii="Cabin" w:eastAsia="Times New Roman" w:hAnsi="Cabin" w:cs="Times New Roman"/>
                <w:b/>
                <w:bCs/>
                <w:sz w:val="24"/>
              </w:rPr>
            </w:pPr>
            <w:r w:rsidRPr="0004404B">
              <w:rPr>
                <w:rFonts w:ascii="Cabin" w:eastAsia="Times New Roman" w:hAnsi="Cabin" w:cs="Times New Roman"/>
                <w:b/>
                <w:bCs/>
                <w:sz w:val="24"/>
              </w:rPr>
              <w:t>AIR</w:t>
            </w:r>
          </w:p>
        </w:tc>
      </w:tr>
      <w:tr w:rsidR="002C7EA9" w:rsidRPr="0004404B" w14:paraId="743DA4D1" w14:textId="77777777" w:rsidTr="00592BAC">
        <w:tc>
          <w:tcPr>
            <w:tcW w:w="5524" w:type="dxa"/>
          </w:tcPr>
          <w:p w14:paraId="6778F0CA" w14:textId="77777777" w:rsidR="002C7EA9" w:rsidRPr="0004404B" w:rsidRDefault="002C7EA9" w:rsidP="00732BCB">
            <w:pPr>
              <w:spacing w:after="0" w:line="240" w:lineRule="auto"/>
              <w:rPr>
                <w:rFonts w:ascii="Cabin" w:eastAsia="Times New Roman" w:hAnsi="Cabin" w:cs="Times New Roman"/>
                <w:sz w:val="24"/>
              </w:rPr>
            </w:pPr>
            <w:r w:rsidRPr="0004404B">
              <w:rPr>
                <w:rFonts w:ascii="Cabin" w:eastAsia="Times New Roman" w:hAnsi="Cabin" w:cs="Times New Roman"/>
              </w:rPr>
              <w:t>Leading school worship</w:t>
            </w:r>
          </w:p>
        </w:tc>
        <w:tc>
          <w:tcPr>
            <w:tcW w:w="1417" w:type="dxa"/>
          </w:tcPr>
          <w:p w14:paraId="25BA5CF0"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E</w:t>
            </w:r>
          </w:p>
        </w:tc>
        <w:tc>
          <w:tcPr>
            <w:tcW w:w="1276" w:type="dxa"/>
          </w:tcPr>
          <w:p w14:paraId="798C17B6" w14:textId="77777777" w:rsidR="002C7EA9" w:rsidRPr="0004404B" w:rsidRDefault="002C7EA9" w:rsidP="00732BCB">
            <w:pPr>
              <w:spacing w:after="0" w:line="240" w:lineRule="auto"/>
              <w:jc w:val="center"/>
              <w:rPr>
                <w:rFonts w:ascii="Cabin" w:eastAsia="Times New Roman" w:hAnsi="Cabin" w:cs="Times New Roman"/>
                <w:sz w:val="24"/>
              </w:rPr>
            </w:pPr>
          </w:p>
        </w:tc>
        <w:tc>
          <w:tcPr>
            <w:tcW w:w="1276" w:type="dxa"/>
          </w:tcPr>
          <w:p w14:paraId="0E76879F"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AIR</w:t>
            </w:r>
          </w:p>
        </w:tc>
      </w:tr>
      <w:tr w:rsidR="002C7EA9" w:rsidRPr="0004404B" w14:paraId="2C26FE93" w14:textId="77777777" w:rsidTr="00592BAC">
        <w:tc>
          <w:tcPr>
            <w:tcW w:w="5524" w:type="dxa"/>
          </w:tcPr>
          <w:p w14:paraId="7BE8DFC2" w14:textId="77777777" w:rsidR="002C7EA9" w:rsidRPr="0004404B" w:rsidRDefault="002C7EA9" w:rsidP="00732BCB">
            <w:pPr>
              <w:spacing w:after="0" w:line="240" w:lineRule="auto"/>
              <w:rPr>
                <w:rFonts w:ascii="Cabin" w:eastAsia="Times New Roman" w:hAnsi="Cabin" w:cs="Times New Roman"/>
                <w:sz w:val="24"/>
              </w:rPr>
            </w:pPr>
            <w:r w:rsidRPr="0004404B">
              <w:rPr>
                <w:rFonts w:ascii="Cabin" w:eastAsia="Times New Roman" w:hAnsi="Cabin" w:cs="Times New Roman"/>
              </w:rPr>
              <w:t>Ways of developing religious education and worship</w:t>
            </w:r>
          </w:p>
        </w:tc>
        <w:tc>
          <w:tcPr>
            <w:tcW w:w="1417" w:type="dxa"/>
          </w:tcPr>
          <w:p w14:paraId="2FDCFCCE"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E</w:t>
            </w:r>
          </w:p>
        </w:tc>
        <w:tc>
          <w:tcPr>
            <w:tcW w:w="1276" w:type="dxa"/>
          </w:tcPr>
          <w:p w14:paraId="4BDB30E5" w14:textId="77777777" w:rsidR="002C7EA9" w:rsidRPr="0004404B" w:rsidRDefault="002C7EA9" w:rsidP="00732BCB">
            <w:pPr>
              <w:spacing w:after="0" w:line="240" w:lineRule="auto"/>
              <w:jc w:val="center"/>
              <w:rPr>
                <w:rFonts w:ascii="Cabin" w:eastAsia="Times New Roman" w:hAnsi="Cabin" w:cs="Times New Roman"/>
                <w:sz w:val="24"/>
              </w:rPr>
            </w:pPr>
          </w:p>
        </w:tc>
        <w:tc>
          <w:tcPr>
            <w:tcW w:w="1276" w:type="dxa"/>
          </w:tcPr>
          <w:p w14:paraId="32EF94AA"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AIR</w:t>
            </w:r>
          </w:p>
        </w:tc>
      </w:tr>
      <w:tr w:rsidR="002C7EA9" w:rsidRPr="0004404B" w14:paraId="68ED2614" w14:textId="77777777" w:rsidTr="00592BAC">
        <w:tc>
          <w:tcPr>
            <w:tcW w:w="5524" w:type="dxa"/>
          </w:tcPr>
          <w:p w14:paraId="6F010572" w14:textId="77777777" w:rsidR="002C7EA9" w:rsidRPr="0004404B" w:rsidRDefault="002C7EA9" w:rsidP="00732BCB">
            <w:pPr>
              <w:spacing w:after="0" w:line="240" w:lineRule="auto"/>
              <w:rPr>
                <w:rFonts w:ascii="Cabin" w:eastAsia="Times New Roman" w:hAnsi="Cabin" w:cs="Times New Roman"/>
                <w:sz w:val="24"/>
              </w:rPr>
            </w:pPr>
            <w:r w:rsidRPr="0004404B">
              <w:rPr>
                <w:rFonts w:ascii="Cabin" w:eastAsia="Times New Roman" w:hAnsi="Cabin" w:cs="Arial"/>
              </w:rPr>
              <w:t>A commitment to strategic thinking and planning that builds, communicates and carries forward a coherent and shared vision for the Christian ethos of the school</w:t>
            </w:r>
            <w:r w:rsidRPr="0004404B">
              <w:rPr>
                <w:rFonts w:ascii="Cabin" w:eastAsia="Times New Roman" w:hAnsi="Cabin" w:cs="Arial"/>
                <w:i/>
              </w:rPr>
              <w:t>.</w:t>
            </w:r>
          </w:p>
        </w:tc>
        <w:tc>
          <w:tcPr>
            <w:tcW w:w="1417" w:type="dxa"/>
          </w:tcPr>
          <w:p w14:paraId="153AE186" w14:textId="77777777" w:rsidR="002C7EA9" w:rsidRPr="0004404B" w:rsidRDefault="002C7EA9" w:rsidP="00732BCB">
            <w:pPr>
              <w:spacing w:after="0" w:line="240" w:lineRule="auto"/>
              <w:jc w:val="center"/>
              <w:rPr>
                <w:rFonts w:ascii="Cabin" w:eastAsia="Times New Roman" w:hAnsi="Cabin" w:cs="Times New Roman"/>
                <w:b/>
                <w:sz w:val="24"/>
              </w:rPr>
            </w:pPr>
          </w:p>
          <w:p w14:paraId="0EEA95F1"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E</w:t>
            </w:r>
          </w:p>
        </w:tc>
        <w:tc>
          <w:tcPr>
            <w:tcW w:w="1276" w:type="dxa"/>
          </w:tcPr>
          <w:p w14:paraId="5887043C" w14:textId="77777777" w:rsidR="002C7EA9" w:rsidRPr="0004404B" w:rsidRDefault="002C7EA9" w:rsidP="00732BCB">
            <w:pPr>
              <w:spacing w:after="0" w:line="240" w:lineRule="auto"/>
              <w:jc w:val="center"/>
              <w:rPr>
                <w:rFonts w:ascii="Cabin" w:eastAsia="Times New Roman" w:hAnsi="Cabin" w:cs="Times New Roman"/>
                <w:sz w:val="24"/>
              </w:rPr>
            </w:pPr>
          </w:p>
        </w:tc>
        <w:tc>
          <w:tcPr>
            <w:tcW w:w="1276" w:type="dxa"/>
          </w:tcPr>
          <w:p w14:paraId="4EBA48CA" w14:textId="77777777" w:rsidR="002C7EA9" w:rsidRPr="0004404B" w:rsidRDefault="002C7EA9" w:rsidP="00732BCB">
            <w:pPr>
              <w:spacing w:after="0" w:line="240" w:lineRule="auto"/>
              <w:jc w:val="center"/>
              <w:rPr>
                <w:rFonts w:ascii="Cabin" w:eastAsia="Times New Roman" w:hAnsi="Cabin" w:cs="Times New Roman"/>
                <w:b/>
                <w:sz w:val="24"/>
              </w:rPr>
            </w:pPr>
          </w:p>
          <w:p w14:paraId="5B8742CD" w14:textId="77777777" w:rsidR="002C7EA9" w:rsidRPr="0004404B" w:rsidRDefault="002C7EA9" w:rsidP="00732BCB">
            <w:pPr>
              <w:spacing w:after="0" w:line="240" w:lineRule="auto"/>
              <w:jc w:val="center"/>
              <w:rPr>
                <w:rFonts w:ascii="Cabin" w:eastAsia="Times New Roman" w:hAnsi="Cabin" w:cs="Times New Roman"/>
                <w:b/>
                <w:sz w:val="24"/>
              </w:rPr>
            </w:pPr>
            <w:r w:rsidRPr="0004404B">
              <w:rPr>
                <w:rFonts w:ascii="Cabin" w:eastAsia="Times New Roman" w:hAnsi="Cabin" w:cs="Times New Roman"/>
                <w:b/>
                <w:sz w:val="24"/>
              </w:rPr>
              <w:t>AIR</w:t>
            </w:r>
          </w:p>
          <w:p w14:paraId="6F1A8F02" w14:textId="77777777" w:rsidR="002C7EA9" w:rsidRPr="0004404B" w:rsidRDefault="002C7EA9" w:rsidP="00732BCB">
            <w:pPr>
              <w:spacing w:after="0" w:line="240" w:lineRule="auto"/>
              <w:jc w:val="center"/>
              <w:rPr>
                <w:rFonts w:ascii="Cabin" w:eastAsia="Times New Roman" w:hAnsi="Cabin" w:cs="Times New Roman"/>
                <w:b/>
                <w:sz w:val="24"/>
              </w:rPr>
            </w:pPr>
          </w:p>
        </w:tc>
      </w:tr>
    </w:tbl>
    <w:p w14:paraId="6CDAABE6" w14:textId="77777777" w:rsidR="002C7EA9" w:rsidRPr="0004404B" w:rsidRDefault="002C7EA9" w:rsidP="002C7EA9">
      <w:pPr>
        <w:spacing w:after="0" w:line="240" w:lineRule="auto"/>
        <w:rPr>
          <w:rFonts w:ascii="Cabin" w:eastAsia="Times New Roman" w:hAnsi="Cabin" w:cs="Times New Roman"/>
          <w:b/>
        </w:rPr>
      </w:pPr>
    </w:p>
    <w:p w14:paraId="1C018035" w14:textId="77777777" w:rsidR="002C7EA9" w:rsidRPr="0004404B" w:rsidRDefault="002C7EA9" w:rsidP="002C7EA9">
      <w:pPr>
        <w:spacing w:after="0" w:line="240" w:lineRule="auto"/>
        <w:rPr>
          <w:rFonts w:ascii="Cabin" w:eastAsia="Times New Roman" w:hAnsi="Cabin" w:cs="Times New Roman"/>
          <w:b/>
        </w:rPr>
      </w:pPr>
      <w:r w:rsidRPr="0004404B">
        <w:rPr>
          <w:rFonts w:ascii="Cabin" w:eastAsia="Times New Roman" w:hAnsi="Cabin" w:cs="Times New Roman"/>
          <w:b/>
        </w:rPr>
        <w:t>[B]</w:t>
      </w:r>
      <w:r w:rsidRPr="0004404B">
        <w:rPr>
          <w:rFonts w:ascii="Cabin" w:eastAsia="Times New Roman" w:hAnsi="Cabin" w:cs="Times New Roman"/>
          <w:b/>
        </w:rPr>
        <w:tab/>
      </w:r>
      <w:r w:rsidRPr="0004404B">
        <w:rPr>
          <w:rFonts w:ascii="Cabin" w:eastAsia="Times New Roman" w:hAnsi="Cabin" w:cs="Verdana"/>
          <w:b/>
          <w:lang w:eastAsia="en-GB"/>
        </w:rPr>
        <w:t>Qualifications</w:t>
      </w:r>
    </w:p>
    <w:p w14:paraId="00A0293B" w14:textId="77777777" w:rsidR="002C7EA9" w:rsidRPr="0004404B" w:rsidRDefault="002C7EA9" w:rsidP="002C7EA9">
      <w:pPr>
        <w:spacing w:after="0" w:line="240" w:lineRule="auto"/>
        <w:rPr>
          <w:rFonts w:ascii="Cabin" w:eastAsia="Times New Roman" w:hAnsi="Cabin" w:cs="Times New Roman"/>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2C7EA9" w:rsidRPr="0004404B" w14:paraId="15E2E6AB" w14:textId="77777777" w:rsidTr="00592BAC">
        <w:trPr>
          <w:trHeight w:val="284"/>
        </w:trPr>
        <w:tc>
          <w:tcPr>
            <w:tcW w:w="5524" w:type="dxa"/>
          </w:tcPr>
          <w:p w14:paraId="1B5A63D9" w14:textId="77777777" w:rsidR="002C7EA9" w:rsidRPr="0004404B" w:rsidRDefault="002C7EA9" w:rsidP="00732BCB">
            <w:pPr>
              <w:spacing w:after="0" w:line="240" w:lineRule="auto"/>
              <w:rPr>
                <w:rFonts w:ascii="Cabin" w:eastAsia="Times New Roman" w:hAnsi="Cabin" w:cs="Times New Roman"/>
                <w:b/>
              </w:rPr>
            </w:pPr>
            <w:r w:rsidRPr="0004404B">
              <w:rPr>
                <w:rFonts w:ascii="Cabin" w:eastAsia="Times New Roman" w:hAnsi="Cabin" w:cs="Times New Roman"/>
                <w:b/>
              </w:rPr>
              <w:t>Qualification requirements</w:t>
            </w:r>
          </w:p>
        </w:tc>
        <w:tc>
          <w:tcPr>
            <w:tcW w:w="1417" w:type="dxa"/>
          </w:tcPr>
          <w:p w14:paraId="75B54423" w14:textId="77777777" w:rsidR="002C7EA9" w:rsidRPr="0004404B" w:rsidRDefault="002C7EA9" w:rsidP="00732BCB">
            <w:pPr>
              <w:spacing w:after="0" w:line="240" w:lineRule="auto"/>
              <w:rPr>
                <w:rFonts w:ascii="Cabin" w:eastAsia="Times New Roman" w:hAnsi="Cabin" w:cs="Times New Roman"/>
                <w:b/>
              </w:rPr>
            </w:pPr>
            <w:r w:rsidRPr="0004404B">
              <w:rPr>
                <w:rFonts w:ascii="Cabin" w:eastAsia="Times New Roman" w:hAnsi="Cabin" w:cs="Times New Roman"/>
                <w:b/>
              </w:rPr>
              <w:t>Essential</w:t>
            </w:r>
          </w:p>
        </w:tc>
        <w:tc>
          <w:tcPr>
            <w:tcW w:w="1276" w:type="dxa"/>
          </w:tcPr>
          <w:p w14:paraId="4603E2EB" w14:textId="77777777" w:rsidR="002C7EA9" w:rsidRPr="0004404B" w:rsidRDefault="002C7EA9" w:rsidP="00732BCB">
            <w:pPr>
              <w:spacing w:after="0" w:line="240" w:lineRule="auto"/>
              <w:rPr>
                <w:rFonts w:ascii="Cabin" w:eastAsia="Times New Roman" w:hAnsi="Cabin" w:cs="Times New Roman"/>
                <w:b/>
              </w:rPr>
            </w:pPr>
            <w:r w:rsidRPr="0004404B">
              <w:rPr>
                <w:rFonts w:ascii="Cabin" w:eastAsia="Times New Roman" w:hAnsi="Cabin" w:cs="Times New Roman"/>
                <w:b/>
              </w:rPr>
              <w:t>Desirable</w:t>
            </w:r>
          </w:p>
        </w:tc>
        <w:tc>
          <w:tcPr>
            <w:tcW w:w="1276" w:type="dxa"/>
          </w:tcPr>
          <w:p w14:paraId="1E253EB2" w14:textId="77777777" w:rsidR="002C7EA9" w:rsidRPr="0004404B" w:rsidRDefault="002C7EA9" w:rsidP="00732BCB">
            <w:pPr>
              <w:spacing w:after="0" w:line="240" w:lineRule="auto"/>
              <w:rPr>
                <w:rFonts w:ascii="Cabin" w:eastAsia="Times New Roman" w:hAnsi="Cabin" w:cs="Times New Roman"/>
                <w:b/>
              </w:rPr>
            </w:pPr>
            <w:r w:rsidRPr="0004404B">
              <w:rPr>
                <w:rFonts w:ascii="Cabin" w:eastAsia="Times New Roman" w:hAnsi="Cabin" w:cs="Times New Roman"/>
                <w:b/>
              </w:rPr>
              <w:t>Source</w:t>
            </w:r>
          </w:p>
        </w:tc>
      </w:tr>
      <w:tr w:rsidR="002C7EA9" w:rsidRPr="0004404B" w14:paraId="4CB4289F" w14:textId="77777777" w:rsidTr="00592BAC">
        <w:tc>
          <w:tcPr>
            <w:tcW w:w="5524" w:type="dxa"/>
          </w:tcPr>
          <w:p w14:paraId="3CB7E3D8"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Qualified teacher status</w:t>
            </w:r>
          </w:p>
        </w:tc>
        <w:tc>
          <w:tcPr>
            <w:tcW w:w="1417" w:type="dxa"/>
          </w:tcPr>
          <w:p w14:paraId="75ACB85F"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7E2A0BB8"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2E1091BF"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w:t>
            </w:r>
          </w:p>
        </w:tc>
      </w:tr>
      <w:tr w:rsidR="002C7EA9" w:rsidRPr="0004404B" w14:paraId="6E6A4DB4" w14:textId="77777777" w:rsidTr="00592BAC">
        <w:tc>
          <w:tcPr>
            <w:tcW w:w="5524" w:type="dxa"/>
          </w:tcPr>
          <w:p w14:paraId="36874C9B"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Evidence of Continuing Professional Development relating to school leadership and curriculum development</w:t>
            </w:r>
          </w:p>
        </w:tc>
        <w:tc>
          <w:tcPr>
            <w:tcW w:w="1417" w:type="dxa"/>
          </w:tcPr>
          <w:p w14:paraId="7F929EE9"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36E75139"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6323C5DB"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w:t>
            </w:r>
          </w:p>
        </w:tc>
      </w:tr>
      <w:tr w:rsidR="002C7EA9" w:rsidRPr="0004404B" w14:paraId="533DE0EA" w14:textId="77777777" w:rsidTr="00592BAC">
        <w:tc>
          <w:tcPr>
            <w:tcW w:w="5524" w:type="dxa"/>
          </w:tcPr>
          <w:p w14:paraId="7F33E8D9"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NPQH or other leadership qualification (or working towards)</w:t>
            </w:r>
          </w:p>
        </w:tc>
        <w:tc>
          <w:tcPr>
            <w:tcW w:w="1417" w:type="dxa"/>
          </w:tcPr>
          <w:p w14:paraId="0578D3C8"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07615861"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3C8847F9"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w:t>
            </w:r>
          </w:p>
        </w:tc>
      </w:tr>
      <w:tr w:rsidR="002C7EA9" w:rsidRPr="0004404B" w14:paraId="06DCC5D1" w14:textId="77777777" w:rsidTr="00592BAC">
        <w:tc>
          <w:tcPr>
            <w:tcW w:w="5524" w:type="dxa"/>
          </w:tcPr>
          <w:p w14:paraId="07EA5976"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Christian Leadership qualification and/or experience</w:t>
            </w:r>
          </w:p>
        </w:tc>
        <w:tc>
          <w:tcPr>
            <w:tcW w:w="1417" w:type="dxa"/>
          </w:tcPr>
          <w:p w14:paraId="4476BF49"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1A952EEF"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68365160"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23757957" w14:textId="77777777" w:rsidTr="00592BAC">
        <w:tc>
          <w:tcPr>
            <w:tcW w:w="5524" w:type="dxa"/>
          </w:tcPr>
          <w:p w14:paraId="5E9D92A7"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SENCO Qualification</w:t>
            </w:r>
          </w:p>
        </w:tc>
        <w:tc>
          <w:tcPr>
            <w:tcW w:w="1417" w:type="dxa"/>
          </w:tcPr>
          <w:p w14:paraId="5E10058E"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27B20037"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72BEF979"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w:t>
            </w:r>
          </w:p>
        </w:tc>
      </w:tr>
    </w:tbl>
    <w:p w14:paraId="6CBCC51C" w14:textId="77777777" w:rsidR="002C7EA9" w:rsidRPr="0004404B" w:rsidRDefault="002C7EA9" w:rsidP="002C7EA9">
      <w:pPr>
        <w:spacing w:after="0" w:line="240" w:lineRule="auto"/>
        <w:rPr>
          <w:rFonts w:ascii="Cabin" w:eastAsia="Times New Roman" w:hAnsi="Cabin" w:cs="Times New Roman"/>
          <w:b/>
        </w:rPr>
      </w:pPr>
    </w:p>
    <w:p w14:paraId="20E2C074" w14:textId="77777777" w:rsidR="002C7EA9" w:rsidRPr="0004404B" w:rsidRDefault="002C7EA9" w:rsidP="002C7EA9">
      <w:pPr>
        <w:autoSpaceDE w:val="0"/>
        <w:autoSpaceDN w:val="0"/>
        <w:adjustRightInd w:val="0"/>
        <w:spacing w:after="0" w:line="240" w:lineRule="auto"/>
        <w:rPr>
          <w:rFonts w:ascii="Cabin" w:eastAsia="Times New Roman" w:hAnsi="Cabin" w:cs="Verdana"/>
          <w:sz w:val="20"/>
          <w:szCs w:val="20"/>
          <w:lang w:eastAsia="en-GB"/>
        </w:rPr>
      </w:pPr>
      <w:r w:rsidRPr="0004404B">
        <w:rPr>
          <w:rFonts w:ascii="Cabin" w:eastAsia="Times New Roman" w:hAnsi="Cabin" w:cs="Verdana"/>
          <w:b/>
          <w:lang w:eastAsia="en-GB"/>
        </w:rPr>
        <w:t xml:space="preserve">[C] </w:t>
      </w:r>
      <w:r w:rsidRPr="0004404B">
        <w:rPr>
          <w:rFonts w:ascii="Cabin" w:eastAsia="Times New Roman" w:hAnsi="Cabin" w:cs="Verdana"/>
          <w:b/>
          <w:sz w:val="24"/>
          <w:szCs w:val="24"/>
          <w:lang w:eastAsia="en-GB"/>
        </w:rPr>
        <w:t xml:space="preserve">Experience: </w:t>
      </w:r>
      <w:r w:rsidRPr="0004404B">
        <w:rPr>
          <w:rFonts w:ascii="Cabin" w:eastAsia="Times New Roman" w:hAnsi="Cabin" w:cs="Verdana"/>
          <w:b/>
          <w:lang w:eastAsia="en-GB"/>
        </w:rPr>
        <w:t xml:space="preserve">Recent and successful experience of: </w:t>
      </w:r>
    </w:p>
    <w:p w14:paraId="35FDF097" w14:textId="77777777" w:rsidR="002C7EA9" w:rsidRPr="0004404B" w:rsidRDefault="002C7EA9" w:rsidP="002C7EA9">
      <w:pPr>
        <w:spacing w:after="0" w:line="240" w:lineRule="auto"/>
        <w:rPr>
          <w:rFonts w:ascii="Cabin" w:eastAsia="Times New Roman" w:hAnsi="Cabin" w:cs="Times New Roman"/>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2C7EA9" w:rsidRPr="0004404B" w14:paraId="616CD698" w14:textId="77777777" w:rsidTr="00592BAC">
        <w:tc>
          <w:tcPr>
            <w:tcW w:w="5524" w:type="dxa"/>
          </w:tcPr>
          <w:p w14:paraId="6A03B183"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Safeguarding </w:t>
            </w:r>
          </w:p>
        </w:tc>
        <w:tc>
          <w:tcPr>
            <w:tcW w:w="1417" w:type="dxa"/>
          </w:tcPr>
          <w:p w14:paraId="2ABDD492"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4F90A0AE"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7A712386"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68CBBB97" w14:textId="77777777" w:rsidTr="00592BAC">
        <w:tc>
          <w:tcPr>
            <w:tcW w:w="5524" w:type="dxa"/>
          </w:tcPr>
          <w:p w14:paraId="27717C6E"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Leadership and management in a primary school </w:t>
            </w:r>
          </w:p>
        </w:tc>
        <w:tc>
          <w:tcPr>
            <w:tcW w:w="1417" w:type="dxa"/>
          </w:tcPr>
          <w:p w14:paraId="47BF616D"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140967CB"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47DF9E61"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4FAA0B32" w14:textId="77777777" w:rsidTr="00592BAC">
        <w:tc>
          <w:tcPr>
            <w:tcW w:w="5524" w:type="dxa"/>
          </w:tcPr>
          <w:p w14:paraId="6AE86D37"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Teaching at primary school</w:t>
            </w:r>
          </w:p>
        </w:tc>
        <w:tc>
          <w:tcPr>
            <w:tcW w:w="1417" w:type="dxa"/>
          </w:tcPr>
          <w:p w14:paraId="71B2BD41" w14:textId="77777777" w:rsidR="002C7EA9" w:rsidRPr="0004404B" w:rsidRDefault="002C7EA9" w:rsidP="00732BCB">
            <w:pPr>
              <w:spacing w:before="60" w:after="120" w:line="240" w:lineRule="auto"/>
              <w:jc w:val="center"/>
              <w:rPr>
                <w:rFonts w:ascii="Cabin" w:eastAsia="Times New Roman" w:hAnsi="Cabin" w:cs="Times New Roman"/>
                <w:b/>
                <w:bCs/>
              </w:rPr>
            </w:pPr>
            <w:r>
              <w:rPr>
                <w:rFonts w:ascii="Cabin" w:eastAsia="Times New Roman" w:hAnsi="Cabin" w:cs="Times New Roman"/>
                <w:b/>
                <w:bCs/>
              </w:rPr>
              <w:t>E</w:t>
            </w:r>
          </w:p>
        </w:tc>
        <w:tc>
          <w:tcPr>
            <w:tcW w:w="1276" w:type="dxa"/>
          </w:tcPr>
          <w:p w14:paraId="71136491"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1005F58E" w14:textId="77777777" w:rsidR="002C7EA9" w:rsidRPr="0004404B" w:rsidRDefault="002C7EA9" w:rsidP="00732BCB">
            <w:pPr>
              <w:spacing w:before="60" w:after="120" w:line="240" w:lineRule="auto"/>
              <w:jc w:val="center"/>
              <w:rPr>
                <w:rFonts w:ascii="Cabin" w:eastAsia="Times New Roman" w:hAnsi="Cabin" w:cs="Times New Roman"/>
                <w:b/>
                <w:bCs/>
              </w:rPr>
            </w:pPr>
            <w:r>
              <w:rPr>
                <w:rFonts w:ascii="Cabin" w:eastAsia="Times New Roman" w:hAnsi="Cabin" w:cs="Times New Roman"/>
                <w:b/>
                <w:bCs/>
              </w:rPr>
              <w:t>A</w:t>
            </w:r>
          </w:p>
        </w:tc>
      </w:tr>
      <w:tr w:rsidR="002C7EA9" w:rsidRPr="0004404B" w14:paraId="62E94502" w14:textId="77777777" w:rsidTr="00592BAC">
        <w:tc>
          <w:tcPr>
            <w:tcW w:w="5524" w:type="dxa"/>
          </w:tcPr>
          <w:p w14:paraId="497C695C" w14:textId="77777777" w:rsidR="002C7EA9" w:rsidRPr="0004404B" w:rsidRDefault="002C7EA9" w:rsidP="00732BCB">
            <w:pPr>
              <w:spacing w:before="60" w:after="120" w:line="240" w:lineRule="auto"/>
              <w:rPr>
                <w:rFonts w:ascii="Cabin" w:eastAsia="Times New Roman" w:hAnsi="Cabin" w:cs="Times New Roman"/>
              </w:rPr>
            </w:pPr>
            <w:r>
              <w:rPr>
                <w:rFonts w:ascii="Cabin" w:eastAsia="Times New Roman" w:hAnsi="Cabin" w:cs="Times New Roman"/>
              </w:rPr>
              <w:t>Teaching in more than one primary school</w:t>
            </w:r>
          </w:p>
        </w:tc>
        <w:tc>
          <w:tcPr>
            <w:tcW w:w="1417" w:type="dxa"/>
          </w:tcPr>
          <w:p w14:paraId="44E2D35A"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4CD2F0DF" w14:textId="77777777" w:rsidR="002C7EA9" w:rsidRPr="0004404B" w:rsidRDefault="002C7EA9" w:rsidP="00732BCB">
            <w:pPr>
              <w:spacing w:before="60" w:after="120" w:line="240" w:lineRule="auto"/>
              <w:jc w:val="center"/>
              <w:rPr>
                <w:rFonts w:ascii="Cabin" w:eastAsia="Times New Roman" w:hAnsi="Cabin" w:cs="Times New Roman"/>
                <w:b/>
                <w:bCs/>
              </w:rPr>
            </w:pPr>
            <w:r w:rsidRPr="745AF13D">
              <w:rPr>
                <w:rFonts w:ascii="Cabin" w:eastAsia="Times New Roman" w:hAnsi="Cabin" w:cs="Times New Roman"/>
                <w:b/>
                <w:bCs/>
              </w:rPr>
              <w:t>D</w:t>
            </w:r>
          </w:p>
          <w:p w14:paraId="536F784C"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7666DAEA" w14:textId="77777777" w:rsidR="002C7EA9" w:rsidRPr="0004404B" w:rsidRDefault="002C7EA9" w:rsidP="00732BCB">
            <w:pPr>
              <w:spacing w:before="60" w:after="120" w:line="240" w:lineRule="auto"/>
              <w:jc w:val="center"/>
              <w:rPr>
                <w:rFonts w:ascii="Cabin" w:eastAsia="Times New Roman" w:hAnsi="Cabin" w:cs="Times New Roman"/>
                <w:b/>
                <w:bCs/>
              </w:rPr>
            </w:pPr>
            <w:r>
              <w:rPr>
                <w:rFonts w:ascii="Cabin" w:eastAsia="Times New Roman" w:hAnsi="Cabin" w:cs="Times New Roman"/>
                <w:b/>
                <w:bCs/>
              </w:rPr>
              <w:t>A</w:t>
            </w:r>
          </w:p>
        </w:tc>
      </w:tr>
      <w:tr w:rsidR="002C7EA9" w:rsidRPr="0004404B" w14:paraId="7195F31E" w14:textId="77777777" w:rsidTr="00592BAC">
        <w:tc>
          <w:tcPr>
            <w:tcW w:w="5524" w:type="dxa"/>
          </w:tcPr>
          <w:p w14:paraId="2A093D43"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lastRenderedPageBreak/>
              <w:t>Leading curriculum development</w:t>
            </w:r>
          </w:p>
        </w:tc>
        <w:tc>
          <w:tcPr>
            <w:tcW w:w="1417" w:type="dxa"/>
          </w:tcPr>
          <w:p w14:paraId="3F7FFD85"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2C2DAA6A"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6EEF68D7"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35C56A2E" w14:textId="77777777" w:rsidTr="00592BAC">
        <w:tc>
          <w:tcPr>
            <w:tcW w:w="5524" w:type="dxa"/>
          </w:tcPr>
          <w:p w14:paraId="209CBF36"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Tracking pupil progress, planning appropriate interventions and monitoring the impact of actions taken</w:t>
            </w:r>
          </w:p>
        </w:tc>
        <w:tc>
          <w:tcPr>
            <w:tcW w:w="1417" w:type="dxa"/>
          </w:tcPr>
          <w:p w14:paraId="38603117" w14:textId="77777777" w:rsidR="002C7EA9" w:rsidRPr="0004404B" w:rsidRDefault="002C7EA9" w:rsidP="00732BCB">
            <w:pPr>
              <w:spacing w:before="60" w:after="120" w:line="240" w:lineRule="auto"/>
              <w:jc w:val="center"/>
              <w:rPr>
                <w:rFonts w:ascii="Cabin" w:eastAsia="Times New Roman" w:hAnsi="Cabin" w:cs="Times New Roman"/>
                <w:b/>
                <w:bCs/>
              </w:rPr>
            </w:pPr>
            <w:r>
              <w:rPr>
                <w:rFonts w:ascii="Cabin" w:eastAsia="Times New Roman" w:hAnsi="Cabin" w:cs="Times New Roman"/>
                <w:b/>
                <w:bCs/>
              </w:rPr>
              <w:t>E</w:t>
            </w:r>
          </w:p>
        </w:tc>
        <w:tc>
          <w:tcPr>
            <w:tcW w:w="1276" w:type="dxa"/>
          </w:tcPr>
          <w:p w14:paraId="5D481B37"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32490158" w14:textId="77777777" w:rsidR="002C7EA9" w:rsidRPr="0004404B" w:rsidRDefault="002C7EA9" w:rsidP="00732BCB">
            <w:pPr>
              <w:spacing w:before="60" w:after="120" w:line="240" w:lineRule="auto"/>
              <w:jc w:val="center"/>
              <w:rPr>
                <w:rFonts w:ascii="Cabin" w:eastAsia="Times New Roman" w:hAnsi="Cabin" w:cs="Times New Roman"/>
                <w:b/>
                <w:bCs/>
              </w:rPr>
            </w:pPr>
            <w:r>
              <w:rPr>
                <w:rFonts w:ascii="Cabin" w:eastAsia="Times New Roman" w:hAnsi="Cabin" w:cs="Times New Roman"/>
                <w:b/>
                <w:bCs/>
              </w:rPr>
              <w:t>AIR</w:t>
            </w:r>
          </w:p>
        </w:tc>
      </w:tr>
      <w:tr w:rsidR="002C7EA9" w:rsidRPr="0004404B" w14:paraId="22D79D16" w14:textId="77777777" w:rsidTr="00592BAC">
        <w:tc>
          <w:tcPr>
            <w:tcW w:w="5524" w:type="dxa"/>
          </w:tcPr>
          <w:p w14:paraId="71873F0C"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Having a significant positive impact on outcomes and progress for pupils, regardless of their individual, special or additional needs </w:t>
            </w:r>
          </w:p>
        </w:tc>
        <w:tc>
          <w:tcPr>
            <w:tcW w:w="1417" w:type="dxa"/>
          </w:tcPr>
          <w:p w14:paraId="6C8AB57B"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20610EEB"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4686221D"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445691F6" w14:textId="77777777" w:rsidTr="00592BAC">
        <w:tc>
          <w:tcPr>
            <w:tcW w:w="5524" w:type="dxa"/>
          </w:tcPr>
          <w:p w14:paraId="44B213B5"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Positive behaviour management </w:t>
            </w:r>
          </w:p>
        </w:tc>
        <w:tc>
          <w:tcPr>
            <w:tcW w:w="1417" w:type="dxa"/>
          </w:tcPr>
          <w:p w14:paraId="7EAAE1DD"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E</w:t>
            </w:r>
          </w:p>
        </w:tc>
        <w:tc>
          <w:tcPr>
            <w:tcW w:w="1276" w:type="dxa"/>
          </w:tcPr>
          <w:p w14:paraId="7CA7D6B0"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4DE4246F"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238089A5" w14:textId="77777777" w:rsidTr="00592BAC">
        <w:tc>
          <w:tcPr>
            <w:tcW w:w="5524" w:type="dxa"/>
          </w:tcPr>
          <w:p w14:paraId="482A69D3"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Leading safeguarding </w:t>
            </w:r>
            <w:r>
              <w:rPr>
                <w:rFonts w:ascii="Cabin" w:eastAsia="Times New Roman" w:hAnsi="Cabin" w:cs="Times New Roman"/>
              </w:rPr>
              <w:t>/ Experience as a DSL</w:t>
            </w:r>
          </w:p>
        </w:tc>
        <w:tc>
          <w:tcPr>
            <w:tcW w:w="1417" w:type="dxa"/>
          </w:tcPr>
          <w:p w14:paraId="1E2AAD3B"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66446149" w14:textId="77777777" w:rsidR="002C7EA9" w:rsidRPr="0004404B" w:rsidRDefault="002C7EA9" w:rsidP="00732BCB">
            <w:pPr>
              <w:spacing w:before="60" w:after="120" w:line="240" w:lineRule="auto"/>
              <w:jc w:val="center"/>
              <w:rPr>
                <w:rFonts w:ascii="Cabin" w:eastAsia="Times New Roman" w:hAnsi="Cabin" w:cs="Times New Roman"/>
                <w:b/>
                <w:bCs/>
              </w:rPr>
            </w:pPr>
            <w:r w:rsidRPr="745AF13D">
              <w:rPr>
                <w:rFonts w:ascii="Cabin" w:eastAsia="Times New Roman" w:hAnsi="Cabin" w:cs="Times New Roman"/>
                <w:b/>
                <w:bCs/>
              </w:rPr>
              <w:t>D</w:t>
            </w:r>
          </w:p>
        </w:tc>
        <w:tc>
          <w:tcPr>
            <w:tcW w:w="1276" w:type="dxa"/>
          </w:tcPr>
          <w:p w14:paraId="685517D7"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5ABCA25C" w14:textId="77777777" w:rsidTr="00592BAC">
        <w:tc>
          <w:tcPr>
            <w:tcW w:w="5524" w:type="dxa"/>
          </w:tcPr>
          <w:p w14:paraId="152D400F"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Working in the church school sector </w:t>
            </w:r>
          </w:p>
        </w:tc>
        <w:tc>
          <w:tcPr>
            <w:tcW w:w="1417" w:type="dxa"/>
          </w:tcPr>
          <w:p w14:paraId="03FF2D02"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6F6E69FC"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79E4D497"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3EA936A1" w14:textId="77777777" w:rsidTr="00592BAC">
        <w:tc>
          <w:tcPr>
            <w:tcW w:w="5524" w:type="dxa"/>
          </w:tcPr>
          <w:p w14:paraId="11AD86DB"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Teaching in more than one key stage </w:t>
            </w:r>
          </w:p>
        </w:tc>
        <w:tc>
          <w:tcPr>
            <w:tcW w:w="1417" w:type="dxa"/>
          </w:tcPr>
          <w:p w14:paraId="491B3475"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33B84F7C"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40CE1FDD"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6D81ED22" w14:textId="77777777" w:rsidTr="00592BAC">
        <w:tc>
          <w:tcPr>
            <w:tcW w:w="5524" w:type="dxa"/>
          </w:tcPr>
          <w:p w14:paraId="7CA1940E"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Working with governors</w:t>
            </w:r>
          </w:p>
        </w:tc>
        <w:tc>
          <w:tcPr>
            <w:tcW w:w="1417" w:type="dxa"/>
          </w:tcPr>
          <w:p w14:paraId="5DB9C78F"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3B299722"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4597D98E"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4FCB5BEC" w14:textId="77777777" w:rsidTr="00592BAC">
        <w:tc>
          <w:tcPr>
            <w:tcW w:w="5524" w:type="dxa"/>
          </w:tcPr>
          <w:p w14:paraId="2C73154F"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Working with external agencies for the well-being of pupils and their families </w:t>
            </w:r>
          </w:p>
        </w:tc>
        <w:tc>
          <w:tcPr>
            <w:tcW w:w="1417" w:type="dxa"/>
          </w:tcPr>
          <w:p w14:paraId="5605372A"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21221A54"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3458DAB7"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136D8361" w14:textId="77777777" w:rsidTr="00592BAC">
        <w:tc>
          <w:tcPr>
            <w:tcW w:w="5524" w:type="dxa"/>
          </w:tcPr>
          <w:p w14:paraId="4792447A"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Managing a delegated budget in line with the school’s Ethos</w:t>
            </w:r>
          </w:p>
        </w:tc>
        <w:tc>
          <w:tcPr>
            <w:tcW w:w="1417" w:type="dxa"/>
          </w:tcPr>
          <w:p w14:paraId="5159CAB2" w14:textId="77777777" w:rsidR="002C7EA9" w:rsidRPr="0004404B" w:rsidRDefault="002C7EA9" w:rsidP="00732BCB">
            <w:pPr>
              <w:spacing w:before="60" w:after="120" w:line="240" w:lineRule="auto"/>
              <w:jc w:val="center"/>
              <w:rPr>
                <w:rFonts w:ascii="Cabin" w:eastAsia="Times New Roman" w:hAnsi="Cabin" w:cs="Times New Roman"/>
                <w:b/>
                <w:bCs/>
              </w:rPr>
            </w:pPr>
          </w:p>
        </w:tc>
        <w:tc>
          <w:tcPr>
            <w:tcW w:w="1276" w:type="dxa"/>
          </w:tcPr>
          <w:p w14:paraId="7CC1E85A"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D</w:t>
            </w:r>
          </w:p>
        </w:tc>
        <w:tc>
          <w:tcPr>
            <w:tcW w:w="1276" w:type="dxa"/>
          </w:tcPr>
          <w:p w14:paraId="35FBAECB" w14:textId="77777777" w:rsidR="002C7EA9" w:rsidRPr="0004404B" w:rsidRDefault="002C7EA9" w:rsidP="00732BCB">
            <w:pPr>
              <w:spacing w:before="60" w:after="120" w:line="240" w:lineRule="auto"/>
              <w:jc w:val="center"/>
              <w:rPr>
                <w:rFonts w:ascii="Cabin" w:eastAsia="Times New Roman" w:hAnsi="Cabin" w:cs="Times New Roman"/>
                <w:b/>
                <w:bCs/>
              </w:rPr>
            </w:pPr>
            <w:r w:rsidRPr="0004404B">
              <w:rPr>
                <w:rFonts w:ascii="Cabin" w:eastAsia="Times New Roman" w:hAnsi="Cabin" w:cs="Times New Roman"/>
                <w:b/>
                <w:bCs/>
              </w:rPr>
              <w:t>AIR</w:t>
            </w:r>
          </w:p>
        </w:tc>
      </w:tr>
    </w:tbl>
    <w:p w14:paraId="6B55EDB6" w14:textId="77777777" w:rsidR="002C7EA9" w:rsidRPr="0004404B" w:rsidRDefault="002C7EA9" w:rsidP="002C7EA9">
      <w:pPr>
        <w:spacing w:after="0" w:line="240" w:lineRule="auto"/>
        <w:rPr>
          <w:rFonts w:ascii="Cabin" w:eastAsia="Times New Roman" w:hAnsi="Cabin" w:cs="Times New Roman"/>
          <w:b/>
        </w:rPr>
      </w:pPr>
    </w:p>
    <w:p w14:paraId="5A8D5846" w14:textId="77777777" w:rsidR="002C7EA9" w:rsidRPr="0004404B" w:rsidRDefault="002C7EA9" w:rsidP="002C7EA9">
      <w:pPr>
        <w:autoSpaceDE w:val="0"/>
        <w:autoSpaceDN w:val="0"/>
        <w:adjustRightInd w:val="0"/>
        <w:spacing w:after="0" w:line="240" w:lineRule="auto"/>
        <w:rPr>
          <w:rFonts w:ascii="Cabin" w:eastAsia="Times New Roman" w:hAnsi="Cabin" w:cs="Verdana"/>
          <w:sz w:val="20"/>
          <w:szCs w:val="20"/>
          <w:lang w:eastAsia="en-GB"/>
        </w:rPr>
      </w:pPr>
      <w:r w:rsidRPr="0004404B">
        <w:rPr>
          <w:rFonts w:ascii="Cabin" w:eastAsia="Times New Roman" w:hAnsi="Cabin" w:cs="Verdana"/>
          <w:b/>
          <w:lang w:eastAsia="en-GB"/>
        </w:rPr>
        <w:t>[D] Wisdom: Demonstrate wisdom through</w:t>
      </w:r>
      <w:r w:rsidRPr="0004404B">
        <w:rPr>
          <w:rFonts w:ascii="Cabin" w:eastAsia="Times New Roman" w:hAnsi="Cabin" w:cs="Verdana"/>
          <w:sz w:val="20"/>
          <w:szCs w:val="20"/>
          <w:lang w:eastAsia="en-GB"/>
        </w:rPr>
        <w:t xml:space="preserve"> </w:t>
      </w:r>
      <w:r w:rsidRPr="0004404B">
        <w:rPr>
          <w:rFonts w:ascii="Cabin" w:eastAsia="Times New Roman" w:hAnsi="Cabin" w:cs="Verdana"/>
          <w:b/>
          <w:lang w:eastAsia="en-GB"/>
        </w:rPr>
        <w:t>understanding of:</w:t>
      </w:r>
    </w:p>
    <w:p w14:paraId="7B806AB0" w14:textId="77777777" w:rsidR="002C7EA9" w:rsidRPr="0004404B" w:rsidRDefault="002C7EA9" w:rsidP="002C7EA9">
      <w:pPr>
        <w:spacing w:after="0" w:line="240" w:lineRule="auto"/>
        <w:rPr>
          <w:rFonts w:ascii="Cabin" w:eastAsia="Times New Roman" w:hAnsi="Cabin" w:cs="Times New Roman"/>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2C7EA9" w:rsidRPr="0004404B" w14:paraId="5575ABA4" w14:textId="77777777" w:rsidTr="00814386">
        <w:tc>
          <w:tcPr>
            <w:tcW w:w="5524" w:type="dxa"/>
          </w:tcPr>
          <w:p w14:paraId="0889EC69"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The distinctive Christian character of a Church of England school as expressed through its vision, value and ethos</w:t>
            </w:r>
          </w:p>
        </w:tc>
        <w:tc>
          <w:tcPr>
            <w:tcW w:w="1417" w:type="dxa"/>
          </w:tcPr>
          <w:p w14:paraId="2E3F1F09"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46965A29"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110DB216"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3EE38D63" w14:textId="77777777" w:rsidTr="00814386">
        <w:tc>
          <w:tcPr>
            <w:tcW w:w="5524" w:type="dxa"/>
          </w:tcPr>
          <w:p w14:paraId="1E468E84"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Issues relating to the leadership and management of a church school that promotes human flourishing </w:t>
            </w:r>
          </w:p>
        </w:tc>
        <w:tc>
          <w:tcPr>
            <w:tcW w:w="1417" w:type="dxa"/>
          </w:tcPr>
          <w:p w14:paraId="13D632ED"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1B6C60D4"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27CB575F"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71D3CA3B" w14:textId="77777777" w:rsidTr="00814386">
        <w:tc>
          <w:tcPr>
            <w:tcW w:w="5524" w:type="dxa"/>
          </w:tcPr>
          <w:p w14:paraId="3AB3D972"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Principles for the development of effective teaching and learning to reflect the needs and worth of every pupil </w:t>
            </w:r>
          </w:p>
        </w:tc>
        <w:tc>
          <w:tcPr>
            <w:tcW w:w="1417" w:type="dxa"/>
          </w:tcPr>
          <w:p w14:paraId="20A9B306"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2945A108"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6F3F7E0E"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7D1692BD" w14:textId="77777777" w:rsidTr="00814386">
        <w:tc>
          <w:tcPr>
            <w:tcW w:w="5524" w:type="dxa"/>
          </w:tcPr>
          <w:p w14:paraId="6502300B"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Principles of school self-evaluation and strategies for planning school improvement to enable flourishing for all </w:t>
            </w:r>
          </w:p>
        </w:tc>
        <w:tc>
          <w:tcPr>
            <w:tcW w:w="1417" w:type="dxa"/>
          </w:tcPr>
          <w:p w14:paraId="1FFA0485"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558C12B8"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79B703B8"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7F76FA27" w14:textId="77777777" w:rsidTr="00814386">
        <w:tc>
          <w:tcPr>
            <w:tcW w:w="5524" w:type="dxa"/>
          </w:tcPr>
          <w:p w14:paraId="66086840"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Strategies to develop ‘community and living well’ through partnership with families, and relationships with church and the local community </w:t>
            </w:r>
          </w:p>
        </w:tc>
        <w:tc>
          <w:tcPr>
            <w:tcW w:w="1417" w:type="dxa"/>
          </w:tcPr>
          <w:p w14:paraId="6B94485F"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32A95EA5"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26A0BCC8"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2BEA0329" w14:textId="77777777" w:rsidTr="00814386">
        <w:tc>
          <w:tcPr>
            <w:tcW w:w="5524" w:type="dxa"/>
          </w:tcPr>
          <w:p w14:paraId="12679E89"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The range of data available for the evaluation and improvement of school performance and how to share this is an accessible way with staff, governors and families </w:t>
            </w:r>
          </w:p>
        </w:tc>
        <w:tc>
          <w:tcPr>
            <w:tcW w:w="1417" w:type="dxa"/>
          </w:tcPr>
          <w:p w14:paraId="2C39A4B2"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3A6FF99C"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74C7B14E"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7C304E7B" w14:textId="77777777" w:rsidTr="00814386">
        <w:tc>
          <w:tcPr>
            <w:tcW w:w="5524" w:type="dxa"/>
          </w:tcPr>
          <w:p w14:paraId="4B87FF41"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The Church of England Vision for Education</w:t>
            </w:r>
          </w:p>
        </w:tc>
        <w:tc>
          <w:tcPr>
            <w:tcW w:w="1417" w:type="dxa"/>
          </w:tcPr>
          <w:p w14:paraId="3B5845C4"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44795249"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7D568B70"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78EBDA3C" w14:textId="77777777" w:rsidTr="00814386">
        <w:tc>
          <w:tcPr>
            <w:tcW w:w="5524" w:type="dxa"/>
          </w:tcPr>
          <w:p w14:paraId="643FBC31" w14:textId="77777777" w:rsidR="002C7EA9" w:rsidRPr="0004404B" w:rsidRDefault="002C7EA9" w:rsidP="00732BCB">
            <w:pPr>
              <w:spacing w:before="60" w:after="120" w:line="240" w:lineRule="auto"/>
              <w:rPr>
                <w:rFonts w:ascii="Cabin" w:eastAsia="Times New Roman" w:hAnsi="Cabin" w:cs="Times New Roman"/>
              </w:rPr>
            </w:pPr>
            <w:r w:rsidRPr="745AF13D">
              <w:rPr>
                <w:rFonts w:ascii="Cabin" w:eastAsia="Times New Roman" w:hAnsi="Cabin" w:cs="Times New Roman"/>
              </w:rPr>
              <w:t xml:space="preserve">Show an understanding of the unique context of St Wilfrid's C of E Primary School </w:t>
            </w:r>
          </w:p>
        </w:tc>
        <w:tc>
          <w:tcPr>
            <w:tcW w:w="1417" w:type="dxa"/>
          </w:tcPr>
          <w:p w14:paraId="7C239936"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7CB99EA8"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D</w:t>
            </w:r>
          </w:p>
        </w:tc>
        <w:tc>
          <w:tcPr>
            <w:tcW w:w="1276" w:type="dxa"/>
          </w:tcPr>
          <w:p w14:paraId="78087E8D"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4A7028B2" w14:textId="77777777" w:rsidTr="00814386">
        <w:tc>
          <w:tcPr>
            <w:tcW w:w="5524" w:type="dxa"/>
          </w:tcPr>
          <w:p w14:paraId="0B20291C" w14:textId="77777777" w:rsidR="002C7EA9" w:rsidRPr="0004404B" w:rsidRDefault="002C7EA9" w:rsidP="00732BCB">
            <w:pPr>
              <w:spacing w:before="60" w:after="120" w:line="240" w:lineRule="auto"/>
              <w:rPr>
                <w:rFonts w:ascii="Cabin" w:eastAsia="Times New Roman" w:hAnsi="Cabin" w:cs="Times New Roman"/>
              </w:rPr>
            </w:pPr>
            <w:r w:rsidRPr="745AF13D">
              <w:rPr>
                <w:rFonts w:ascii="Cabin" w:eastAsia="Times New Roman" w:hAnsi="Cabin" w:cs="Times New Roman"/>
              </w:rPr>
              <w:t xml:space="preserve">The legislative framework for a VC school, including governance, curriculum and inspection frameworks and the requirements for statutory assessment </w:t>
            </w:r>
          </w:p>
        </w:tc>
        <w:tc>
          <w:tcPr>
            <w:tcW w:w="1417" w:type="dxa"/>
          </w:tcPr>
          <w:p w14:paraId="6BD5CDA4" w14:textId="77777777" w:rsidR="002C7EA9" w:rsidRPr="0004404B" w:rsidRDefault="002C7EA9" w:rsidP="00732BCB">
            <w:pPr>
              <w:spacing w:after="0" w:line="240" w:lineRule="auto"/>
              <w:jc w:val="center"/>
              <w:rPr>
                <w:rFonts w:ascii="Cabin" w:eastAsia="Times New Roman" w:hAnsi="Cabin" w:cs="Times New Roman"/>
                <w:b/>
                <w:bCs/>
              </w:rPr>
            </w:pPr>
          </w:p>
        </w:tc>
        <w:tc>
          <w:tcPr>
            <w:tcW w:w="1276" w:type="dxa"/>
          </w:tcPr>
          <w:p w14:paraId="043F0ECF" w14:textId="77777777" w:rsidR="002C7EA9" w:rsidRPr="0004404B" w:rsidRDefault="002C7EA9" w:rsidP="00732BCB">
            <w:pPr>
              <w:spacing w:after="0" w:line="240" w:lineRule="auto"/>
              <w:jc w:val="center"/>
              <w:rPr>
                <w:rFonts w:ascii="Cabin" w:eastAsia="Times New Roman" w:hAnsi="Cabin" w:cs="Times New Roman"/>
                <w:b/>
                <w:bCs/>
              </w:rPr>
            </w:pPr>
            <w:r w:rsidRPr="745AF13D">
              <w:rPr>
                <w:rFonts w:ascii="Cabin" w:eastAsia="Times New Roman" w:hAnsi="Cabin" w:cs="Times New Roman"/>
                <w:b/>
                <w:bCs/>
              </w:rPr>
              <w:t>D</w:t>
            </w:r>
          </w:p>
        </w:tc>
        <w:tc>
          <w:tcPr>
            <w:tcW w:w="1276" w:type="dxa"/>
          </w:tcPr>
          <w:p w14:paraId="0227C2FE"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bCs/>
              </w:rPr>
              <w:t>AIR</w:t>
            </w:r>
          </w:p>
        </w:tc>
      </w:tr>
      <w:tr w:rsidR="002C7EA9" w:rsidRPr="0004404B" w14:paraId="69689D09" w14:textId="77777777" w:rsidTr="00814386">
        <w:tc>
          <w:tcPr>
            <w:tcW w:w="5524" w:type="dxa"/>
          </w:tcPr>
          <w:p w14:paraId="4BD604C4"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lastRenderedPageBreak/>
              <w:t>Personnel issues relevant to school leadership</w:t>
            </w:r>
          </w:p>
        </w:tc>
        <w:tc>
          <w:tcPr>
            <w:tcW w:w="1417" w:type="dxa"/>
          </w:tcPr>
          <w:p w14:paraId="6C81A459"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448ADFAB"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D</w:t>
            </w:r>
          </w:p>
        </w:tc>
        <w:tc>
          <w:tcPr>
            <w:tcW w:w="1276" w:type="dxa"/>
          </w:tcPr>
          <w:p w14:paraId="1EB38E59" w14:textId="77777777" w:rsidR="002C7EA9" w:rsidRPr="0004404B" w:rsidRDefault="002C7EA9" w:rsidP="00732BCB">
            <w:pPr>
              <w:spacing w:after="0" w:line="240" w:lineRule="auto"/>
              <w:jc w:val="center"/>
              <w:rPr>
                <w:rFonts w:ascii="Cabin" w:eastAsia="Times New Roman" w:hAnsi="Cabin" w:cs="Times New Roman"/>
                <w:b/>
                <w:bCs/>
              </w:rPr>
            </w:pPr>
            <w:r w:rsidRPr="0004404B">
              <w:rPr>
                <w:rFonts w:ascii="Cabin" w:eastAsia="Times New Roman" w:hAnsi="Cabin" w:cs="Times New Roman"/>
                <w:b/>
                <w:bCs/>
              </w:rPr>
              <w:t>AIR</w:t>
            </w:r>
          </w:p>
        </w:tc>
      </w:tr>
      <w:tr w:rsidR="002C7EA9" w:rsidRPr="0004404B" w14:paraId="7F7E4019" w14:textId="77777777" w:rsidTr="00814386">
        <w:tc>
          <w:tcPr>
            <w:tcW w:w="5524" w:type="dxa"/>
          </w:tcPr>
          <w:p w14:paraId="6D5D3EA7"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Strategic financial planning </w:t>
            </w:r>
          </w:p>
        </w:tc>
        <w:tc>
          <w:tcPr>
            <w:tcW w:w="1417" w:type="dxa"/>
          </w:tcPr>
          <w:p w14:paraId="2D398B73"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13A77B25" w14:textId="77777777" w:rsidR="002C7EA9" w:rsidRPr="0004404B" w:rsidRDefault="002C7EA9" w:rsidP="00732BCB">
            <w:pPr>
              <w:spacing w:after="0" w:line="240" w:lineRule="auto"/>
              <w:jc w:val="center"/>
              <w:rPr>
                <w:rFonts w:ascii="Cabin" w:eastAsia="Times New Roman" w:hAnsi="Cabin" w:cs="Times New Roman"/>
                <w:b/>
              </w:rPr>
            </w:pPr>
            <w:r>
              <w:rPr>
                <w:rFonts w:ascii="Cabin" w:eastAsia="Times New Roman" w:hAnsi="Cabin" w:cs="Times New Roman"/>
                <w:b/>
              </w:rPr>
              <w:t>D</w:t>
            </w:r>
          </w:p>
        </w:tc>
        <w:tc>
          <w:tcPr>
            <w:tcW w:w="1276" w:type="dxa"/>
          </w:tcPr>
          <w:p w14:paraId="1B2BEF0B" w14:textId="77777777" w:rsidR="002C7EA9" w:rsidRPr="0004404B" w:rsidRDefault="002C7EA9" w:rsidP="00732BCB">
            <w:pPr>
              <w:spacing w:after="0" w:line="240" w:lineRule="auto"/>
              <w:jc w:val="center"/>
              <w:rPr>
                <w:rFonts w:ascii="Cabin" w:eastAsia="Times New Roman" w:hAnsi="Cabin" w:cs="Times New Roman"/>
                <w:b/>
              </w:rPr>
            </w:pPr>
            <w:r>
              <w:rPr>
                <w:rFonts w:ascii="Cabin" w:eastAsia="Times New Roman" w:hAnsi="Cabin" w:cs="Times New Roman"/>
                <w:b/>
              </w:rPr>
              <w:t>AIR</w:t>
            </w:r>
          </w:p>
        </w:tc>
      </w:tr>
    </w:tbl>
    <w:p w14:paraId="296E0DBF" w14:textId="77777777" w:rsidR="002C7EA9" w:rsidRPr="0004404B" w:rsidRDefault="002C7EA9" w:rsidP="002C7EA9">
      <w:pPr>
        <w:spacing w:after="0" w:line="240" w:lineRule="auto"/>
        <w:rPr>
          <w:rFonts w:ascii="Cabin" w:eastAsia="Times New Roman" w:hAnsi="Cabin" w:cs="Times New Roman"/>
          <w:b/>
          <w:sz w:val="24"/>
          <w:szCs w:val="20"/>
        </w:rPr>
      </w:pPr>
    </w:p>
    <w:p w14:paraId="7E122C3A" w14:textId="77777777"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 xml:space="preserve">[E] Professional Attributes </w:t>
      </w:r>
    </w:p>
    <w:p w14:paraId="1A37B717" w14:textId="77777777" w:rsidR="002C7EA9" w:rsidRPr="0004404B" w:rsidRDefault="002C7EA9" w:rsidP="002C7EA9">
      <w:pPr>
        <w:spacing w:after="0" w:line="240" w:lineRule="auto"/>
        <w:rPr>
          <w:rFonts w:ascii="Cabin" w:eastAsia="Times New Roman" w:hAnsi="Cabin" w:cs="Times New Roman"/>
          <w:sz w:val="24"/>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2C7EA9" w:rsidRPr="0004404B" w14:paraId="2B50B24B" w14:textId="77777777" w:rsidTr="00814386">
        <w:tc>
          <w:tcPr>
            <w:tcW w:w="5524" w:type="dxa"/>
          </w:tcPr>
          <w:p w14:paraId="6677B74F" w14:textId="77777777" w:rsidR="002C7EA9" w:rsidRPr="0004404B" w:rsidRDefault="002C7EA9" w:rsidP="00732BCB">
            <w:pPr>
              <w:spacing w:before="60" w:after="60" w:line="240" w:lineRule="auto"/>
              <w:rPr>
                <w:rFonts w:ascii="Cabin" w:eastAsia="Times New Roman" w:hAnsi="Cabin" w:cs="Arial"/>
                <w:sz w:val="20"/>
                <w:szCs w:val="20"/>
              </w:rPr>
            </w:pPr>
            <w:r w:rsidRPr="745AF13D">
              <w:rPr>
                <w:rFonts w:ascii="Cabin" w:eastAsia="Times New Roman" w:hAnsi="Cabin" w:cs="Arial"/>
              </w:rPr>
              <w:t>Demonstrate an understanding, awareness and empathy for the needs of the pupils at St Wilfrid's</w:t>
            </w:r>
            <w:r w:rsidRPr="745AF13D">
              <w:rPr>
                <w:rFonts w:ascii="Cabin" w:eastAsia="Times New Roman" w:hAnsi="Cabin" w:cs="Arial"/>
                <w:b/>
                <w:bCs/>
              </w:rPr>
              <w:t xml:space="preserve"> </w:t>
            </w:r>
            <w:r w:rsidRPr="745AF13D">
              <w:rPr>
                <w:rFonts w:ascii="Cabin" w:eastAsia="Times New Roman" w:hAnsi="Cabin" w:cs="Arial"/>
              </w:rPr>
              <w:t>C of E Primary School and how these could be met.</w:t>
            </w:r>
          </w:p>
        </w:tc>
        <w:tc>
          <w:tcPr>
            <w:tcW w:w="1417" w:type="dxa"/>
          </w:tcPr>
          <w:p w14:paraId="19C03641"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7DEE2C4F"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3526C497"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AIR</w:t>
            </w:r>
          </w:p>
        </w:tc>
      </w:tr>
      <w:tr w:rsidR="002C7EA9" w:rsidRPr="0004404B" w14:paraId="3980F34E" w14:textId="77777777" w:rsidTr="00814386">
        <w:tc>
          <w:tcPr>
            <w:tcW w:w="5524" w:type="dxa"/>
          </w:tcPr>
          <w:p w14:paraId="51D4AE21" w14:textId="77777777" w:rsidR="002C7EA9" w:rsidRPr="0004404B" w:rsidRDefault="002C7EA9" w:rsidP="00732BCB">
            <w:pPr>
              <w:spacing w:before="60" w:after="60" w:line="240" w:lineRule="auto"/>
              <w:rPr>
                <w:rFonts w:ascii="Cabin" w:eastAsia="Times New Roman" w:hAnsi="Cabin" w:cs="Arial"/>
                <w:szCs w:val="20"/>
              </w:rPr>
            </w:pPr>
            <w:r w:rsidRPr="0004404B">
              <w:rPr>
                <w:rFonts w:ascii="Cabin" w:eastAsia="Times New Roman" w:hAnsi="Cabin" w:cs="Arial"/>
                <w:szCs w:val="20"/>
              </w:rPr>
              <w:t xml:space="preserve">Able to demonstrate a clear rationale for behaviour management and a proven track record of the effective implementation of a range of behaviour management strategies. </w:t>
            </w:r>
          </w:p>
        </w:tc>
        <w:tc>
          <w:tcPr>
            <w:tcW w:w="1417" w:type="dxa"/>
          </w:tcPr>
          <w:p w14:paraId="6728FB62"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2A40BED0"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10E4EDBC"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AIR</w:t>
            </w:r>
          </w:p>
        </w:tc>
      </w:tr>
      <w:tr w:rsidR="002C7EA9" w:rsidRPr="0004404B" w14:paraId="07DE9825" w14:textId="77777777" w:rsidTr="00814386">
        <w:tc>
          <w:tcPr>
            <w:tcW w:w="5524" w:type="dxa"/>
          </w:tcPr>
          <w:p w14:paraId="2302BF0B" w14:textId="77777777" w:rsidR="002C7EA9" w:rsidRPr="0004404B" w:rsidRDefault="002C7EA9" w:rsidP="00732BCB">
            <w:pPr>
              <w:spacing w:before="60" w:after="60" w:line="240" w:lineRule="auto"/>
              <w:rPr>
                <w:rFonts w:ascii="Cabin" w:eastAsia="Times New Roman" w:hAnsi="Cabin" w:cs="Arial"/>
                <w:szCs w:val="20"/>
              </w:rPr>
            </w:pPr>
            <w:r w:rsidRPr="0004404B">
              <w:rPr>
                <w:rFonts w:ascii="Cabin" w:eastAsia="Times New Roman" w:hAnsi="Cabin" w:cs="Arial"/>
                <w:szCs w:val="20"/>
              </w:rPr>
              <w:t>Excellent written and verbal communication skills (which will be assessed at all stages of the process).</w:t>
            </w:r>
          </w:p>
        </w:tc>
        <w:tc>
          <w:tcPr>
            <w:tcW w:w="1417" w:type="dxa"/>
          </w:tcPr>
          <w:p w14:paraId="3B67DC51"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1A7BE8AB"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1E99A869"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AIR</w:t>
            </w:r>
          </w:p>
        </w:tc>
      </w:tr>
      <w:tr w:rsidR="002C7EA9" w:rsidRPr="0004404B" w14:paraId="725220DB" w14:textId="77777777" w:rsidTr="00814386">
        <w:tc>
          <w:tcPr>
            <w:tcW w:w="5524" w:type="dxa"/>
          </w:tcPr>
          <w:p w14:paraId="017F684F" w14:textId="77777777" w:rsidR="002C7EA9" w:rsidRPr="0004404B" w:rsidRDefault="002C7EA9" w:rsidP="00732BCB">
            <w:pPr>
              <w:spacing w:before="60" w:after="60" w:line="240" w:lineRule="auto"/>
              <w:rPr>
                <w:rFonts w:ascii="Cabin" w:eastAsia="Times New Roman" w:hAnsi="Cabin" w:cs="Arial"/>
                <w:szCs w:val="20"/>
              </w:rPr>
            </w:pPr>
            <w:r w:rsidRPr="0004404B">
              <w:rPr>
                <w:rFonts w:ascii="Cabin" w:eastAsia="Times New Roman" w:hAnsi="Cabin" w:cs="Arial"/>
                <w:szCs w:val="20"/>
              </w:rPr>
              <w:t>To be a leader of learning demonstrating, promoting and encouraging outstanding classroom practice.</w:t>
            </w:r>
          </w:p>
        </w:tc>
        <w:tc>
          <w:tcPr>
            <w:tcW w:w="1417" w:type="dxa"/>
          </w:tcPr>
          <w:p w14:paraId="0FD16044"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6E66C1B4"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77221A26"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AIR</w:t>
            </w:r>
          </w:p>
        </w:tc>
      </w:tr>
      <w:tr w:rsidR="002C7EA9" w:rsidRPr="0004404B" w14:paraId="2A5AF05C" w14:textId="77777777" w:rsidTr="00814386">
        <w:tc>
          <w:tcPr>
            <w:tcW w:w="5524" w:type="dxa"/>
          </w:tcPr>
          <w:p w14:paraId="53C377E7" w14:textId="77777777" w:rsidR="002C7EA9" w:rsidRPr="0004404B" w:rsidRDefault="002C7EA9" w:rsidP="00732BCB">
            <w:pPr>
              <w:spacing w:before="60" w:after="60" w:line="240" w:lineRule="auto"/>
              <w:rPr>
                <w:rFonts w:ascii="Cabin" w:eastAsia="Times New Roman" w:hAnsi="Cabin" w:cs="Arial"/>
                <w:szCs w:val="20"/>
              </w:rPr>
            </w:pPr>
            <w:r w:rsidRPr="0004404B">
              <w:rPr>
                <w:rFonts w:ascii="Cabin" w:eastAsia="Times New Roman" w:hAnsi="Cabin" w:cs="Times New Roman"/>
              </w:rPr>
              <w:t>Show a good commitment to sustained attendance at work</w:t>
            </w:r>
          </w:p>
        </w:tc>
        <w:tc>
          <w:tcPr>
            <w:tcW w:w="1417" w:type="dxa"/>
          </w:tcPr>
          <w:p w14:paraId="0CDBCCFC"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E</w:t>
            </w:r>
          </w:p>
        </w:tc>
        <w:tc>
          <w:tcPr>
            <w:tcW w:w="1276" w:type="dxa"/>
          </w:tcPr>
          <w:p w14:paraId="6753A0E2" w14:textId="77777777" w:rsidR="002C7EA9" w:rsidRPr="0004404B" w:rsidRDefault="002C7EA9" w:rsidP="00732BCB">
            <w:pPr>
              <w:spacing w:after="0" w:line="240" w:lineRule="auto"/>
              <w:jc w:val="center"/>
              <w:rPr>
                <w:rFonts w:ascii="Cabin" w:eastAsia="Times New Roman" w:hAnsi="Cabin" w:cs="Times New Roman"/>
                <w:b/>
              </w:rPr>
            </w:pPr>
          </w:p>
        </w:tc>
        <w:tc>
          <w:tcPr>
            <w:tcW w:w="1276" w:type="dxa"/>
          </w:tcPr>
          <w:p w14:paraId="0E4FE6EE" w14:textId="77777777" w:rsidR="002C7EA9" w:rsidRPr="0004404B" w:rsidRDefault="002C7EA9" w:rsidP="00732BCB">
            <w:pPr>
              <w:spacing w:after="0" w:line="240" w:lineRule="auto"/>
              <w:jc w:val="center"/>
              <w:rPr>
                <w:rFonts w:ascii="Cabin" w:eastAsia="Times New Roman" w:hAnsi="Cabin" w:cs="Times New Roman"/>
                <w:b/>
              </w:rPr>
            </w:pPr>
            <w:r w:rsidRPr="0004404B">
              <w:rPr>
                <w:rFonts w:ascii="Cabin" w:eastAsia="Times New Roman" w:hAnsi="Cabin" w:cs="Times New Roman"/>
                <w:b/>
              </w:rPr>
              <w:t>AIR</w:t>
            </w:r>
          </w:p>
        </w:tc>
      </w:tr>
    </w:tbl>
    <w:p w14:paraId="7DC3C03A" w14:textId="77777777" w:rsidR="002C7EA9" w:rsidRPr="0004404B" w:rsidRDefault="002C7EA9" w:rsidP="002C7EA9">
      <w:pPr>
        <w:spacing w:after="0" w:line="240" w:lineRule="auto"/>
        <w:rPr>
          <w:rFonts w:ascii="Cabin" w:eastAsia="Times New Roman" w:hAnsi="Cabin" w:cs="Times New Roman"/>
          <w:b/>
          <w:sz w:val="24"/>
          <w:szCs w:val="20"/>
        </w:rPr>
      </w:pPr>
    </w:p>
    <w:p w14:paraId="59B263DC" w14:textId="77777777"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 xml:space="preserve">[F] Professional Skills </w:t>
      </w:r>
    </w:p>
    <w:p w14:paraId="2BADD341" w14:textId="77777777" w:rsidR="002C7EA9" w:rsidRPr="0004404B" w:rsidRDefault="002C7EA9" w:rsidP="002C7EA9">
      <w:pPr>
        <w:spacing w:after="0" w:line="240" w:lineRule="auto"/>
        <w:rPr>
          <w:rFonts w:ascii="Cabin" w:eastAsia="Times New Roman" w:hAnsi="Cabin" w:cs="Times New Roman"/>
          <w:b/>
          <w:sz w:val="24"/>
          <w:szCs w:val="20"/>
        </w:rPr>
      </w:pPr>
    </w:p>
    <w:p w14:paraId="468E2068" w14:textId="266D260C" w:rsidR="002C7EA9" w:rsidRPr="0004404B" w:rsidRDefault="002C7EA9" w:rsidP="002C7EA9">
      <w:pPr>
        <w:spacing w:after="0" w:line="240" w:lineRule="auto"/>
        <w:rPr>
          <w:rFonts w:ascii="Cabin" w:eastAsia="Times New Roman" w:hAnsi="Cabin" w:cs="Arial"/>
        </w:rPr>
      </w:pPr>
      <w:r w:rsidRPr="0004404B">
        <w:rPr>
          <w:rFonts w:ascii="Cabin" w:eastAsia="Times New Roman" w:hAnsi="Cabin" w:cs="Times New Roman"/>
          <w:sz w:val="24"/>
          <w:szCs w:val="20"/>
        </w:rPr>
        <w:t>(Expectations set out in the Head</w:t>
      </w:r>
      <w:r w:rsidR="000F628A">
        <w:rPr>
          <w:rFonts w:ascii="Cabin" w:eastAsia="Times New Roman" w:hAnsi="Cabin" w:cs="Times New Roman"/>
          <w:sz w:val="24"/>
          <w:szCs w:val="20"/>
        </w:rPr>
        <w:t>t</w:t>
      </w:r>
      <w:r w:rsidRPr="0004404B">
        <w:rPr>
          <w:rFonts w:ascii="Cabin" w:eastAsia="Times New Roman" w:hAnsi="Cabin" w:cs="Times New Roman"/>
          <w:sz w:val="24"/>
          <w:szCs w:val="20"/>
        </w:rPr>
        <w:t>eachers’ Standards 2020)</w:t>
      </w:r>
    </w:p>
    <w:p w14:paraId="557E0DAC"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Must have the ability to:</w:t>
      </w:r>
    </w:p>
    <w:p w14:paraId="5FDF5BCB" w14:textId="77777777"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Develop Hope and Aspiration:</w:t>
      </w:r>
    </w:p>
    <w:p w14:paraId="16D1728F"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Inspire</w:t>
      </w:r>
      <w:r>
        <w:rPr>
          <w:rFonts w:ascii="Cabin" w:eastAsia="Times New Roman" w:hAnsi="Cabin" w:cs="Times New Roman"/>
        </w:rPr>
        <w:t xml:space="preserve">, </w:t>
      </w:r>
      <w:r w:rsidRPr="0004404B">
        <w:rPr>
          <w:rFonts w:ascii="Cabin" w:eastAsia="Times New Roman" w:hAnsi="Cabin" w:cs="Times New Roman"/>
        </w:rPr>
        <w:t>motivate and challenge staff, pupils, and others to live out the school’s Christian vision by communicating a hopeful journey of improvement</w:t>
      </w:r>
      <w:r>
        <w:rPr>
          <w:rFonts w:ascii="Cabin" w:eastAsia="Times New Roman" w:hAnsi="Cabin" w:cs="Times New Roman"/>
        </w:rPr>
        <w:t>.</w:t>
      </w:r>
    </w:p>
    <w:p w14:paraId="7C249C6E"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Continue to develop the distinctive Christian character and ethos of the school</w:t>
      </w:r>
      <w:r>
        <w:rPr>
          <w:rFonts w:ascii="Cabin" w:eastAsia="Times New Roman" w:hAnsi="Cabin" w:cs="Times New Roman"/>
        </w:rPr>
        <w:t>.</w:t>
      </w:r>
    </w:p>
    <w:p w14:paraId="239228EA"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Develop teaching and learning to enable all pupils to fulfil their potential, including modelling exemplary teaching practice</w:t>
      </w:r>
      <w:r>
        <w:rPr>
          <w:rFonts w:ascii="Cabin" w:eastAsia="Times New Roman" w:hAnsi="Cabin" w:cs="Times New Roman"/>
        </w:rPr>
        <w:t>.</w:t>
      </w:r>
    </w:p>
    <w:p w14:paraId="393863B6"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Provide leadership in Collective Worship that reflects the Christian identity of the school</w:t>
      </w:r>
      <w:r>
        <w:rPr>
          <w:rFonts w:ascii="Cabin" w:eastAsia="Times New Roman" w:hAnsi="Cabin" w:cs="Times New Roman"/>
        </w:rPr>
        <w:t>.</w:t>
      </w:r>
    </w:p>
    <w:p w14:paraId="43561AA1"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Provide leadership in RE that reflects the context of the school</w:t>
      </w:r>
      <w:r>
        <w:rPr>
          <w:rFonts w:ascii="Cabin" w:eastAsia="Times New Roman" w:hAnsi="Cabin" w:cs="Times New Roman"/>
        </w:rPr>
        <w:t>.</w:t>
      </w:r>
    </w:p>
    <w:p w14:paraId="59486056" w14:textId="77777777"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Promote Community and Living Well Together:</w:t>
      </w:r>
    </w:p>
    <w:p w14:paraId="48A4B8E1"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Foster good teamwork through promoting a sense of</w:t>
      </w:r>
      <w:r>
        <w:rPr>
          <w:rFonts w:ascii="Cabin" w:eastAsia="Times New Roman" w:hAnsi="Cabin" w:cs="Times New Roman"/>
        </w:rPr>
        <w:t xml:space="preserve"> </w:t>
      </w:r>
      <w:r w:rsidRPr="0004404B">
        <w:rPr>
          <w:rFonts w:ascii="Cabin" w:eastAsia="Times New Roman" w:hAnsi="Cabin" w:cs="Times New Roman"/>
        </w:rPr>
        <w:t>community through a culture of ‘living well’</w:t>
      </w:r>
      <w:r>
        <w:rPr>
          <w:rFonts w:ascii="Cabin" w:eastAsia="Times New Roman" w:hAnsi="Cabin" w:cs="Times New Roman"/>
        </w:rPr>
        <w:t>.</w:t>
      </w:r>
    </w:p>
    <w:p w14:paraId="72557051"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Monitor and evaluate the performance of people and policies in line with the ethos of the school</w:t>
      </w:r>
      <w:r>
        <w:rPr>
          <w:rFonts w:ascii="Cabin" w:eastAsia="Times New Roman" w:hAnsi="Cabin" w:cs="Times New Roman"/>
        </w:rPr>
        <w:t>.</w:t>
      </w:r>
    </w:p>
    <w:p w14:paraId="52C2D8CC"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Manage the school as a hospitable community that seeks to embody an ethos of living well together</w:t>
      </w:r>
      <w:r>
        <w:rPr>
          <w:rFonts w:ascii="Cabin" w:eastAsia="Times New Roman" w:hAnsi="Cabin" w:cs="Times New Roman"/>
        </w:rPr>
        <w:t>.</w:t>
      </w:r>
    </w:p>
    <w:p w14:paraId="1803F03D" w14:textId="74FB5FC7" w:rsidR="002C7EA9"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Further enhance relationships with the Governing Body, external agencies, the Diocese, the LA, and other schools</w:t>
      </w:r>
      <w:r>
        <w:rPr>
          <w:rFonts w:ascii="Cabin" w:eastAsia="Times New Roman" w:hAnsi="Cabin" w:cs="Times New Roman"/>
        </w:rPr>
        <w:t>.</w:t>
      </w:r>
    </w:p>
    <w:p w14:paraId="6A241DBD" w14:textId="77777777"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 xml:space="preserve">Promote Dignity and Respect: </w:t>
      </w:r>
    </w:p>
    <w:p w14:paraId="0695C3BD"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Ensure all children are kept safely from harm and educated in an environment where all God’s children are valued</w:t>
      </w:r>
      <w:r>
        <w:rPr>
          <w:rFonts w:ascii="Cabin" w:eastAsia="Times New Roman" w:hAnsi="Cabin" w:cs="Times New Roman"/>
        </w:rPr>
        <w:t>.</w:t>
      </w:r>
      <w:r w:rsidRPr="0004404B">
        <w:rPr>
          <w:rFonts w:ascii="Cabin" w:eastAsia="Times New Roman" w:hAnsi="Cabin" w:cs="Times New Roman"/>
        </w:rPr>
        <w:t xml:space="preserve"> </w:t>
      </w:r>
    </w:p>
    <w:p w14:paraId="3A82E89A"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Create and maintain an effective learning environment and culture that positively recognises individual strengths and needs</w:t>
      </w:r>
      <w:r>
        <w:rPr>
          <w:rFonts w:ascii="Cabin" w:eastAsia="Times New Roman" w:hAnsi="Cabin" w:cs="Times New Roman"/>
        </w:rPr>
        <w:t>.</w:t>
      </w:r>
      <w:r w:rsidRPr="0004404B">
        <w:rPr>
          <w:rFonts w:ascii="Cabin" w:eastAsia="Times New Roman" w:hAnsi="Cabin" w:cs="Times New Roman"/>
        </w:rPr>
        <w:t xml:space="preserve"> </w:t>
      </w:r>
    </w:p>
    <w:p w14:paraId="4B222599"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lastRenderedPageBreak/>
        <w:t>Manage own workload and that of others to allow a work-life balance, in line with Christian principles and practices</w:t>
      </w:r>
      <w:r>
        <w:rPr>
          <w:rFonts w:ascii="Cabin" w:eastAsia="Times New Roman" w:hAnsi="Cabin" w:cs="Times New Roman"/>
        </w:rPr>
        <w:t>.</w:t>
      </w:r>
      <w:r w:rsidRPr="0004404B">
        <w:rPr>
          <w:rFonts w:ascii="Cabin" w:eastAsia="Times New Roman" w:hAnsi="Cabin" w:cs="Times New Roman"/>
        </w:rPr>
        <w:t xml:space="preserve"> </w:t>
      </w:r>
    </w:p>
    <w:p w14:paraId="78094D9F" w14:textId="77777777" w:rsidR="002C7EA9" w:rsidRPr="0004404B" w:rsidRDefault="002C7EA9" w:rsidP="002C7EA9">
      <w:pPr>
        <w:spacing w:after="0" w:line="240" w:lineRule="auto"/>
        <w:rPr>
          <w:rFonts w:ascii="Cabin" w:eastAsia="Times New Roman" w:hAnsi="Cabin" w:cs="Times New Roman"/>
          <w:i/>
          <w:sz w:val="24"/>
          <w:szCs w:val="20"/>
        </w:rPr>
      </w:pPr>
    </w:p>
    <w:p w14:paraId="0024A4CF" w14:textId="3C026A78" w:rsidR="002C7EA9" w:rsidRPr="0004404B" w:rsidRDefault="002C7EA9" w:rsidP="002C7EA9">
      <w:pPr>
        <w:spacing w:after="0" w:line="240" w:lineRule="auto"/>
        <w:rPr>
          <w:rFonts w:ascii="Cabin" w:eastAsia="Times New Roman" w:hAnsi="Cabin" w:cs="Times New Roman"/>
          <w:b/>
          <w:sz w:val="24"/>
          <w:szCs w:val="20"/>
        </w:rPr>
      </w:pPr>
      <w:r w:rsidRPr="0004404B">
        <w:rPr>
          <w:rFonts w:ascii="Cabin" w:eastAsia="Times New Roman" w:hAnsi="Cabin" w:cs="Times New Roman"/>
          <w:b/>
          <w:sz w:val="24"/>
          <w:szCs w:val="20"/>
        </w:rPr>
        <w:t>[G] Personal Qualities</w:t>
      </w:r>
    </w:p>
    <w:p w14:paraId="18D33EF7" w14:textId="77777777" w:rsidR="002C7EA9" w:rsidRPr="0004404B" w:rsidRDefault="002C7EA9" w:rsidP="002C7EA9">
      <w:pPr>
        <w:spacing w:after="0" w:line="240" w:lineRule="auto"/>
        <w:rPr>
          <w:rFonts w:ascii="Cabin" w:eastAsia="Times New Roman" w:hAnsi="Cabin" w:cs="Times New Roman"/>
          <w:sz w:val="24"/>
          <w:szCs w:val="20"/>
        </w:rPr>
      </w:pPr>
      <w:r w:rsidRPr="0004404B">
        <w:rPr>
          <w:rFonts w:ascii="Cabin" w:eastAsia="Times New Roman" w:hAnsi="Cabin" w:cs="Times New Roman"/>
          <w:sz w:val="24"/>
          <w:szCs w:val="20"/>
        </w:rPr>
        <w:t xml:space="preserve">All of the following personal qualities are considered to be essential for this post and will be assessed through interview and reference in respect of self and others: </w:t>
      </w:r>
    </w:p>
    <w:p w14:paraId="7B23522F" w14:textId="77777777" w:rsidR="002C7EA9" w:rsidRPr="0004404B" w:rsidRDefault="002C7EA9" w:rsidP="002C7EA9">
      <w:pPr>
        <w:spacing w:after="0" w:line="240" w:lineRule="auto"/>
        <w:rPr>
          <w:rFonts w:ascii="Cabin" w:eastAsia="Times New Roman" w:hAnsi="Cabin" w:cs="Times New Roman"/>
          <w:sz w:val="24"/>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2C7EA9" w:rsidRPr="0004404B" w14:paraId="5B65BD2B" w14:textId="77777777" w:rsidTr="000B37C1">
        <w:tc>
          <w:tcPr>
            <w:tcW w:w="9493" w:type="dxa"/>
          </w:tcPr>
          <w:p w14:paraId="1514D616"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 xml:space="preserve">A person prepared to promote the ethos and values of a Church of England school. </w:t>
            </w:r>
          </w:p>
        </w:tc>
      </w:tr>
      <w:tr w:rsidR="002C7EA9" w:rsidRPr="0004404B" w14:paraId="31064088" w14:textId="77777777" w:rsidTr="000B37C1">
        <w:tc>
          <w:tcPr>
            <w:tcW w:w="9493" w:type="dxa"/>
          </w:tcPr>
          <w:p w14:paraId="6916F6C8"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Communicate effectively in spoken word and in writing in a range of contexts and with sensitivity to the given audience</w:t>
            </w:r>
            <w:r>
              <w:rPr>
                <w:rFonts w:ascii="Cabin" w:eastAsia="Times New Roman" w:hAnsi="Cabin" w:cs="Times New Roman"/>
              </w:rPr>
              <w:t>.</w:t>
            </w:r>
          </w:p>
        </w:tc>
      </w:tr>
      <w:tr w:rsidR="002C7EA9" w:rsidRPr="0004404B" w14:paraId="3E1BE831" w14:textId="77777777" w:rsidTr="000B37C1">
        <w:tc>
          <w:tcPr>
            <w:tcW w:w="9493" w:type="dxa"/>
          </w:tcPr>
          <w:p w14:paraId="57E66E22"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Relate constructively to all, inspiring confidence in others, whilst supporting own and others’ personal flourishing</w:t>
            </w:r>
            <w:r>
              <w:rPr>
                <w:rFonts w:ascii="Cabin" w:eastAsia="Times New Roman" w:hAnsi="Cabin" w:cs="Times New Roman"/>
              </w:rPr>
              <w:t>.</w:t>
            </w:r>
          </w:p>
        </w:tc>
      </w:tr>
      <w:tr w:rsidR="002C7EA9" w:rsidRPr="0004404B" w14:paraId="65B90858" w14:textId="77777777" w:rsidTr="000B37C1">
        <w:tc>
          <w:tcPr>
            <w:tcW w:w="9493" w:type="dxa"/>
          </w:tcPr>
          <w:p w14:paraId="4FA77179"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A practising Christian (Desirable)</w:t>
            </w:r>
          </w:p>
        </w:tc>
      </w:tr>
    </w:tbl>
    <w:p w14:paraId="06820C90" w14:textId="77777777" w:rsidR="002C7EA9" w:rsidRPr="0004404B" w:rsidRDefault="002C7EA9" w:rsidP="002C7EA9">
      <w:pPr>
        <w:spacing w:after="0" w:line="240" w:lineRule="auto"/>
        <w:rPr>
          <w:rFonts w:ascii="Cabin" w:eastAsia="Times New Roman" w:hAnsi="Cabin" w:cs="Times New Roman"/>
          <w:sz w:val="24"/>
          <w:szCs w:val="20"/>
        </w:rPr>
      </w:pPr>
    </w:p>
    <w:p w14:paraId="462895B4" w14:textId="77777777" w:rsidR="002C7EA9" w:rsidRPr="0004404B" w:rsidRDefault="002C7EA9" w:rsidP="002C7EA9">
      <w:pPr>
        <w:spacing w:after="0" w:line="240" w:lineRule="auto"/>
        <w:rPr>
          <w:rFonts w:ascii="Cabin" w:eastAsia="Times New Roman" w:hAnsi="Cabin" w:cs="Times New Roman"/>
          <w:b/>
          <w:sz w:val="24"/>
          <w:szCs w:val="24"/>
        </w:rPr>
      </w:pPr>
      <w:r w:rsidRPr="0004404B">
        <w:rPr>
          <w:rFonts w:ascii="Cabin" w:eastAsia="Times New Roman" w:hAnsi="Cabin" w:cs="Times New Roman"/>
          <w:b/>
        </w:rPr>
        <w:t>[H]</w:t>
      </w:r>
      <w:r w:rsidRPr="0004404B">
        <w:rPr>
          <w:rFonts w:ascii="Cabin" w:eastAsia="Times New Roman" w:hAnsi="Cabin" w:cs="Times New Roman"/>
          <w:b/>
        </w:rPr>
        <w:tab/>
      </w:r>
      <w:r w:rsidRPr="0004404B">
        <w:rPr>
          <w:rFonts w:ascii="Cabin" w:eastAsia="Times New Roman" w:hAnsi="Cabin" w:cs="Times New Roman"/>
          <w:b/>
          <w:sz w:val="24"/>
          <w:szCs w:val="24"/>
        </w:rPr>
        <w:t>Confidential References and Reports</w:t>
      </w:r>
    </w:p>
    <w:p w14:paraId="1E03E65F" w14:textId="77777777" w:rsidR="002C7EA9" w:rsidRPr="0004404B" w:rsidRDefault="002C7EA9" w:rsidP="002C7EA9">
      <w:pPr>
        <w:spacing w:after="0" w:line="240" w:lineRule="auto"/>
        <w:rPr>
          <w:rFonts w:ascii="Cabin" w:eastAsia="Times New Roman" w:hAnsi="Cabi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2"/>
        <w:gridCol w:w="993"/>
      </w:tblGrid>
      <w:tr w:rsidR="002C7EA9" w:rsidRPr="0004404B" w14:paraId="318A233E" w14:textId="77777777" w:rsidTr="000B37C1">
        <w:tc>
          <w:tcPr>
            <w:tcW w:w="8392" w:type="dxa"/>
          </w:tcPr>
          <w:p w14:paraId="16A98509"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A positive and supportive faith reference from a priest/minister where the applicant regularly worships.</w:t>
            </w:r>
          </w:p>
        </w:tc>
        <w:tc>
          <w:tcPr>
            <w:tcW w:w="993" w:type="dxa"/>
          </w:tcPr>
          <w:p w14:paraId="0061586E" w14:textId="77777777" w:rsidR="002C7EA9" w:rsidRPr="0004404B" w:rsidRDefault="002C7EA9" w:rsidP="00732BCB">
            <w:pPr>
              <w:spacing w:before="60" w:after="120" w:line="240" w:lineRule="auto"/>
              <w:jc w:val="center"/>
              <w:rPr>
                <w:rFonts w:ascii="Cabin" w:eastAsia="Times New Roman" w:hAnsi="Cabin" w:cs="Times New Roman"/>
                <w:b/>
                <w:bCs/>
              </w:rPr>
            </w:pPr>
            <w:r w:rsidRPr="745AF13D">
              <w:rPr>
                <w:rFonts w:ascii="Cabin" w:eastAsia="Times New Roman" w:hAnsi="Cabin" w:cs="Times New Roman"/>
                <w:b/>
                <w:bCs/>
              </w:rPr>
              <w:t>D</w:t>
            </w:r>
          </w:p>
        </w:tc>
      </w:tr>
      <w:tr w:rsidR="002C7EA9" w:rsidRPr="0004404B" w14:paraId="4775DC9A" w14:textId="77777777" w:rsidTr="000B37C1">
        <w:tc>
          <w:tcPr>
            <w:tcW w:w="8392" w:type="dxa"/>
          </w:tcPr>
          <w:p w14:paraId="1B76CC9B"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Positive recommendation from all referees, including current employer</w:t>
            </w:r>
            <w:r>
              <w:rPr>
                <w:rFonts w:ascii="Cabin" w:eastAsia="Times New Roman" w:hAnsi="Cabin" w:cs="Times New Roman"/>
              </w:rPr>
              <w:t>.</w:t>
            </w:r>
          </w:p>
        </w:tc>
        <w:tc>
          <w:tcPr>
            <w:tcW w:w="993" w:type="dxa"/>
          </w:tcPr>
          <w:p w14:paraId="37941852" w14:textId="77777777" w:rsidR="002C7EA9" w:rsidRPr="0004404B" w:rsidRDefault="002C7EA9" w:rsidP="00732BCB">
            <w:pPr>
              <w:spacing w:before="60" w:after="120" w:line="240" w:lineRule="auto"/>
              <w:jc w:val="center"/>
              <w:rPr>
                <w:rFonts w:ascii="Cabin" w:eastAsia="Times New Roman" w:hAnsi="Cabin" w:cs="Times New Roman"/>
                <w:b/>
              </w:rPr>
            </w:pPr>
            <w:r w:rsidRPr="0004404B">
              <w:rPr>
                <w:rFonts w:ascii="Cabin" w:eastAsia="Times New Roman" w:hAnsi="Cabin" w:cs="Times New Roman"/>
                <w:b/>
              </w:rPr>
              <w:t>E</w:t>
            </w:r>
          </w:p>
        </w:tc>
      </w:tr>
      <w:tr w:rsidR="002C7EA9" w:rsidRPr="0004404B" w14:paraId="0BA36062" w14:textId="77777777" w:rsidTr="000B37C1">
        <w:tc>
          <w:tcPr>
            <w:tcW w:w="8392" w:type="dxa"/>
          </w:tcPr>
          <w:p w14:paraId="0F9CDF7B" w14:textId="77777777" w:rsidR="002C7EA9" w:rsidRPr="0004404B" w:rsidRDefault="002C7EA9" w:rsidP="00732BCB">
            <w:pPr>
              <w:spacing w:before="60" w:after="120" w:line="240" w:lineRule="auto"/>
              <w:rPr>
                <w:rFonts w:ascii="Cabin" w:eastAsia="Times New Roman" w:hAnsi="Cabin" w:cs="Times New Roman"/>
              </w:rPr>
            </w:pPr>
            <w:r w:rsidRPr="0004404B">
              <w:rPr>
                <w:rFonts w:ascii="Cabin" w:eastAsia="Times New Roman" w:hAnsi="Cabin" w:cs="Times New Roman"/>
              </w:rPr>
              <w:t>A supportive reference from the Local Authority, if possible, or a further supportive professional reference</w:t>
            </w:r>
            <w:r>
              <w:rPr>
                <w:rFonts w:ascii="Cabin" w:eastAsia="Times New Roman" w:hAnsi="Cabin" w:cs="Times New Roman"/>
              </w:rPr>
              <w:t>.</w:t>
            </w:r>
          </w:p>
        </w:tc>
        <w:tc>
          <w:tcPr>
            <w:tcW w:w="993" w:type="dxa"/>
          </w:tcPr>
          <w:p w14:paraId="10363BDE" w14:textId="77777777" w:rsidR="002C7EA9" w:rsidRPr="0004404B" w:rsidRDefault="002C7EA9" w:rsidP="00732BCB">
            <w:pPr>
              <w:spacing w:before="60" w:after="120" w:line="240" w:lineRule="auto"/>
              <w:jc w:val="center"/>
              <w:rPr>
                <w:rFonts w:ascii="Cabin" w:eastAsia="Times New Roman" w:hAnsi="Cabin" w:cs="Times New Roman"/>
                <w:b/>
                <w:bCs/>
              </w:rPr>
            </w:pPr>
            <w:r w:rsidRPr="745AF13D">
              <w:rPr>
                <w:rFonts w:ascii="Cabin" w:eastAsia="Times New Roman" w:hAnsi="Cabin" w:cs="Times New Roman"/>
                <w:b/>
                <w:bCs/>
              </w:rPr>
              <w:t>D</w:t>
            </w:r>
          </w:p>
        </w:tc>
      </w:tr>
    </w:tbl>
    <w:p w14:paraId="15B553F0" w14:textId="77777777" w:rsidR="002C7EA9" w:rsidRPr="0004404B" w:rsidRDefault="002C7EA9" w:rsidP="002C7EA9">
      <w:pPr>
        <w:spacing w:after="0" w:line="240" w:lineRule="auto"/>
        <w:rPr>
          <w:rFonts w:ascii="Cabin" w:eastAsia="Times New Roman" w:hAnsi="Cabin" w:cs="Times New Roman"/>
          <w:b/>
          <w:sz w:val="24"/>
          <w:szCs w:val="24"/>
        </w:rPr>
      </w:pPr>
    </w:p>
    <w:p w14:paraId="6861EAD6" w14:textId="77777777" w:rsidR="002C7EA9" w:rsidRPr="0004404B" w:rsidRDefault="002C7EA9" w:rsidP="002C7EA9">
      <w:pPr>
        <w:spacing w:after="0" w:line="240" w:lineRule="auto"/>
        <w:rPr>
          <w:rFonts w:ascii="Cabin" w:eastAsia="Times New Roman" w:hAnsi="Cabin" w:cs="Times New Roman"/>
          <w:b/>
          <w:sz w:val="24"/>
          <w:szCs w:val="24"/>
        </w:rPr>
      </w:pPr>
      <w:r w:rsidRPr="0004404B">
        <w:rPr>
          <w:rFonts w:ascii="Cabin" w:eastAsia="Times New Roman" w:hAnsi="Cabin" w:cs="Times New Roman"/>
          <w:b/>
          <w:sz w:val="24"/>
          <w:szCs w:val="24"/>
        </w:rPr>
        <w:t>[I]</w:t>
      </w:r>
      <w:r w:rsidRPr="0004404B">
        <w:rPr>
          <w:rFonts w:ascii="Cabin" w:eastAsia="Times New Roman" w:hAnsi="Cabin" w:cs="Times New Roman"/>
          <w:b/>
          <w:sz w:val="24"/>
          <w:szCs w:val="24"/>
        </w:rPr>
        <w:tab/>
        <w:t>Application Form and Supporting Statement</w:t>
      </w:r>
    </w:p>
    <w:p w14:paraId="0F7B0CFB" w14:textId="77777777" w:rsidR="002C7EA9" w:rsidRPr="0004404B" w:rsidRDefault="002C7EA9" w:rsidP="002C7EA9">
      <w:pPr>
        <w:spacing w:after="0" w:line="240" w:lineRule="auto"/>
        <w:rPr>
          <w:rFonts w:ascii="Cabin" w:eastAsia="Times New Roman" w:hAnsi="Cabin" w:cs="Times New Roman"/>
        </w:rPr>
      </w:pPr>
    </w:p>
    <w:p w14:paraId="7EADA89C" w14:textId="77777777" w:rsidR="002C7EA9" w:rsidRPr="0004404B" w:rsidRDefault="002C7EA9" w:rsidP="002C7EA9">
      <w:pPr>
        <w:spacing w:before="60" w:after="120" w:line="240" w:lineRule="auto"/>
        <w:rPr>
          <w:rFonts w:ascii="Cabin" w:eastAsia="Times New Roman" w:hAnsi="Cabin" w:cs="Times New Roman"/>
        </w:rPr>
      </w:pPr>
      <w:r w:rsidRPr="0004404B">
        <w:rPr>
          <w:rFonts w:ascii="Cabin" w:eastAsia="Times New Roman" w:hAnsi="Cabin" w:cs="Times New Roman"/>
        </w:rPr>
        <w:t xml:space="preserve">The form must be fully completed and legible.  The supporting statement should be clear, concise and related to the specific post in this church school, following the guidance outlined in the sections above. </w:t>
      </w:r>
    </w:p>
    <w:p w14:paraId="672A680C" w14:textId="77777777" w:rsidR="002C7EA9" w:rsidRPr="0004404B" w:rsidRDefault="002C7EA9" w:rsidP="002C7EA9">
      <w:pPr>
        <w:spacing w:after="0" w:line="240" w:lineRule="auto"/>
        <w:rPr>
          <w:rFonts w:ascii="Cabin" w:eastAsia="Times New Roman" w:hAnsi="Cabin" w:cs="Times New Roman"/>
          <w:sz w:val="24"/>
          <w:szCs w:val="20"/>
        </w:rPr>
      </w:pPr>
    </w:p>
    <w:p w14:paraId="47FDCABA" w14:textId="10834845" w:rsidR="00382D91" w:rsidRPr="00814386" w:rsidRDefault="002C7EA9" w:rsidP="00814386">
      <w:pPr>
        <w:spacing w:after="0" w:line="240" w:lineRule="auto"/>
        <w:rPr>
          <w:rFonts w:ascii="Cabin" w:eastAsia="Times New Roman" w:hAnsi="Cabin" w:cs="Times New Roman"/>
          <w:b/>
          <w:sz w:val="24"/>
          <w:szCs w:val="24"/>
        </w:rPr>
      </w:pPr>
      <w:r w:rsidRPr="0004404B">
        <w:rPr>
          <w:rFonts w:ascii="Cabin" w:eastAsia="Times New Roman" w:hAnsi="Cabin" w:cs="Times New Roman"/>
          <w:b/>
          <w:sz w:val="24"/>
          <w:szCs w:val="24"/>
        </w:rPr>
        <w:t xml:space="preserve">The governors wish your supporting statement to be no more than </w:t>
      </w:r>
      <w:r>
        <w:rPr>
          <w:rFonts w:ascii="Cabin" w:eastAsia="Times New Roman" w:hAnsi="Cabin" w:cs="Times New Roman"/>
          <w:b/>
          <w:sz w:val="24"/>
          <w:szCs w:val="24"/>
        </w:rPr>
        <w:t>3</w:t>
      </w:r>
      <w:r w:rsidRPr="0004404B">
        <w:rPr>
          <w:rFonts w:ascii="Cabin" w:eastAsia="Times New Roman" w:hAnsi="Cabin" w:cs="Times New Roman"/>
          <w:b/>
          <w:sz w:val="24"/>
          <w:szCs w:val="24"/>
        </w:rPr>
        <w:t xml:space="preserve"> sides of A4, Ariel point 11.</w:t>
      </w:r>
      <w:r w:rsidR="00382D91">
        <w:rPr>
          <w:b/>
          <w:bCs/>
        </w:rPr>
        <w:br w:type="page"/>
      </w:r>
    </w:p>
    <w:p w14:paraId="12E32E40" w14:textId="21C9B2CC" w:rsidR="00F91301" w:rsidRPr="00F91301" w:rsidRDefault="00F91301" w:rsidP="00F91301">
      <w:pPr>
        <w:jc w:val="both"/>
        <w:rPr>
          <w:b/>
          <w:bCs/>
        </w:rPr>
      </w:pPr>
      <w:r w:rsidRPr="00F91301">
        <w:rPr>
          <w:b/>
          <w:bCs/>
        </w:rPr>
        <w:lastRenderedPageBreak/>
        <w:t>National Standards of Excellence for Headteachers</w:t>
      </w:r>
    </w:p>
    <w:p w14:paraId="397A58ED" w14:textId="77777777" w:rsidR="00FB404F" w:rsidRPr="00FB404F" w:rsidRDefault="00FB404F" w:rsidP="00FB404F">
      <w:pPr>
        <w:jc w:val="both"/>
        <w:rPr>
          <w:b/>
          <w:bCs/>
        </w:rPr>
      </w:pPr>
      <w:r w:rsidRPr="00FB404F">
        <w:rPr>
          <w:b/>
          <w:bCs/>
        </w:rPr>
        <w:t>Introduction</w:t>
      </w:r>
    </w:p>
    <w:p w14:paraId="25B24681" w14:textId="201D8679" w:rsidR="00FB404F" w:rsidRPr="00FB404F" w:rsidRDefault="00FB404F" w:rsidP="00FB404F">
      <w:pPr>
        <w:jc w:val="both"/>
      </w:pPr>
      <w:r w:rsidRPr="00FB404F">
        <w:t>Headteachers are leading professionals and role models for the communities they serve. Their leadership is a significant factor in ensuring high quality teaching and achievement in schools</w:t>
      </w:r>
      <w:hyperlink r:id="rId13" w:anchor="fn:12" w:history="1"/>
      <w:r>
        <w:t xml:space="preserve"> </w:t>
      </w:r>
      <w:r w:rsidRPr="00FB404F">
        <w:t> and a positive and enriching experience of education for pupils. Together with those responsible for governance, they are custodians of the nation’s schools.</w:t>
      </w:r>
    </w:p>
    <w:p w14:paraId="43478480" w14:textId="09FBFD9B" w:rsidR="00FB404F" w:rsidRPr="00FB404F" w:rsidRDefault="00FB404F" w:rsidP="00FB404F">
      <w:pPr>
        <w:jc w:val="both"/>
      </w:pPr>
      <w:r w:rsidRPr="00FB404F">
        <w:t>Parents</w:t>
      </w:r>
      <w:r>
        <w:rPr>
          <w:vertAlign w:val="superscript"/>
        </w:rPr>
        <w:t xml:space="preserve"> </w:t>
      </w:r>
      <w:r w:rsidRPr="00FB404F">
        <w:t>and the wider public rightly hold high expectations of headteachers, given their influential position leading the teaching profession and on the young people who are their responsibility. The headteachers’ standards set out how headteachers meet these high expectations. The standards are an important benchmark not only for headteachers and those who hold headteachers to account, but also for those who train and develop school leaders.</w:t>
      </w:r>
    </w:p>
    <w:p w14:paraId="2835BC8C" w14:textId="37734D69" w:rsidR="001C2E8C" w:rsidRDefault="00FB404F" w:rsidP="00FB404F">
      <w:pPr>
        <w:jc w:val="both"/>
      </w:pPr>
      <w:r w:rsidRPr="00FB404F">
        <w:t>These standards replace the national standards of excellence for headteachers 2015. They are non-statutory and intended as guidance to be interpreted in the context of each individual headteacher and school. They are designed to be relevant to all headteachers.</w:t>
      </w:r>
    </w:p>
    <w:p w14:paraId="5333DF84" w14:textId="30D9A257" w:rsidR="00FB404F" w:rsidRPr="00FB404F" w:rsidRDefault="00FB404F" w:rsidP="00FB404F">
      <w:pPr>
        <w:jc w:val="both"/>
      </w:pPr>
      <w:r w:rsidRPr="00FB404F">
        <w:t>The standards can be used to:</w:t>
      </w:r>
    </w:p>
    <w:p w14:paraId="0812B9A0" w14:textId="009CC37E" w:rsidR="00FB404F" w:rsidRPr="00FB404F" w:rsidRDefault="00924A38" w:rsidP="00694FC9">
      <w:pPr>
        <w:numPr>
          <w:ilvl w:val="0"/>
          <w:numId w:val="5"/>
        </w:numPr>
        <w:jc w:val="both"/>
      </w:pPr>
      <w:r>
        <w:t>S</w:t>
      </w:r>
      <w:r w:rsidR="00FB404F" w:rsidRPr="00FB404F">
        <w:t>hape headteachers’ own practice and professional development, within and beyond the school</w:t>
      </w:r>
      <w:r>
        <w:t>.</w:t>
      </w:r>
    </w:p>
    <w:p w14:paraId="5167ED77" w14:textId="71C41333" w:rsidR="00FB404F" w:rsidRPr="00FB404F" w:rsidRDefault="00924A38" w:rsidP="00694FC9">
      <w:pPr>
        <w:numPr>
          <w:ilvl w:val="0"/>
          <w:numId w:val="5"/>
        </w:numPr>
        <w:jc w:val="both"/>
      </w:pPr>
      <w:r>
        <w:t>S</w:t>
      </w:r>
      <w:r w:rsidR="00FB404F" w:rsidRPr="00FB404F">
        <w:t>upport the recruitment and appointment of headteachers, including the development of job descriptions and person specifications</w:t>
      </w:r>
      <w:r w:rsidR="00776CF6">
        <w:t>.</w:t>
      </w:r>
    </w:p>
    <w:p w14:paraId="1B0DCCDE" w14:textId="0A217A33" w:rsidR="00FB404F" w:rsidRPr="00FB404F" w:rsidRDefault="00924A38" w:rsidP="00694FC9">
      <w:pPr>
        <w:numPr>
          <w:ilvl w:val="0"/>
          <w:numId w:val="5"/>
        </w:numPr>
        <w:jc w:val="both"/>
      </w:pPr>
      <w:r>
        <w:t>U</w:t>
      </w:r>
      <w:r w:rsidR="00FB404F" w:rsidRPr="00FB404F">
        <w:t>nderpin frameworks for the training of school leaders, including current and aspiring headteachers</w:t>
      </w:r>
      <w:r w:rsidR="00776CF6">
        <w:t>.</w:t>
      </w:r>
    </w:p>
    <w:p w14:paraId="7B7923EE" w14:textId="17A528B3" w:rsidR="00FB404F" w:rsidRPr="00FB404F" w:rsidRDefault="00776CF6" w:rsidP="00694FC9">
      <w:pPr>
        <w:numPr>
          <w:ilvl w:val="0"/>
          <w:numId w:val="5"/>
        </w:numPr>
        <w:jc w:val="both"/>
      </w:pPr>
      <w:r>
        <w:t>I</w:t>
      </w:r>
      <w:r w:rsidR="00FB404F" w:rsidRPr="00FB404F">
        <w:t>nform the performance management of headteachers</w:t>
      </w:r>
      <w:r>
        <w:t>.</w:t>
      </w:r>
    </w:p>
    <w:p w14:paraId="71646602" w14:textId="77777777" w:rsidR="00FB404F" w:rsidRPr="00FB404F" w:rsidRDefault="00FB404F" w:rsidP="00FB404F">
      <w:pPr>
        <w:jc w:val="both"/>
        <w:rPr>
          <w:b/>
          <w:bCs/>
        </w:rPr>
      </w:pPr>
      <w:r w:rsidRPr="00FB404F">
        <w:rPr>
          <w:b/>
          <w:bCs/>
        </w:rPr>
        <w:t>Relationship to the teachers’ standards</w:t>
      </w:r>
    </w:p>
    <w:p w14:paraId="33AA4101" w14:textId="381008E5" w:rsidR="00FB404F" w:rsidRPr="00FB404F" w:rsidRDefault="00FB404F" w:rsidP="00FB404F">
      <w:pPr>
        <w:jc w:val="both"/>
      </w:pPr>
      <w:r w:rsidRPr="00FB404F">
        <w:t>The</w:t>
      </w:r>
      <w:r w:rsidR="00776CF6">
        <w:t xml:space="preserve"> </w:t>
      </w:r>
      <w:hyperlink r:id="rId14" w:history="1">
        <w:r w:rsidRPr="00FB404F">
          <w:rPr>
            <w:rStyle w:val="Hyperlink"/>
          </w:rPr>
          <w:t>teachers’ standards</w:t>
        </w:r>
      </w:hyperlink>
      <w:r w:rsidR="00776CF6">
        <w:t xml:space="preserve"> </w:t>
      </w:r>
      <w:r w:rsidRPr="00FB404F">
        <w:t>(2011, as amended), including the personal and professional code of conduct which applies to teachers, provide a foundation upon which the standards for headteachers are built.</w:t>
      </w:r>
    </w:p>
    <w:p w14:paraId="258C9AF5" w14:textId="77777777" w:rsidR="00FB404F" w:rsidRPr="00FB404F" w:rsidRDefault="00FB404F" w:rsidP="00FB404F">
      <w:pPr>
        <w:jc w:val="both"/>
      </w:pPr>
      <w:r w:rsidRPr="00FB404F">
        <w:t>Headteachers, like other teachers, are expected to meet the teachers’ standards. The headteachers’ standards articulate how headteachers can meet both the additional responsibilities of headship and the requirements of the teachers’ standards.</w:t>
      </w:r>
    </w:p>
    <w:p w14:paraId="1E216972" w14:textId="77777777" w:rsidR="00FB404F" w:rsidRPr="00FB404F" w:rsidRDefault="00FB404F" w:rsidP="00FB404F">
      <w:pPr>
        <w:jc w:val="both"/>
      </w:pPr>
      <w:r w:rsidRPr="00FB404F">
        <w:t>The first section of the headteachers’ standards outlines the ethics and professional conduct expected of headteachers. This is developed from part 2 of the teachers’ standards. As such, they consist of statements that define the behaviour and attitudes which should be expected of headteachers.</w:t>
      </w:r>
    </w:p>
    <w:p w14:paraId="02D6F5FC" w14:textId="77777777" w:rsidR="00FB404F" w:rsidRPr="00FB404F" w:rsidRDefault="00FB404F" w:rsidP="00FB404F">
      <w:pPr>
        <w:jc w:val="both"/>
      </w:pPr>
      <w:r w:rsidRPr="00FB404F">
        <w:t>The second section sets out 10 headteachers’ standards. The first 6 standards build on the teachers’ standards, whereas the other 4 standards focus on leadership responsibilities specific to headteachers. There is no hierarchy to the standards; the numbering below is only to aid identification.</w:t>
      </w:r>
    </w:p>
    <w:p w14:paraId="0BA78789" w14:textId="77777777" w:rsidR="00FB404F" w:rsidRPr="00FB404F" w:rsidRDefault="00FB404F" w:rsidP="00694FC9">
      <w:pPr>
        <w:numPr>
          <w:ilvl w:val="0"/>
          <w:numId w:val="6"/>
        </w:numPr>
        <w:jc w:val="both"/>
      </w:pPr>
      <w:r w:rsidRPr="00FB404F">
        <w:t>School culture (builds on teachers’ standard 1)</w:t>
      </w:r>
    </w:p>
    <w:p w14:paraId="35075516" w14:textId="77777777" w:rsidR="00FB404F" w:rsidRPr="00FB404F" w:rsidRDefault="00FB404F" w:rsidP="00694FC9">
      <w:pPr>
        <w:numPr>
          <w:ilvl w:val="0"/>
          <w:numId w:val="6"/>
        </w:numPr>
        <w:jc w:val="both"/>
      </w:pPr>
      <w:r w:rsidRPr="00FB404F">
        <w:t>Teaching (builds on teachers’ standards 2 and 4)</w:t>
      </w:r>
    </w:p>
    <w:p w14:paraId="7557EDF1" w14:textId="77777777" w:rsidR="00FB404F" w:rsidRPr="00FB404F" w:rsidRDefault="00FB404F" w:rsidP="00694FC9">
      <w:pPr>
        <w:numPr>
          <w:ilvl w:val="0"/>
          <w:numId w:val="6"/>
        </w:numPr>
        <w:jc w:val="both"/>
      </w:pPr>
      <w:r w:rsidRPr="00FB404F">
        <w:t>Curriculum and assessment (builds on teachers’ standards 3 and 6)</w:t>
      </w:r>
    </w:p>
    <w:p w14:paraId="49503A03" w14:textId="77777777" w:rsidR="00FB404F" w:rsidRPr="00FB404F" w:rsidRDefault="00FB404F" w:rsidP="00694FC9">
      <w:pPr>
        <w:numPr>
          <w:ilvl w:val="0"/>
          <w:numId w:val="6"/>
        </w:numPr>
        <w:jc w:val="both"/>
      </w:pPr>
      <w:r w:rsidRPr="00FB404F">
        <w:t>Behaviour (builds on teachers’ standard 7)</w:t>
      </w:r>
    </w:p>
    <w:p w14:paraId="25CE6646" w14:textId="77777777" w:rsidR="00FB404F" w:rsidRPr="00FB404F" w:rsidRDefault="00FB404F" w:rsidP="00694FC9">
      <w:pPr>
        <w:numPr>
          <w:ilvl w:val="0"/>
          <w:numId w:val="6"/>
        </w:numPr>
        <w:jc w:val="both"/>
      </w:pPr>
      <w:r w:rsidRPr="00FB404F">
        <w:lastRenderedPageBreak/>
        <w:t>Additional and special educational needs (builds on teachers’ standard 5)</w:t>
      </w:r>
    </w:p>
    <w:p w14:paraId="7A365575" w14:textId="77777777" w:rsidR="00FB404F" w:rsidRPr="00FB404F" w:rsidRDefault="00FB404F" w:rsidP="00694FC9">
      <w:pPr>
        <w:numPr>
          <w:ilvl w:val="0"/>
          <w:numId w:val="6"/>
        </w:numPr>
        <w:jc w:val="both"/>
      </w:pPr>
      <w:r w:rsidRPr="00FB404F">
        <w:t>Professional development (some match to teachers’ standard 4)</w:t>
      </w:r>
    </w:p>
    <w:p w14:paraId="11795507" w14:textId="77777777" w:rsidR="00FB404F" w:rsidRPr="00FB404F" w:rsidRDefault="00FB404F" w:rsidP="00694FC9">
      <w:pPr>
        <w:numPr>
          <w:ilvl w:val="0"/>
          <w:numId w:val="6"/>
        </w:numPr>
        <w:jc w:val="both"/>
      </w:pPr>
      <w:r w:rsidRPr="00FB404F">
        <w:t>Organisational management</w:t>
      </w:r>
    </w:p>
    <w:p w14:paraId="76BFBA31" w14:textId="77777777" w:rsidR="00FB404F" w:rsidRPr="00FB404F" w:rsidRDefault="00FB404F" w:rsidP="00694FC9">
      <w:pPr>
        <w:numPr>
          <w:ilvl w:val="0"/>
          <w:numId w:val="6"/>
        </w:numPr>
        <w:jc w:val="both"/>
      </w:pPr>
      <w:r w:rsidRPr="00FB404F">
        <w:t>School improvement</w:t>
      </w:r>
    </w:p>
    <w:p w14:paraId="3456E309" w14:textId="77777777" w:rsidR="00FB404F" w:rsidRPr="00FB404F" w:rsidRDefault="00FB404F" w:rsidP="00694FC9">
      <w:pPr>
        <w:numPr>
          <w:ilvl w:val="0"/>
          <w:numId w:val="6"/>
        </w:numPr>
        <w:jc w:val="both"/>
      </w:pPr>
      <w:r w:rsidRPr="00FB404F">
        <w:t>Working in partnership</w:t>
      </w:r>
    </w:p>
    <w:p w14:paraId="42430665" w14:textId="3B314333" w:rsidR="001C2E8C" w:rsidRPr="00B470D9" w:rsidRDefault="00FB404F" w:rsidP="00FB404F">
      <w:pPr>
        <w:numPr>
          <w:ilvl w:val="0"/>
          <w:numId w:val="6"/>
        </w:numPr>
        <w:jc w:val="both"/>
      </w:pPr>
      <w:r w:rsidRPr="00FB404F">
        <w:t>Governance and accountability</w:t>
      </w:r>
    </w:p>
    <w:p w14:paraId="25054C92" w14:textId="5EECECBD" w:rsidR="00FB404F" w:rsidRPr="00FB404F" w:rsidRDefault="00FB404F" w:rsidP="00FB404F">
      <w:pPr>
        <w:jc w:val="both"/>
        <w:rPr>
          <w:b/>
          <w:bCs/>
        </w:rPr>
      </w:pPr>
      <w:r w:rsidRPr="00FB404F">
        <w:rPr>
          <w:b/>
          <w:bCs/>
        </w:rPr>
        <w:t>Domains</w:t>
      </w:r>
    </w:p>
    <w:p w14:paraId="5757468B" w14:textId="77777777" w:rsidR="00FB404F" w:rsidRPr="00FB404F" w:rsidRDefault="00FB404F" w:rsidP="00FB404F">
      <w:pPr>
        <w:jc w:val="both"/>
      </w:pPr>
      <w:r w:rsidRPr="00FB404F">
        <w:t>The ethics and professional conduct section is at the core of the standards. This outlines the ethics and professional conduct expected of headteachers. It consists of statements that define the behaviour and attitudes which should be expected of headteachers.</w:t>
      </w:r>
    </w:p>
    <w:p w14:paraId="4A3A239A" w14:textId="77777777" w:rsidR="00FB404F" w:rsidRPr="00FB404F" w:rsidRDefault="00FB404F" w:rsidP="00FB404F">
      <w:pPr>
        <w:jc w:val="both"/>
      </w:pPr>
      <w:r w:rsidRPr="00FB404F">
        <w:t>The standards in section 2 cover interlinked domains of the headteacher’s role all underpinned by the governance and accountability domain.</w:t>
      </w:r>
    </w:p>
    <w:p w14:paraId="3374B45F" w14:textId="77777777" w:rsidR="00FB404F" w:rsidRPr="00FB404F" w:rsidRDefault="00FB404F" w:rsidP="00FB404F">
      <w:pPr>
        <w:jc w:val="both"/>
        <w:rPr>
          <w:b/>
          <w:bCs/>
        </w:rPr>
      </w:pPr>
      <w:r w:rsidRPr="00FB404F">
        <w:rPr>
          <w:b/>
          <w:bCs/>
        </w:rPr>
        <w:t>Culture and ethos</w:t>
      </w:r>
    </w:p>
    <w:p w14:paraId="1F3869CB" w14:textId="0C41EB59" w:rsidR="00FB404F" w:rsidRPr="00FB404F" w:rsidRDefault="00FA00F7" w:rsidP="00694FC9">
      <w:pPr>
        <w:numPr>
          <w:ilvl w:val="0"/>
          <w:numId w:val="7"/>
        </w:numPr>
        <w:jc w:val="both"/>
      </w:pPr>
      <w:r>
        <w:t>S</w:t>
      </w:r>
      <w:r w:rsidR="00FB404F" w:rsidRPr="00FB404F">
        <w:t>chool culture</w:t>
      </w:r>
    </w:p>
    <w:p w14:paraId="523F5CF3" w14:textId="729EC331" w:rsidR="00FB404F" w:rsidRPr="00FB404F" w:rsidRDefault="00FA00F7" w:rsidP="00694FC9">
      <w:pPr>
        <w:numPr>
          <w:ilvl w:val="0"/>
          <w:numId w:val="7"/>
        </w:numPr>
        <w:jc w:val="both"/>
      </w:pPr>
      <w:r>
        <w:t>B</w:t>
      </w:r>
      <w:r w:rsidR="00FB404F" w:rsidRPr="00FB404F">
        <w:t>ehaviour</w:t>
      </w:r>
    </w:p>
    <w:p w14:paraId="63DDA5B3" w14:textId="281F0B1D" w:rsidR="00FB404F" w:rsidRPr="00FB404F" w:rsidRDefault="00FA00F7" w:rsidP="00694FC9">
      <w:pPr>
        <w:numPr>
          <w:ilvl w:val="0"/>
          <w:numId w:val="7"/>
        </w:numPr>
        <w:jc w:val="both"/>
      </w:pPr>
      <w:r>
        <w:t>P</w:t>
      </w:r>
      <w:r w:rsidR="00FB404F" w:rsidRPr="00FB404F">
        <w:t>rofessional development</w:t>
      </w:r>
    </w:p>
    <w:p w14:paraId="492AB28C" w14:textId="77777777" w:rsidR="00FB404F" w:rsidRPr="00FB404F" w:rsidRDefault="00FB404F" w:rsidP="00FB404F">
      <w:pPr>
        <w:jc w:val="both"/>
        <w:rPr>
          <w:b/>
          <w:bCs/>
        </w:rPr>
      </w:pPr>
      <w:r w:rsidRPr="00FB404F">
        <w:rPr>
          <w:b/>
          <w:bCs/>
        </w:rPr>
        <w:t>Curriculum and teaching</w:t>
      </w:r>
    </w:p>
    <w:p w14:paraId="06107BA1" w14:textId="197F5883" w:rsidR="00FB404F" w:rsidRPr="00FB404F" w:rsidRDefault="00FA00F7" w:rsidP="00694FC9">
      <w:pPr>
        <w:numPr>
          <w:ilvl w:val="0"/>
          <w:numId w:val="8"/>
        </w:numPr>
        <w:jc w:val="both"/>
      </w:pPr>
      <w:r>
        <w:t>T</w:t>
      </w:r>
      <w:r w:rsidR="00FB404F" w:rsidRPr="00FB404F">
        <w:t>eaching</w:t>
      </w:r>
    </w:p>
    <w:p w14:paraId="41639000" w14:textId="77120C4C" w:rsidR="00FB404F" w:rsidRPr="00FB404F" w:rsidRDefault="00FA00F7" w:rsidP="00694FC9">
      <w:pPr>
        <w:numPr>
          <w:ilvl w:val="0"/>
          <w:numId w:val="8"/>
        </w:numPr>
        <w:jc w:val="both"/>
      </w:pPr>
      <w:r>
        <w:t>C</w:t>
      </w:r>
      <w:r w:rsidR="00FB404F" w:rsidRPr="00FB404F">
        <w:t>urriculum and assessment</w:t>
      </w:r>
    </w:p>
    <w:p w14:paraId="239838E7" w14:textId="53B917CB" w:rsidR="00FB404F" w:rsidRPr="00FB404F" w:rsidRDefault="00FA00F7" w:rsidP="00694FC9">
      <w:pPr>
        <w:numPr>
          <w:ilvl w:val="0"/>
          <w:numId w:val="8"/>
        </w:numPr>
        <w:jc w:val="both"/>
      </w:pPr>
      <w:r>
        <w:t>A</w:t>
      </w:r>
      <w:r w:rsidR="00FB404F" w:rsidRPr="00FB404F">
        <w:t>dditional and special educational needs</w:t>
      </w:r>
    </w:p>
    <w:p w14:paraId="21CBB4C9" w14:textId="77777777" w:rsidR="00FB404F" w:rsidRPr="00FB404F" w:rsidRDefault="00FB404F" w:rsidP="00FB404F">
      <w:pPr>
        <w:jc w:val="both"/>
        <w:rPr>
          <w:b/>
          <w:bCs/>
        </w:rPr>
      </w:pPr>
      <w:r w:rsidRPr="00FB404F">
        <w:rPr>
          <w:b/>
          <w:bCs/>
        </w:rPr>
        <w:t>Organisational effectiveness</w:t>
      </w:r>
    </w:p>
    <w:p w14:paraId="1EE345B5" w14:textId="703999BE" w:rsidR="00FB404F" w:rsidRPr="00FB404F" w:rsidRDefault="00FA00F7" w:rsidP="00694FC9">
      <w:pPr>
        <w:numPr>
          <w:ilvl w:val="0"/>
          <w:numId w:val="9"/>
        </w:numPr>
        <w:jc w:val="both"/>
      </w:pPr>
      <w:r>
        <w:t>O</w:t>
      </w:r>
      <w:r w:rsidR="00FB404F" w:rsidRPr="00FB404F">
        <w:t>rganisational management</w:t>
      </w:r>
    </w:p>
    <w:p w14:paraId="0FF5FD8F" w14:textId="6717892F" w:rsidR="00FB404F" w:rsidRPr="00FB404F" w:rsidRDefault="00FA00F7" w:rsidP="00694FC9">
      <w:pPr>
        <w:numPr>
          <w:ilvl w:val="0"/>
          <w:numId w:val="9"/>
        </w:numPr>
        <w:jc w:val="both"/>
      </w:pPr>
      <w:r>
        <w:t>S</w:t>
      </w:r>
      <w:r w:rsidR="00FB404F" w:rsidRPr="00FB404F">
        <w:t>chool improvement</w:t>
      </w:r>
    </w:p>
    <w:p w14:paraId="6B0D1164" w14:textId="6FE0F0A8" w:rsidR="00FB404F" w:rsidRPr="00FB404F" w:rsidRDefault="00FA00F7" w:rsidP="00694FC9">
      <w:pPr>
        <w:numPr>
          <w:ilvl w:val="0"/>
          <w:numId w:val="9"/>
        </w:numPr>
        <w:jc w:val="both"/>
      </w:pPr>
      <w:r>
        <w:t>W</w:t>
      </w:r>
      <w:r w:rsidR="00FB404F" w:rsidRPr="00FB404F">
        <w:t>orking in partnership</w:t>
      </w:r>
    </w:p>
    <w:p w14:paraId="50C1C074" w14:textId="77777777" w:rsidR="00FA00F7" w:rsidRDefault="00FA00F7" w:rsidP="00FB404F">
      <w:pPr>
        <w:jc w:val="both"/>
        <w:rPr>
          <w:b/>
          <w:bCs/>
        </w:rPr>
      </w:pPr>
    </w:p>
    <w:p w14:paraId="26C0E77C" w14:textId="77777777" w:rsidR="00FA00F7" w:rsidRDefault="00FA00F7" w:rsidP="00FB404F">
      <w:pPr>
        <w:jc w:val="both"/>
        <w:rPr>
          <w:b/>
          <w:bCs/>
        </w:rPr>
      </w:pPr>
    </w:p>
    <w:p w14:paraId="4D817295" w14:textId="77777777" w:rsidR="00FA00F7" w:rsidRDefault="00FA00F7" w:rsidP="00FB404F">
      <w:pPr>
        <w:jc w:val="both"/>
        <w:rPr>
          <w:b/>
          <w:bCs/>
        </w:rPr>
      </w:pPr>
    </w:p>
    <w:p w14:paraId="2806C731" w14:textId="77777777" w:rsidR="00FA00F7" w:rsidRDefault="00FA00F7" w:rsidP="00FB404F">
      <w:pPr>
        <w:jc w:val="both"/>
        <w:rPr>
          <w:b/>
          <w:bCs/>
        </w:rPr>
      </w:pPr>
    </w:p>
    <w:p w14:paraId="55E20990" w14:textId="6A488840" w:rsidR="00FA00F7" w:rsidRDefault="00FA00F7" w:rsidP="00FB404F">
      <w:pPr>
        <w:jc w:val="both"/>
        <w:rPr>
          <w:b/>
          <w:bCs/>
        </w:rPr>
      </w:pPr>
    </w:p>
    <w:p w14:paraId="7BA00212" w14:textId="447C7249" w:rsidR="004B4A70" w:rsidRDefault="004B4A70" w:rsidP="00FB404F">
      <w:pPr>
        <w:jc w:val="both"/>
        <w:rPr>
          <w:b/>
          <w:bCs/>
        </w:rPr>
      </w:pPr>
    </w:p>
    <w:p w14:paraId="75393D32" w14:textId="77777777" w:rsidR="004B4A70" w:rsidRDefault="004B4A70" w:rsidP="00FB404F">
      <w:pPr>
        <w:jc w:val="both"/>
        <w:rPr>
          <w:b/>
          <w:bCs/>
        </w:rPr>
      </w:pPr>
    </w:p>
    <w:p w14:paraId="1A14E4B0" w14:textId="77777777" w:rsidR="00FA00F7" w:rsidRDefault="00FA00F7" w:rsidP="00FB404F">
      <w:pPr>
        <w:jc w:val="both"/>
        <w:rPr>
          <w:b/>
          <w:bCs/>
        </w:rPr>
      </w:pPr>
    </w:p>
    <w:p w14:paraId="6F611D3D" w14:textId="5B95BA32" w:rsidR="00FB404F" w:rsidRPr="00FB404F" w:rsidRDefault="00FB404F" w:rsidP="00FB404F">
      <w:pPr>
        <w:jc w:val="both"/>
        <w:rPr>
          <w:b/>
          <w:bCs/>
        </w:rPr>
      </w:pPr>
      <w:r w:rsidRPr="00FB404F">
        <w:rPr>
          <w:b/>
          <w:bCs/>
        </w:rPr>
        <w:lastRenderedPageBreak/>
        <w:t>Section 1: Ethics and professional conduct</w:t>
      </w:r>
    </w:p>
    <w:p w14:paraId="7BABAD5C" w14:textId="77777777" w:rsidR="00FB404F" w:rsidRPr="00FB404F" w:rsidRDefault="00FB404F" w:rsidP="00FB404F">
      <w:pPr>
        <w:jc w:val="both"/>
      </w:pPr>
      <w:r w:rsidRPr="00FB404F">
        <w:t>Headteachers are expected to demonstrate consistently high standards of principled and professional conduct. They are expected to meet the teachers’ standards and be responsible for providing the conditions in which teachers can fulfil them.</w:t>
      </w:r>
    </w:p>
    <w:p w14:paraId="1AAB2157" w14:textId="77777777" w:rsidR="00FA00F7" w:rsidRDefault="00FA00F7" w:rsidP="00FB404F">
      <w:pPr>
        <w:jc w:val="both"/>
      </w:pPr>
    </w:p>
    <w:p w14:paraId="04269A89" w14:textId="237D5824" w:rsidR="00FB404F" w:rsidRPr="00FB404F" w:rsidRDefault="00FB404F" w:rsidP="00FB404F">
      <w:pPr>
        <w:jc w:val="both"/>
      </w:pPr>
      <w:r w:rsidRPr="00FB404F">
        <w:t>Headteachers uphold and demonstrate the </w:t>
      </w:r>
      <w:hyperlink r:id="rId15" w:history="1">
        <w:r w:rsidRPr="00FB404F">
          <w:rPr>
            <w:rStyle w:val="Hyperlink"/>
          </w:rPr>
          <w:t>Seven Principles of Public Life</w:t>
        </w:r>
      </w:hyperlink>
      <w:r w:rsidRPr="00FB404F">
        <w:t> at all times. Known as the Nolan principles, these form the basis of the ethical standards expected of public office holders:</w:t>
      </w:r>
    </w:p>
    <w:p w14:paraId="580333D6" w14:textId="520BE6DD" w:rsidR="00FB404F" w:rsidRPr="00FB404F" w:rsidRDefault="00F81897" w:rsidP="00694FC9">
      <w:pPr>
        <w:numPr>
          <w:ilvl w:val="0"/>
          <w:numId w:val="10"/>
        </w:numPr>
        <w:jc w:val="both"/>
      </w:pPr>
      <w:r>
        <w:t>S</w:t>
      </w:r>
      <w:r w:rsidR="00FB404F" w:rsidRPr="00FB404F">
        <w:t>elflessness</w:t>
      </w:r>
    </w:p>
    <w:p w14:paraId="0DE8902E" w14:textId="1AD175C6" w:rsidR="00FB404F" w:rsidRPr="00FB404F" w:rsidRDefault="00F81897" w:rsidP="00694FC9">
      <w:pPr>
        <w:numPr>
          <w:ilvl w:val="0"/>
          <w:numId w:val="10"/>
        </w:numPr>
        <w:jc w:val="both"/>
      </w:pPr>
      <w:r>
        <w:t>I</w:t>
      </w:r>
      <w:r w:rsidR="00FB404F" w:rsidRPr="00FB404F">
        <w:t>ntegrity</w:t>
      </w:r>
    </w:p>
    <w:p w14:paraId="2DEFFCB8" w14:textId="446779CD" w:rsidR="00FB404F" w:rsidRPr="00FB404F" w:rsidRDefault="00F81897" w:rsidP="00694FC9">
      <w:pPr>
        <w:numPr>
          <w:ilvl w:val="0"/>
          <w:numId w:val="10"/>
        </w:numPr>
        <w:jc w:val="both"/>
      </w:pPr>
      <w:r>
        <w:t>O</w:t>
      </w:r>
      <w:r w:rsidR="00FB404F" w:rsidRPr="00FB404F">
        <w:t>bjectivity</w:t>
      </w:r>
    </w:p>
    <w:p w14:paraId="6ABEE7AC" w14:textId="52935514" w:rsidR="00FB404F" w:rsidRPr="00FB404F" w:rsidRDefault="00F81897" w:rsidP="00694FC9">
      <w:pPr>
        <w:numPr>
          <w:ilvl w:val="0"/>
          <w:numId w:val="10"/>
        </w:numPr>
        <w:jc w:val="both"/>
      </w:pPr>
      <w:r>
        <w:t>A</w:t>
      </w:r>
      <w:r w:rsidR="00FB404F" w:rsidRPr="00FB404F">
        <w:t>ccountability</w:t>
      </w:r>
    </w:p>
    <w:p w14:paraId="38CAA09B" w14:textId="5129A776" w:rsidR="00FB404F" w:rsidRPr="00FB404F" w:rsidRDefault="00F81897" w:rsidP="00694FC9">
      <w:pPr>
        <w:numPr>
          <w:ilvl w:val="0"/>
          <w:numId w:val="10"/>
        </w:numPr>
        <w:jc w:val="both"/>
      </w:pPr>
      <w:r>
        <w:t>O</w:t>
      </w:r>
      <w:r w:rsidR="00FB404F" w:rsidRPr="00FB404F">
        <w:t>penness</w:t>
      </w:r>
    </w:p>
    <w:p w14:paraId="50801C18" w14:textId="125162B4" w:rsidR="00FB404F" w:rsidRPr="00FB404F" w:rsidRDefault="00F81897" w:rsidP="00694FC9">
      <w:pPr>
        <w:numPr>
          <w:ilvl w:val="0"/>
          <w:numId w:val="10"/>
        </w:numPr>
        <w:jc w:val="both"/>
      </w:pPr>
      <w:r>
        <w:t>H</w:t>
      </w:r>
      <w:r w:rsidR="00FB404F" w:rsidRPr="00FB404F">
        <w:t>onesty</w:t>
      </w:r>
    </w:p>
    <w:p w14:paraId="3587F384" w14:textId="71094833" w:rsidR="008123DA" w:rsidRDefault="00F81897" w:rsidP="00FB404F">
      <w:pPr>
        <w:numPr>
          <w:ilvl w:val="0"/>
          <w:numId w:val="10"/>
        </w:numPr>
        <w:jc w:val="both"/>
      </w:pPr>
      <w:r>
        <w:t>L</w:t>
      </w:r>
      <w:r w:rsidR="00FB404F" w:rsidRPr="00FB404F">
        <w:t>eadership</w:t>
      </w:r>
    </w:p>
    <w:p w14:paraId="110CC5CF" w14:textId="0E6E38DB" w:rsidR="00FB404F" w:rsidRPr="00FB404F" w:rsidRDefault="00FB404F" w:rsidP="00FB404F">
      <w:pPr>
        <w:jc w:val="both"/>
      </w:pPr>
      <w:r w:rsidRPr="00FB404F">
        <w:t>Headteachers uphold public trust in school leadership and maintain high standards of ethics and behaviour. Both within and outside school, headteachers:</w:t>
      </w:r>
    </w:p>
    <w:p w14:paraId="320D5F41" w14:textId="0F7D48D2" w:rsidR="00FB404F" w:rsidRPr="00FB404F" w:rsidRDefault="00776CF6" w:rsidP="00694FC9">
      <w:pPr>
        <w:numPr>
          <w:ilvl w:val="0"/>
          <w:numId w:val="11"/>
        </w:numPr>
        <w:jc w:val="both"/>
      </w:pPr>
      <w:r>
        <w:t>B</w:t>
      </w:r>
      <w:r w:rsidR="00FB404F" w:rsidRPr="00FB404F">
        <w:t>uild relationships rooted in mutual respect, and at all times observe proper boundaries appropriate to their professional position</w:t>
      </w:r>
      <w:r>
        <w:t>.</w:t>
      </w:r>
    </w:p>
    <w:p w14:paraId="460C1E46" w14:textId="545F539D" w:rsidR="00FB404F" w:rsidRPr="00FB404F" w:rsidRDefault="00776CF6" w:rsidP="00694FC9">
      <w:pPr>
        <w:numPr>
          <w:ilvl w:val="0"/>
          <w:numId w:val="11"/>
        </w:numPr>
        <w:jc w:val="both"/>
      </w:pPr>
      <w:r>
        <w:t>S</w:t>
      </w:r>
      <w:r w:rsidR="00FB404F" w:rsidRPr="00FB404F">
        <w:t>how tolerance of and respect for the rights of others, recognising differences and respecting cultural diversity within contemporary Britain</w:t>
      </w:r>
      <w:r>
        <w:t>.</w:t>
      </w:r>
    </w:p>
    <w:p w14:paraId="59F23F37" w14:textId="296E5E06" w:rsidR="00FB404F" w:rsidRPr="00FB404F" w:rsidRDefault="00776CF6" w:rsidP="00694FC9">
      <w:pPr>
        <w:numPr>
          <w:ilvl w:val="0"/>
          <w:numId w:val="11"/>
        </w:numPr>
        <w:jc w:val="both"/>
      </w:pPr>
      <w:r>
        <w:t>U</w:t>
      </w:r>
      <w:r w:rsidR="00FB404F" w:rsidRPr="00FB404F">
        <w:t>phold fundamental British values, including democracy, the rule of law, individual liberty and mutual respect, and tolerance of those with different faiths and beliefs</w:t>
      </w:r>
      <w:r>
        <w:t>.</w:t>
      </w:r>
    </w:p>
    <w:p w14:paraId="3D700E60" w14:textId="7868C9DB" w:rsidR="00FB404F" w:rsidRPr="00FB404F" w:rsidRDefault="00776CF6" w:rsidP="00694FC9">
      <w:pPr>
        <w:numPr>
          <w:ilvl w:val="0"/>
          <w:numId w:val="11"/>
        </w:numPr>
        <w:jc w:val="both"/>
      </w:pPr>
      <w:r>
        <w:t>E</w:t>
      </w:r>
      <w:r w:rsidR="00FB404F" w:rsidRPr="00FB404F">
        <w:t>nsure that personal beliefs are not expressed in ways which exploit their position, pupils’ vulnerability or might lead pupils to break the law</w:t>
      </w:r>
      <w:r>
        <w:t>.</w:t>
      </w:r>
    </w:p>
    <w:p w14:paraId="0EE45A36" w14:textId="77777777" w:rsidR="00FB404F" w:rsidRPr="00FB404F" w:rsidRDefault="00FB404F" w:rsidP="00FB404F">
      <w:pPr>
        <w:jc w:val="both"/>
      </w:pPr>
      <w:r w:rsidRPr="00FB404F">
        <w:t>As leaders of their school community and profession, headteachers:</w:t>
      </w:r>
    </w:p>
    <w:p w14:paraId="69657B38" w14:textId="53E7883D" w:rsidR="00FB404F" w:rsidRPr="00FB404F" w:rsidRDefault="00776CF6" w:rsidP="00694FC9">
      <w:pPr>
        <w:numPr>
          <w:ilvl w:val="0"/>
          <w:numId w:val="12"/>
        </w:numPr>
        <w:jc w:val="both"/>
      </w:pPr>
      <w:r>
        <w:t>S</w:t>
      </w:r>
      <w:r w:rsidR="00FB404F" w:rsidRPr="00FB404F">
        <w:t>erve in the best interests of the school’s pupils</w:t>
      </w:r>
      <w:r>
        <w:t>.</w:t>
      </w:r>
    </w:p>
    <w:p w14:paraId="7534F69F" w14:textId="73C3102A" w:rsidR="00FB404F" w:rsidRPr="00FB404F" w:rsidRDefault="00776CF6" w:rsidP="00694FC9">
      <w:pPr>
        <w:numPr>
          <w:ilvl w:val="0"/>
          <w:numId w:val="12"/>
        </w:numPr>
        <w:jc w:val="both"/>
      </w:pPr>
      <w:r>
        <w:t>C</w:t>
      </w:r>
      <w:r w:rsidR="00FB404F" w:rsidRPr="00FB404F">
        <w:t>onduct themselves in a manner compatible with their influential position in society by behaving ethically, fulfilling their professional responsibilities and modelling the behaviour of a good citizen</w:t>
      </w:r>
      <w:r>
        <w:t>.</w:t>
      </w:r>
    </w:p>
    <w:p w14:paraId="0BE62574" w14:textId="543A400D" w:rsidR="00FB404F" w:rsidRPr="00FB404F" w:rsidRDefault="00776CF6" w:rsidP="00694FC9">
      <w:pPr>
        <w:numPr>
          <w:ilvl w:val="0"/>
          <w:numId w:val="12"/>
        </w:numPr>
        <w:jc w:val="both"/>
      </w:pPr>
      <w:r>
        <w:t>U</w:t>
      </w:r>
      <w:r w:rsidR="00FB404F" w:rsidRPr="00FB404F">
        <w:t>phold their obligation to give account and accept responsibility</w:t>
      </w:r>
      <w:r>
        <w:t>.</w:t>
      </w:r>
    </w:p>
    <w:p w14:paraId="17379801" w14:textId="45F5CC82" w:rsidR="00FB404F" w:rsidRPr="00FB404F" w:rsidRDefault="00776CF6" w:rsidP="00694FC9">
      <w:pPr>
        <w:numPr>
          <w:ilvl w:val="0"/>
          <w:numId w:val="12"/>
        </w:numPr>
        <w:jc w:val="both"/>
      </w:pPr>
      <w:r>
        <w:t>K</w:t>
      </w:r>
      <w:r w:rsidR="00FB404F" w:rsidRPr="00FB404F">
        <w:t>now, understand, and act within the statutory frameworks which set out their professional duties and responsibilities</w:t>
      </w:r>
      <w:r>
        <w:t>.</w:t>
      </w:r>
    </w:p>
    <w:p w14:paraId="4ACF0F11" w14:textId="1E248FFC" w:rsidR="00FB404F" w:rsidRPr="00FB404F" w:rsidRDefault="00776CF6" w:rsidP="00694FC9">
      <w:pPr>
        <w:numPr>
          <w:ilvl w:val="0"/>
          <w:numId w:val="12"/>
        </w:numPr>
        <w:jc w:val="both"/>
      </w:pPr>
      <w:r>
        <w:t>T</w:t>
      </w:r>
      <w:r w:rsidR="00FB404F" w:rsidRPr="00FB404F">
        <w:t>ake responsibility for their own continued professional development, engaging critically with educational research</w:t>
      </w:r>
      <w:r>
        <w:t>.</w:t>
      </w:r>
    </w:p>
    <w:p w14:paraId="0481DB91" w14:textId="590517DE" w:rsidR="00FB404F" w:rsidRPr="00FB404F" w:rsidRDefault="00776CF6" w:rsidP="00694FC9">
      <w:pPr>
        <w:numPr>
          <w:ilvl w:val="0"/>
          <w:numId w:val="12"/>
        </w:numPr>
        <w:jc w:val="both"/>
      </w:pPr>
      <w:r>
        <w:t>M</w:t>
      </w:r>
      <w:r w:rsidR="00FB404F" w:rsidRPr="00FB404F">
        <w:t>ake a positive contribution to the wider education system</w:t>
      </w:r>
      <w:r>
        <w:t>.</w:t>
      </w:r>
    </w:p>
    <w:p w14:paraId="04D0FBBB" w14:textId="06CBA9D5" w:rsidR="00FB404F" w:rsidRPr="00FB404F" w:rsidRDefault="00FB404F" w:rsidP="00FB404F">
      <w:pPr>
        <w:jc w:val="both"/>
        <w:rPr>
          <w:b/>
          <w:bCs/>
        </w:rPr>
      </w:pPr>
      <w:r w:rsidRPr="00FB404F">
        <w:rPr>
          <w:b/>
          <w:bCs/>
        </w:rPr>
        <w:lastRenderedPageBreak/>
        <w:t>Section 2: Headteachers’ standards</w:t>
      </w:r>
    </w:p>
    <w:p w14:paraId="6055F54C" w14:textId="77777777" w:rsidR="00FB404F" w:rsidRPr="00FB404F" w:rsidRDefault="00FB404F" w:rsidP="00FB404F">
      <w:pPr>
        <w:jc w:val="both"/>
        <w:rPr>
          <w:b/>
          <w:bCs/>
        </w:rPr>
      </w:pPr>
      <w:r w:rsidRPr="00FB404F">
        <w:rPr>
          <w:b/>
          <w:bCs/>
        </w:rPr>
        <w:t>1. School culture</w:t>
      </w:r>
    </w:p>
    <w:p w14:paraId="5CB03F92" w14:textId="77777777" w:rsidR="00FB404F" w:rsidRPr="00FB404F" w:rsidRDefault="00FB404F" w:rsidP="00FB404F">
      <w:pPr>
        <w:jc w:val="both"/>
      </w:pPr>
      <w:r w:rsidRPr="00FB404F">
        <w:t>Headteachers:</w:t>
      </w:r>
    </w:p>
    <w:p w14:paraId="7083B182" w14:textId="2AEC22D4" w:rsidR="00FB404F" w:rsidRPr="00FB404F" w:rsidRDefault="00776CF6" w:rsidP="00694FC9">
      <w:pPr>
        <w:numPr>
          <w:ilvl w:val="0"/>
          <w:numId w:val="13"/>
        </w:numPr>
        <w:jc w:val="both"/>
      </w:pPr>
      <w:r>
        <w:t>E</w:t>
      </w:r>
      <w:r w:rsidR="00FB404F" w:rsidRPr="00FB404F">
        <w:t>stablish and sustain the school’s ethos and strategic direction in partnership with those responsible for governance and through consultation with the school community</w:t>
      </w:r>
      <w:r>
        <w:t>.</w:t>
      </w:r>
    </w:p>
    <w:p w14:paraId="073DB088" w14:textId="3ECFBBC2" w:rsidR="00FB404F" w:rsidRPr="00FB404F" w:rsidRDefault="00776CF6" w:rsidP="00694FC9">
      <w:pPr>
        <w:numPr>
          <w:ilvl w:val="0"/>
          <w:numId w:val="13"/>
        </w:numPr>
        <w:jc w:val="both"/>
      </w:pPr>
      <w:r>
        <w:t>C</w:t>
      </w:r>
      <w:r w:rsidR="00FB404F" w:rsidRPr="00FB404F">
        <w:t>reate a culture where pupils experience a positive and enriching school life</w:t>
      </w:r>
      <w:r>
        <w:t>.</w:t>
      </w:r>
    </w:p>
    <w:p w14:paraId="64A9FEE3" w14:textId="54C22D02" w:rsidR="00FB404F" w:rsidRPr="00FB404F" w:rsidRDefault="00776CF6" w:rsidP="00694FC9">
      <w:pPr>
        <w:numPr>
          <w:ilvl w:val="0"/>
          <w:numId w:val="13"/>
        </w:numPr>
        <w:jc w:val="both"/>
      </w:pPr>
      <w:r>
        <w:t>U</w:t>
      </w:r>
      <w:r w:rsidR="00FB404F" w:rsidRPr="00FB404F">
        <w:t>phold ambitious educational standards which prepare pupils from all backgrounds for their next phase of education and life</w:t>
      </w:r>
      <w:r>
        <w:t>.</w:t>
      </w:r>
    </w:p>
    <w:p w14:paraId="68A42E1E" w14:textId="65190056" w:rsidR="00FB404F" w:rsidRPr="00FB404F" w:rsidRDefault="00776CF6" w:rsidP="00694FC9">
      <w:pPr>
        <w:numPr>
          <w:ilvl w:val="0"/>
          <w:numId w:val="13"/>
        </w:numPr>
        <w:jc w:val="both"/>
      </w:pPr>
      <w:r>
        <w:t>P</w:t>
      </w:r>
      <w:r w:rsidR="00FB404F" w:rsidRPr="00FB404F">
        <w:t>romote positive and respectful relationships across the school community and a safe, orderly and inclusive environment</w:t>
      </w:r>
      <w:r>
        <w:t>.</w:t>
      </w:r>
    </w:p>
    <w:p w14:paraId="7D8A2510" w14:textId="1603D262" w:rsidR="00FB404F" w:rsidRPr="00FB404F" w:rsidRDefault="00776CF6" w:rsidP="00694FC9">
      <w:pPr>
        <w:numPr>
          <w:ilvl w:val="0"/>
          <w:numId w:val="13"/>
        </w:numPr>
        <w:jc w:val="both"/>
      </w:pPr>
      <w:r>
        <w:t>E</w:t>
      </w:r>
      <w:r w:rsidR="00FB404F" w:rsidRPr="00FB404F">
        <w:t>nsure a culture of high staff professionalism</w:t>
      </w:r>
      <w:r>
        <w:t>.</w:t>
      </w:r>
    </w:p>
    <w:p w14:paraId="37BCD3CB" w14:textId="77777777" w:rsidR="00FB404F" w:rsidRPr="00FB404F" w:rsidRDefault="00FB404F" w:rsidP="00FB404F">
      <w:pPr>
        <w:jc w:val="both"/>
        <w:rPr>
          <w:b/>
          <w:bCs/>
        </w:rPr>
      </w:pPr>
      <w:r w:rsidRPr="00FB404F">
        <w:rPr>
          <w:b/>
          <w:bCs/>
        </w:rPr>
        <w:t>2. Teaching</w:t>
      </w:r>
    </w:p>
    <w:p w14:paraId="6215EBAF" w14:textId="77777777" w:rsidR="00FB404F" w:rsidRPr="00FB404F" w:rsidRDefault="00FB404F" w:rsidP="00FB404F">
      <w:pPr>
        <w:jc w:val="both"/>
      </w:pPr>
      <w:r w:rsidRPr="00FB404F">
        <w:t>Headteachers:</w:t>
      </w:r>
    </w:p>
    <w:p w14:paraId="7DFF89B6" w14:textId="16B78389" w:rsidR="00FB404F" w:rsidRPr="00FB404F" w:rsidRDefault="00776CF6" w:rsidP="00694FC9">
      <w:pPr>
        <w:numPr>
          <w:ilvl w:val="0"/>
          <w:numId w:val="14"/>
        </w:numPr>
        <w:jc w:val="both"/>
      </w:pPr>
      <w:r>
        <w:t>E</w:t>
      </w:r>
      <w:r w:rsidR="00FB404F" w:rsidRPr="00FB404F">
        <w:t>stablish and sustain high-quality, expert teaching across all subjects and phases, built on an evidence-informed understanding of effective teaching and how pupils learn</w:t>
      </w:r>
      <w:r>
        <w:t>.</w:t>
      </w:r>
    </w:p>
    <w:p w14:paraId="4F5315F5" w14:textId="4FD88C0F" w:rsidR="00FB404F" w:rsidRPr="00FB404F" w:rsidRDefault="00776CF6" w:rsidP="00694FC9">
      <w:pPr>
        <w:numPr>
          <w:ilvl w:val="0"/>
          <w:numId w:val="14"/>
        </w:numPr>
        <w:jc w:val="both"/>
      </w:pPr>
      <w:r>
        <w:t>E</w:t>
      </w:r>
      <w:r w:rsidR="00FB404F" w:rsidRPr="00FB404F">
        <w:t>nsure teaching is underpinned by high levels of subject expertise and approaches which respect the distinct nature of subject disciplines or specialist domains</w:t>
      </w:r>
      <w:r>
        <w:t>.</w:t>
      </w:r>
    </w:p>
    <w:p w14:paraId="417E482C" w14:textId="72121E69" w:rsidR="00FB404F" w:rsidRPr="00FB404F" w:rsidRDefault="00776CF6" w:rsidP="00694FC9">
      <w:pPr>
        <w:numPr>
          <w:ilvl w:val="0"/>
          <w:numId w:val="14"/>
        </w:numPr>
        <w:jc w:val="both"/>
      </w:pPr>
      <w:r>
        <w:t>E</w:t>
      </w:r>
      <w:r w:rsidR="00FB404F" w:rsidRPr="00FB404F">
        <w:t>nsure effective use is made of formative assessment</w:t>
      </w:r>
      <w:r>
        <w:t>.</w:t>
      </w:r>
    </w:p>
    <w:p w14:paraId="24A3969A" w14:textId="77777777" w:rsidR="00FB404F" w:rsidRPr="00FB404F" w:rsidRDefault="00FB404F" w:rsidP="00FB404F">
      <w:pPr>
        <w:jc w:val="both"/>
        <w:rPr>
          <w:b/>
          <w:bCs/>
        </w:rPr>
      </w:pPr>
      <w:r w:rsidRPr="00FB404F">
        <w:rPr>
          <w:b/>
          <w:bCs/>
        </w:rPr>
        <w:t>3. Curriculum and assessment</w:t>
      </w:r>
    </w:p>
    <w:p w14:paraId="32D56AE3" w14:textId="77777777" w:rsidR="00FB404F" w:rsidRPr="00FB404F" w:rsidRDefault="00FB404F" w:rsidP="00FB404F">
      <w:pPr>
        <w:jc w:val="both"/>
      </w:pPr>
      <w:r w:rsidRPr="00FB404F">
        <w:t>Headteachers:</w:t>
      </w:r>
    </w:p>
    <w:p w14:paraId="4072513E" w14:textId="538156E3" w:rsidR="00FB404F" w:rsidRPr="00FB404F" w:rsidRDefault="00776CF6" w:rsidP="00694FC9">
      <w:pPr>
        <w:numPr>
          <w:ilvl w:val="0"/>
          <w:numId w:val="15"/>
        </w:numPr>
        <w:jc w:val="both"/>
      </w:pPr>
      <w:r>
        <w:t>E</w:t>
      </w:r>
      <w:r w:rsidR="00FB404F" w:rsidRPr="00FB404F">
        <w:t>nsure a broad, structured and coherent curriculum entitlement which sets out the knowledge, skills and values that will be taught</w:t>
      </w:r>
      <w:r>
        <w:t>.</w:t>
      </w:r>
    </w:p>
    <w:p w14:paraId="7CA39C00" w14:textId="2302E0C6" w:rsidR="00FB404F" w:rsidRPr="00FB404F" w:rsidRDefault="00776CF6" w:rsidP="00694FC9">
      <w:pPr>
        <w:numPr>
          <w:ilvl w:val="0"/>
          <w:numId w:val="15"/>
        </w:numPr>
        <w:jc w:val="both"/>
      </w:pPr>
      <w:r>
        <w:t>E</w:t>
      </w:r>
      <w:r w:rsidR="00FB404F" w:rsidRPr="00FB404F">
        <w:t>stablish effective curricular leadership, developing subject leaders with high levels of relevant expertise with access to professional networks and communities</w:t>
      </w:r>
      <w:r>
        <w:t>.</w:t>
      </w:r>
    </w:p>
    <w:p w14:paraId="2BA49C18" w14:textId="1320DFC8" w:rsidR="00FB404F" w:rsidRPr="00FB404F" w:rsidRDefault="00776CF6" w:rsidP="00694FC9">
      <w:pPr>
        <w:numPr>
          <w:ilvl w:val="0"/>
          <w:numId w:val="15"/>
        </w:numPr>
        <w:jc w:val="both"/>
      </w:pPr>
      <w:r>
        <w:t>E</w:t>
      </w:r>
      <w:r w:rsidR="00FB404F" w:rsidRPr="00FB404F">
        <w:t>nsure that all pupils are taught to read through the provision of evidence-informed approaches to reading, particularly the use of systematic synthetic phonics in schools that teach early reading</w:t>
      </w:r>
      <w:r>
        <w:t>.</w:t>
      </w:r>
    </w:p>
    <w:p w14:paraId="6505145E" w14:textId="7E3DFED7" w:rsidR="00FB404F" w:rsidRPr="00FB404F" w:rsidRDefault="00776CF6" w:rsidP="00694FC9">
      <w:pPr>
        <w:numPr>
          <w:ilvl w:val="0"/>
          <w:numId w:val="15"/>
        </w:numPr>
        <w:jc w:val="both"/>
      </w:pPr>
      <w:r>
        <w:t>E</w:t>
      </w:r>
      <w:r w:rsidR="00FB404F" w:rsidRPr="00FB404F">
        <w:t>nsure valid, reliable and proportionate approaches are used when assessing pupils’ knowledge and understanding of the curriculum</w:t>
      </w:r>
      <w:r>
        <w:t>.</w:t>
      </w:r>
    </w:p>
    <w:p w14:paraId="0EEB3736" w14:textId="77777777" w:rsidR="00FB404F" w:rsidRPr="00FB404F" w:rsidRDefault="00FB404F" w:rsidP="00FB404F">
      <w:pPr>
        <w:jc w:val="both"/>
        <w:rPr>
          <w:b/>
          <w:bCs/>
        </w:rPr>
      </w:pPr>
      <w:r w:rsidRPr="00FB404F">
        <w:rPr>
          <w:b/>
          <w:bCs/>
        </w:rPr>
        <w:t>4. Behaviour</w:t>
      </w:r>
    </w:p>
    <w:p w14:paraId="70B1DD05" w14:textId="77777777" w:rsidR="00FB404F" w:rsidRPr="00FB404F" w:rsidRDefault="00FB404F" w:rsidP="00FB404F">
      <w:pPr>
        <w:jc w:val="both"/>
      </w:pPr>
      <w:r w:rsidRPr="00FB404F">
        <w:t>Headteachers:</w:t>
      </w:r>
    </w:p>
    <w:p w14:paraId="7278F0D0" w14:textId="084B56E4" w:rsidR="00FB404F" w:rsidRPr="00FB404F" w:rsidRDefault="00776CF6" w:rsidP="00694FC9">
      <w:pPr>
        <w:numPr>
          <w:ilvl w:val="0"/>
          <w:numId w:val="16"/>
        </w:numPr>
        <w:jc w:val="both"/>
      </w:pPr>
      <w:r>
        <w:t>E</w:t>
      </w:r>
      <w:r w:rsidR="00FB404F" w:rsidRPr="00FB404F">
        <w:t>stablish and sustain high expectations of behaviour for all pupils, built upon relationships, rules and routines, which are understood clearly by all staff and pupils</w:t>
      </w:r>
      <w:r>
        <w:t>.</w:t>
      </w:r>
    </w:p>
    <w:p w14:paraId="24BB6043" w14:textId="1C42EEB7" w:rsidR="00FB404F" w:rsidRPr="00FB404F" w:rsidRDefault="00776CF6" w:rsidP="00694FC9">
      <w:pPr>
        <w:numPr>
          <w:ilvl w:val="0"/>
          <w:numId w:val="16"/>
        </w:numPr>
        <w:jc w:val="both"/>
      </w:pPr>
      <w:r>
        <w:t>E</w:t>
      </w:r>
      <w:r w:rsidR="00FB404F" w:rsidRPr="00FB404F">
        <w:t>nsure high standards of pupil behaviour and courteous conduct in accordance with the school’s behaviour policy</w:t>
      </w:r>
      <w:r>
        <w:t>.</w:t>
      </w:r>
    </w:p>
    <w:p w14:paraId="4368B831" w14:textId="5F9AEB2B" w:rsidR="00FB404F" w:rsidRPr="00FB404F" w:rsidRDefault="00776CF6" w:rsidP="00694FC9">
      <w:pPr>
        <w:numPr>
          <w:ilvl w:val="0"/>
          <w:numId w:val="16"/>
        </w:numPr>
        <w:jc w:val="both"/>
      </w:pPr>
      <w:r>
        <w:lastRenderedPageBreak/>
        <w:t>I</w:t>
      </w:r>
      <w:r w:rsidR="00FB404F" w:rsidRPr="00FB404F">
        <w:t>mplement consistent, fair and respectful approaches to managing behaviour</w:t>
      </w:r>
      <w:r>
        <w:t>.</w:t>
      </w:r>
    </w:p>
    <w:p w14:paraId="236EFF14" w14:textId="76429417" w:rsidR="00FB404F" w:rsidRPr="00FB404F" w:rsidRDefault="00776CF6" w:rsidP="00694FC9">
      <w:pPr>
        <w:numPr>
          <w:ilvl w:val="0"/>
          <w:numId w:val="16"/>
        </w:numPr>
        <w:jc w:val="both"/>
      </w:pPr>
      <w:r>
        <w:t>E</w:t>
      </w:r>
      <w:r w:rsidR="00FB404F" w:rsidRPr="00FB404F">
        <w:t>nsure that adults within the school model and teach the behaviour of a good citizen</w:t>
      </w:r>
      <w:r>
        <w:t>.</w:t>
      </w:r>
    </w:p>
    <w:p w14:paraId="743C5C7B" w14:textId="77777777" w:rsidR="00FB404F" w:rsidRPr="00FB404F" w:rsidRDefault="00FB404F" w:rsidP="00FB404F">
      <w:pPr>
        <w:jc w:val="both"/>
        <w:rPr>
          <w:b/>
          <w:bCs/>
        </w:rPr>
      </w:pPr>
      <w:r w:rsidRPr="00FB404F">
        <w:rPr>
          <w:b/>
          <w:bCs/>
        </w:rPr>
        <w:t>5. Additional and special educational needs and disabilities</w:t>
      </w:r>
    </w:p>
    <w:p w14:paraId="4AB4E00E" w14:textId="77777777" w:rsidR="00FB404F" w:rsidRPr="00FB404F" w:rsidRDefault="00FB404F" w:rsidP="00FB404F">
      <w:pPr>
        <w:jc w:val="both"/>
      </w:pPr>
      <w:r w:rsidRPr="00FB404F">
        <w:t>Headteachers:</w:t>
      </w:r>
    </w:p>
    <w:p w14:paraId="18045F37" w14:textId="1433A5FD" w:rsidR="00FB404F" w:rsidRPr="00FB404F" w:rsidRDefault="00776CF6" w:rsidP="00694FC9">
      <w:pPr>
        <w:numPr>
          <w:ilvl w:val="0"/>
          <w:numId w:val="17"/>
        </w:numPr>
        <w:jc w:val="both"/>
      </w:pPr>
      <w:r>
        <w:t>E</w:t>
      </w:r>
      <w:r w:rsidR="00FB404F" w:rsidRPr="00FB404F">
        <w:t>nsure the school holds ambitious expectations for all pupils with additional and special educational needs and disabilities</w:t>
      </w:r>
      <w:r>
        <w:t>.</w:t>
      </w:r>
    </w:p>
    <w:p w14:paraId="7AC58A8F" w14:textId="7077C936" w:rsidR="00FB404F" w:rsidRPr="00FB404F" w:rsidRDefault="00776CF6" w:rsidP="00694FC9">
      <w:pPr>
        <w:numPr>
          <w:ilvl w:val="0"/>
          <w:numId w:val="17"/>
        </w:numPr>
        <w:jc w:val="both"/>
      </w:pPr>
      <w:r>
        <w:t>E</w:t>
      </w:r>
      <w:r w:rsidR="00FB404F" w:rsidRPr="00FB404F">
        <w:t>stablish and sustain culture and practices that enable pupils to access the curriculum and learn effectively</w:t>
      </w:r>
      <w:r>
        <w:t>.</w:t>
      </w:r>
    </w:p>
    <w:p w14:paraId="07617807" w14:textId="2605BA9E" w:rsidR="00FB404F" w:rsidRPr="00FB404F" w:rsidRDefault="00776CF6" w:rsidP="00694FC9">
      <w:pPr>
        <w:numPr>
          <w:ilvl w:val="0"/>
          <w:numId w:val="17"/>
        </w:numPr>
        <w:jc w:val="both"/>
      </w:pPr>
      <w:r>
        <w:t>E</w:t>
      </w:r>
      <w:r w:rsidR="00FB404F" w:rsidRPr="00FB404F">
        <w:t>nsure the school works effectively in partnership with parents, carers and professionals, to identify the additional needs</w:t>
      </w:r>
      <w:r w:rsidR="00FB404F">
        <w:rPr>
          <w:vertAlign w:val="superscript"/>
        </w:rPr>
        <w:t xml:space="preserve"> </w:t>
      </w:r>
      <w:r w:rsidR="00FB404F" w:rsidRPr="00FB404F">
        <w:t>and special educational needs and disabilities</w:t>
      </w:r>
      <w:r w:rsidR="00FB404F">
        <w:rPr>
          <w:vertAlign w:val="superscript"/>
        </w:rPr>
        <w:t xml:space="preserve"> </w:t>
      </w:r>
      <w:r w:rsidR="00FB404F" w:rsidRPr="00FB404F">
        <w:t>of pupils, providing support and adaptation where appropriate</w:t>
      </w:r>
      <w:r>
        <w:t>.</w:t>
      </w:r>
    </w:p>
    <w:p w14:paraId="5F06F150" w14:textId="7DEB6BA0" w:rsidR="000020A8" w:rsidRPr="00FB404F" w:rsidRDefault="00776CF6" w:rsidP="000020A8">
      <w:pPr>
        <w:numPr>
          <w:ilvl w:val="0"/>
          <w:numId w:val="17"/>
        </w:numPr>
        <w:jc w:val="both"/>
      </w:pPr>
      <w:r>
        <w:t>E</w:t>
      </w:r>
      <w:r w:rsidR="00FB404F" w:rsidRPr="00FB404F">
        <w:t>nsure the school fulfils its statutory duties with regard to the SEND code of practice</w:t>
      </w:r>
      <w:r>
        <w:t>.</w:t>
      </w:r>
    </w:p>
    <w:p w14:paraId="44663592" w14:textId="77777777" w:rsidR="00FB404F" w:rsidRPr="00FB404F" w:rsidRDefault="00FB404F" w:rsidP="00FB404F">
      <w:pPr>
        <w:jc w:val="both"/>
        <w:rPr>
          <w:b/>
          <w:bCs/>
        </w:rPr>
      </w:pPr>
      <w:r w:rsidRPr="00FB404F">
        <w:rPr>
          <w:b/>
          <w:bCs/>
        </w:rPr>
        <w:t>6. Professional development</w:t>
      </w:r>
    </w:p>
    <w:p w14:paraId="20220CF7" w14:textId="77777777" w:rsidR="00FB404F" w:rsidRPr="00FB404F" w:rsidRDefault="00FB404F" w:rsidP="00FB404F">
      <w:pPr>
        <w:jc w:val="both"/>
      </w:pPr>
      <w:r w:rsidRPr="00FB404F">
        <w:t>Headteachers:</w:t>
      </w:r>
    </w:p>
    <w:p w14:paraId="55581AEC" w14:textId="3C2F821D" w:rsidR="00FB404F" w:rsidRPr="00FB404F" w:rsidRDefault="00776CF6" w:rsidP="00694FC9">
      <w:pPr>
        <w:numPr>
          <w:ilvl w:val="0"/>
          <w:numId w:val="18"/>
        </w:numPr>
        <w:jc w:val="both"/>
      </w:pPr>
      <w:r>
        <w:t>E</w:t>
      </w:r>
      <w:r w:rsidR="00FB404F" w:rsidRPr="00FB404F">
        <w:t>nsure staff have access to high-quality, sustained professional development opportunities, aligned to balance the priorities of whole-school improvement, team and individual needs</w:t>
      </w:r>
      <w:r>
        <w:t>.</w:t>
      </w:r>
    </w:p>
    <w:p w14:paraId="300DBC9B" w14:textId="1B22272F" w:rsidR="00FB404F" w:rsidRPr="00FB404F" w:rsidRDefault="00776CF6" w:rsidP="00694FC9">
      <w:pPr>
        <w:numPr>
          <w:ilvl w:val="0"/>
          <w:numId w:val="18"/>
        </w:numPr>
        <w:jc w:val="both"/>
      </w:pPr>
      <w:r>
        <w:t>P</w:t>
      </w:r>
      <w:r w:rsidR="00FB404F" w:rsidRPr="00FB404F">
        <w:t>rioritise the professional development of staff, ensuring effective planning, delivery and evaluation which is consistent with the approaches laid out in the standard for teachers’ professional development</w:t>
      </w:r>
      <w:r>
        <w:t>.</w:t>
      </w:r>
    </w:p>
    <w:p w14:paraId="1A095D3A" w14:textId="2FEDAFD6" w:rsidR="00FB404F" w:rsidRDefault="00776CF6" w:rsidP="00694FC9">
      <w:pPr>
        <w:numPr>
          <w:ilvl w:val="0"/>
          <w:numId w:val="18"/>
        </w:numPr>
        <w:jc w:val="both"/>
      </w:pPr>
      <w:r>
        <w:t>E</w:t>
      </w:r>
      <w:r w:rsidR="00FB404F" w:rsidRPr="00FB404F">
        <w:t>nsure that professional development opportunities draw on expert provision from beyond the school, as well as within it, including nationally recognised career and professional frameworks and programmes to build capacity and support succession planning</w:t>
      </w:r>
      <w:r>
        <w:t>.</w:t>
      </w:r>
    </w:p>
    <w:p w14:paraId="4C7F6435" w14:textId="77777777" w:rsidR="004B4A70" w:rsidRPr="00FB404F" w:rsidRDefault="004B4A70" w:rsidP="004B4A70">
      <w:pPr>
        <w:jc w:val="both"/>
      </w:pPr>
    </w:p>
    <w:p w14:paraId="744A4884" w14:textId="77777777" w:rsidR="00FB404F" w:rsidRPr="00FB404F" w:rsidRDefault="00FB404F" w:rsidP="00FB404F">
      <w:pPr>
        <w:jc w:val="both"/>
        <w:rPr>
          <w:b/>
          <w:bCs/>
        </w:rPr>
      </w:pPr>
      <w:r w:rsidRPr="00FB404F">
        <w:rPr>
          <w:b/>
          <w:bCs/>
        </w:rPr>
        <w:t>7. Organisational management</w:t>
      </w:r>
    </w:p>
    <w:p w14:paraId="60CCF6F9" w14:textId="77777777" w:rsidR="00FB404F" w:rsidRPr="00FB404F" w:rsidRDefault="00FB404F" w:rsidP="00FB404F">
      <w:pPr>
        <w:jc w:val="both"/>
      </w:pPr>
      <w:r w:rsidRPr="00FB404F">
        <w:t>Headteachers:</w:t>
      </w:r>
    </w:p>
    <w:p w14:paraId="322B9496" w14:textId="458CF54E" w:rsidR="00FB404F" w:rsidRPr="00FB404F" w:rsidRDefault="00776CF6" w:rsidP="00694FC9">
      <w:pPr>
        <w:numPr>
          <w:ilvl w:val="0"/>
          <w:numId w:val="19"/>
        </w:numPr>
        <w:jc w:val="both"/>
      </w:pPr>
      <w:r>
        <w:t>E</w:t>
      </w:r>
      <w:r w:rsidR="00FB404F" w:rsidRPr="00FB404F">
        <w:t>nsure the protection and safety of pupils and staff through effective approaches to safeguarding, as part of the duty of car</w:t>
      </w:r>
      <w:r w:rsidR="00FB404F">
        <w:t>e</w:t>
      </w:r>
      <w:r>
        <w:t>.</w:t>
      </w:r>
    </w:p>
    <w:p w14:paraId="4CF00812" w14:textId="7B6AE128" w:rsidR="00FB404F" w:rsidRPr="00FB404F" w:rsidRDefault="00776CF6" w:rsidP="00694FC9">
      <w:pPr>
        <w:numPr>
          <w:ilvl w:val="0"/>
          <w:numId w:val="19"/>
        </w:numPr>
        <w:jc w:val="both"/>
      </w:pPr>
      <w:r>
        <w:t>P</w:t>
      </w:r>
      <w:r w:rsidR="00FB404F" w:rsidRPr="00FB404F">
        <w:t>rioritise and allocate financial resources appropriately, ensuring efficiency, effectiveness and probity in the use of public funds</w:t>
      </w:r>
      <w:r>
        <w:t>.</w:t>
      </w:r>
    </w:p>
    <w:p w14:paraId="2F72829E" w14:textId="4830AB10" w:rsidR="00FB404F" w:rsidRPr="00FB404F" w:rsidRDefault="00776CF6" w:rsidP="00694FC9">
      <w:pPr>
        <w:numPr>
          <w:ilvl w:val="0"/>
          <w:numId w:val="19"/>
        </w:numPr>
        <w:jc w:val="both"/>
      </w:pPr>
      <w:r>
        <w:t>E</w:t>
      </w:r>
      <w:r w:rsidR="00FB404F" w:rsidRPr="00FB404F">
        <w:t>nsure staff are deployed and managed well with due attention paid to workload</w:t>
      </w:r>
      <w:r>
        <w:t>.</w:t>
      </w:r>
    </w:p>
    <w:p w14:paraId="5709A656" w14:textId="0CD4DE8E" w:rsidR="00FB404F" w:rsidRPr="00FB404F" w:rsidRDefault="00776CF6" w:rsidP="00694FC9">
      <w:pPr>
        <w:numPr>
          <w:ilvl w:val="0"/>
          <w:numId w:val="19"/>
        </w:numPr>
        <w:jc w:val="both"/>
      </w:pPr>
      <w:r>
        <w:t>E</w:t>
      </w:r>
      <w:r w:rsidR="00FB404F" w:rsidRPr="00FB404F">
        <w:t>stablish and oversee systems, processes and policies that enable the school to operate effectively and efficiently</w:t>
      </w:r>
      <w:r>
        <w:t>.</w:t>
      </w:r>
    </w:p>
    <w:p w14:paraId="283F2143" w14:textId="24E2D137" w:rsidR="00FB404F" w:rsidRDefault="00776CF6" w:rsidP="00694FC9">
      <w:pPr>
        <w:numPr>
          <w:ilvl w:val="0"/>
          <w:numId w:val="19"/>
        </w:numPr>
        <w:jc w:val="both"/>
      </w:pPr>
      <w:r>
        <w:t>E</w:t>
      </w:r>
      <w:r w:rsidR="00FB404F" w:rsidRPr="00FB404F">
        <w:t>nsure rigorous approaches to identifying, managing and mitigating risk</w:t>
      </w:r>
      <w:r>
        <w:t>.</w:t>
      </w:r>
    </w:p>
    <w:p w14:paraId="1FF6F2B4" w14:textId="77777777" w:rsidR="00FA00F7" w:rsidRDefault="00FA00F7" w:rsidP="00FA00F7">
      <w:pPr>
        <w:jc w:val="both"/>
      </w:pPr>
    </w:p>
    <w:p w14:paraId="56B89146" w14:textId="77777777" w:rsidR="00FA00F7" w:rsidRDefault="00FA00F7" w:rsidP="00FA00F7">
      <w:pPr>
        <w:jc w:val="both"/>
      </w:pPr>
    </w:p>
    <w:p w14:paraId="18EBD006" w14:textId="77777777" w:rsidR="00FB404F" w:rsidRPr="00FB404F" w:rsidRDefault="00FB404F" w:rsidP="00FB404F">
      <w:pPr>
        <w:jc w:val="both"/>
        <w:rPr>
          <w:b/>
          <w:bCs/>
        </w:rPr>
      </w:pPr>
      <w:r w:rsidRPr="00FB404F">
        <w:rPr>
          <w:b/>
          <w:bCs/>
        </w:rPr>
        <w:lastRenderedPageBreak/>
        <w:t>8. Continuous school improvement</w:t>
      </w:r>
    </w:p>
    <w:p w14:paraId="29983100" w14:textId="77777777" w:rsidR="00FB404F" w:rsidRPr="00FB404F" w:rsidRDefault="00FB404F" w:rsidP="00FB404F">
      <w:pPr>
        <w:jc w:val="both"/>
      </w:pPr>
      <w:r w:rsidRPr="00FB404F">
        <w:t>Headteachers:</w:t>
      </w:r>
    </w:p>
    <w:p w14:paraId="4E9C9707" w14:textId="1BB1E486" w:rsidR="00FB404F" w:rsidRPr="00FB404F" w:rsidRDefault="00776CF6" w:rsidP="00694FC9">
      <w:pPr>
        <w:numPr>
          <w:ilvl w:val="0"/>
          <w:numId w:val="20"/>
        </w:numPr>
        <w:jc w:val="both"/>
      </w:pPr>
      <w:r>
        <w:t>M</w:t>
      </w:r>
      <w:r w:rsidR="00FB404F" w:rsidRPr="00FB404F">
        <w:t>ake use of effective and proportional processes of evaluation to identify and analyse complex or persistent problems and barriers which limit school effectiveness, and identify priority areas for improvement</w:t>
      </w:r>
      <w:r>
        <w:t>.</w:t>
      </w:r>
    </w:p>
    <w:p w14:paraId="685AD310" w14:textId="46EB1325" w:rsidR="00FB404F" w:rsidRPr="00FB404F" w:rsidRDefault="00776CF6" w:rsidP="00694FC9">
      <w:pPr>
        <w:numPr>
          <w:ilvl w:val="0"/>
          <w:numId w:val="20"/>
        </w:numPr>
        <w:jc w:val="both"/>
      </w:pPr>
      <w:r>
        <w:t>D</w:t>
      </w:r>
      <w:r w:rsidR="00FB404F" w:rsidRPr="00FB404F">
        <w:t>evelop appropriate evidence-informed strategies for improvement as part of well-targeted plans which are realistic, timely, appropriately sequenced and suited to the school’s context</w:t>
      </w:r>
      <w:r>
        <w:t>.</w:t>
      </w:r>
    </w:p>
    <w:p w14:paraId="7F5FFFC0" w14:textId="20F6A1F1" w:rsidR="00FB404F" w:rsidRDefault="00776CF6" w:rsidP="00694FC9">
      <w:pPr>
        <w:numPr>
          <w:ilvl w:val="0"/>
          <w:numId w:val="20"/>
        </w:numPr>
        <w:jc w:val="both"/>
      </w:pPr>
      <w:r>
        <w:t>E</w:t>
      </w:r>
      <w:r w:rsidR="00FB404F" w:rsidRPr="00FB404F">
        <w:t>nsure careful and effective implementation of improvement strategies, which lead to sustained school improvement over time</w:t>
      </w:r>
      <w:r>
        <w:t>.</w:t>
      </w:r>
    </w:p>
    <w:p w14:paraId="20E35B05" w14:textId="77777777" w:rsidR="00FB404F" w:rsidRPr="00FB404F" w:rsidRDefault="00FB404F" w:rsidP="00FB404F">
      <w:pPr>
        <w:jc w:val="both"/>
        <w:rPr>
          <w:b/>
          <w:bCs/>
        </w:rPr>
      </w:pPr>
      <w:r w:rsidRPr="00FB404F">
        <w:rPr>
          <w:b/>
          <w:bCs/>
        </w:rPr>
        <w:t>9. Working in partnership</w:t>
      </w:r>
    </w:p>
    <w:p w14:paraId="4D278271" w14:textId="77777777" w:rsidR="00FB404F" w:rsidRPr="00FB404F" w:rsidRDefault="00FB404F" w:rsidP="00FB404F">
      <w:pPr>
        <w:jc w:val="both"/>
      </w:pPr>
      <w:r w:rsidRPr="00FB404F">
        <w:t>Headteachers:</w:t>
      </w:r>
    </w:p>
    <w:p w14:paraId="7FC408A8" w14:textId="2D2FD034" w:rsidR="00FB404F" w:rsidRPr="00FB404F" w:rsidRDefault="00776CF6" w:rsidP="00694FC9">
      <w:pPr>
        <w:numPr>
          <w:ilvl w:val="0"/>
          <w:numId w:val="21"/>
        </w:numPr>
        <w:jc w:val="both"/>
      </w:pPr>
      <w:r>
        <w:t>F</w:t>
      </w:r>
      <w:r w:rsidR="00FB404F" w:rsidRPr="00FB404F">
        <w:t>orge constructive relationships beyond the school, working in partnership with parents, carers and the local community</w:t>
      </w:r>
      <w:r>
        <w:t>.</w:t>
      </w:r>
    </w:p>
    <w:p w14:paraId="1E8D0C8B" w14:textId="78A433A7" w:rsidR="00FB404F" w:rsidRPr="00FB404F" w:rsidRDefault="00776CF6" w:rsidP="00694FC9">
      <w:pPr>
        <w:numPr>
          <w:ilvl w:val="0"/>
          <w:numId w:val="21"/>
        </w:numPr>
        <w:jc w:val="both"/>
      </w:pPr>
      <w:r>
        <w:t>C</w:t>
      </w:r>
      <w:r w:rsidR="00FB404F" w:rsidRPr="00FB404F">
        <w:t>ommit their school to work successfully with other schools and organisations in a climate of mutual challenge and support</w:t>
      </w:r>
      <w:r>
        <w:t>.</w:t>
      </w:r>
    </w:p>
    <w:p w14:paraId="2426FF8C" w14:textId="347C0D83" w:rsidR="00FB404F" w:rsidRPr="00FB404F" w:rsidRDefault="00776CF6" w:rsidP="00694FC9">
      <w:pPr>
        <w:numPr>
          <w:ilvl w:val="0"/>
          <w:numId w:val="21"/>
        </w:numPr>
        <w:jc w:val="both"/>
      </w:pPr>
      <w:r>
        <w:t>E</w:t>
      </w:r>
      <w:r w:rsidR="00FB404F" w:rsidRPr="00FB404F">
        <w:t>stablish and maintain working relationships with fellow professionals and colleagues across other public services to improve educational outcomes for all pupils</w:t>
      </w:r>
      <w:r>
        <w:t>.</w:t>
      </w:r>
    </w:p>
    <w:p w14:paraId="0726698A" w14:textId="77777777" w:rsidR="00FB404F" w:rsidRPr="00FB404F" w:rsidRDefault="00FB404F" w:rsidP="00FB404F">
      <w:pPr>
        <w:jc w:val="both"/>
        <w:rPr>
          <w:b/>
          <w:bCs/>
        </w:rPr>
      </w:pPr>
      <w:r w:rsidRPr="00FB404F">
        <w:rPr>
          <w:b/>
          <w:bCs/>
        </w:rPr>
        <w:t>10. Governance and accountability</w:t>
      </w:r>
    </w:p>
    <w:p w14:paraId="67AB9824" w14:textId="77777777" w:rsidR="00FB404F" w:rsidRPr="00FB404F" w:rsidRDefault="00FB404F" w:rsidP="00FB404F">
      <w:pPr>
        <w:jc w:val="both"/>
      </w:pPr>
      <w:r w:rsidRPr="00FB404F">
        <w:t>Headteachers:</w:t>
      </w:r>
    </w:p>
    <w:p w14:paraId="3CF88215" w14:textId="533F68A3" w:rsidR="00FB404F" w:rsidRPr="00FB404F" w:rsidRDefault="00776CF6" w:rsidP="00694FC9">
      <w:pPr>
        <w:numPr>
          <w:ilvl w:val="0"/>
          <w:numId w:val="22"/>
        </w:numPr>
        <w:jc w:val="both"/>
      </w:pPr>
      <w:r>
        <w:t>U</w:t>
      </w:r>
      <w:r w:rsidR="00FB404F" w:rsidRPr="00FB404F">
        <w:t>nderstand and welcome the role of effective governance, upholding their obligation to give account and accept responsibility</w:t>
      </w:r>
      <w:r>
        <w:t>.</w:t>
      </w:r>
    </w:p>
    <w:p w14:paraId="24A333C6" w14:textId="4E0858DD" w:rsidR="00FB404F" w:rsidRPr="00FB404F" w:rsidRDefault="00776CF6" w:rsidP="00694FC9">
      <w:pPr>
        <w:numPr>
          <w:ilvl w:val="0"/>
          <w:numId w:val="22"/>
        </w:numPr>
        <w:jc w:val="both"/>
      </w:pPr>
      <w:r>
        <w:t>E</w:t>
      </w:r>
      <w:r w:rsidR="00FB404F" w:rsidRPr="00FB404F">
        <w:t>stablish and sustain professional working relationship with those responsible for governance</w:t>
      </w:r>
      <w:r>
        <w:t>.</w:t>
      </w:r>
    </w:p>
    <w:p w14:paraId="24060C19" w14:textId="5A7D74DE" w:rsidR="00FB404F" w:rsidRPr="00FB404F" w:rsidRDefault="00776CF6" w:rsidP="00694FC9">
      <w:pPr>
        <w:numPr>
          <w:ilvl w:val="0"/>
          <w:numId w:val="22"/>
        </w:numPr>
        <w:jc w:val="both"/>
      </w:pPr>
      <w:r>
        <w:t>E</w:t>
      </w:r>
      <w:r w:rsidR="00FB404F" w:rsidRPr="00FB404F">
        <w:t>nsure that staff know and understand their professional responsibilities and are held to account</w:t>
      </w:r>
      <w:r>
        <w:t>.</w:t>
      </w:r>
    </w:p>
    <w:p w14:paraId="170AD468" w14:textId="36DF375B" w:rsidR="00FB404F" w:rsidRPr="00FB404F" w:rsidRDefault="00776CF6" w:rsidP="00694FC9">
      <w:pPr>
        <w:numPr>
          <w:ilvl w:val="0"/>
          <w:numId w:val="22"/>
        </w:numPr>
        <w:jc w:val="both"/>
      </w:pPr>
      <w:r>
        <w:t>E</w:t>
      </w:r>
      <w:r w:rsidR="00FB404F" w:rsidRPr="00FB404F">
        <w:t>nsure the school effectively and efficiently operates within the required regulatory frameworks and meets all statutory duties</w:t>
      </w:r>
      <w:r>
        <w:t>.</w:t>
      </w:r>
    </w:p>
    <w:p w14:paraId="15834B89" w14:textId="77777777" w:rsidR="00FB404F" w:rsidRPr="00FB404F" w:rsidRDefault="00FB404F" w:rsidP="00FB404F">
      <w:pPr>
        <w:jc w:val="both"/>
        <w:rPr>
          <w:b/>
          <w:bCs/>
        </w:rPr>
      </w:pPr>
      <w:r w:rsidRPr="00FB404F">
        <w:rPr>
          <w:b/>
          <w:bCs/>
        </w:rPr>
        <w:t>How the standards apply to different leadership roles</w:t>
      </w:r>
    </w:p>
    <w:p w14:paraId="68F5919F" w14:textId="77777777" w:rsidR="00FB404F" w:rsidRPr="00FB404F" w:rsidRDefault="00FB404F" w:rsidP="00FB404F">
      <w:pPr>
        <w:jc w:val="both"/>
      </w:pPr>
      <w:r w:rsidRPr="00FB404F">
        <w:t>The headteacher’s standards cover the full breadth of leadership responsibilities within a single school. For most headteachers in maintained schools or academies in single academy trusts this means that all of the standards should be relevant to them, though it is anticipated that they will meet some standards through the successful leadership and management of teams and individuals within their schools.</w:t>
      </w:r>
    </w:p>
    <w:p w14:paraId="2FE06C36" w14:textId="05C55401" w:rsidR="00FB404F" w:rsidRPr="00FB404F" w:rsidRDefault="00FB404F" w:rsidP="00FB404F">
      <w:pPr>
        <w:jc w:val="both"/>
      </w:pPr>
      <w:r w:rsidRPr="00FB404F">
        <w:t xml:space="preserve">There can be a range of job roles and titles for those leading individual schools, particularly where a school is working within a group, such as in a multi-academy trust. Job roles and titles are various, including Head of School, and Associate Head, as are the governance arrangements to which headteachers are accountable. In some settings headteachers are responsible for leading more than one school. There are also instances of shared headship through co-headship or job-shares. Employers, </w:t>
      </w:r>
      <w:r w:rsidRPr="00FB404F">
        <w:lastRenderedPageBreak/>
        <w:t>in such instances, will therefore want to decide which standards are applicable to roles in these contexts.</w:t>
      </w:r>
    </w:p>
    <w:p w14:paraId="2641967B" w14:textId="77777777" w:rsidR="00FB404F" w:rsidRPr="00FB404F" w:rsidRDefault="00FB404F" w:rsidP="00694FC9">
      <w:pPr>
        <w:numPr>
          <w:ilvl w:val="0"/>
          <w:numId w:val="23"/>
        </w:numPr>
        <w:jc w:val="both"/>
      </w:pPr>
      <w:r w:rsidRPr="00FB404F">
        <w:t>National Professional Qualifications for Middle Leaders (NPQML)</w:t>
      </w:r>
    </w:p>
    <w:p w14:paraId="3D36B849" w14:textId="77777777" w:rsidR="00FB404F" w:rsidRPr="00FB404F" w:rsidRDefault="00FB404F" w:rsidP="00694FC9">
      <w:pPr>
        <w:numPr>
          <w:ilvl w:val="0"/>
          <w:numId w:val="23"/>
        </w:numPr>
        <w:jc w:val="both"/>
      </w:pPr>
      <w:r w:rsidRPr="00FB404F">
        <w:t>National Professional Qualifications for Senior Leaders (NPQSL)</w:t>
      </w:r>
    </w:p>
    <w:p w14:paraId="7748ACEC" w14:textId="77777777" w:rsidR="00FB404F" w:rsidRPr="00FB404F" w:rsidRDefault="00FB404F" w:rsidP="00FB404F">
      <w:pPr>
        <w:jc w:val="both"/>
        <w:rPr>
          <w:b/>
          <w:bCs/>
        </w:rPr>
      </w:pPr>
      <w:r w:rsidRPr="00FB404F">
        <w:rPr>
          <w:b/>
          <w:bCs/>
        </w:rPr>
        <w:t>Principles of public life</w:t>
      </w:r>
    </w:p>
    <w:p w14:paraId="3A1EC2DC" w14:textId="77777777" w:rsidR="00FB404F" w:rsidRPr="00FB404F" w:rsidRDefault="007139DC" w:rsidP="00694FC9">
      <w:pPr>
        <w:numPr>
          <w:ilvl w:val="0"/>
          <w:numId w:val="24"/>
        </w:numPr>
        <w:jc w:val="both"/>
      </w:pPr>
      <w:hyperlink r:id="rId16" w:history="1">
        <w:r w:rsidR="00FB404F" w:rsidRPr="00FB404F">
          <w:rPr>
            <w:rStyle w:val="Hyperlink"/>
          </w:rPr>
          <w:t>The Seven Principles of Public Life</w:t>
        </w:r>
      </w:hyperlink>
    </w:p>
    <w:p w14:paraId="492645C4" w14:textId="77777777" w:rsidR="00FB404F" w:rsidRPr="00FB404F" w:rsidRDefault="00FB404F" w:rsidP="00FB404F">
      <w:pPr>
        <w:jc w:val="both"/>
        <w:rPr>
          <w:b/>
          <w:bCs/>
        </w:rPr>
      </w:pPr>
      <w:r w:rsidRPr="00FB404F">
        <w:rPr>
          <w:b/>
          <w:bCs/>
        </w:rPr>
        <w:t>SEND code of practice</w:t>
      </w:r>
    </w:p>
    <w:p w14:paraId="5C4F53DB" w14:textId="77777777" w:rsidR="00FB404F" w:rsidRPr="00FB404F" w:rsidRDefault="007139DC" w:rsidP="00694FC9">
      <w:pPr>
        <w:numPr>
          <w:ilvl w:val="0"/>
          <w:numId w:val="25"/>
        </w:numPr>
        <w:jc w:val="both"/>
      </w:pPr>
      <w:hyperlink r:id="rId17" w:history="1">
        <w:r w:rsidR="00FB404F" w:rsidRPr="00FB404F">
          <w:rPr>
            <w:rStyle w:val="Hyperlink"/>
          </w:rPr>
          <w:t>SEND code of practice: 0 to 25 years</w:t>
        </w:r>
      </w:hyperlink>
    </w:p>
    <w:p w14:paraId="6A50E8B9" w14:textId="77777777" w:rsidR="00FB404F" w:rsidRPr="00FB404F" w:rsidRDefault="00FB404F" w:rsidP="00FB404F">
      <w:pPr>
        <w:jc w:val="both"/>
        <w:rPr>
          <w:b/>
          <w:bCs/>
        </w:rPr>
      </w:pPr>
      <w:r w:rsidRPr="00FB404F">
        <w:rPr>
          <w:b/>
          <w:bCs/>
        </w:rPr>
        <w:t>Standard for teachers’ professional development</w:t>
      </w:r>
    </w:p>
    <w:p w14:paraId="3CFCFE30" w14:textId="77777777" w:rsidR="00FB404F" w:rsidRPr="00FB404F" w:rsidRDefault="007139DC" w:rsidP="00694FC9">
      <w:pPr>
        <w:numPr>
          <w:ilvl w:val="0"/>
          <w:numId w:val="26"/>
        </w:numPr>
        <w:jc w:val="both"/>
      </w:pPr>
      <w:hyperlink r:id="rId18" w:history="1">
        <w:r w:rsidR="00FB404F" w:rsidRPr="00FB404F">
          <w:rPr>
            <w:rStyle w:val="Hyperlink"/>
          </w:rPr>
          <w:t>Standard for teachers’ professional development</w:t>
        </w:r>
      </w:hyperlink>
    </w:p>
    <w:p w14:paraId="50B05060" w14:textId="77777777" w:rsidR="00FB404F" w:rsidRPr="00FB404F" w:rsidRDefault="00FB404F" w:rsidP="00FB404F">
      <w:pPr>
        <w:jc w:val="both"/>
        <w:rPr>
          <w:b/>
          <w:bCs/>
        </w:rPr>
      </w:pPr>
      <w:r w:rsidRPr="00FB404F">
        <w:rPr>
          <w:b/>
          <w:bCs/>
        </w:rPr>
        <w:t>Teachers’ standards</w:t>
      </w:r>
    </w:p>
    <w:p w14:paraId="3AED4BF6" w14:textId="018C4ED0" w:rsidR="00FB404F" w:rsidRDefault="007139DC" w:rsidP="00694FC9">
      <w:pPr>
        <w:numPr>
          <w:ilvl w:val="0"/>
          <w:numId w:val="27"/>
        </w:numPr>
        <w:jc w:val="both"/>
      </w:pPr>
      <w:hyperlink r:id="rId19" w:history="1">
        <w:r w:rsidR="00FB404F" w:rsidRPr="00FB404F">
          <w:rPr>
            <w:rStyle w:val="Hyperlink"/>
          </w:rPr>
          <w:t>Teachers’ standards</w:t>
        </w:r>
      </w:hyperlink>
      <w:bookmarkStart w:id="1" w:name="_GoBack"/>
      <w:bookmarkEnd w:id="1"/>
    </w:p>
    <w:sectPr w:rsidR="00FB40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bin">
    <w:altName w:val="Calibri"/>
    <w:charset w:val="00"/>
    <w:family w:val="auto"/>
    <w:pitch w:val="variable"/>
    <w:sig w:usb0="A00000FF" w:usb1="0000204B" w:usb2="00000000" w:usb3="00000000" w:csb0="0000019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27E47"/>
    <w:multiLevelType w:val="multilevel"/>
    <w:tmpl w:val="6292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50419"/>
    <w:multiLevelType w:val="multilevel"/>
    <w:tmpl w:val="D068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D7DBC"/>
    <w:multiLevelType w:val="multilevel"/>
    <w:tmpl w:val="F230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3F192E"/>
    <w:multiLevelType w:val="hybridMultilevel"/>
    <w:tmpl w:val="63E4B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C1416"/>
    <w:multiLevelType w:val="multilevel"/>
    <w:tmpl w:val="7D0E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165825"/>
    <w:multiLevelType w:val="hybridMultilevel"/>
    <w:tmpl w:val="9AD8D8A4"/>
    <w:lvl w:ilvl="0" w:tplc="B7584B54">
      <w:start w:val="1"/>
      <w:numFmt w:val="decimal"/>
      <w:lvlText w:val="%1."/>
      <w:lvlJc w:val="left"/>
      <w:pPr>
        <w:ind w:left="820" w:hanging="360"/>
      </w:pPr>
      <w:rPr>
        <w:rFonts w:ascii="Candara" w:eastAsia="Candara" w:hAnsi="Candara" w:cs="Candara" w:hint="default"/>
        <w:spacing w:val="-1"/>
        <w:w w:val="100"/>
        <w:sz w:val="24"/>
        <w:szCs w:val="24"/>
        <w:lang w:val="en-GB" w:eastAsia="en-GB" w:bidi="en-GB"/>
      </w:rPr>
    </w:lvl>
    <w:lvl w:ilvl="1" w:tplc="3C26EE1C">
      <w:numFmt w:val="bullet"/>
      <w:lvlText w:val="•"/>
      <w:lvlJc w:val="left"/>
      <w:pPr>
        <w:ind w:left="1806" w:hanging="360"/>
      </w:pPr>
      <w:rPr>
        <w:rFonts w:hint="default"/>
        <w:lang w:val="en-GB" w:eastAsia="en-GB" w:bidi="en-GB"/>
      </w:rPr>
    </w:lvl>
    <w:lvl w:ilvl="2" w:tplc="54D84142">
      <w:numFmt w:val="bullet"/>
      <w:lvlText w:val="•"/>
      <w:lvlJc w:val="left"/>
      <w:pPr>
        <w:ind w:left="2793" w:hanging="360"/>
      </w:pPr>
      <w:rPr>
        <w:rFonts w:hint="default"/>
        <w:lang w:val="en-GB" w:eastAsia="en-GB" w:bidi="en-GB"/>
      </w:rPr>
    </w:lvl>
    <w:lvl w:ilvl="3" w:tplc="0EA8ABB2">
      <w:numFmt w:val="bullet"/>
      <w:lvlText w:val="•"/>
      <w:lvlJc w:val="left"/>
      <w:pPr>
        <w:ind w:left="3779" w:hanging="360"/>
      </w:pPr>
      <w:rPr>
        <w:rFonts w:hint="default"/>
        <w:lang w:val="en-GB" w:eastAsia="en-GB" w:bidi="en-GB"/>
      </w:rPr>
    </w:lvl>
    <w:lvl w:ilvl="4" w:tplc="36EC5A24">
      <w:numFmt w:val="bullet"/>
      <w:lvlText w:val="•"/>
      <w:lvlJc w:val="left"/>
      <w:pPr>
        <w:ind w:left="4766" w:hanging="360"/>
      </w:pPr>
      <w:rPr>
        <w:rFonts w:hint="default"/>
        <w:lang w:val="en-GB" w:eastAsia="en-GB" w:bidi="en-GB"/>
      </w:rPr>
    </w:lvl>
    <w:lvl w:ilvl="5" w:tplc="6C8E0630">
      <w:numFmt w:val="bullet"/>
      <w:lvlText w:val="•"/>
      <w:lvlJc w:val="left"/>
      <w:pPr>
        <w:ind w:left="5753" w:hanging="360"/>
      </w:pPr>
      <w:rPr>
        <w:rFonts w:hint="default"/>
        <w:lang w:val="en-GB" w:eastAsia="en-GB" w:bidi="en-GB"/>
      </w:rPr>
    </w:lvl>
    <w:lvl w:ilvl="6" w:tplc="B5BC7EE0">
      <w:numFmt w:val="bullet"/>
      <w:lvlText w:val="•"/>
      <w:lvlJc w:val="left"/>
      <w:pPr>
        <w:ind w:left="6739" w:hanging="360"/>
      </w:pPr>
      <w:rPr>
        <w:rFonts w:hint="default"/>
        <w:lang w:val="en-GB" w:eastAsia="en-GB" w:bidi="en-GB"/>
      </w:rPr>
    </w:lvl>
    <w:lvl w:ilvl="7" w:tplc="BBC282F0">
      <w:numFmt w:val="bullet"/>
      <w:lvlText w:val="•"/>
      <w:lvlJc w:val="left"/>
      <w:pPr>
        <w:ind w:left="7726" w:hanging="360"/>
      </w:pPr>
      <w:rPr>
        <w:rFonts w:hint="default"/>
        <w:lang w:val="en-GB" w:eastAsia="en-GB" w:bidi="en-GB"/>
      </w:rPr>
    </w:lvl>
    <w:lvl w:ilvl="8" w:tplc="D07CB4F2">
      <w:numFmt w:val="bullet"/>
      <w:lvlText w:val="•"/>
      <w:lvlJc w:val="left"/>
      <w:pPr>
        <w:ind w:left="8713" w:hanging="360"/>
      </w:pPr>
      <w:rPr>
        <w:rFonts w:hint="default"/>
        <w:lang w:val="en-GB" w:eastAsia="en-GB" w:bidi="en-GB"/>
      </w:rPr>
    </w:lvl>
  </w:abstractNum>
  <w:abstractNum w:abstractNumId="6" w15:restartNumberingAfterBreak="0">
    <w:nsid w:val="174B3E66"/>
    <w:multiLevelType w:val="hybridMultilevel"/>
    <w:tmpl w:val="21042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43FE2"/>
    <w:multiLevelType w:val="hybridMultilevel"/>
    <w:tmpl w:val="EE12D5D0"/>
    <w:lvl w:ilvl="0" w:tplc="19868272">
      <w:start w:val="1"/>
      <w:numFmt w:val="decimal"/>
      <w:lvlText w:val="%1."/>
      <w:lvlJc w:val="left"/>
      <w:pPr>
        <w:ind w:left="820" w:hanging="360"/>
      </w:pPr>
      <w:rPr>
        <w:rFonts w:ascii="Candara" w:eastAsia="Candara" w:hAnsi="Candara" w:cs="Candara" w:hint="default"/>
        <w:spacing w:val="-14"/>
        <w:w w:val="100"/>
        <w:sz w:val="24"/>
        <w:szCs w:val="24"/>
        <w:lang w:val="en-GB" w:eastAsia="en-GB" w:bidi="en-GB"/>
      </w:rPr>
    </w:lvl>
    <w:lvl w:ilvl="1" w:tplc="E2E64F82">
      <w:numFmt w:val="bullet"/>
      <w:lvlText w:val=""/>
      <w:lvlJc w:val="left"/>
      <w:pPr>
        <w:ind w:left="1120" w:hanging="360"/>
      </w:pPr>
      <w:rPr>
        <w:rFonts w:ascii="Symbol" w:eastAsia="Symbol" w:hAnsi="Symbol" w:cs="Symbol" w:hint="default"/>
        <w:color w:val="0A0C0C"/>
        <w:w w:val="100"/>
        <w:sz w:val="20"/>
        <w:szCs w:val="20"/>
        <w:lang w:val="en-GB" w:eastAsia="en-GB" w:bidi="en-GB"/>
      </w:rPr>
    </w:lvl>
    <w:lvl w:ilvl="2" w:tplc="A6489E92">
      <w:numFmt w:val="bullet"/>
      <w:lvlText w:val="•"/>
      <w:lvlJc w:val="left"/>
      <w:pPr>
        <w:ind w:left="2182" w:hanging="360"/>
      </w:pPr>
      <w:rPr>
        <w:rFonts w:hint="default"/>
        <w:lang w:val="en-GB" w:eastAsia="en-GB" w:bidi="en-GB"/>
      </w:rPr>
    </w:lvl>
    <w:lvl w:ilvl="3" w:tplc="B31E3246">
      <w:numFmt w:val="bullet"/>
      <w:lvlText w:val="•"/>
      <w:lvlJc w:val="left"/>
      <w:pPr>
        <w:ind w:left="3245" w:hanging="360"/>
      </w:pPr>
      <w:rPr>
        <w:rFonts w:hint="default"/>
        <w:lang w:val="en-GB" w:eastAsia="en-GB" w:bidi="en-GB"/>
      </w:rPr>
    </w:lvl>
    <w:lvl w:ilvl="4" w:tplc="07C468C6">
      <w:numFmt w:val="bullet"/>
      <w:lvlText w:val="•"/>
      <w:lvlJc w:val="left"/>
      <w:pPr>
        <w:ind w:left="4308" w:hanging="360"/>
      </w:pPr>
      <w:rPr>
        <w:rFonts w:hint="default"/>
        <w:lang w:val="en-GB" w:eastAsia="en-GB" w:bidi="en-GB"/>
      </w:rPr>
    </w:lvl>
    <w:lvl w:ilvl="5" w:tplc="D0888A68">
      <w:numFmt w:val="bullet"/>
      <w:lvlText w:val="•"/>
      <w:lvlJc w:val="left"/>
      <w:pPr>
        <w:ind w:left="5371" w:hanging="360"/>
      </w:pPr>
      <w:rPr>
        <w:rFonts w:hint="default"/>
        <w:lang w:val="en-GB" w:eastAsia="en-GB" w:bidi="en-GB"/>
      </w:rPr>
    </w:lvl>
    <w:lvl w:ilvl="6" w:tplc="224ADB78">
      <w:numFmt w:val="bullet"/>
      <w:lvlText w:val="•"/>
      <w:lvlJc w:val="left"/>
      <w:pPr>
        <w:ind w:left="6434" w:hanging="360"/>
      </w:pPr>
      <w:rPr>
        <w:rFonts w:hint="default"/>
        <w:lang w:val="en-GB" w:eastAsia="en-GB" w:bidi="en-GB"/>
      </w:rPr>
    </w:lvl>
    <w:lvl w:ilvl="7" w:tplc="1D2ED744">
      <w:numFmt w:val="bullet"/>
      <w:lvlText w:val="•"/>
      <w:lvlJc w:val="left"/>
      <w:pPr>
        <w:ind w:left="7497" w:hanging="360"/>
      </w:pPr>
      <w:rPr>
        <w:rFonts w:hint="default"/>
        <w:lang w:val="en-GB" w:eastAsia="en-GB" w:bidi="en-GB"/>
      </w:rPr>
    </w:lvl>
    <w:lvl w:ilvl="8" w:tplc="FE50E514">
      <w:numFmt w:val="bullet"/>
      <w:lvlText w:val="•"/>
      <w:lvlJc w:val="left"/>
      <w:pPr>
        <w:ind w:left="8560" w:hanging="360"/>
      </w:pPr>
      <w:rPr>
        <w:rFonts w:hint="default"/>
        <w:lang w:val="en-GB" w:eastAsia="en-GB" w:bidi="en-GB"/>
      </w:rPr>
    </w:lvl>
  </w:abstractNum>
  <w:abstractNum w:abstractNumId="8" w15:restartNumberingAfterBreak="0">
    <w:nsid w:val="1C0D5362"/>
    <w:multiLevelType w:val="hybridMultilevel"/>
    <w:tmpl w:val="17F4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04EE8"/>
    <w:multiLevelType w:val="multilevel"/>
    <w:tmpl w:val="E2F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1F7436"/>
    <w:multiLevelType w:val="multilevel"/>
    <w:tmpl w:val="FF8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723517"/>
    <w:multiLevelType w:val="multilevel"/>
    <w:tmpl w:val="D59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D80463"/>
    <w:multiLevelType w:val="hybridMultilevel"/>
    <w:tmpl w:val="D296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2162B"/>
    <w:multiLevelType w:val="hybridMultilevel"/>
    <w:tmpl w:val="26F014AE"/>
    <w:lvl w:ilvl="0" w:tplc="94FE839A">
      <w:start w:val="1"/>
      <w:numFmt w:val="decimal"/>
      <w:lvlText w:val="%1."/>
      <w:lvlJc w:val="left"/>
      <w:pPr>
        <w:ind w:left="384" w:hanging="285"/>
      </w:pPr>
      <w:rPr>
        <w:rFonts w:ascii="Candara" w:eastAsia="Candara" w:hAnsi="Candara" w:cs="Candara" w:hint="default"/>
        <w:b/>
        <w:bCs/>
        <w:spacing w:val="-13"/>
        <w:w w:val="100"/>
        <w:sz w:val="24"/>
        <w:szCs w:val="24"/>
        <w:lang w:val="en-GB" w:eastAsia="en-GB" w:bidi="en-GB"/>
      </w:rPr>
    </w:lvl>
    <w:lvl w:ilvl="1" w:tplc="2C681662">
      <w:numFmt w:val="bullet"/>
      <w:lvlText w:val=""/>
      <w:lvlJc w:val="left"/>
      <w:pPr>
        <w:ind w:left="820" w:hanging="360"/>
      </w:pPr>
      <w:rPr>
        <w:rFonts w:hint="default"/>
        <w:w w:val="100"/>
        <w:lang w:val="en-GB" w:eastAsia="en-GB" w:bidi="en-GB"/>
      </w:rPr>
    </w:lvl>
    <w:lvl w:ilvl="2" w:tplc="02189C3E">
      <w:numFmt w:val="bullet"/>
      <w:lvlText w:val="•"/>
      <w:lvlJc w:val="left"/>
      <w:pPr>
        <w:ind w:left="1916" w:hanging="360"/>
      </w:pPr>
      <w:rPr>
        <w:rFonts w:hint="default"/>
        <w:lang w:val="en-GB" w:eastAsia="en-GB" w:bidi="en-GB"/>
      </w:rPr>
    </w:lvl>
    <w:lvl w:ilvl="3" w:tplc="90AA6C42">
      <w:numFmt w:val="bullet"/>
      <w:lvlText w:val="•"/>
      <w:lvlJc w:val="left"/>
      <w:pPr>
        <w:ind w:left="3012" w:hanging="360"/>
      </w:pPr>
      <w:rPr>
        <w:rFonts w:hint="default"/>
        <w:lang w:val="en-GB" w:eastAsia="en-GB" w:bidi="en-GB"/>
      </w:rPr>
    </w:lvl>
    <w:lvl w:ilvl="4" w:tplc="973698EA">
      <w:numFmt w:val="bullet"/>
      <w:lvlText w:val="•"/>
      <w:lvlJc w:val="left"/>
      <w:pPr>
        <w:ind w:left="4108" w:hanging="360"/>
      </w:pPr>
      <w:rPr>
        <w:rFonts w:hint="default"/>
        <w:lang w:val="en-GB" w:eastAsia="en-GB" w:bidi="en-GB"/>
      </w:rPr>
    </w:lvl>
    <w:lvl w:ilvl="5" w:tplc="F928FDE8">
      <w:numFmt w:val="bullet"/>
      <w:lvlText w:val="•"/>
      <w:lvlJc w:val="left"/>
      <w:pPr>
        <w:ind w:left="5205" w:hanging="360"/>
      </w:pPr>
      <w:rPr>
        <w:rFonts w:hint="default"/>
        <w:lang w:val="en-GB" w:eastAsia="en-GB" w:bidi="en-GB"/>
      </w:rPr>
    </w:lvl>
    <w:lvl w:ilvl="6" w:tplc="3740E82E">
      <w:numFmt w:val="bullet"/>
      <w:lvlText w:val="•"/>
      <w:lvlJc w:val="left"/>
      <w:pPr>
        <w:ind w:left="6301" w:hanging="360"/>
      </w:pPr>
      <w:rPr>
        <w:rFonts w:hint="default"/>
        <w:lang w:val="en-GB" w:eastAsia="en-GB" w:bidi="en-GB"/>
      </w:rPr>
    </w:lvl>
    <w:lvl w:ilvl="7" w:tplc="EFC2A0D8">
      <w:numFmt w:val="bullet"/>
      <w:lvlText w:val="•"/>
      <w:lvlJc w:val="left"/>
      <w:pPr>
        <w:ind w:left="7397" w:hanging="360"/>
      </w:pPr>
      <w:rPr>
        <w:rFonts w:hint="default"/>
        <w:lang w:val="en-GB" w:eastAsia="en-GB" w:bidi="en-GB"/>
      </w:rPr>
    </w:lvl>
    <w:lvl w:ilvl="8" w:tplc="2C2CE858">
      <w:numFmt w:val="bullet"/>
      <w:lvlText w:val="•"/>
      <w:lvlJc w:val="left"/>
      <w:pPr>
        <w:ind w:left="8493" w:hanging="360"/>
      </w:pPr>
      <w:rPr>
        <w:rFonts w:hint="default"/>
        <w:lang w:val="en-GB" w:eastAsia="en-GB" w:bidi="en-GB"/>
      </w:rPr>
    </w:lvl>
  </w:abstractNum>
  <w:abstractNum w:abstractNumId="14" w15:restartNumberingAfterBreak="0">
    <w:nsid w:val="3DCF7451"/>
    <w:multiLevelType w:val="multilevel"/>
    <w:tmpl w:val="1614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882FEC"/>
    <w:multiLevelType w:val="multilevel"/>
    <w:tmpl w:val="4944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240F6A"/>
    <w:multiLevelType w:val="hybridMultilevel"/>
    <w:tmpl w:val="F6EC6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937112"/>
    <w:multiLevelType w:val="multilevel"/>
    <w:tmpl w:val="287E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BB324F"/>
    <w:multiLevelType w:val="hybridMultilevel"/>
    <w:tmpl w:val="997EF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2B72C6"/>
    <w:multiLevelType w:val="hybridMultilevel"/>
    <w:tmpl w:val="A78C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F30B8"/>
    <w:multiLevelType w:val="multilevel"/>
    <w:tmpl w:val="8082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A77A9F"/>
    <w:multiLevelType w:val="multilevel"/>
    <w:tmpl w:val="0CC4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945D4A"/>
    <w:multiLevelType w:val="multilevel"/>
    <w:tmpl w:val="3BCA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F20EEE"/>
    <w:multiLevelType w:val="multilevel"/>
    <w:tmpl w:val="C8EE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972D90"/>
    <w:multiLevelType w:val="hybridMultilevel"/>
    <w:tmpl w:val="409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7752CB"/>
    <w:multiLevelType w:val="multilevel"/>
    <w:tmpl w:val="E45E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7F42D5"/>
    <w:multiLevelType w:val="multilevel"/>
    <w:tmpl w:val="6094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7435DA"/>
    <w:multiLevelType w:val="hybridMultilevel"/>
    <w:tmpl w:val="394204E4"/>
    <w:lvl w:ilvl="0" w:tplc="EC3E8DC2">
      <w:start w:val="1"/>
      <w:numFmt w:val="decimal"/>
      <w:lvlText w:val="%1."/>
      <w:lvlJc w:val="left"/>
      <w:pPr>
        <w:ind w:left="820" w:hanging="360"/>
      </w:pPr>
      <w:rPr>
        <w:rFonts w:ascii="Candara" w:eastAsia="Candara" w:hAnsi="Candara" w:cs="Candara" w:hint="default"/>
        <w:spacing w:val="-2"/>
        <w:w w:val="100"/>
        <w:sz w:val="24"/>
        <w:szCs w:val="24"/>
        <w:lang w:val="en-GB" w:eastAsia="en-GB" w:bidi="en-GB"/>
      </w:rPr>
    </w:lvl>
    <w:lvl w:ilvl="1" w:tplc="DB26F1C6">
      <w:numFmt w:val="bullet"/>
      <w:lvlText w:val="•"/>
      <w:lvlJc w:val="left"/>
      <w:pPr>
        <w:ind w:left="1806" w:hanging="360"/>
      </w:pPr>
      <w:rPr>
        <w:rFonts w:hint="default"/>
        <w:lang w:val="en-GB" w:eastAsia="en-GB" w:bidi="en-GB"/>
      </w:rPr>
    </w:lvl>
    <w:lvl w:ilvl="2" w:tplc="D3B8CF74">
      <w:numFmt w:val="bullet"/>
      <w:lvlText w:val="•"/>
      <w:lvlJc w:val="left"/>
      <w:pPr>
        <w:ind w:left="2793" w:hanging="360"/>
      </w:pPr>
      <w:rPr>
        <w:rFonts w:hint="default"/>
        <w:lang w:val="en-GB" w:eastAsia="en-GB" w:bidi="en-GB"/>
      </w:rPr>
    </w:lvl>
    <w:lvl w:ilvl="3" w:tplc="31CE2FA4">
      <w:numFmt w:val="bullet"/>
      <w:lvlText w:val="•"/>
      <w:lvlJc w:val="left"/>
      <w:pPr>
        <w:ind w:left="3779" w:hanging="360"/>
      </w:pPr>
      <w:rPr>
        <w:rFonts w:hint="default"/>
        <w:lang w:val="en-GB" w:eastAsia="en-GB" w:bidi="en-GB"/>
      </w:rPr>
    </w:lvl>
    <w:lvl w:ilvl="4" w:tplc="0C80E9D8">
      <w:numFmt w:val="bullet"/>
      <w:lvlText w:val="•"/>
      <w:lvlJc w:val="left"/>
      <w:pPr>
        <w:ind w:left="4766" w:hanging="360"/>
      </w:pPr>
      <w:rPr>
        <w:rFonts w:hint="default"/>
        <w:lang w:val="en-GB" w:eastAsia="en-GB" w:bidi="en-GB"/>
      </w:rPr>
    </w:lvl>
    <w:lvl w:ilvl="5" w:tplc="98E6540E">
      <w:numFmt w:val="bullet"/>
      <w:lvlText w:val="•"/>
      <w:lvlJc w:val="left"/>
      <w:pPr>
        <w:ind w:left="5753" w:hanging="360"/>
      </w:pPr>
      <w:rPr>
        <w:rFonts w:hint="default"/>
        <w:lang w:val="en-GB" w:eastAsia="en-GB" w:bidi="en-GB"/>
      </w:rPr>
    </w:lvl>
    <w:lvl w:ilvl="6" w:tplc="05D4ED64">
      <w:numFmt w:val="bullet"/>
      <w:lvlText w:val="•"/>
      <w:lvlJc w:val="left"/>
      <w:pPr>
        <w:ind w:left="6739" w:hanging="360"/>
      </w:pPr>
      <w:rPr>
        <w:rFonts w:hint="default"/>
        <w:lang w:val="en-GB" w:eastAsia="en-GB" w:bidi="en-GB"/>
      </w:rPr>
    </w:lvl>
    <w:lvl w:ilvl="7" w:tplc="C538A6E2">
      <w:numFmt w:val="bullet"/>
      <w:lvlText w:val="•"/>
      <w:lvlJc w:val="left"/>
      <w:pPr>
        <w:ind w:left="7726" w:hanging="360"/>
      </w:pPr>
      <w:rPr>
        <w:rFonts w:hint="default"/>
        <w:lang w:val="en-GB" w:eastAsia="en-GB" w:bidi="en-GB"/>
      </w:rPr>
    </w:lvl>
    <w:lvl w:ilvl="8" w:tplc="9C8422E2">
      <w:numFmt w:val="bullet"/>
      <w:lvlText w:val="•"/>
      <w:lvlJc w:val="left"/>
      <w:pPr>
        <w:ind w:left="8713" w:hanging="360"/>
      </w:pPr>
      <w:rPr>
        <w:rFonts w:hint="default"/>
        <w:lang w:val="en-GB" w:eastAsia="en-GB" w:bidi="en-GB"/>
      </w:rPr>
    </w:lvl>
  </w:abstractNum>
  <w:abstractNum w:abstractNumId="28" w15:restartNumberingAfterBreak="0">
    <w:nsid w:val="777B6AA7"/>
    <w:multiLevelType w:val="multilevel"/>
    <w:tmpl w:val="BD7C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B120FE"/>
    <w:multiLevelType w:val="multilevel"/>
    <w:tmpl w:val="CF3C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ED167A"/>
    <w:multiLevelType w:val="multilevel"/>
    <w:tmpl w:val="EE80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115206"/>
    <w:multiLevelType w:val="multilevel"/>
    <w:tmpl w:val="D25C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6362A0"/>
    <w:multiLevelType w:val="multilevel"/>
    <w:tmpl w:val="A84E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6334DE"/>
    <w:multiLevelType w:val="hybridMultilevel"/>
    <w:tmpl w:val="E1E8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D67EB5"/>
    <w:multiLevelType w:val="hybridMultilevel"/>
    <w:tmpl w:val="5A9E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0D0CC0"/>
    <w:multiLevelType w:val="multilevel"/>
    <w:tmpl w:val="B3D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4134AE"/>
    <w:multiLevelType w:val="multilevel"/>
    <w:tmpl w:val="8D4C3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6"/>
  </w:num>
  <w:num w:numId="4">
    <w:abstractNumId w:val="3"/>
  </w:num>
  <w:num w:numId="5">
    <w:abstractNumId w:val="9"/>
  </w:num>
  <w:num w:numId="6">
    <w:abstractNumId w:val="36"/>
  </w:num>
  <w:num w:numId="7">
    <w:abstractNumId w:val="14"/>
  </w:num>
  <w:num w:numId="8">
    <w:abstractNumId w:val="25"/>
  </w:num>
  <w:num w:numId="9">
    <w:abstractNumId w:val="10"/>
  </w:num>
  <w:num w:numId="10">
    <w:abstractNumId w:val="1"/>
  </w:num>
  <w:num w:numId="11">
    <w:abstractNumId w:val="32"/>
  </w:num>
  <w:num w:numId="12">
    <w:abstractNumId w:val="11"/>
  </w:num>
  <w:num w:numId="13">
    <w:abstractNumId w:val="31"/>
  </w:num>
  <w:num w:numId="14">
    <w:abstractNumId w:val="26"/>
  </w:num>
  <w:num w:numId="15">
    <w:abstractNumId w:val="29"/>
  </w:num>
  <w:num w:numId="16">
    <w:abstractNumId w:val="22"/>
  </w:num>
  <w:num w:numId="17">
    <w:abstractNumId w:val="30"/>
  </w:num>
  <w:num w:numId="18">
    <w:abstractNumId w:val="23"/>
  </w:num>
  <w:num w:numId="19">
    <w:abstractNumId w:val="2"/>
  </w:num>
  <w:num w:numId="20">
    <w:abstractNumId w:val="20"/>
  </w:num>
  <w:num w:numId="21">
    <w:abstractNumId w:val="21"/>
  </w:num>
  <w:num w:numId="22">
    <w:abstractNumId w:val="17"/>
  </w:num>
  <w:num w:numId="23">
    <w:abstractNumId w:val="4"/>
  </w:num>
  <w:num w:numId="24">
    <w:abstractNumId w:val="0"/>
  </w:num>
  <w:num w:numId="25">
    <w:abstractNumId w:val="28"/>
  </w:num>
  <w:num w:numId="26">
    <w:abstractNumId w:val="15"/>
  </w:num>
  <w:num w:numId="27">
    <w:abstractNumId w:val="35"/>
  </w:num>
  <w:num w:numId="28">
    <w:abstractNumId w:val="24"/>
  </w:num>
  <w:num w:numId="29">
    <w:abstractNumId w:val="18"/>
  </w:num>
  <w:num w:numId="30">
    <w:abstractNumId w:val="7"/>
  </w:num>
  <w:num w:numId="31">
    <w:abstractNumId w:val="27"/>
  </w:num>
  <w:num w:numId="32">
    <w:abstractNumId w:val="13"/>
  </w:num>
  <w:num w:numId="33">
    <w:abstractNumId w:val="5"/>
  </w:num>
  <w:num w:numId="34">
    <w:abstractNumId w:val="33"/>
  </w:num>
  <w:num w:numId="35">
    <w:abstractNumId w:val="34"/>
  </w:num>
  <w:num w:numId="36">
    <w:abstractNumId w:val="19"/>
  </w:num>
  <w:num w:numId="3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7E"/>
    <w:rsid w:val="000020A8"/>
    <w:rsid w:val="00016118"/>
    <w:rsid w:val="000269BC"/>
    <w:rsid w:val="00027995"/>
    <w:rsid w:val="0004387E"/>
    <w:rsid w:val="000452EF"/>
    <w:rsid w:val="0006257F"/>
    <w:rsid w:val="00083936"/>
    <w:rsid w:val="000A38B1"/>
    <w:rsid w:val="000A5BE4"/>
    <w:rsid w:val="000B37C1"/>
    <w:rsid w:val="000C1E5C"/>
    <w:rsid w:val="000D6962"/>
    <w:rsid w:val="000E0102"/>
    <w:rsid w:val="000E6DD0"/>
    <w:rsid w:val="000F39BF"/>
    <w:rsid w:val="000F628A"/>
    <w:rsid w:val="000F64C9"/>
    <w:rsid w:val="00105055"/>
    <w:rsid w:val="00115BD3"/>
    <w:rsid w:val="0013077D"/>
    <w:rsid w:val="001476F7"/>
    <w:rsid w:val="00155119"/>
    <w:rsid w:val="00164024"/>
    <w:rsid w:val="00164859"/>
    <w:rsid w:val="001A7690"/>
    <w:rsid w:val="001B2A86"/>
    <w:rsid w:val="001B64FC"/>
    <w:rsid w:val="001C2E8C"/>
    <w:rsid w:val="001E64FB"/>
    <w:rsid w:val="0020230A"/>
    <w:rsid w:val="00204509"/>
    <w:rsid w:val="002076EC"/>
    <w:rsid w:val="00214B21"/>
    <w:rsid w:val="00245607"/>
    <w:rsid w:val="002835A3"/>
    <w:rsid w:val="00290A8B"/>
    <w:rsid w:val="002B6F9E"/>
    <w:rsid w:val="002B73F7"/>
    <w:rsid w:val="002C7EA9"/>
    <w:rsid w:val="00301729"/>
    <w:rsid w:val="00313F4A"/>
    <w:rsid w:val="003218D5"/>
    <w:rsid w:val="00335675"/>
    <w:rsid w:val="0034451D"/>
    <w:rsid w:val="00382D91"/>
    <w:rsid w:val="0038325A"/>
    <w:rsid w:val="0038707A"/>
    <w:rsid w:val="003A0733"/>
    <w:rsid w:val="003B6437"/>
    <w:rsid w:val="003B66DB"/>
    <w:rsid w:val="0040243B"/>
    <w:rsid w:val="0043389C"/>
    <w:rsid w:val="00444700"/>
    <w:rsid w:val="00454FFB"/>
    <w:rsid w:val="00460FC0"/>
    <w:rsid w:val="0046238F"/>
    <w:rsid w:val="00472617"/>
    <w:rsid w:val="00475E4E"/>
    <w:rsid w:val="004A23C3"/>
    <w:rsid w:val="004A40F9"/>
    <w:rsid w:val="004A4540"/>
    <w:rsid w:val="004B4A70"/>
    <w:rsid w:val="004C0BCE"/>
    <w:rsid w:val="004D487A"/>
    <w:rsid w:val="004D5068"/>
    <w:rsid w:val="004F0C19"/>
    <w:rsid w:val="004F1C83"/>
    <w:rsid w:val="00504188"/>
    <w:rsid w:val="005208CD"/>
    <w:rsid w:val="00536A50"/>
    <w:rsid w:val="00550CCA"/>
    <w:rsid w:val="00566632"/>
    <w:rsid w:val="00573D71"/>
    <w:rsid w:val="00592BAC"/>
    <w:rsid w:val="005C5CC0"/>
    <w:rsid w:val="005D4F61"/>
    <w:rsid w:val="005E2E13"/>
    <w:rsid w:val="005E37A5"/>
    <w:rsid w:val="005F10B5"/>
    <w:rsid w:val="005F211F"/>
    <w:rsid w:val="005F52F1"/>
    <w:rsid w:val="00615388"/>
    <w:rsid w:val="006253BA"/>
    <w:rsid w:val="0062766F"/>
    <w:rsid w:val="0065072F"/>
    <w:rsid w:val="00657728"/>
    <w:rsid w:val="0067524D"/>
    <w:rsid w:val="006947E2"/>
    <w:rsid w:val="00694FC9"/>
    <w:rsid w:val="006A4F51"/>
    <w:rsid w:val="006B2F29"/>
    <w:rsid w:val="006B364F"/>
    <w:rsid w:val="006E0859"/>
    <w:rsid w:val="006E4328"/>
    <w:rsid w:val="0070184A"/>
    <w:rsid w:val="0070692F"/>
    <w:rsid w:val="007139DC"/>
    <w:rsid w:val="00721FB3"/>
    <w:rsid w:val="00724893"/>
    <w:rsid w:val="00732BCB"/>
    <w:rsid w:val="007440EA"/>
    <w:rsid w:val="00750C19"/>
    <w:rsid w:val="007555EF"/>
    <w:rsid w:val="0076278C"/>
    <w:rsid w:val="00773BE7"/>
    <w:rsid w:val="00776CF6"/>
    <w:rsid w:val="0078088A"/>
    <w:rsid w:val="00787284"/>
    <w:rsid w:val="00795DF2"/>
    <w:rsid w:val="007C0A05"/>
    <w:rsid w:val="007C0D20"/>
    <w:rsid w:val="007D173E"/>
    <w:rsid w:val="0080643D"/>
    <w:rsid w:val="008123DA"/>
    <w:rsid w:val="00814386"/>
    <w:rsid w:val="00855100"/>
    <w:rsid w:val="00885993"/>
    <w:rsid w:val="008941B3"/>
    <w:rsid w:val="008A1AF3"/>
    <w:rsid w:val="008A7459"/>
    <w:rsid w:val="008A7681"/>
    <w:rsid w:val="008E0D4B"/>
    <w:rsid w:val="008E2956"/>
    <w:rsid w:val="008E6C2F"/>
    <w:rsid w:val="008F059D"/>
    <w:rsid w:val="009128B0"/>
    <w:rsid w:val="00924A38"/>
    <w:rsid w:val="00947BC4"/>
    <w:rsid w:val="009518A4"/>
    <w:rsid w:val="00954E65"/>
    <w:rsid w:val="0096504F"/>
    <w:rsid w:val="00965BD3"/>
    <w:rsid w:val="0097489F"/>
    <w:rsid w:val="009A0746"/>
    <w:rsid w:val="009A1444"/>
    <w:rsid w:val="009A5AFD"/>
    <w:rsid w:val="009A62E1"/>
    <w:rsid w:val="009B266D"/>
    <w:rsid w:val="009C0CFA"/>
    <w:rsid w:val="009E19C8"/>
    <w:rsid w:val="009E6479"/>
    <w:rsid w:val="00A26197"/>
    <w:rsid w:val="00A37F2D"/>
    <w:rsid w:val="00A51A8C"/>
    <w:rsid w:val="00A656FE"/>
    <w:rsid w:val="00A93BA4"/>
    <w:rsid w:val="00AA525C"/>
    <w:rsid w:val="00B00F4F"/>
    <w:rsid w:val="00B2641C"/>
    <w:rsid w:val="00B27F36"/>
    <w:rsid w:val="00B425EA"/>
    <w:rsid w:val="00B470D9"/>
    <w:rsid w:val="00B54477"/>
    <w:rsid w:val="00B6312D"/>
    <w:rsid w:val="00BB7AD8"/>
    <w:rsid w:val="00BC05FC"/>
    <w:rsid w:val="00BD5DE3"/>
    <w:rsid w:val="00BE0377"/>
    <w:rsid w:val="00BF247C"/>
    <w:rsid w:val="00C0602E"/>
    <w:rsid w:val="00C11E6D"/>
    <w:rsid w:val="00C151D1"/>
    <w:rsid w:val="00C173FE"/>
    <w:rsid w:val="00C22C02"/>
    <w:rsid w:val="00C27DA9"/>
    <w:rsid w:val="00C32B9C"/>
    <w:rsid w:val="00C52562"/>
    <w:rsid w:val="00C86CFD"/>
    <w:rsid w:val="00C9237E"/>
    <w:rsid w:val="00C926A6"/>
    <w:rsid w:val="00CD63BE"/>
    <w:rsid w:val="00CD77D2"/>
    <w:rsid w:val="00CE11BB"/>
    <w:rsid w:val="00CE399D"/>
    <w:rsid w:val="00CE668B"/>
    <w:rsid w:val="00D1699D"/>
    <w:rsid w:val="00D4751B"/>
    <w:rsid w:val="00D70853"/>
    <w:rsid w:val="00D77A44"/>
    <w:rsid w:val="00DC793A"/>
    <w:rsid w:val="00DE4E46"/>
    <w:rsid w:val="00DE7046"/>
    <w:rsid w:val="00DE709A"/>
    <w:rsid w:val="00DF039B"/>
    <w:rsid w:val="00E05E65"/>
    <w:rsid w:val="00E0643F"/>
    <w:rsid w:val="00E10F3A"/>
    <w:rsid w:val="00E21AC4"/>
    <w:rsid w:val="00E235DA"/>
    <w:rsid w:val="00E3517D"/>
    <w:rsid w:val="00E731C7"/>
    <w:rsid w:val="00E80CB4"/>
    <w:rsid w:val="00E8151B"/>
    <w:rsid w:val="00E83EFF"/>
    <w:rsid w:val="00E84948"/>
    <w:rsid w:val="00E932E2"/>
    <w:rsid w:val="00EA4289"/>
    <w:rsid w:val="00EC1A1D"/>
    <w:rsid w:val="00F04EB4"/>
    <w:rsid w:val="00F22EA0"/>
    <w:rsid w:val="00F25F67"/>
    <w:rsid w:val="00F37481"/>
    <w:rsid w:val="00F502E3"/>
    <w:rsid w:val="00F534C5"/>
    <w:rsid w:val="00F546ED"/>
    <w:rsid w:val="00F634D3"/>
    <w:rsid w:val="00F81897"/>
    <w:rsid w:val="00F82CBB"/>
    <w:rsid w:val="00F87D40"/>
    <w:rsid w:val="00F91301"/>
    <w:rsid w:val="00F9426B"/>
    <w:rsid w:val="00FA00F7"/>
    <w:rsid w:val="00FA12B6"/>
    <w:rsid w:val="00FB1FF6"/>
    <w:rsid w:val="00FB404F"/>
    <w:rsid w:val="00FD1A1A"/>
    <w:rsid w:val="00FF75E1"/>
    <w:rsid w:val="0D993711"/>
    <w:rsid w:val="10FDE7DC"/>
    <w:rsid w:val="1521BB36"/>
    <w:rsid w:val="1B30E25B"/>
    <w:rsid w:val="1F623977"/>
    <w:rsid w:val="2CE9F618"/>
    <w:rsid w:val="2CEA0628"/>
    <w:rsid w:val="36758C77"/>
    <w:rsid w:val="38260CCB"/>
    <w:rsid w:val="3A218B7E"/>
    <w:rsid w:val="3ADCEA25"/>
    <w:rsid w:val="3D179777"/>
    <w:rsid w:val="423BE621"/>
    <w:rsid w:val="42C6ED50"/>
    <w:rsid w:val="50DE6AB4"/>
    <w:rsid w:val="51DB5853"/>
    <w:rsid w:val="57C46E64"/>
    <w:rsid w:val="59A0B08E"/>
    <w:rsid w:val="5A6229A8"/>
    <w:rsid w:val="5B1FC36F"/>
    <w:rsid w:val="5EF82E97"/>
    <w:rsid w:val="633064A9"/>
    <w:rsid w:val="638250A9"/>
    <w:rsid w:val="64A55149"/>
    <w:rsid w:val="65D08D64"/>
    <w:rsid w:val="66813FEF"/>
    <w:rsid w:val="6C38C992"/>
    <w:rsid w:val="6CD0A01C"/>
    <w:rsid w:val="6CD53815"/>
    <w:rsid w:val="6DC4BDB7"/>
    <w:rsid w:val="743E379A"/>
    <w:rsid w:val="7926BCD1"/>
    <w:rsid w:val="7D895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5CC6"/>
  <w15:chartTrackingRefBased/>
  <w15:docId w15:val="{CC9F683D-A1DE-4B7A-BCD8-6B11C0AA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93A"/>
  </w:style>
  <w:style w:type="paragraph" w:styleId="Heading1">
    <w:name w:val="heading 1"/>
    <w:basedOn w:val="Normal"/>
    <w:next w:val="Normal"/>
    <w:link w:val="Heading1Char"/>
    <w:uiPriority w:val="9"/>
    <w:qFormat/>
    <w:rsid w:val="00C92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37E"/>
    <w:rPr>
      <w:rFonts w:eastAsiaTheme="majorEastAsia" w:cstheme="majorBidi"/>
      <w:color w:val="272727" w:themeColor="text1" w:themeTint="D8"/>
    </w:rPr>
  </w:style>
  <w:style w:type="paragraph" w:styleId="Title">
    <w:name w:val="Title"/>
    <w:basedOn w:val="Normal"/>
    <w:next w:val="Normal"/>
    <w:link w:val="TitleChar"/>
    <w:uiPriority w:val="10"/>
    <w:qFormat/>
    <w:rsid w:val="00C92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37E"/>
    <w:pPr>
      <w:spacing w:before="160"/>
      <w:jc w:val="center"/>
    </w:pPr>
    <w:rPr>
      <w:i/>
      <w:iCs/>
      <w:color w:val="404040" w:themeColor="text1" w:themeTint="BF"/>
    </w:rPr>
  </w:style>
  <w:style w:type="character" w:customStyle="1" w:styleId="QuoteChar">
    <w:name w:val="Quote Char"/>
    <w:basedOn w:val="DefaultParagraphFont"/>
    <w:link w:val="Quote"/>
    <w:uiPriority w:val="29"/>
    <w:rsid w:val="00C9237E"/>
    <w:rPr>
      <w:i/>
      <w:iCs/>
      <w:color w:val="404040" w:themeColor="text1" w:themeTint="BF"/>
    </w:rPr>
  </w:style>
  <w:style w:type="paragraph" w:styleId="ListParagraph">
    <w:name w:val="List Paragraph"/>
    <w:basedOn w:val="Normal"/>
    <w:uiPriority w:val="34"/>
    <w:qFormat/>
    <w:rsid w:val="00C9237E"/>
    <w:pPr>
      <w:ind w:left="720"/>
      <w:contextualSpacing/>
    </w:pPr>
  </w:style>
  <w:style w:type="character" w:styleId="IntenseEmphasis">
    <w:name w:val="Intense Emphasis"/>
    <w:basedOn w:val="DefaultParagraphFont"/>
    <w:uiPriority w:val="21"/>
    <w:qFormat/>
    <w:rsid w:val="00C9237E"/>
    <w:rPr>
      <w:i/>
      <w:iCs/>
      <w:color w:val="0F4761" w:themeColor="accent1" w:themeShade="BF"/>
    </w:rPr>
  </w:style>
  <w:style w:type="paragraph" w:styleId="IntenseQuote">
    <w:name w:val="Intense Quote"/>
    <w:basedOn w:val="Normal"/>
    <w:next w:val="Normal"/>
    <w:link w:val="IntenseQuoteChar"/>
    <w:uiPriority w:val="30"/>
    <w:qFormat/>
    <w:rsid w:val="00C92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37E"/>
    <w:rPr>
      <w:i/>
      <w:iCs/>
      <w:color w:val="0F4761" w:themeColor="accent1" w:themeShade="BF"/>
    </w:rPr>
  </w:style>
  <w:style w:type="character" w:styleId="IntenseReference">
    <w:name w:val="Intense Reference"/>
    <w:basedOn w:val="DefaultParagraphFont"/>
    <w:uiPriority w:val="32"/>
    <w:qFormat/>
    <w:rsid w:val="00C9237E"/>
    <w:rPr>
      <w:b/>
      <w:bCs/>
      <w:smallCaps/>
      <w:color w:val="0F4761" w:themeColor="accent1" w:themeShade="BF"/>
      <w:spacing w:val="5"/>
    </w:rPr>
  </w:style>
  <w:style w:type="table" w:styleId="TableGrid">
    <w:name w:val="Table Grid"/>
    <w:basedOn w:val="TableNormal"/>
    <w:uiPriority w:val="39"/>
    <w:rsid w:val="00C92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237E"/>
    <w:rPr>
      <w:color w:val="467886" w:themeColor="hyperlink"/>
      <w:u w:val="single"/>
    </w:rPr>
  </w:style>
  <w:style w:type="character" w:styleId="UnresolvedMention">
    <w:name w:val="Unresolved Mention"/>
    <w:basedOn w:val="DefaultParagraphFont"/>
    <w:uiPriority w:val="99"/>
    <w:semiHidden/>
    <w:unhideWhenUsed/>
    <w:rsid w:val="00C9237E"/>
    <w:rPr>
      <w:color w:val="605E5C"/>
      <w:shd w:val="clear" w:color="auto" w:fill="E1DFDD"/>
    </w:rPr>
  </w:style>
  <w:style w:type="character" w:styleId="FollowedHyperlink">
    <w:name w:val="FollowedHyperlink"/>
    <w:basedOn w:val="DefaultParagraphFont"/>
    <w:uiPriority w:val="99"/>
    <w:semiHidden/>
    <w:unhideWhenUsed/>
    <w:rsid w:val="00C9237E"/>
    <w:rPr>
      <w:color w:val="96607D" w:themeColor="followedHyperlink"/>
      <w:u w:val="single"/>
    </w:rPr>
  </w:style>
  <w:style w:type="paragraph" w:styleId="NoSpacing">
    <w:name w:val="No Spacing"/>
    <w:uiPriority w:val="1"/>
    <w:qFormat/>
    <w:rsid w:val="00721FB3"/>
    <w:pPr>
      <w:spacing w:after="0" w:line="240" w:lineRule="auto"/>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15950">
      <w:bodyDiv w:val="1"/>
      <w:marLeft w:val="0"/>
      <w:marRight w:val="0"/>
      <w:marTop w:val="0"/>
      <w:marBottom w:val="0"/>
      <w:divBdr>
        <w:top w:val="none" w:sz="0" w:space="0" w:color="auto"/>
        <w:left w:val="none" w:sz="0" w:space="0" w:color="auto"/>
        <w:bottom w:val="none" w:sz="0" w:space="0" w:color="auto"/>
        <w:right w:val="none" w:sz="0" w:space="0" w:color="auto"/>
      </w:divBdr>
      <w:divsChild>
        <w:div w:id="2040157505">
          <w:marLeft w:val="0"/>
          <w:marRight w:val="0"/>
          <w:marTop w:val="0"/>
          <w:marBottom w:val="0"/>
          <w:divBdr>
            <w:top w:val="none" w:sz="0" w:space="0" w:color="auto"/>
            <w:left w:val="none" w:sz="0" w:space="0" w:color="auto"/>
            <w:bottom w:val="none" w:sz="0" w:space="0" w:color="auto"/>
            <w:right w:val="none" w:sz="0" w:space="0" w:color="auto"/>
          </w:divBdr>
        </w:div>
        <w:div w:id="1199512533">
          <w:marLeft w:val="0"/>
          <w:marRight w:val="0"/>
          <w:marTop w:val="0"/>
          <w:marBottom w:val="0"/>
          <w:divBdr>
            <w:top w:val="none" w:sz="0" w:space="0" w:color="auto"/>
            <w:left w:val="none" w:sz="0" w:space="0" w:color="auto"/>
            <w:bottom w:val="none" w:sz="0" w:space="0" w:color="auto"/>
            <w:right w:val="none" w:sz="0" w:space="0" w:color="auto"/>
          </w:divBdr>
        </w:div>
        <w:div w:id="1442603542">
          <w:marLeft w:val="0"/>
          <w:marRight w:val="0"/>
          <w:marTop w:val="0"/>
          <w:marBottom w:val="0"/>
          <w:divBdr>
            <w:top w:val="none" w:sz="0" w:space="0" w:color="auto"/>
            <w:left w:val="none" w:sz="0" w:space="0" w:color="auto"/>
            <w:bottom w:val="none" w:sz="0" w:space="0" w:color="auto"/>
            <w:right w:val="none" w:sz="0" w:space="0" w:color="auto"/>
          </w:divBdr>
          <w:divsChild>
            <w:div w:id="462700167">
              <w:marLeft w:val="-75"/>
              <w:marRight w:val="0"/>
              <w:marTop w:val="30"/>
              <w:marBottom w:val="30"/>
              <w:divBdr>
                <w:top w:val="none" w:sz="0" w:space="0" w:color="auto"/>
                <w:left w:val="none" w:sz="0" w:space="0" w:color="auto"/>
                <w:bottom w:val="none" w:sz="0" w:space="0" w:color="auto"/>
                <w:right w:val="none" w:sz="0" w:space="0" w:color="auto"/>
              </w:divBdr>
              <w:divsChild>
                <w:div w:id="1282422374">
                  <w:marLeft w:val="0"/>
                  <w:marRight w:val="0"/>
                  <w:marTop w:val="0"/>
                  <w:marBottom w:val="0"/>
                  <w:divBdr>
                    <w:top w:val="none" w:sz="0" w:space="0" w:color="auto"/>
                    <w:left w:val="none" w:sz="0" w:space="0" w:color="auto"/>
                    <w:bottom w:val="none" w:sz="0" w:space="0" w:color="auto"/>
                    <w:right w:val="none" w:sz="0" w:space="0" w:color="auto"/>
                  </w:divBdr>
                  <w:divsChild>
                    <w:div w:id="989167076">
                      <w:marLeft w:val="0"/>
                      <w:marRight w:val="0"/>
                      <w:marTop w:val="0"/>
                      <w:marBottom w:val="0"/>
                      <w:divBdr>
                        <w:top w:val="none" w:sz="0" w:space="0" w:color="auto"/>
                        <w:left w:val="none" w:sz="0" w:space="0" w:color="auto"/>
                        <w:bottom w:val="none" w:sz="0" w:space="0" w:color="auto"/>
                        <w:right w:val="none" w:sz="0" w:space="0" w:color="auto"/>
                      </w:divBdr>
                    </w:div>
                  </w:divsChild>
                </w:div>
                <w:div w:id="1664121149">
                  <w:marLeft w:val="0"/>
                  <w:marRight w:val="0"/>
                  <w:marTop w:val="0"/>
                  <w:marBottom w:val="0"/>
                  <w:divBdr>
                    <w:top w:val="none" w:sz="0" w:space="0" w:color="auto"/>
                    <w:left w:val="none" w:sz="0" w:space="0" w:color="auto"/>
                    <w:bottom w:val="none" w:sz="0" w:space="0" w:color="auto"/>
                    <w:right w:val="none" w:sz="0" w:space="0" w:color="auto"/>
                  </w:divBdr>
                  <w:divsChild>
                    <w:div w:id="1891527687">
                      <w:marLeft w:val="0"/>
                      <w:marRight w:val="0"/>
                      <w:marTop w:val="0"/>
                      <w:marBottom w:val="0"/>
                      <w:divBdr>
                        <w:top w:val="none" w:sz="0" w:space="0" w:color="auto"/>
                        <w:left w:val="none" w:sz="0" w:space="0" w:color="auto"/>
                        <w:bottom w:val="none" w:sz="0" w:space="0" w:color="auto"/>
                        <w:right w:val="none" w:sz="0" w:space="0" w:color="auto"/>
                      </w:divBdr>
                    </w:div>
                  </w:divsChild>
                </w:div>
                <w:div w:id="1989354560">
                  <w:marLeft w:val="0"/>
                  <w:marRight w:val="0"/>
                  <w:marTop w:val="0"/>
                  <w:marBottom w:val="0"/>
                  <w:divBdr>
                    <w:top w:val="none" w:sz="0" w:space="0" w:color="auto"/>
                    <w:left w:val="none" w:sz="0" w:space="0" w:color="auto"/>
                    <w:bottom w:val="none" w:sz="0" w:space="0" w:color="auto"/>
                    <w:right w:val="none" w:sz="0" w:space="0" w:color="auto"/>
                  </w:divBdr>
                  <w:divsChild>
                    <w:div w:id="1164474186">
                      <w:marLeft w:val="0"/>
                      <w:marRight w:val="0"/>
                      <w:marTop w:val="0"/>
                      <w:marBottom w:val="0"/>
                      <w:divBdr>
                        <w:top w:val="none" w:sz="0" w:space="0" w:color="auto"/>
                        <w:left w:val="none" w:sz="0" w:space="0" w:color="auto"/>
                        <w:bottom w:val="none" w:sz="0" w:space="0" w:color="auto"/>
                        <w:right w:val="none" w:sz="0" w:space="0" w:color="auto"/>
                      </w:divBdr>
                    </w:div>
                  </w:divsChild>
                </w:div>
                <w:div w:id="966860845">
                  <w:marLeft w:val="0"/>
                  <w:marRight w:val="0"/>
                  <w:marTop w:val="0"/>
                  <w:marBottom w:val="0"/>
                  <w:divBdr>
                    <w:top w:val="none" w:sz="0" w:space="0" w:color="auto"/>
                    <w:left w:val="none" w:sz="0" w:space="0" w:color="auto"/>
                    <w:bottom w:val="none" w:sz="0" w:space="0" w:color="auto"/>
                    <w:right w:val="none" w:sz="0" w:space="0" w:color="auto"/>
                  </w:divBdr>
                  <w:divsChild>
                    <w:div w:id="1096679579">
                      <w:marLeft w:val="0"/>
                      <w:marRight w:val="0"/>
                      <w:marTop w:val="0"/>
                      <w:marBottom w:val="0"/>
                      <w:divBdr>
                        <w:top w:val="none" w:sz="0" w:space="0" w:color="auto"/>
                        <w:left w:val="none" w:sz="0" w:space="0" w:color="auto"/>
                        <w:bottom w:val="none" w:sz="0" w:space="0" w:color="auto"/>
                        <w:right w:val="none" w:sz="0" w:space="0" w:color="auto"/>
                      </w:divBdr>
                    </w:div>
                  </w:divsChild>
                </w:div>
                <w:div w:id="564145890">
                  <w:marLeft w:val="0"/>
                  <w:marRight w:val="0"/>
                  <w:marTop w:val="0"/>
                  <w:marBottom w:val="0"/>
                  <w:divBdr>
                    <w:top w:val="none" w:sz="0" w:space="0" w:color="auto"/>
                    <w:left w:val="none" w:sz="0" w:space="0" w:color="auto"/>
                    <w:bottom w:val="none" w:sz="0" w:space="0" w:color="auto"/>
                    <w:right w:val="none" w:sz="0" w:space="0" w:color="auto"/>
                  </w:divBdr>
                  <w:divsChild>
                    <w:div w:id="2075543161">
                      <w:marLeft w:val="0"/>
                      <w:marRight w:val="0"/>
                      <w:marTop w:val="0"/>
                      <w:marBottom w:val="0"/>
                      <w:divBdr>
                        <w:top w:val="none" w:sz="0" w:space="0" w:color="auto"/>
                        <w:left w:val="none" w:sz="0" w:space="0" w:color="auto"/>
                        <w:bottom w:val="none" w:sz="0" w:space="0" w:color="auto"/>
                        <w:right w:val="none" w:sz="0" w:space="0" w:color="auto"/>
                      </w:divBdr>
                    </w:div>
                  </w:divsChild>
                </w:div>
                <w:div w:id="1422068333">
                  <w:marLeft w:val="0"/>
                  <w:marRight w:val="0"/>
                  <w:marTop w:val="0"/>
                  <w:marBottom w:val="0"/>
                  <w:divBdr>
                    <w:top w:val="none" w:sz="0" w:space="0" w:color="auto"/>
                    <w:left w:val="none" w:sz="0" w:space="0" w:color="auto"/>
                    <w:bottom w:val="none" w:sz="0" w:space="0" w:color="auto"/>
                    <w:right w:val="none" w:sz="0" w:space="0" w:color="auto"/>
                  </w:divBdr>
                  <w:divsChild>
                    <w:div w:id="1706104302">
                      <w:marLeft w:val="0"/>
                      <w:marRight w:val="0"/>
                      <w:marTop w:val="0"/>
                      <w:marBottom w:val="0"/>
                      <w:divBdr>
                        <w:top w:val="none" w:sz="0" w:space="0" w:color="auto"/>
                        <w:left w:val="none" w:sz="0" w:space="0" w:color="auto"/>
                        <w:bottom w:val="none" w:sz="0" w:space="0" w:color="auto"/>
                        <w:right w:val="none" w:sz="0" w:space="0" w:color="auto"/>
                      </w:divBdr>
                    </w:div>
                  </w:divsChild>
                </w:div>
                <w:div w:id="1483808839">
                  <w:marLeft w:val="0"/>
                  <w:marRight w:val="0"/>
                  <w:marTop w:val="0"/>
                  <w:marBottom w:val="0"/>
                  <w:divBdr>
                    <w:top w:val="none" w:sz="0" w:space="0" w:color="auto"/>
                    <w:left w:val="none" w:sz="0" w:space="0" w:color="auto"/>
                    <w:bottom w:val="none" w:sz="0" w:space="0" w:color="auto"/>
                    <w:right w:val="none" w:sz="0" w:space="0" w:color="auto"/>
                  </w:divBdr>
                  <w:divsChild>
                    <w:div w:id="320547645">
                      <w:marLeft w:val="0"/>
                      <w:marRight w:val="0"/>
                      <w:marTop w:val="0"/>
                      <w:marBottom w:val="0"/>
                      <w:divBdr>
                        <w:top w:val="none" w:sz="0" w:space="0" w:color="auto"/>
                        <w:left w:val="none" w:sz="0" w:space="0" w:color="auto"/>
                        <w:bottom w:val="none" w:sz="0" w:space="0" w:color="auto"/>
                        <w:right w:val="none" w:sz="0" w:space="0" w:color="auto"/>
                      </w:divBdr>
                    </w:div>
                  </w:divsChild>
                </w:div>
                <w:div w:id="1258291923">
                  <w:marLeft w:val="0"/>
                  <w:marRight w:val="0"/>
                  <w:marTop w:val="0"/>
                  <w:marBottom w:val="0"/>
                  <w:divBdr>
                    <w:top w:val="none" w:sz="0" w:space="0" w:color="auto"/>
                    <w:left w:val="none" w:sz="0" w:space="0" w:color="auto"/>
                    <w:bottom w:val="none" w:sz="0" w:space="0" w:color="auto"/>
                    <w:right w:val="none" w:sz="0" w:space="0" w:color="auto"/>
                  </w:divBdr>
                  <w:divsChild>
                    <w:div w:id="1462654213">
                      <w:marLeft w:val="0"/>
                      <w:marRight w:val="0"/>
                      <w:marTop w:val="0"/>
                      <w:marBottom w:val="0"/>
                      <w:divBdr>
                        <w:top w:val="none" w:sz="0" w:space="0" w:color="auto"/>
                        <w:left w:val="none" w:sz="0" w:space="0" w:color="auto"/>
                        <w:bottom w:val="none" w:sz="0" w:space="0" w:color="auto"/>
                        <w:right w:val="none" w:sz="0" w:space="0" w:color="auto"/>
                      </w:divBdr>
                    </w:div>
                  </w:divsChild>
                </w:div>
                <w:div w:id="186188196">
                  <w:marLeft w:val="0"/>
                  <w:marRight w:val="0"/>
                  <w:marTop w:val="0"/>
                  <w:marBottom w:val="0"/>
                  <w:divBdr>
                    <w:top w:val="none" w:sz="0" w:space="0" w:color="auto"/>
                    <w:left w:val="none" w:sz="0" w:space="0" w:color="auto"/>
                    <w:bottom w:val="none" w:sz="0" w:space="0" w:color="auto"/>
                    <w:right w:val="none" w:sz="0" w:space="0" w:color="auto"/>
                  </w:divBdr>
                  <w:divsChild>
                    <w:div w:id="1312171234">
                      <w:marLeft w:val="0"/>
                      <w:marRight w:val="0"/>
                      <w:marTop w:val="0"/>
                      <w:marBottom w:val="0"/>
                      <w:divBdr>
                        <w:top w:val="none" w:sz="0" w:space="0" w:color="auto"/>
                        <w:left w:val="none" w:sz="0" w:space="0" w:color="auto"/>
                        <w:bottom w:val="none" w:sz="0" w:space="0" w:color="auto"/>
                        <w:right w:val="none" w:sz="0" w:space="0" w:color="auto"/>
                      </w:divBdr>
                    </w:div>
                  </w:divsChild>
                </w:div>
                <w:div w:id="73168960">
                  <w:marLeft w:val="0"/>
                  <w:marRight w:val="0"/>
                  <w:marTop w:val="0"/>
                  <w:marBottom w:val="0"/>
                  <w:divBdr>
                    <w:top w:val="none" w:sz="0" w:space="0" w:color="auto"/>
                    <w:left w:val="none" w:sz="0" w:space="0" w:color="auto"/>
                    <w:bottom w:val="none" w:sz="0" w:space="0" w:color="auto"/>
                    <w:right w:val="none" w:sz="0" w:space="0" w:color="auto"/>
                  </w:divBdr>
                  <w:divsChild>
                    <w:div w:id="2045791671">
                      <w:marLeft w:val="0"/>
                      <w:marRight w:val="0"/>
                      <w:marTop w:val="0"/>
                      <w:marBottom w:val="0"/>
                      <w:divBdr>
                        <w:top w:val="none" w:sz="0" w:space="0" w:color="auto"/>
                        <w:left w:val="none" w:sz="0" w:space="0" w:color="auto"/>
                        <w:bottom w:val="none" w:sz="0" w:space="0" w:color="auto"/>
                        <w:right w:val="none" w:sz="0" w:space="0" w:color="auto"/>
                      </w:divBdr>
                    </w:div>
                  </w:divsChild>
                </w:div>
                <w:div w:id="1770658050">
                  <w:marLeft w:val="0"/>
                  <w:marRight w:val="0"/>
                  <w:marTop w:val="0"/>
                  <w:marBottom w:val="0"/>
                  <w:divBdr>
                    <w:top w:val="none" w:sz="0" w:space="0" w:color="auto"/>
                    <w:left w:val="none" w:sz="0" w:space="0" w:color="auto"/>
                    <w:bottom w:val="none" w:sz="0" w:space="0" w:color="auto"/>
                    <w:right w:val="none" w:sz="0" w:space="0" w:color="auto"/>
                  </w:divBdr>
                  <w:divsChild>
                    <w:div w:id="185020862">
                      <w:marLeft w:val="0"/>
                      <w:marRight w:val="0"/>
                      <w:marTop w:val="0"/>
                      <w:marBottom w:val="0"/>
                      <w:divBdr>
                        <w:top w:val="none" w:sz="0" w:space="0" w:color="auto"/>
                        <w:left w:val="none" w:sz="0" w:space="0" w:color="auto"/>
                        <w:bottom w:val="none" w:sz="0" w:space="0" w:color="auto"/>
                        <w:right w:val="none" w:sz="0" w:space="0" w:color="auto"/>
                      </w:divBdr>
                    </w:div>
                  </w:divsChild>
                </w:div>
                <w:div w:id="1237202222">
                  <w:marLeft w:val="0"/>
                  <w:marRight w:val="0"/>
                  <w:marTop w:val="0"/>
                  <w:marBottom w:val="0"/>
                  <w:divBdr>
                    <w:top w:val="none" w:sz="0" w:space="0" w:color="auto"/>
                    <w:left w:val="none" w:sz="0" w:space="0" w:color="auto"/>
                    <w:bottom w:val="none" w:sz="0" w:space="0" w:color="auto"/>
                    <w:right w:val="none" w:sz="0" w:space="0" w:color="auto"/>
                  </w:divBdr>
                  <w:divsChild>
                    <w:div w:id="1742212722">
                      <w:marLeft w:val="0"/>
                      <w:marRight w:val="0"/>
                      <w:marTop w:val="0"/>
                      <w:marBottom w:val="0"/>
                      <w:divBdr>
                        <w:top w:val="none" w:sz="0" w:space="0" w:color="auto"/>
                        <w:left w:val="none" w:sz="0" w:space="0" w:color="auto"/>
                        <w:bottom w:val="none" w:sz="0" w:space="0" w:color="auto"/>
                        <w:right w:val="none" w:sz="0" w:space="0" w:color="auto"/>
                      </w:divBdr>
                    </w:div>
                  </w:divsChild>
                </w:div>
                <w:div w:id="737558115">
                  <w:marLeft w:val="0"/>
                  <w:marRight w:val="0"/>
                  <w:marTop w:val="0"/>
                  <w:marBottom w:val="0"/>
                  <w:divBdr>
                    <w:top w:val="none" w:sz="0" w:space="0" w:color="auto"/>
                    <w:left w:val="none" w:sz="0" w:space="0" w:color="auto"/>
                    <w:bottom w:val="none" w:sz="0" w:space="0" w:color="auto"/>
                    <w:right w:val="none" w:sz="0" w:space="0" w:color="auto"/>
                  </w:divBdr>
                  <w:divsChild>
                    <w:div w:id="918096721">
                      <w:marLeft w:val="0"/>
                      <w:marRight w:val="0"/>
                      <w:marTop w:val="0"/>
                      <w:marBottom w:val="0"/>
                      <w:divBdr>
                        <w:top w:val="none" w:sz="0" w:space="0" w:color="auto"/>
                        <w:left w:val="none" w:sz="0" w:space="0" w:color="auto"/>
                        <w:bottom w:val="none" w:sz="0" w:space="0" w:color="auto"/>
                        <w:right w:val="none" w:sz="0" w:space="0" w:color="auto"/>
                      </w:divBdr>
                    </w:div>
                  </w:divsChild>
                </w:div>
                <w:div w:id="1109474017">
                  <w:marLeft w:val="0"/>
                  <w:marRight w:val="0"/>
                  <w:marTop w:val="0"/>
                  <w:marBottom w:val="0"/>
                  <w:divBdr>
                    <w:top w:val="none" w:sz="0" w:space="0" w:color="auto"/>
                    <w:left w:val="none" w:sz="0" w:space="0" w:color="auto"/>
                    <w:bottom w:val="none" w:sz="0" w:space="0" w:color="auto"/>
                    <w:right w:val="none" w:sz="0" w:space="0" w:color="auto"/>
                  </w:divBdr>
                  <w:divsChild>
                    <w:div w:id="2139951637">
                      <w:marLeft w:val="0"/>
                      <w:marRight w:val="0"/>
                      <w:marTop w:val="0"/>
                      <w:marBottom w:val="0"/>
                      <w:divBdr>
                        <w:top w:val="none" w:sz="0" w:space="0" w:color="auto"/>
                        <w:left w:val="none" w:sz="0" w:space="0" w:color="auto"/>
                        <w:bottom w:val="none" w:sz="0" w:space="0" w:color="auto"/>
                        <w:right w:val="none" w:sz="0" w:space="0" w:color="auto"/>
                      </w:divBdr>
                    </w:div>
                  </w:divsChild>
                </w:div>
                <w:div w:id="1406217817">
                  <w:marLeft w:val="0"/>
                  <w:marRight w:val="0"/>
                  <w:marTop w:val="0"/>
                  <w:marBottom w:val="0"/>
                  <w:divBdr>
                    <w:top w:val="none" w:sz="0" w:space="0" w:color="auto"/>
                    <w:left w:val="none" w:sz="0" w:space="0" w:color="auto"/>
                    <w:bottom w:val="none" w:sz="0" w:space="0" w:color="auto"/>
                    <w:right w:val="none" w:sz="0" w:space="0" w:color="auto"/>
                  </w:divBdr>
                  <w:divsChild>
                    <w:div w:id="16808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0531">
          <w:marLeft w:val="0"/>
          <w:marRight w:val="0"/>
          <w:marTop w:val="0"/>
          <w:marBottom w:val="0"/>
          <w:divBdr>
            <w:top w:val="none" w:sz="0" w:space="0" w:color="auto"/>
            <w:left w:val="none" w:sz="0" w:space="0" w:color="auto"/>
            <w:bottom w:val="none" w:sz="0" w:space="0" w:color="auto"/>
            <w:right w:val="none" w:sz="0" w:space="0" w:color="auto"/>
          </w:divBdr>
        </w:div>
        <w:div w:id="1165127122">
          <w:marLeft w:val="0"/>
          <w:marRight w:val="0"/>
          <w:marTop w:val="0"/>
          <w:marBottom w:val="0"/>
          <w:divBdr>
            <w:top w:val="none" w:sz="0" w:space="0" w:color="auto"/>
            <w:left w:val="none" w:sz="0" w:space="0" w:color="auto"/>
            <w:bottom w:val="none" w:sz="0" w:space="0" w:color="auto"/>
            <w:right w:val="none" w:sz="0" w:space="0" w:color="auto"/>
          </w:divBdr>
        </w:div>
        <w:div w:id="1185939709">
          <w:marLeft w:val="0"/>
          <w:marRight w:val="0"/>
          <w:marTop w:val="0"/>
          <w:marBottom w:val="0"/>
          <w:divBdr>
            <w:top w:val="none" w:sz="0" w:space="0" w:color="auto"/>
            <w:left w:val="none" w:sz="0" w:space="0" w:color="auto"/>
            <w:bottom w:val="none" w:sz="0" w:space="0" w:color="auto"/>
            <w:right w:val="none" w:sz="0" w:space="0" w:color="auto"/>
          </w:divBdr>
        </w:div>
        <w:div w:id="992294931">
          <w:marLeft w:val="0"/>
          <w:marRight w:val="0"/>
          <w:marTop w:val="0"/>
          <w:marBottom w:val="0"/>
          <w:divBdr>
            <w:top w:val="none" w:sz="0" w:space="0" w:color="auto"/>
            <w:left w:val="none" w:sz="0" w:space="0" w:color="auto"/>
            <w:bottom w:val="none" w:sz="0" w:space="0" w:color="auto"/>
            <w:right w:val="none" w:sz="0" w:space="0" w:color="auto"/>
          </w:divBdr>
          <w:divsChild>
            <w:div w:id="1497458920">
              <w:marLeft w:val="-75"/>
              <w:marRight w:val="0"/>
              <w:marTop w:val="30"/>
              <w:marBottom w:val="30"/>
              <w:divBdr>
                <w:top w:val="none" w:sz="0" w:space="0" w:color="auto"/>
                <w:left w:val="none" w:sz="0" w:space="0" w:color="auto"/>
                <w:bottom w:val="none" w:sz="0" w:space="0" w:color="auto"/>
                <w:right w:val="none" w:sz="0" w:space="0" w:color="auto"/>
              </w:divBdr>
              <w:divsChild>
                <w:div w:id="188613968">
                  <w:marLeft w:val="0"/>
                  <w:marRight w:val="0"/>
                  <w:marTop w:val="0"/>
                  <w:marBottom w:val="0"/>
                  <w:divBdr>
                    <w:top w:val="none" w:sz="0" w:space="0" w:color="auto"/>
                    <w:left w:val="none" w:sz="0" w:space="0" w:color="auto"/>
                    <w:bottom w:val="none" w:sz="0" w:space="0" w:color="auto"/>
                    <w:right w:val="none" w:sz="0" w:space="0" w:color="auto"/>
                  </w:divBdr>
                  <w:divsChild>
                    <w:div w:id="2034376486">
                      <w:marLeft w:val="0"/>
                      <w:marRight w:val="0"/>
                      <w:marTop w:val="0"/>
                      <w:marBottom w:val="0"/>
                      <w:divBdr>
                        <w:top w:val="none" w:sz="0" w:space="0" w:color="auto"/>
                        <w:left w:val="none" w:sz="0" w:space="0" w:color="auto"/>
                        <w:bottom w:val="none" w:sz="0" w:space="0" w:color="auto"/>
                        <w:right w:val="none" w:sz="0" w:space="0" w:color="auto"/>
                      </w:divBdr>
                    </w:div>
                  </w:divsChild>
                </w:div>
                <w:div w:id="1269315977">
                  <w:marLeft w:val="0"/>
                  <w:marRight w:val="0"/>
                  <w:marTop w:val="0"/>
                  <w:marBottom w:val="0"/>
                  <w:divBdr>
                    <w:top w:val="none" w:sz="0" w:space="0" w:color="auto"/>
                    <w:left w:val="none" w:sz="0" w:space="0" w:color="auto"/>
                    <w:bottom w:val="none" w:sz="0" w:space="0" w:color="auto"/>
                    <w:right w:val="none" w:sz="0" w:space="0" w:color="auto"/>
                  </w:divBdr>
                  <w:divsChild>
                    <w:div w:id="1789467315">
                      <w:marLeft w:val="0"/>
                      <w:marRight w:val="0"/>
                      <w:marTop w:val="0"/>
                      <w:marBottom w:val="0"/>
                      <w:divBdr>
                        <w:top w:val="none" w:sz="0" w:space="0" w:color="auto"/>
                        <w:left w:val="none" w:sz="0" w:space="0" w:color="auto"/>
                        <w:bottom w:val="none" w:sz="0" w:space="0" w:color="auto"/>
                        <w:right w:val="none" w:sz="0" w:space="0" w:color="auto"/>
                      </w:divBdr>
                    </w:div>
                  </w:divsChild>
                </w:div>
                <w:div w:id="1773013092">
                  <w:marLeft w:val="0"/>
                  <w:marRight w:val="0"/>
                  <w:marTop w:val="0"/>
                  <w:marBottom w:val="0"/>
                  <w:divBdr>
                    <w:top w:val="none" w:sz="0" w:space="0" w:color="auto"/>
                    <w:left w:val="none" w:sz="0" w:space="0" w:color="auto"/>
                    <w:bottom w:val="none" w:sz="0" w:space="0" w:color="auto"/>
                    <w:right w:val="none" w:sz="0" w:space="0" w:color="auto"/>
                  </w:divBdr>
                  <w:divsChild>
                    <w:div w:id="1374504834">
                      <w:marLeft w:val="0"/>
                      <w:marRight w:val="0"/>
                      <w:marTop w:val="0"/>
                      <w:marBottom w:val="0"/>
                      <w:divBdr>
                        <w:top w:val="none" w:sz="0" w:space="0" w:color="auto"/>
                        <w:left w:val="none" w:sz="0" w:space="0" w:color="auto"/>
                        <w:bottom w:val="none" w:sz="0" w:space="0" w:color="auto"/>
                        <w:right w:val="none" w:sz="0" w:space="0" w:color="auto"/>
                      </w:divBdr>
                    </w:div>
                  </w:divsChild>
                </w:div>
                <w:div w:id="1058019131">
                  <w:marLeft w:val="0"/>
                  <w:marRight w:val="0"/>
                  <w:marTop w:val="0"/>
                  <w:marBottom w:val="0"/>
                  <w:divBdr>
                    <w:top w:val="none" w:sz="0" w:space="0" w:color="auto"/>
                    <w:left w:val="none" w:sz="0" w:space="0" w:color="auto"/>
                    <w:bottom w:val="none" w:sz="0" w:space="0" w:color="auto"/>
                    <w:right w:val="none" w:sz="0" w:space="0" w:color="auto"/>
                  </w:divBdr>
                  <w:divsChild>
                    <w:div w:id="1562131775">
                      <w:marLeft w:val="0"/>
                      <w:marRight w:val="0"/>
                      <w:marTop w:val="0"/>
                      <w:marBottom w:val="0"/>
                      <w:divBdr>
                        <w:top w:val="none" w:sz="0" w:space="0" w:color="auto"/>
                        <w:left w:val="none" w:sz="0" w:space="0" w:color="auto"/>
                        <w:bottom w:val="none" w:sz="0" w:space="0" w:color="auto"/>
                        <w:right w:val="none" w:sz="0" w:space="0" w:color="auto"/>
                      </w:divBdr>
                    </w:div>
                  </w:divsChild>
                </w:div>
                <w:div w:id="478419033">
                  <w:marLeft w:val="0"/>
                  <w:marRight w:val="0"/>
                  <w:marTop w:val="0"/>
                  <w:marBottom w:val="0"/>
                  <w:divBdr>
                    <w:top w:val="none" w:sz="0" w:space="0" w:color="auto"/>
                    <w:left w:val="none" w:sz="0" w:space="0" w:color="auto"/>
                    <w:bottom w:val="none" w:sz="0" w:space="0" w:color="auto"/>
                    <w:right w:val="none" w:sz="0" w:space="0" w:color="auto"/>
                  </w:divBdr>
                  <w:divsChild>
                    <w:div w:id="992298103">
                      <w:marLeft w:val="0"/>
                      <w:marRight w:val="0"/>
                      <w:marTop w:val="0"/>
                      <w:marBottom w:val="0"/>
                      <w:divBdr>
                        <w:top w:val="none" w:sz="0" w:space="0" w:color="auto"/>
                        <w:left w:val="none" w:sz="0" w:space="0" w:color="auto"/>
                        <w:bottom w:val="none" w:sz="0" w:space="0" w:color="auto"/>
                        <w:right w:val="none" w:sz="0" w:space="0" w:color="auto"/>
                      </w:divBdr>
                    </w:div>
                  </w:divsChild>
                </w:div>
                <w:div w:id="1024360192">
                  <w:marLeft w:val="0"/>
                  <w:marRight w:val="0"/>
                  <w:marTop w:val="0"/>
                  <w:marBottom w:val="0"/>
                  <w:divBdr>
                    <w:top w:val="none" w:sz="0" w:space="0" w:color="auto"/>
                    <w:left w:val="none" w:sz="0" w:space="0" w:color="auto"/>
                    <w:bottom w:val="none" w:sz="0" w:space="0" w:color="auto"/>
                    <w:right w:val="none" w:sz="0" w:space="0" w:color="auto"/>
                  </w:divBdr>
                  <w:divsChild>
                    <w:div w:id="1857890999">
                      <w:marLeft w:val="0"/>
                      <w:marRight w:val="0"/>
                      <w:marTop w:val="0"/>
                      <w:marBottom w:val="0"/>
                      <w:divBdr>
                        <w:top w:val="none" w:sz="0" w:space="0" w:color="auto"/>
                        <w:left w:val="none" w:sz="0" w:space="0" w:color="auto"/>
                        <w:bottom w:val="none" w:sz="0" w:space="0" w:color="auto"/>
                        <w:right w:val="none" w:sz="0" w:space="0" w:color="auto"/>
                      </w:divBdr>
                    </w:div>
                  </w:divsChild>
                </w:div>
                <w:div w:id="470296411">
                  <w:marLeft w:val="0"/>
                  <w:marRight w:val="0"/>
                  <w:marTop w:val="0"/>
                  <w:marBottom w:val="0"/>
                  <w:divBdr>
                    <w:top w:val="none" w:sz="0" w:space="0" w:color="auto"/>
                    <w:left w:val="none" w:sz="0" w:space="0" w:color="auto"/>
                    <w:bottom w:val="none" w:sz="0" w:space="0" w:color="auto"/>
                    <w:right w:val="none" w:sz="0" w:space="0" w:color="auto"/>
                  </w:divBdr>
                  <w:divsChild>
                    <w:div w:id="1632009172">
                      <w:marLeft w:val="0"/>
                      <w:marRight w:val="0"/>
                      <w:marTop w:val="0"/>
                      <w:marBottom w:val="0"/>
                      <w:divBdr>
                        <w:top w:val="none" w:sz="0" w:space="0" w:color="auto"/>
                        <w:left w:val="none" w:sz="0" w:space="0" w:color="auto"/>
                        <w:bottom w:val="none" w:sz="0" w:space="0" w:color="auto"/>
                        <w:right w:val="none" w:sz="0" w:space="0" w:color="auto"/>
                      </w:divBdr>
                    </w:div>
                  </w:divsChild>
                </w:div>
                <w:div w:id="1694384832">
                  <w:marLeft w:val="0"/>
                  <w:marRight w:val="0"/>
                  <w:marTop w:val="0"/>
                  <w:marBottom w:val="0"/>
                  <w:divBdr>
                    <w:top w:val="none" w:sz="0" w:space="0" w:color="auto"/>
                    <w:left w:val="none" w:sz="0" w:space="0" w:color="auto"/>
                    <w:bottom w:val="none" w:sz="0" w:space="0" w:color="auto"/>
                    <w:right w:val="none" w:sz="0" w:space="0" w:color="auto"/>
                  </w:divBdr>
                  <w:divsChild>
                    <w:div w:id="1677730274">
                      <w:marLeft w:val="0"/>
                      <w:marRight w:val="0"/>
                      <w:marTop w:val="0"/>
                      <w:marBottom w:val="0"/>
                      <w:divBdr>
                        <w:top w:val="none" w:sz="0" w:space="0" w:color="auto"/>
                        <w:left w:val="none" w:sz="0" w:space="0" w:color="auto"/>
                        <w:bottom w:val="none" w:sz="0" w:space="0" w:color="auto"/>
                        <w:right w:val="none" w:sz="0" w:space="0" w:color="auto"/>
                      </w:divBdr>
                    </w:div>
                  </w:divsChild>
                </w:div>
                <w:div w:id="1167015752">
                  <w:marLeft w:val="0"/>
                  <w:marRight w:val="0"/>
                  <w:marTop w:val="0"/>
                  <w:marBottom w:val="0"/>
                  <w:divBdr>
                    <w:top w:val="none" w:sz="0" w:space="0" w:color="auto"/>
                    <w:left w:val="none" w:sz="0" w:space="0" w:color="auto"/>
                    <w:bottom w:val="none" w:sz="0" w:space="0" w:color="auto"/>
                    <w:right w:val="none" w:sz="0" w:space="0" w:color="auto"/>
                  </w:divBdr>
                  <w:divsChild>
                    <w:div w:id="1685324298">
                      <w:marLeft w:val="0"/>
                      <w:marRight w:val="0"/>
                      <w:marTop w:val="0"/>
                      <w:marBottom w:val="0"/>
                      <w:divBdr>
                        <w:top w:val="none" w:sz="0" w:space="0" w:color="auto"/>
                        <w:left w:val="none" w:sz="0" w:space="0" w:color="auto"/>
                        <w:bottom w:val="none" w:sz="0" w:space="0" w:color="auto"/>
                        <w:right w:val="none" w:sz="0" w:space="0" w:color="auto"/>
                      </w:divBdr>
                    </w:div>
                  </w:divsChild>
                </w:div>
                <w:div w:id="1986860724">
                  <w:marLeft w:val="0"/>
                  <w:marRight w:val="0"/>
                  <w:marTop w:val="0"/>
                  <w:marBottom w:val="0"/>
                  <w:divBdr>
                    <w:top w:val="none" w:sz="0" w:space="0" w:color="auto"/>
                    <w:left w:val="none" w:sz="0" w:space="0" w:color="auto"/>
                    <w:bottom w:val="none" w:sz="0" w:space="0" w:color="auto"/>
                    <w:right w:val="none" w:sz="0" w:space="0" w:color="auto"/>
                  </w:divBdr>
                  <w:divsChild>
                    <w:div w:id="1124155446">
                      <w:marLeft w:val="0"/>
                      <w:marRight w:val="0"/>
                      <w:marTop w:val="0"/>
                      <w:marBottom w:val="0"/>
                      <w:divBdr>
                        <w:top w:val="none" w:sz="0" w:space="0" w:color="auto"/>
                        <w:left w:val="none" w:sz="0" w:space="0" w:color="auto"/>
                        <w:bottom w:val="none" w:sz="0" w:space="0" w:color="auto"/>
                        <w:right w:val="none" w:sz="0" w:space="0" w:color="auto"/>
                      </w:divBdr>
                    </w:div>
                  </w:divsChild>
                </w:div>
                <w:div w:id="1780448579">
                  <w:marLeft w:val="0"/>
                  <w:marRight w:val="0"/>
                  <w:marTop w:val="0"/>
                  <w:marBottom w:val="0"/>
                  <w:divBdr>
                    <w:top w:val="none" w:sz="0" w:space="0" w:color="auto"/>
                    <w:left w:val="none" w:sz="0" w:space="0" w:color="auto"/>
                    <w:bottom w:val="none" w:sz="0" w:space="0" w:color="auto"/>
                    <w:right w:val="none" w:sz="0" w:space="0" w:color="auto"/>
                  </w:divBdr>
                  <w:divsChild>
                    <w:div w:id="1129736699">
                      <w:marLeft w:val="0"/>
                      <w:marRight w:val="0"/>
                      <w:marTop w:val="0"/>
                      <w:marBottom w:val="0"/>
                      <w:divBdr>
                        <w:top w:val="none" w:sz="0" w:space="0" w:color="auto"/>
                        <w:left w:val="none" w:sz="0" w:space="0" w:color="auto"/>
                        <w:bottom w:val="none" w:sz="0" w:space="0" w:color="auto"/>
                        <w:right w:val="none" w:sz="0" w:space="0" w:color="auto"/>
                      </w:divBdr>
                    </w:div>
                  </w:divsChild>
                </w:div>
                <w:div w:id="124157232">
                  <w:marLeft w:val="0"/>
                  <w:marRight w:val="0"/>
                  <w:marTop w:val="0"/>
                  <w:marBottom w:val="0"/>
                  <w:divBdr>
                    <w:top w:val="none" w:sz="0" w:space="0" w:color="auto"/>
                    <w:left w:val="none" w:sz="0" w:space="0" w:color="auto"/>
                    <w:bottom w:val="none" w:sz="0" w:space="0" w:color="auto"/>
                    <w:right w:val="none" w:sz="0" w:space="0" w:color="auto"/>
                  </w:divBdr>
                  <w:divsChild>
                    <w:div w:id="500201430">
                      <w:marLeft w:val="0"/>
                      <w:marRight w:val="0"/>
                      <w:marTop w:val="0"/>
                      <w:marBottom w:val="0"/>
                      <w:divBdr>
                        <w:top w:val="none" w:sz="0" w:space="0" w:color="auto"/>
                        <w:left w:val="none" w:sz="0" w:space="0" w:color="auto"/>
                        <w:bottom w:val="none" w:sz="0" w:space="0" w:color="auto"/>
                        <w:right w:val="none" w:sz="0" w:space="0" w:color="auto"/>
                      </w:divBdr>
                    </w:div>
                  </w:divsChild>
                </w:div>
                <w:div w:id="1620797986">
                  <w:marLeft w:val="0"/>
                  <w:marRight w:val="0"/>
                  <w:marTop w:val="0"/>
                  <w:marBottom w:val="0"/>
                  <w:divBdr>
                    <w:top w:val="none" w:sz="0" w:space="0" w:color="auto"/>
                    <w:left w:val="none" w:sz="0" w:space="0" w:color="auto"/>
                    <w:bottom w:val="none" w:sz="0" w:space="0" w:color="auto"/>
                    <w:right w:val="none" w:sz="0" w:space="0" w:color="auto"/>
                  </w:divBdr>
                  <w:divsChild>
                    <w:div w:id="1107239417">
                      <w:marLeft w:val="0"/>
                      <w:marRight w:val="0"/>
                      <w:marTop w:val="0"/>
                      <w:marBottom w:val="0"/>
                      <w:divBdr>
                        <w:top w:val="none" w:sz="0" w:space="0" w:color="auto"/>
                        <w:left w:val="none" w:sz="0" w:space="0" w:color="auto"/>
                        <w:bottom w:val="none" w:sz="0" w:space="0" w:color="auto"/>
                        <w:right w:val="none" w:sz="0" w:space="0" w:color="auto"/>
                      </w:divBdr>
                    </w:div>
                  </w:divsChild>
                </w:div>
                <w:div w:id="1214124033">
                  <w:marLeft w:val="0"/>
                  <w:marRight w:val="0"/>
                  <w:marTop w:val="0"/>
                  <w:marBottom w:val="0"/>
                  <w:divBdr>
                    <w:top w:val="none" w:sz="0" w:space="0" w:color="auto"/>
                    <w:left w:val="none" w:sz="0" w:space="0" w:color="auto"/>
                    <w:bottom w:val="none" w:sz="0" w:space="0" w:color="auto"/>
                    <w:right w:val="none" w:sz="0" w:space="0" w:color="auto"/>
                  </w:divBdr>
                  <w:divsChild>
                    <w:div w:id="1251160833">
                      <w:marLeft w:val="0"/>
                      <w:marRight w:val="0"/>
                      <w:marTop w:val="0"/>
                      <w:marBottom w:val="0"/>
                      <w:divBdr>
                        <w:top w:val="none" w:sz="0" w:space="0" w:color="auto"/>
                        <w:left w:val="none" w:sz="0" w:space="0" w:color="auto"/>
                        <w:bottom w:val="none" w:sz="0" w:space="0" w:color="auto"/>
                        <w:right w:val="none" w:sz="0" w:space="0" w:color="auto"/>
                      </w:divBdr>
                    </w:div>
                  </w:divsChild>
                </w:div>
                <w:div w:id="689910310">
                  <w:marLeft w:val="0"/>
                  <w:marRight w:val="0"/>
                  <w:marTop w:val="0"/>
                  <w:marBottom w:val="0"/>
                  <w:divBdr>
                    <w:top w:val="none" w:sz="0" w:space="0" w:color="auto"/>
                    <w:left w:val="none" w:sz="0" w:space="0" w:color="auto"/>
                    <w:bottom w:val="none" w:sz="0" w:space="0" w:color="auto"/>
                    <w:right w:val="none" w:sz="0" w:space="0" w:color="auto"/>
                  </w:divBdr>
                  <w:divsChild>
                    <w:div w:id="281956515">
                      <w:marLeft w:val="0"/>
                      <w:marRight w:val="0"/>
                      <w:marTop w:val="0"/>
                      <w:marBottom w:val="0"/>
                      <w:divBdr>
                        <w:top w:val="none" w:sz="0" w:space="0" w:color="auto"/>
                        <w:left w:val="none" w:sz="0" w:space="0" w:color="auto"/>
                        <w:bottom w:val="none" w:sz="0" w:space="0" w:color="auto"/>
                        <w:right w:val="none" w:sz="0" w:space="0" w:color="auto"/>
                      </w:divBdr>
                    </w:div>
                  </w:divsChild>
                </w:div>
                <w:div w:id="328871167">
                  <w:marLeft w:val="0"/>
                  <w:marRight w:val="0"/>
                  <w:marTop w:val="0"/>
                  <w:marBottom w:val="0"/>
                  <w:divBdr>
                    <w:top w:val="none" w:sz="0" w:space="0" w:color="auto"/>
                    <w:left w:val="none" w:sz="0" w:space="0" w:color="auto"/>
                    <w:bottom w:val="none" w:sz="0" w:space="0" w:color="auto"/>
                    <w:right w:val="none" w:sz="0" w:space="0" w:color="auto"/>
                  </w:divBdr>
                  <w:divsChild>
                    <w:div w:id="1640528208">
                      <w:marLeft w:val="0"/>
                      <w:marRight w:val="0"/>
                      <w:marTop w:val="0"/>
                      <w:marBottom w:val="0"/>
                      <w:divBdr>
                        <w:top w:val="none" w:sz="0" w:space="0" w:color="auto"/>
                        <w:left w:val="none" w:sz="0" w:space="0" w:color="auto"/>
                        <w:bottom w:val="none" w:sz="0" w:space="0" w:color="auto"/>
                        <w:right w:val="none" w:sz="0" w:space="0" w:color="auto"/>
                      </w:divBdr>
                    </w:div>
                  </w:divsChild>
                </w:div>
                <w:div w:id="1917132531">
                  <w:marLeft w:val="0"/>
                  <w:marRight w:val="0"/>
                  <w:marTop w:val="0"/>
                  <w:marBottom w:val="0"/>
                  <w:divBdr>
                    <w:top w:val="none" w:sz="0" w:space="0" w:color="auto"/>
                    <w:left w:val="none" w:sz="0" w:space="0" w:color="auto"/>
                    <w:bottom w:val="none" w:sz="0" w:space="0" w:color="auto"/>
                    <w:right w:val="none" w:sz="0" w:space="0" w:color="auto"/>
                  </w:divBdr>
                  <w:divsChild>
                    <w:div w:id="1512792280">
                      <w:marLeft w:val="0"/>
                      <w:marRight w:val="0"/>
                      <w:marTop w:val="0"/>
                      <w:marBottom w:val="0"/>
                      <w:divBdr>
                        <w:top w:val="none" w:sz="0" w:space="0" w:color="auto"/>
                        <w:left w:val="none" w:sz="0" w:space="0" w:color="auto"/>
                        <w:bottom w:val="none" w:sz="0" w:space="0" w:color="auto"/>
                        <w:right w:val="none" w:sz="0" w:space="0" w:color="auto"/>
                      </w:divBdr>
                    </w:div>
                  </w:divsChild>
                </w:div>
                <w:div w:id="1153179795">
                  <w:marLeft w:val="0"/>
                  <w:marRight w:val="0"/>
                  <w:marTop w:val="0"/>
                  <w:marBottom w:val="0"/>
                  <w:divBdr>
                    <w:top w:val="none" w:sz="0" w:space="0" w:color="auto"/>
                    <w:left w:val="none" w:sz="0" w:space="0" w:color="auto"/>
                    <w:bottom w:val="none" w:sz="0" w:space="0" w:color="auto"/>
                    <w:right w:val="none" w:sz="0" w:space="0" w:color="auto"/>
                  </w:divBdr>
                  <w:divsChild>
                    <w:div w:id="1526943424">
                      <w:marLeft w:val="0"/>
                      <w:marRight w:val="0"/>
                      <w:marTop w:val="0"/>
                      <w:marBottom w:val="0"/>
                      <w:divBdr>
                        <w:top w:val="none" w:sz="0" w:space="0" w:color="auto"/>
                        <w:left w:val="none" w:sz="0" w:space="0" w:color="auto"/>
                        <w:bottom w:val="none" w:sz="0" w:space="0" w:color="auto"/>
                        <w:right w:val="none" w:sz="0" w:space="0" w:color="auto"/>
                      </w:divBdr>
                    </w:div>
                  </w:divsChild>
                </w:div>
                <w:div w:id="599409893">
                  <w:marLeft w:val="0"/>
                  <w:marRight w:val="0"/>
                  <w:marTop w:val="0"/>
                  <w:marBottom w:val="0"/>
                  <w:divBdr>
                    <w:top w:val="none" w:sz="0" w:space="0" w:color="auto"/>
                    <w:left w:val="none" w:sz="0" w:space="0" w:color="auto"/>
                    <w:bottom w:val="none" w:sz="0" w:space="0" w:color="auto"/>
                    <w:right w:val="none" w:sz="0" w:space="0" w:color="auto"/>
                  </w:divBdr>
                  <w:divsChild>
                    <w:div w:id="833490616">
                      <w:marLeft w:val="0"/>
                      <w:marRight w:val="0"/>
                      <w:marTop w:val="0"/>
                      <w:marBottom w:val="0"/>
                      <w:divBdr>
                        <w:top w:val="none" w:sz="0" w:space="0" w:color="auto"/>
                        <w:left w:val="none" w:sz="0" w:space="0" w:color="auto"/>
                        <w:bottom w:val="none" w:sz="0" w:space="0" w:color="auto"/>
                        <w:right w:val="none" w:sz="0" w:space="0" w:color="auto"/>
                      </w:divBdr>
                    </w:div>
                  </w:divsChild>
                </w:div>
                <w:div w:id="641348841">
                  <w:marLeft w:val="0"/>
                  <w:marRight w:val="0"/>
                  <w:marTop w:val="0"/>
                  <w:marBottom w:val="0"/>
                  <w:divBdr>
                    <w:top w:val="none" w:sz="0" w:space="0" w:color="auto"/>
                    <w:left w:val="none" w:sz="0" w:space="0" w:color="auto"/>
                    <w:bottom w:val="none" w:sz="0" w:space="0" w:color="auto"/>
                    <w:right w:val="none" w:sz="0" w:space="0" w:color="auto"/>
                  </w:divBdr>
                  <w:divsChild>
                    <w:div w:id="584148503">
                      <w:marLeft w:val="0"/>
                      <w:marRight w:val="0"/>
                      <w:marTop w:val="0"/>
                      <w:marBottom w:val="0"/>
                      <w:divBdr>
                        <w:top w:val="none" w:sz="0" w:space="0" w:color="auto"/>
                        <w:left w:val="none" w:sz="0" w:space="0" w:color="auto"/>
                        <w:bottom w:val="none" w:sz="0" w:space="0" w:color="auto"/>
                        <w:right w:val="none" w:sz="0" w:space="0" w:color="auto"/>
                      </w:divBdr>
                    </w:div>
                  </w:divsChild>
                </w:div>
                <w:div w:id="1031419990">
                  <w:marLeft w:val="0"/>
                  <w:marRight w:val="0"/>
                  <w:marTop w:val="0"/>
                  <w:marBottom w:val="0"/>
                  <w:divBdr>
                    <w:top w:val="none" w:sz="0" w:space="0" w:color="auto"/>
                    <w:left w:val="none" w:sz="0" w:space="0" w:color="auto"/>
                    <w:bottom w:val="none" w:sz="0" w:space="0" w:color="auto"/>
                    <w:right w:val="none" w:sz="0" w:space="0" w:color="auto"/>
                  </w:divBdr>
                  <w:divsChild>
                    <w:div w:id="959458062">
                      <w:marLeft w:val="0"/>
                      <w:marRight w:val="0"/>
                      <w:marTop w:val="0"/>
                      <w:marBottom w:val="0"/>
                      <w:divBdr>
                        <w:top w:val="none" w:sz="0" w:space="0" w:color="auto"/>
                        <w:left w:val="none" w:sz="0" w:space="0" w:color="auto"/>
                        <w:bottom w:val="none" w:sz="0" w:space="0" w:color="auto"/>
                        <w:right w:val="none" w:sz="0" w:space="0" w:color="auto"/>
                      </w:divBdr>
                    </w:div>
                  </w:divsChild>
                </w:div>
                <w:div w:id="231500841">
                  <w:marLeft w:val="0"/>
                  <w:marRight w:val="0"/>
                  <w:marTop w:val="0"/>
                  <w:marBottom w:val="0"/>
                  <w:divBdr>
                    <w:top w:val="none" w:sz="0" w:space="0" w:color="auto"/>
                    <w:left w:val="none" w:sz="0" w:space="0" w:color="auto"/>
                    <w:bottom w:val="none" w:sz="0" w:space="0" w:color="auto"/>
                    <w:right w:val="none" w:sz="0" w:space="0" w:color="auto"/>
                  </w:divBdr>
                  <w:divsChild>
                    <w:div w:id="1627160325">
                      <w:marLeft w:val="0"/>
                      <w:marRight w:val="0"/>
                      <w:marTop w:val="0"/>
                      <w:marBottom w:val="0"/>
                      <w:divBdr>
                        <w:top w:val="none" w:sz="0" w:space="0" w:color="auto"/>
                        <w:left w:val="none" w:sz="0" w:space="0" w:color="auto"/>
                        <w:bottom w:val="none" w:sz="0" w:space="0" w:color="auto"/>
                        <w:right w:val="none" w:sz="0" w:space="0" w:color="auto"/>
                      </w:divBdr>
                    </w:div>
                  </w:divsChild>
                </w:div>
                <w:div w:id="1979336593">
                  <w:marLeft w:val="0"/>
                  <w:marRight w:val="0"/>
                  <w:marTop w:val="0"/>
                  <w:marBottom w:val="0"/>
                  <w:divBdr>
                    <w:top w:val="none" w:sz="0" w:space="0" w:color="auto"/>
                    <w:left w:val="none" w:sz="0" w:space="0" w:color="auto"/>
                    <w:bottom w:val="none" w:sz="0" w:space="0" w:color="auto"/>
                    <w:right w:val="none" w:sz="0" w:space="0" w:color="auto"/>
                  </w:divBdr>
                  <w:divsChild>
                    <w:div w:id="82797294">
                      <w:marLeft w:val="0"/>
                      <w:marRight w:val="0"/>
                      <w:marTop w:val="0"/>
                      <w:marBottom w:val="0"/>
                      <w:divBdr>
                        <w:top w:val="none" w:sz="0" w:space="0" w:color="auto"/>
                        <w:left w:val="none" w:sz="0" w:space="0" w:color="auto"/>
                        <w:bottom w:val="none" w:sz="0" w:space="0" w:color="auto"/>
                        <w:right w:val="none" w:sz="0" w:space="0" w:color="auto"/>
                      </w:divBdr>
                    </w:div>
                  </w:divsChild>
                </w:div>
                <w:div w:id="627665889">
                  <w:marLeft w:val="0"/>
                  <w:marRight w:val="0"/>
                  <w:marTop w:val="0"/>
                  <w:marBottom w:val="0"/>
                  <w:divBdr>
                    <w:top w:val="none" w:sz="0" w:space="0" w:color="auto"/>
                    <w:left w:val="none" w:sz="0" w:space="0" w:color="auto"/>
                    <w:bottom w:val="none" w:sz="0" w:space="0" w:color="auto"/>
                    <w:right w:val="none" w:sz="0" w:space="0" w:color="auto"/>
                  </w:divBdr>
                  <w:divsChild>
                    <w:div w:id="657152527">
                      <w:marLeft w:val="0"/>
                      <w:marRight w:val="0"/>
                      <w:marTop w:val="0"/>
                      <w:marBottom w:val="0"/>
                      <w:divBdr>
                        <w:top w:val="none" w:sz="0" w:space="0" w:color="auto"/>
                        <w:left w:val="none" w:sz="0" w:space="0" w:color="auto"/>
                        <w:bottom w:val="none" w:sz="0" w:space="0" w:color="auto"/>
                        <w:right w:val="none" w:sz="0" w:space="0" w:color="auto"/>
                      </w:divBdr>
                    </w:div>
                  </w:divsChild>
                </w:div>
                <w:div w:id="276720219">
                  <w:marLeft w:val="0"/>
                  <w:marRight w:val="0"/>
                  <w:marTop w:val="0"/>
                  <w:marBottom w:val="0"/>
                  <w:divBdr>
                    <w:top w:val="none" w:sz="0" w:space="0" w:color="auto"/>
                    <w:left w:val="none" w:sz="0" w:space="0" w:color="auto"/>
                    <w:bottom w:val="none" w:sz="0" w:space="0" w:color="auto"/>
                    <w:right w:val="none" w:sz="0" w:space="0" w:color="auto"/>
                  </w:divBdr>
                  <w:divsChild>
                    <w:div w:id="1372805553">
                      <w:marLeft w:val="0"/>
                      <w:marRight w:val="0"/>
                      <w:marTop w:val="0"/>
                      <w:marBottom w:val="0"/>
                      <w:divBdr>
                        <w:top w:val="none" w:sz="0" w:space="0" w:color="auto"/>
                        <w:left w:val="none" w:sz="0" w:space="0" w:color="auto"/>
                        <w:bottom w:val="none" w:sz="0" w:space="0" w:color="auto"/>
                        <w:right w:val="none" w:sz="0" w:space="0" w:color="auto"/>
                      </w:divBdr>
                    </w:div>
                  </w:divsChild>
                </w:div>
                <w:div w:id="1968585336">
                  <w:marLeft w:val="0"/>
                  <w:marRight w:val="0"/>
                  <w:marTop w:val="0"/>
                  <w:marBottom w:val="0"/>
                  <w:divBdr>
                    <w:top w:val="none" w:sz="0" w:space="0" w:color="auto"/>
                    <w:left w:val="none" w:sz="0" w:space="0" w:color="auto"/>
                    <w:bottom w:val="none" w:sz="0" w:space="0" w:color="auto"/>
                    <w:right w:val="none" w:sz="0" w:space="0" w:color="auto"/>
                  </w:divBdr>
                  <w:divsChild>
                    <w:div w:id="2075422481">
                      <w:marLeft w:val="0"/>
                      <w:marRight w:val="0"/>
                      <w:marTop w:val="0"/>
                      <w:marBottom w:val="0"/>
                      <w:divBdr>
                        <w:top w:val="none" w:sz="0" w:space="0" w:color="auto"/>
                        <w:left w:val="none" w:sz="0" w:space="0" w:color="auto"/>
                        <w:bottom w:val="none" w:sz="0" w:space="0" w:color="auto"/>
                        <w:right w:val="none" w:sz="0" w:space="0" w:color="auto"/>
                      </w:divBdr>
                    </w:div>
                  </w:divsChild>
                </w:div>
                <w:div w:id="2086218218">
                  <w:marLeft w:val="0"/>
                  <w:marRight w:val="0"/>
                  <w:marTop w:val="0"/>
                  <w:marBottom w:val="0"/>
                  <w:divBdr>
                    <w:top w:val="none" w:sz="0" w:space="0" w:color="auto"/>
                    <w:left w:val="none" w:sz="0" w:space="0" w:color="auto"/>
                    <w:bottom w:val="none" w:sz="0" w:space="0" w:color="auto"/>
                    <w:right w:val="none" w:sz="0" w:space="0" w:color="auto"/>
                  </w:divBdr>
                  <w:divsChild>
                    <w:div w:id="937327194">
                      <w:marLeft w:val="0"/>
                      <w:marRight w:val="0"/>
                      <w:marTop w:val="0"/>
                      <w:marBottom w:val="0"/>
                      <w:divBdr>
                        <w:top w:val="none" w:sz="0" w:space="0" w:color="auto"/>
                        <w:left w:val="none" w:sz="0" w:space="0" w:color="auto"/>
                        <w:bottom w:val="none" w:sz="0" w:space="0" w:color="auto"/>
                        <w:right w:val="none" w:sz="0" w:space="0" w:color="auto"/>
                      </w:divBdr>
                    </w:div>
                  </w:divsChild>
                </w:div>
                <w:div w:id="709886078">
                  <w:marLeft w:val="0"/>
                  <w:marRight w:val="0"/>
                  <w:marTop w:val="0"/>
                  <w:marBottom w:val="0"/>
                  <w:divBdr>
                    <w:top w:val="none" w:sz="0" w:space="0" w:color="auto"/>
                    <w:left w:val="none" w:sz="0" w:space="0" w:color="auto"/>
                    <w:bottom w:val="none" w:sz="0" w:space="0" w:color="auto"/>
                    <w:right w:val="none" w:sz="0" w:space="0" w:color="auto"/>
                  </w:divBdr>
                  <w:divsChild>
                    <w:div w:id="73821846">
                      <w:marLeft w:val="0"/>
                      <w:marRight w:val="0"/>
                      <w:marTop w:val="0"/>
                      <w:marBottom w:val="0"/>
                      <w:divBdr>
                        <w:top w:val="none" w:sz="0" w:space="0" w:color="auto"/>
                        <w:left w:val="none" w:sz="0" w:space="0" w:color="auto"/>
                        <w:bottom w:val="none" w:sz="0" w:space="0" w:color="auto"/>
                        <w:right w:val="none" w:sz="0" w:space="0" w:color="auto"/>
                      </w:divBdr>
                    </w:div>
                  </w:divsChild>
                </w:div>
                <w:div w:id="131794405">
                  <w:marLeft w:val="0"/>
                  <w:marRight w:val="0"/>
                  <w:marTop w:val="0"/>
                  <w:marBottom w:val="0"/>
                  <w:divBdr>
                    <w:top w:val="none" w:sz="0" w:space="0" w:color="auto"/>
                    <w:left w:val="none" w:sz="0" w:space="0" w:color="auto"/>
                    <w:bottom w:val="none" w:sz="0" w:space="0" w:color="auto"/>
                    <w:right w:val="none" w:sz="0" w:space="0" w:color="auto"/>
                  </w:divBdr>
                  <w:divsChild>
                    <w:div w:id="1593052481">
                      <w:marLeft w:val="0"/>
                      <w:marRight w:val="0"/>
                      <w:marTop w:val="0"/>
                      <w:marBottom w:val="0"/>
                      <w:divBdr>
                        <w:top w:val="none" w:sz="0" w:space="0" w:color="auto"/>
                        <w:left w:val="none" w:sz="0" w:space="0" w:color="auto"/>
                        <w:bottom w:val="none" w:sz="0" w:space="0" w:color="auto"/>
                        <w:right w:val="none" w:sz="0" w:space="0" w:color="auto"/>
                      </w:divBdr>
                    </w:div>
                  </w:divsChild>
                </w:div>
                <w:div w:id="1676609353">
                  <w:marLeft w:val="0"/>
                  <w:marRight w:val="0"/>
                  <w:marTop w:val="0"/>
                  <w:marBottom w:val="0"/>
                  <w:divBdr>
                    <w:top w:val="none" w:sz="0" w:space="0" w:color="auto"/>
                    <w:left w:val="none" w:sz="0" w:space="0" w:color="auto"/>
                    <w:bottom w:val="none" w:sz="0" w:space="0" w:color="auto"/>
                    <w:right w:val="none" w:sz="0" w:space="0" w:color="auto"/>
                  </w:divBdr>
                  <w:divsChild>
                    <w:div w:id="8308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5316">
          <w:marLeft w:val="0"/>
          <w:marRight w:val="0"/>
          <w:marTop w:val="0"/>
          <w:marBottom w:val="0"/>
          <w:divBdr>
            <w:top w:val="none" w:sz="0" w:space="0" w:color="auto"/>
            <w:left w:val="none" w:sz="0" w:space="0" w:color="auto"/>
            <w:bottom w:val="none" w:sz="0" w:space="0" w:color="auto"/>
            <w:right w:val="none" w:sz="0" w:space="0" w:color="auto"/>
          </w:divBdr>
        </w:div>
        <w:div w:id="208538954">
          <w:marLeft w:val="0"/>
          <w:marRight w:val="0"/>
          <w:marTop w:val="0"/>
          <w:marBottom w:val="0"/>
          <w:divBdr>
            <w:top w:val="none" w:sz="0" w:space="0" w:color="auto"/>
            <w:left w:val="none" w:sz="0" w:space="0" w:color="auto"/>
            <w:bottom w:val="none" w:sz="0" w:space="0" w:color="auto"/>
            <w:right w:val="none" w:sz="0" w:space="0" w:color="auto"/>
          </w:divBdr>
        </w:div>
        <w:div w:id="1660841611">
          <w:marLeft w:val="0"/>
          <w:marRight w:val="0"/>
          <w:marTop w:val="0"/>
          <w:marBottom w:val="0"/>
          <w:divBdr>
            <w:top w:val="none" w:sz="0" w:space="0" w:color="auto"/>
            <w:left w:val="none" w:sz="0" w:space="0" w:color="auto"/>
            <w:bottom w:val="none" w:sz="0" w:space="0" w:color="auto"/>
            <w:right w:val="none" w:sz="0" w:space="0" w:color="auto"/>
          </w:divBdr>
        </w:div>
        <w:div w:id="11106955">
          <w:marLeft w:val="0"/>
          <w:marRight w:val="0"/>
          <w:marTop w:val="0"/>
          <w:marBottom w:val="0"/>
          <w:divBdr>
            <w:top w:val="none" w:sz="0" w:space="0" w:color="auto"/>
            <w:left w:val="none" w:sz="0" w:space="0" w:color="auto"/>
            <w:bottom w:val="none" w:sz="0" w:space="0" w:color="auto"/>
            <w:right w:val="none" w:sz="0" w:space="0" w:color="auto"/>
          </w:divBdr>
        </w:div>
        <w:div w:id="1208293828">
          <w:marLeft w:val="0"/>
          <w:marRight w:val="0"/>
          <w:marTop w:val="0"/>
          <w:marBottom w:val="0"/>
          <w:divBdr>
            <w:top w:val="none" w:sz="0" w:space="0" w:color="auto"/>
            <w:left w:val="none" w:sz="0" w:space="0" w:color="auto"/>
            <w:bottom w:val="none" w:sz="0" w:space="0" w:color="auto"/>
            <w:right w:val="none" w:sz="0" w:space="0" w:color="auto"/>
          </w:divBdr>
          <w:divsChild>
            <w:div w:id="2096856028">
              <w:marLeft w:val="-75"/>
              <w:marRight w:val="0"/>
              <w:marTop w:val="30"/>
              <w:marBottom w:val="30"/>
              <w:divBdr>
                <w:top w:val="none" w:sz="0" w:space="0" w:color="auto"/>
                <w:left w:val="none" w:sz="0" w:space="0" w:color="auto"/>
                <w:bottom w:val="none" w:sz="0" w:space="0" w:color="auto"/>
                <w:right w:val="none" w:sz="0" w:space="0" w:color="auto"/>
              </w:divBdr>
              <w:divsChild>
                <w:div w:id="615255935">
                  <w:marLeft w:val="0"/>
                  <w:marRight w:val="0"/>
                  <w:marTop w:val="0"/>
                  <w:marBottom w:val="0"/>
                  <w:divBdr>
                    <w:top w:val="none" w:sz="0" w:space="0" w:color="auto"/>
                    <w:left w:val="none" w:sz="0" w:space="0" w:color="auto"/>
                    <w:bottom w:val="none" w:sz="0" w:space="0" w:color="auto"/>
                    <w:right w:val="none" w:sz="0" w:space="0" w:color="auto"/>
                  </w:divBdr>
                  <w:divsChild>
                    <w:div w:id="1540703808">
                      <w:marLeft w:val="0"/>
                      <w:marRight w:val="0"/>
                      <w:marTop w:val="0"/>
                      <w:marBottom w:val="0"/>
                      <w:divBdr>
                        <w:top w:val="none" w:sz="0" w:space="0" w:color="auto"/>
                        <w:left w:val="none" w:sz="0" w:space="0" w:color="auto"/>
                        <w:bottom w:val="none" w:sz="0" w:space="0" w:color="auto"/>
                        <w:right w:val="none" w:sz="0" w:space="0" w:color="auto"/>
                      </w:divBdr>
                    </w:div>
                  </w:divsChild>
                </w:div>
                <w:div w:id="1954089549">
                  <w:marLeft w:val="0"/>
                  <w:marRight w:val="0"/>
                  <w:marTop w:val="0"/>
                  <w:marBottom w:val="0"/>
                  <w:divBdr>
                    <w:top w:val="none" w:sz="0" w:space="0" w:color="auto"/>
                    <w:left w:val="none" w:sz="0" w:space="0" w:color="auto"/>
                    <w:bottom w:val="none" w:sz="0" w:space="0" w:color="auto"/>
                    <w:right w:val="none" w:sz="0" w:space="0" w:color="auto"/>
                  </w:divBdr>
                  <w:divsChild>
                    <w:div w:id="6174253">
                      <w:marLeft w:val="0"/>
                      <w:marRight w:val="0"/>
                      <w:marTop w:val="0"/>
                      <w:marBottom w:val="0"/>
                      <w:divBdr>
                        <w:top w:val="none" w:sz="0" w:space="0" w:color="auto"/>
                        <w:left w:val="none" w:sz="0" w:space="0" w:color="auto"/>
                        <w:bottom w:val="none" w:sz="0" w:space="0" w:color="auto"/>
                        <w:right w:val="none" w:sz="0" w:space="0" w:color="auto"/>
                      </w:divBdr>
                    </w:div>
                  </w:divsChild>
                </w:div>
                <w:div w:id="1505170065">
                  <w:marLeft w:val="0"/>
                  <w:marRight w:val="0"/>
                  <w:marTop w:val="0"/>
                  <w:marBottom w:val="0"/>
                  <w:divBdr>
                    <w:top w:val="none" w:sz="0" w:space="0" w:color="auto"/>
                    <w:left w:val="none" w:sz="0" w:space="0" w:color="auto"/>
                    <w:bottom w:val="none" w:sz="0" w:space="0" w:color="auto"/>
                    <w:right w:val="none" w:sz="0" w:space="0" w:color="auto"/>
                  </w:divBdr>
                  <w:divsChild>
                    <w:div w:id="841971856">
                      <w:marLeft w:val="0"/>
                      <w:marRight w:val="0"/>
                      <w:marTop w:val="0"/>
                      <w:marBottom w:val="0"/>
                      <w:divBdr>
                        <w:top w:val="none" w:sz="0" w:space="0" w:color="auto"/>
                        <w:left w:val="none" w:sz="0" w:space="0" w:color="auto"/>
                        <w:bottom w:val="none" w:sz="0" w:space="0" w:color="auto"/>
                        <w:right w:val="none" w:sz="0" w:space="0" w:color="auto"/>
                      </w:divBdr>
                    </w:div>
                  </w:divsChild>
                </w:div>
                <w:div w:id="423301128">
                  <w:marLeft w:val="0"/>
                  <w:marRight w:val="0"/>
                  <w:marTop w:val="0"/>
                  <w:marBottom w:val="0"/>
                  <w:divBdr>
                    <w:top w:val="none" w:sz="0" w:space="0" w:color="auto"/>
                    <w:left w:val="none" w:sz="0" w:space="0" w:color="auto"/>
                    <w:bottom w:val="none" w:sz="0" w:space="0" w:color="auto"/>
                    <w:right w:val="none" w:sz="0" w:space="0" w:color="auto"/>
                  </w:divBdr>
                  <w:divsChild>
                    <w:div w:id="1416824826">
                      <w:marLeft w:val="0"/>
                      <w:marRight w:val="0"/>
                      <w:marTop w:val="0"/>
                      <w:marBottom w:val="0"/>
                      <w:divBdr>
                        <w:top w:val="none" w:sz="0" w:space="0" w:color="auto"/>
                        <w:left w:val="none" w:sz="0" w:space="0" w:color="auto"/>
                        <w:bottom w:val="none" w:sz="0" w:space="0" w:color="auto"/>
                        <w:right w:val="none" w:sz="0" w:space="0" w:color="auto"/>
                      </w:divBdr>
                    </w:div>
                  </w:divsChild>
                </w:div>
                <w:div w:id="947202626">
                  <w:marLeft w:val="0"/>
                  <w:marRight w:val="0"/>
                  <w:marTop w:val="0"/>
                  <w:marBottom w:val="0"/>
                  <w:divBdr>
                    <w:top w:val="none" w:sz="0" w:space="0" w:color="auto"/>
                    <w:left w:val="none" w:sz="0" w:space="0" w:color="auto"/>
                    <w:bottom w:val="none" w:sz="0" w:space="0" w:color="auto"/>
                    <w:right w:val="none" w:sz="0" w:space="0" w:color="auto"/>
                  </w:divBdr>
                  <w:divsChild>
                    <w:div w:id="490366247">
                      <w:marLeft w:val="0"/>
                      <w:marRight w:val="0"/>
                      <w:marTop w:val="0"/>
                      <w:marBottom w:val="0"/>
                      <w:divBdr>
                        <w:top w:val="none" w:sz="0" w:space="0" w:color="auto"/>
                        <w:left w:val="none" w:sz="0" w:space="0" w:color="auto"/>
                        <w:bottom w:val="none" w:sz="0" w:space="0" w:color="auto"/>
                        <w:right w:val="none" w:sz="0" w:space="0" w:color="auto"/>
                      </w:divBdr>
                    </w:div>
                  </w:divsChild>
                </w:div>
                <w:div w:id="1714380799">
                  <w:marLeft w:val="0"/>
                  <w:marRight w:val="0"/>
                  <w:marTop w:val="0"/>
                  <w:marBottom w:val="0"/>
                  <w:divBdr>
                    <w:top w:val="none" w:sz="0" w:space="0" w:color="auto"/>
                    <w:left w:val="none" w:sz="0" w:space="0" w:color="auto"/>
                    <w:bottom w:val="none" w:sz="0" w:space="0" w:color="auto"/>
                    <w:right w:val="none" w:sz="0" w:space="0" w:color="auto"/>
                  </w:divBdr>
                  <w:divsChild>
                    <w:div w:id="396710363">
                      <w:marLeft w:val="0"/>
                      <w:marRight w:val="0"/>
                      <w:marTop w:val="0"/>
                      <w:marBottom w:val="0"/>
                      <w:divBdr>
                        <w:top w:val="none" w:sz="0" w:space="0" w:color="auto"/>
                        <w:left w:val="none" w:sz="0" w:space="0" w:color="auto"/>
                        <w:bottom w:val="none" w:sz="0" w:space="0" w:color="auto"/>
                        <w:right w:val="none" w:sz="0" w:space="0" w:color="auto"/>
                      </w:divBdr>
                    </w:div>
                  </w:divsChild>
                </w:div>
                <w:div w:id="2076009509">
                  <w:marLeft w:val="0"/>
                  <w:marRight w:val="0"/>
                  <w:marTop w:val="0"/>
                  <w:marBottom w:val="0"/>
                  <w:divBdr>
                    <w:top w:val="none" w:sz="0" w:space="0" w:color="auto"/>
                    <w:left w:val="none" w:sz="0" w:space="0" w:color="auto"/>
                    <w:bottom w:val="none" w:sz="0" w:space="0" w:color="auto"/>
                    <w:right w:val="none" w:sz="0" w:space="0" w:color="auto"/>
                  </w:divBdr>
                  <w:divsChild>
                    <w:div w:id="1443381663">
                      <w:marLeft w:val="0"/>
                      <w:marRight w:val="0"/>
                      <w:marTop w:val="0"/>
                      <w:marBottom w:val="0"/>
                      <w:divBdr>
                        <w:top w:val="none" w:sz="0" w:space="0" w:color="auto"/>
                        <w:left w:val="none" w:sz="0" w:space="0" w:color="auto"/>
                        <w:bottom w:val="none" w:sz="0" w:space="0" w:color="auto"/>
                        <w:right w:val="none" w:sz="0" w:space="0" w:color="auto"/>
                      </w:divBdr>
                    </w:div>
                  </w:divsChild>
                </w:div>
                <w:div w:id="2111008315">
                  <w:marLeft w:val="0"/>
                  <w:marRight w:val="0"/>
                  <w:marTop w:val="0"/>
                  <w:marBottom w:val="0"/>
                  <w:divBdr>
                    <w:top w:val="none" w:sz="0" w:space="0" w:color="auto"/>
                    <w:left w:val="none" w:sz="0" w:space="0" w:color="auto"/>
                    <w:bottom w:val="none" w:sz="0" w:space="0" w:color="auto"/>
                    <w:right w:val="none" w:sz="0" w:space="0" w:color="auto"/>
                  </w:divBdr>
                  <w:divsChild>
                    <w:div w:id="386807675">
                      <w:marLeft w:val="0"/>
                      <w:marRight w:val="0"/>
                      <w:marTop w:val="0"/>
                      <w:marBottom w:val="0"/>
                      <w:divBdr>
                        <w:top w:val="none" w:sz="0" w:space="0" w:color="auto"/>
                        <w:left w:val="none" w:sz="0" w:space="0" w:color="auto"/>
                        <w:bottom w:val="none" w:sz="0" w:space="0" w:color="auto"/>
                        <w:right w:val="none" w:sz="0" w:space="0" w:color="auto"/>
                      </w:divBdr>
                    </w:div>
                  </w:divsChild>
                </w:div>
                <w:div w:id="1780832788">
                  <w:marLeft w:val="0"/>
                  <w:marRight w:val="0"/>
                  <w:marTop w:val="0"/>
                  <w:marBottom w:val="0"/>
                  <w:divBdr>
                    <w:top w:val="none" w:sz="0" w:space="0" w:color="auto"/>
                    <w:left w:val="none" w:sz="0" w:space="0" w:color="auto"/>
                    <w:bottom w:val="none" w:sz="0" w:space="0" w:color="auto"/>
                    <w:right w:val="none" w:sz="0" w:space="0" w:color="auto"/>
                  </w:divBdr>
                  <w:divsChild>
                    <w:div w:id="88501322">
                      <w:marLeft w:val="0"/>
                      <w:marRight w:val="0"/>
                      <w:marTop w:val="0"/>
                      <w:marBottom w:val="0"/>
                      <w:divBdr>
                        <w:top w:val="none" w:sz="0" w:space="0" w:color="auto"/>
                        <w:left w:val="none" w:sz="0" w:space="0" w:color="auto"/>
                        <w:bottom w:val="none" w:sz="0" w:space="0" w:color="auto"/>
                        <w:right w:val="none" w:sz="0" w:space="0" w:color="auto"/>
                      </w:divBdr>
                    </w:div>
                  </w:divsChild>
                </w:div>
                <w:div w:id="1920409923">
                  <w:marLeft w:val="0"/>
                  <w:marRight w:val="0"/>
                  <w:marTop w:val="0"/>
                  <w:marBottom w:val="0"/>
                  <w:divBdr>
                    <w:top w:val="none" w:sz="0" w:space="0" w:color="auto"/>
                    <w:left w:val="none" w:sz="0" w:space="0" w:color="auto"/>
                    <w:bottom w:val="none" w:sz="0" w:space="0" w:color="auto"/>
                    <w:right w:val="none" w:sz="0" w:space="0" w:color="auto"/>
                  </w:divBdr>
                  <w:divsChild>
                    <w:div w:id="1102072346">
                      <w:marLeft w:val="0"/>
                      <w:marRight w:val="0"/>
                      <w:marTop w:val="0"/>
                      <w:marBottom w:val="0"/>
                      <w:divBdr>
                        <w:top w:val="none" w:sz="0" w:space="0" w:color="auto"/>
                        <w:left w:val="none" w:sz="0" w:space="0" w:color="auto"/>
                        <w:bottom w:val="none" w:sz="0" w:space="0" w:color="auto"/>
                        <w:right w:val="none" w:sz="0" w:space="0" w:color="auto"/>
                      </w:divBdr>
                    </w:div>
                  </w:divsChild>
                </w:div>
                <w:div w:id="1873377610">
                  <w:marLeft w:val="0"/>
                  <w:marRight w:val="0"/>
                  <w:marTop w:val="0"/>
                  <w:marBottom w:val="0"/>
                  <w:divBdr>
                    <w:top w:val="none" w:sz="0" w:space="0" w:color="auto"/>
                    <w:left w:val="none" w:sz="0" w:space="0" w:color="auto"/>
                    <w:bottom w:val="none" w:sz="0" w:space="0" w:color="auto"/>
                    <w:right w:val="none" w:sz="0" w:space="0" w:color="auto"/>
                  </w:divBdr>
                  <w:divsChild>
                    <w:div w:id="891041935">
                      <w:marLeft w:val="0"/>
                      <w:marRight w:val="0"/>
                      <w:marTop w:val="0"/>
                      <w:marBottom w:val="0"/>
                      <w:divBdr>
                        <w:top w:val="none" w:sz="0" w:space="0" w:color="auto"/>
                        <w:left w:val="none" w:sz="0" w:space="0" w:color="auto"/>
                        <w:bottom w:val="none" w:sz="0" w:space="0" w:color="auto"/>
                        <w:right w:val="none" w:sz="0" w:space="0" w:color="auto"/>
                      </w:divBdr>
                    </w:div>
                  </w:divsChild>
                </w:div>
                <w:div w:id="1258438735">
                  <w:marLeft w:val="0"/>
                  <w:marRight w:val="0"/>
                  <w:marTop w:val="0"/>
                  <w:marBottom w:val="0"/>
                  <w:divBdr>
                    <w:top w:val="none" w:sz="0" w:space="0" w:color="auto"/>
                    <w:left w:val="none" w:sz="0" w:space="0" w:color="auto"/>
                    <w:bottom w:val="none" w:sz="0" w:space="0" w:color="auto"/>
                    <w:right w:val="none" w:sz="0" w:space="0" w:color="auto"/>
                  </w:divBdr>
                  <w:divsChild>
                    <w:div w:id="936326193">
                      <w:marLeft w:val="0"/>
                      <w:marRight w:val="0"/>
                      <w:marTop w:val="0"/>
                      <w:marBottom w:val="0"/>
                      <w:divBdr>
                        <w:top w:val="none" w:sz="0" w:space="0" w:color="auto"/>
                        <w:left w:val="none" w:sz="0" w:space="0" w:color="auto"/>
                        <w:bottom w:val="none" w:sz="0" w:space="0" w:color="auto"/>
                        <w:right w:val="none" w:sz="0" w:space="0" w:color="auto"/>
                      </w:divBdr>
                    </w:div>
                  </w:divsChild>
                </w:div>
                <w:div w:id="257056110">
                  <w:marLeft w:val="0"/>
                  <w:marRight w:val="0"/>
                  <w:marTop w:val="0"/>
                  <w:marBottom w:val="0"/>
                  <w:divBdr>
                    <w:top w:val="none" w:sz="0" w:space="0" w:color="auto"/>
                    <w:left w:val="none" w:sz="0" w:space="0" w:color="auto"/>
                    <w:bottom w:val="none" w:sz="0" w:space="0" w:color="auto"/>
                    <w:right w:val="none" w:sz="0" w:space="0" w:color="auto"/>
                  </w:divBdr>
                  <w:divsChild>
                    <w:div w:id="1032221861">
                      <w:marLeft w:val="0"/>
                      <w:marRight w:val="0"/>
                      <w:marTop w:val="0"/>
                      <w:marBottom w:val="0"/>
                      <w:divBdr>
                        <w:top w:val="none" w:sz="0" w:space="0" w:color="auto"/>
                        <w:left w:val="none" w:sz="0" w:space="0" w:color="auto"/>
                        <w:bottom w:val="none" w:sz="0" w:space="0" w:color="auto"/>
                        <w:right w:val="none" w:sz="0" w:space="0" w:color="auto"/>
                      </w:divBdr>
                    </w:div>
                  </w:divsChild>
                </w:div>
                <w:div w:id="1097022812">
                  <w:marLeft w:val="0"/>
                  <w:marRight w:val="0"/>
                  <w:marTop w:val="0"/>
                  <w:marBottom w:val="0"/>
                  <w:divBdr>
                    <w:top w:val="none" w:sz="0" w:space="0" w:color="auto"/>
                    <w:left w:val="none" w:sz="0" w:space="0" w:color="auto"/>
                    <w:bottom w:val="none" w:sz="0" w:space="0" w:color="auto"/>
                    <w:right w:val="none" w:sz="0" w:space="0" w:color="auto"/>
                  </w:divBdr>
                  <w:divsChild>
                    <w:div w:id="2059742343">
                      <w:marLeft w:val="0"/>
                      <w:marRight w:val="0"/>
                      <w:marTop w:val="0"/>
                      <w:marBottom w:val="0"/>
                      <w:divBdr>
                        <w:top w:val="none" w:sz="0" w:space="0" w:color="auto"/>
                        <w:left w:val="none" w:sz="0" w:space="0" w:color="auto"/>
                        <w:bottom w:val="none" w:sz="0" w:space="0" w:color="auto"/>
                        <w:right w:val="none" w:sz="0" w:space="0" w:color="auto"/>
                      </w:divBdr>
                    </w:div>
                  </w:divsChild>
                </w:div>
                <w:div w:id="209584773">
                  <w:marLeft w:val="0"/>
                  <w:marRight w:val="0"/>
                  <w:marTop w:val="0"/>
                  <w:marBottom w:val="0"/>
                  <w:divBdr>
                    <w:top w:val="none" w:sz="0" w:space="0" w:color="auto"/>
                    <w:left w:val="none" w:sz="0" w:space="0" w:color="auto"/>
                    <w:bottom w:val="none" w:sz="0" w:space="0" w:color="auto"/>
                    <w:right w:val="none" w:sz="0" w:space="0" w:color="auto"/>
                  </w:divBdr>
                  <w:divsChild>
                    <w:div w:id="1068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4437">
          <w:marLeft w:val="0"/>
          <w:marRight w:val="0"/>
          <w:marTop w:val="0"/>
          <w:marBottom w:val="0"/>
          <w:divBdr>
            <w:top w:val="none" w:sz="0" w:space="0" w:color="auto"/>
            <w:left w:val="none" w:sz="0" w:space="0" w:color="auto"/>
            <w:bottom w:val="none" w:sz="0" w:space="0" w:color="auto"/>
            <w:right w:val="none" w:sz="0" w:space="0" w:color="auto"/>
          </w:divBdr>
        </w:div>
        <w:div w:id="816725783">
          <w:marLeft w:val="0"/>
          <w:marRight w:val="0"/>
          <w:marTop w:val="0"/>
          <w:marBottom w:val="0"/>
          <w:divBdr>
            <w:top w:val="none" w:sz="0" w:space="0" w:color="auto"/>
            <w:left w:val="none" w:sz="0" w:space="0" w:color="auto"/>
            <w:bottom w:val="none" w:sz="0" w:space="0" w:color="auto"/>
            <w:right w:val="none" w:sz="0" w:space="0" w:color="auto"/>
          </w:divBdr>
        </w:div>
        <w:div w:id="1982881232">
          <w:marLeft w:val="0"/>
          <w:marRight w:val="0"/>
          <w:marTop w:val="0"/>
          <w:marBottom w:val="0"/>
          <w:divBdr>
            <w:top w:val="none" w:sz="0" w:space="0" w:color="auto"/>
            <w:left w:val="none" w:sz="0" w:space="0" w:color="auto"/>
            <w:bottom w:val="none" w:sz="0" w:space="0" w:color="auto"/>
            <w:right w:val="none" w:sz="0" w:space="0" w:color="auto"/>
          </w:divBdr>
        </w:div>
        <w:div w:id="1286352973">
          <w:marLeft w:val="0"/>
          <w:marRight w:val="0"/>
          <w:marTop w:val="0"/>
          <w:marBottom w:val="0"/>
          <w:divBdr>
            <w:top w:val="none" w:sz="0" w:space="0" w:color="auto"/>
            <w:left w:val="none" w:sz="0" w:space="0" w:color="auto"/>
            <w:bottom w:val="none" w:sz="0" w:space="0" w:color="auto"/>
            <w:right w:val="none" w:sz="0" w:space="0" w:color="auto"/>
          </w:divBdr>
          <w:divsChild>
            <w:div w:id="1382822797">
              <w:marLeft w:val="-75"/>
              <w:marRight w:val="0"/>
              <w:marTop w:val="30"/>
              <w:marBottom w:val="30"/>
              <w:divBdr>
                <w:top w:val="none" w:sz="0" w:space="0" w:color="auto"/>
                <w:left w:val="none" w:sz="0" w:space="0" w:color="auto"/>
                <w:bottom w:val="none" w:sz="0" w:space="0" w:color="auto"/>
                <w:right w:val="none" w:sz="0" w:space="0" w:color="auto"/>
              </w:divBdr>
              <w:divsChild>
                <w:div w:id="1425687085">
                  <w:marLeft w:val="0"/>
                  <w:marRight w:val="0"/>
                  <w:marTop w:val="0"/>
                  <w:marBottom w:val="0"/>
                  <w:divBdr>
                    <w:top w:val="none" w:sz="0" w:space="0" w:color="auto"/>
                    <w:left w:val="none" w:sz="0" w:space="0" w:color="auto"/>
                    <w:bottom w:val="none" w:sz="0" w:space="0" w:color="auto"/>
                    <w:right w:val="none" w:sz="0" w:space="0" w:color="auto"/>
                  </w:divBdr>
                  <w:divsChild>
                    <w:div w:id="716047639">
                      <w:marLeft w:val="0"/>
                      <w:marRight w:val="0"/>
                      <w:marTop w:val="0"/>
                      <w:marBottom w:val="0"/>
                      <w:divBdr>
                        <w:top w:val="none" w:sz="0" w:space="0" w:color="auto"/>
                        <w:left w:val="none" w:sz="0" w:space="0" w:color="auto"/>
                        <w:bottom w:val="none" w:sz="0" w:space="0" w:color="auto"/>
                        <w:right w:val="none" w:sz="0" w:space="0" w:color="auto"/>
                      </w:divBdr>
                    </w:div>
                  </w:divsChild>
                </w:div>
                <w:div w:id="24184793">
                  <w:marLeft w:val="0"/>
                  <w:marRight w:val="0"/>
                  <w:marTop w:val="0"/>
                  <w:marBottom w:val="0"/>
                  <w:divBdr>
                    <w:top w:val="none" w:sz="0" w:space="0" w:color="auto"/>
                    <w:left w:val="none" w:sz="0" w:space="0" w:color="auto"/>
                    <w:bottom w:val="none" w:sz="0" w:space="0" w:color="auto"/>
                    <w:right w:val="none" w:sz="0" w:space="0" w:color="auto"/>
                  </w:divBdr>
                  <w:divsChild>
                    <w:div w:id="1670868282">
                      <w:marLeft w:val="0"/>
                      <w:marRight w:val="0"/>
                      <w:marTop w:val="0"/>
                      <w:marBottom w:val="0"/>
                      <w:divBdr>
                        <w:top w:val="none" w:sz="0" w:space="0" w:color="auto"/>
                        <w:left w:val="none" w:sz="0" w:space="0" w:color="auto"/>
                        <w:bottom w:val="none" w:sz="0" w:space="0" w:color="auto"/>
                        <w:right w:val="none" w:sz="0" w:space="0" w:color="auto"/>
                      </w:divBdr>
                    </w:div>
                  </w:divsChild>
                </w:div>
                <w:div w:id="941759969">
                  <w:marLeft w:val="0"/>
                  <w:marRight w:val="0"/>
                  <w:marTop w:val="0"/>
                  <w:marBottom w:val="0"/>
                  <w:divBdr>
                    <w:top w:val="none" w:sz="0" w:space="0" w:color="auto"/>
                    <w:left w:val="none" w:sz="0" w:space="0" w:color="auto"/>
                    <w:bottom w:val="none" w:sz="0" w:space="0" w:color="auto"/>
                    <w:right w:val="none" w:sz="0" w:space="0" w:color="auto"/>
                  </w:divBdr>
                  <w:divsChild>
                    <w:div w:id="348682206">
                      <w:marLeft w:val="0"/>
                      <w:marRight w:val="0"/>
                      <w:marTop w:val="0"/>
                      <w:marBottom w:val="0"/>
                      <w:divBdr>
                        <w:top w:val="none" w:sz="0" w:space="0" w:color="auto"/>
                        <w:left w:val="none" w:sz="0" w:space="0" w:color="auto"/>
                        <w:bottom w:val="none" w:sz="0" w:space="0" w:color="auto"/>
                        <w:right w:val="none" w:sz="0" w:space="0" w:color="auto"/>
                      </w:divBdr>
                    </w:div>
                  </w:divsChild>
                </w:div>
                <w:div w:id="1898590947">
                  <w:marLeft w:val="0"/>
                  <w:marRight w:val="0"/>
                  <w:marTop w:val="0"/>
                  <w:marBottom w:val="0"/>
                  <w:divBdr>
                    <w:top w:val="none" w:sz="0" w:space="0" w:color="auto"/>
                    <w:left w:val="none" w:sz="0" w:space="0" w:color="auto"/>
                    <w:bottom w:val="none" w:sz="0" w:space="0" w:color="auto"/>
                    <w:right w:val="none" w:sz="0" w:space="0" w:color="auto"/>
                  </w:divBdr>
                  <w:divsChild>
                    <w:div w:id="1600721774">
                      <w:marLeft w:val="0"/>
                      <w:marRight w:val="0"/>
                      <w:marTop w:val="0"/>
                      <w:marBottom w:val="0"/>
                      <w:divBdr>
                        <w:top w:val="none" w:sz="0" w:space="0" w:color="auto"/>
                        <w:left w:val="none" w:sz="0" w:space="0" w:color="auto"/>
                        <w:bottom w:val="none" w:sz="0" w:space="0" w:color="auto"/>
                        <w:right w:val="none" w:sz="0" w:space="0" w:color="auto"/>
                      </w:divBdr>
                    </w:div>
                  </w:divsChild>
                </w:div>
                <w:div w:id="81999924">
                  <w:marLeft w:val="0"/>
                  <w:marRight w:val="0"/>
                  <w:marTop w:val="0"/>
                  <w:marBottom w:val="0"/>
                  <w:divBdr>
                    <w:top w:val="none" w:sz="0" w:space="0" w:color="auto"/>
                    <w:left w:val="none" w:sz="0" w:space="0" w:color="auto"/>
                    <w:bottom w:val="none" w:sz="0" w:space="0" w:color="auto"/>
                    <w:right w:val="none" w:sz="0" w:space="0" w:color="auto"/>
                  </w:divBdr>
                  <w:divsChild>
                    <w:div w:id="1185749504">
                      <w:marLeft w:val="0"/>
                      <w:marRight w:val="0"/>
                      <w:marTop w:val="0"/>
                      <w:marBottom w:val="0"/>
                      <w:divBdr>
                        <w:top w:val="none" w:sz="0" w:space="0" w:color="auto"/>
                        <w:left w:val="none" w:sz="0" w:space="0" w:color="auto"/>
                        <w:bottom w:val="none" w:sz="0" w:space="0" w:color="auto"/>
                        <w:right w:val="none" w:sz="0" w:space="0" w:color="auto"/>
                      </w:divBdr>
                    </w:div>
                  </w:divsChild>
                </w:div>
                <w:div w:id="1172913992">
                  <w:marLeft w:val="0"/>
                  <w:marRight w:val="0"/>
                  <w:marTop w:val="0"/>
                  <w:marBottom w:val="0"/>
                  <w:divBdr>
                    <w:top w:val="none" w:sz="0" w:space="0" w:color="auto"/>
                    <w:left w:val="none" w:sz="0" w:space="0" w:color="auto"/>
                    <w:bottom w:val="none" w:sz="0" w:space="0" w:color="auto"/>
                    <w:right w:val="none" w:sz="0" w:space="0" w:color="auto"/>
                  </w:divBdr>
                  <w:divsChild>
                    <w:div w:id="391856811">
                      <w:marLeft w:val="0"/>
                      <w:marRight w:val="0"/>
                      <w:marTop w:val="0"/>
                      <w:marBottom w:val="0"/>
                      <w:divBdr>
                        <w:top w:val="none" w:sz="0" w:space="0" w:color="auto"/>
                        <w:left w:val="none" w:sz="0" w:space="0" w:color="auto"/>
                        <w:bottom w:val="none" w:sz="0" w:space="0" w:color="auto"/>
                        <w:right w:val="none" w:sz="0" w:space="0" w:color="auto"/>
                      </w:divBdr>
                    </w:div>
                  </w:divsChild>
                </w:div>
                <w:div w:id="248200752">
                  <w:marLeft w:val="0"/>
                  <w:marRight w:val="0"/>
                  <w:marTop w:val="0"/>
                  <w:marBottom w:val="0"/>
                  <w:divBdr>
                    <w:top w:val="none" w:sz="0" w:space="0" w:color="auto"/>
                    <w:left w:val="none" w:sz="0" w:space="0" w:color="auto"/>
                    <w:bottom w:val="none" w:sz="0" w:space="0" w:color="auto"/>
                    <w:right w:val="none" w:sz="0" w:space="0" w:color="auto"/>
                  </w:divBdr>
                  <w:divsChild>
                    <w:div w:id="1426532362">
                      <w:marLeft w:val="0"/>
                      <w:marRight w:val="0"/>
                      <w:marTop w:val="0"/>
                      <w:marBottom w:val="0"/>
                      <w:divBdr>
                        <w:top w:val="none" w:sz="0" w:space="0" w:color="auto"/>
                        <w:left w:val="none" w:sz="0" w:space="0" w:color="auto"/>
                        <w:bottom w:val="none" w:sz="0" w:space="0" w:color="auto"/>
                        <w:right w:val="none" w:sz="0" w:space="0" w:color="auto"/>
                      </w:divBdr>
                    </w:div>
                  </w:divsChild>
                </w:div>
                <w:div w:id="444154433">
                  <w:marLeft w:val="0"/>
                  <w:marRight w:val="0"/>
                  <w:marTop w:val="0"/>
                  <w:marBottom w:val="0"/>
                  <w:divBdr>
                    <w:top w:val="none" w:sz="0" w:space="0" w:color="auto"/>
                    <w:left w:val="none" w:sz="0" w:space="0" w:color="auto"/>
                    <w:bottom w:val="none" w:sz="0" w:space="0" w:color="auto"/>
                    <w:right w:val="none" w:sz="0" w:space="0" w:color="auto"/>
                  </w:divBdr>
                  <w:divsChild>
                    <w:div w:id="1145003882">
                      <w:marLeft w:val="0"/>
                      <w:marRight w:val="0"/>
                      <w:marTop w:val="0"/>
                      <w:marBottom w:val="0"/>
                      <w:divBdr>
                        <w:top w:val="none" w:sz="0" w:space="0" w:color="auto"/>
                        <w:left w:val="none" w:sz="0" w:space="0" w:color="auto"/>
                        <w:bottom w:val="none" w:sz="0" w:space="0" w:color="auto"/>
                        <w:right w:val="none" w:sz="0" w:space="0" w:color="auto"/>
                      </w:divBdr>
                    </w:div>
                  </w:divsChild>
                </w:div>
                <w:div w:id="448403459">
                  <w:marLeft w:val="0"/>
                  <w:marRight w:val="0"/>
                  <w:marTop w:val="0"/>
                  <w:marBottom w:val="0"/>
                  <w:divBdr>
                    <w:top w:val="none" w:sz="0" w:space="0" w:color="auto"/>
                    <w:left w:val="none" w:sz="0" w:space="0" w:color="auto"/>
                    <w:bottom w:val="none" w:sz="0" w:space="0" w:color="auto"/>
                    <w:right w:val="none" w:sz="0" w:space="0" w:color="auto"/>
                  </w:divBdr>
                  <w:divsChild>
                    <w:div w:id="1222133245">
                      <w:marLeft w:val="0"/>
                      <w:marRight w:val="0"/>
                      <w:marTop w:val="0"/>
                      <w:marBottom w:val="0"/>
                      <w:divBdr>
                        <w:top w:val="none" w:sz="0" w:space="0" w:color="auto"/>
                        <w:left w:val="none" w:sz="0" w:space="0" w:color="auto"/>
                        <w:bottom w:val="none" w:sz="0" w:space="0" w:color="auto"/>
                        <w:right w:val="none" w:sz="0" w:space="0" w:color="auto"/>
                      </w:divBdr>
                    </w:div>
                  </w:divsChild>
                </w:div>
                <w:div w:id="1454398368">
                  <w:marLeft w:val="0"/>
                  <w:marRight w:val="0"/>
                  <w:marTop w:val="0"/>
                  <w:marBottom w:val="0"/>
                  <w:divBdr>
                    <w:top w:val="none" w:sz="0" w:space="0" w:color="auto"/>
                    <w:left w:val="none" w:sz="0" w:space="0" w:color="auto"/>
                    <w:bottom w:val="none" w:sz="0" w:space="0" w:color="auto"/>
                    <w:right w:val="none" w:sz="0" w:space="0" w:color="auto"/>
                  </w:divBdr>
                  <w:divsChild>
                    <w:div w:id="981351210">
                      <w:marLeft w:val="0"/>
                      <w:marRight w:val="0"/>
                      <w:marTop w:val="0"/>
                      <w:marBottom w:val="0"/>
                      <w:divBdr>
                        <w:top w:val="none" w:sz="0" w:space="0" w:color="auto"/>
                        <w:left w:val="none" w:sz="0" w:space="0" w:color="auto"/>
                        <w:bottom w:val="none" w:sz="0" w:space="0" w:color="auto"/>
                        <w:right w:val="none" w:sz="0" w:space="0" w:color="auto"/>
                      </w:divBdr>
                    </w:div>
                  </w:divsChild>
                </w:div>
                <w:div w:id="40791773">
                  <w:marLeft w:val="0"/>
                  <w:marRight w:val="0"/>
                  <w:marTop w:val="0"/>
                  <w:marBottom w:val="0"/>
                  <w:divBdr>
                    <w:top w:val="none" w:sz="0" w:space="0" w:color="auto"/>
                    <w:left w:val="none" w:sz="0" w:space="0" w:color="auto"/>
                    <w:bottom w:val="none" w:sz="0" w:space="0" w:color="auto"/>
                    <w:right w:val="none" w:sz="0" w:space="0" w:color="auto"/>
                  </w:divBdr>
                  <w:divsChild>
                    <w:div w:id="628436852">
                      <w:marLeft w:val="0"/>
                      <w:marRight w:val="0"/>
                      <w:marTop w:val="0"/>
                      <w:marBottom w:val="0"/>
                      <w:divBdr>
                        <w:top w:val="none" w:sz="0" w:space="0" w:color="auto"/>
                        <w:left w:val="none" w:sz="0" w:space="0" w:color="auto"/>
                        <w:bottom w:val="none" w:sz="0" w:space="0" w:color="auto"/>
                        <w:right w:val="none" w:sz="0" w:space="0" w:color="auto"/>
                      </w:divBdr>
                    </w:div>
                  </w:divsChild>
                </w:div>
                <w:div w:id="594480545">
                  <w:marLeft w:val="0"/>
                  <w:marRight w:val="0"/>
                  <w:marTop w:val="0"/>
                  <w:marBottom w:val="0"/>
                  <w:divBdr>
                    <w:top w:val="none" w:sz="0" w:space="0" w:color="auto"/>
                    <w:left w:val="none" w:sz="0" w:space="0" w:color="auto"/>
                    <w:bottom w:val="none" w:sz="0" w:space="0" w:color="auto"/>
                    <w:right w:val="none" w:sz="0" w:space="0" w:color="auto"/>
                  </w:divBdr>
                  <w:divsChild>
                    <w:div w:id="1004161070">
                      <w:marLeft w:val="0"/>
                      <w:marRight w:val="0"/>
                      <w:marTop w:val="0"/>
                      <w:marBottom w:val="0"/>
                      <w:divBdr>
                        <w:top w:val="none" w:sz="0" w:space="0" w:color="auto"/>
                        <w:left w:val="none" w:sz="0" w:space="0" w:color="auto"/>
                        <w:bottom w:val="none" w:sz="0" w:space="0" w:color="auto"/>
                        <w:right w:val="none" w:sz="0" w:space="0" w:color="auto"/>
                      </w:divBdr>
                    </w:div>
                  </w:divsChild>
                </w:div>
                <w:div w:id="421684889">
                  <w:marLeft w:val="0"/>
                  <w:marRight w:val="0"/>
                  <w:marTop w:val="0"/>
                  <w:marBottom w:val="0"/>
                  <w:divBdr>
                    <w:top w:val="none" w:sz="0" w:space="0" w:color="auto"/>
                    <w:left w:val="none" w:sz="0" w:space="0" w:color="auto"/>
                    <w:bottom w:val="none" w:sz="0" w:space="0" w:color="auto"/>
                    <w:right w:val="none" w:sz="0" w:space="0" w:color="auto"/>
                  </w:divBdr>
                  <w:divsChild>
                    <w:div w:id="1475441616">
                      <w:marLeft w:val="0"/>
                      <w:marRight w:val="0"/>
                      <w:marTop w:val="0"/>
                      <w:marBottom w:val="0"/>
                      <w:divBdr>
                        <w:top w:val="none" w:sz="0" w:space="0" w:color="auto"/>
                        <w:left w:val="none" w:sz="0" w:space="0" w:color="auto"/>
                        <w:bottom w:val="none" w:sz="0" w:space="0" w:color="auto"/>
                        <w:right w:val="none" w:sz="0" w:space="0" w:color="auto"/>
                      </w:divBdr>
                    </w:div>
                  </w:divsChild>
                </w:div>
                <w:div w:id="596136279">
                  <w:marLeft w:val="0"/>
                  <w:marRight w:val="0"/>
                  <w:marTop w:val="0"/>
                  <w:marBottom w:val="0"/>
                  <w:divBdr>
                    <w:top w:val="none" w:sz="0" w:space="0" w:color="auto"/>
                    <w:left w:val="none" w:sz="0" w:space="0" w:color="auto"/>
                    <w:bottom w:val="none" w:sz="0" w:space="0" w:color="auto"/>
                    <w:right w:val="none" w:sz="0" w:space="0" w:color="auto"/>
                  </w:divBdr>
                  <w:divsChild>
                    <w:div w:id="488593352">
                      <w:marLeft w:val="0"/>
                      <w:marRight w:val="0"/>
                      <w:marTop w:val="0"/>
                      <w:marBottom w:val="0"/>
                      <w:divBdr>
                        <w:top w:val="none" w:sz="0" w:space="0" w:color="auto"/>
                        <w:left w:val="none" w:sz="0" w:space="0" w:color="auto"/>
                        <w:bottom w:val="none" w:sz="0" w:space="0" w:color="auto"/>
                        <w:right w:val="none" w:sz="0" w:space="0" w:color="auto"/>
                      </w:divBdr>
                    </w:div>
                  </w:divsChild>
                </w:div>
                <w:div w:id="1654215923">
                  <w:marLeft w:val="0"/>
                  <w:marRight w:val="0"/>
                  <w:marTop w:val="0"/>
                  <w:marBottom w:val="0"/>
                  <w:divBdr>
                    <w:top w:val="none" w:sz="0" w:space="0" w:color="auto"/>
                    <w:left w:val="none" w:sz="0" w:space="0" w:color="auto"/>
                    <w:bottom w:val="none" w:sz="0" w:space="0" w:color="auto"/>
                    <w:right w:val="none" w:sz="0" w:space="0" w:color="auto"/>
                  </w:divBdr>
                  <w:divsChild>
                    <w:div w:id="113450556">
                      <w:marLeft w:val="0"/>
                      <w:marRight w:val="0"/>
                      <w:marTop w:val="0"/>
                      <w:marBottom w:val="0"/>
                      <w:divBdr>
                        <w:top w:val="none" w:sz="0" w:space="0" w:color="auto"/>
                        <w:left w:val="none" w:sz="0" w:space="0" w:color="auto"/>
                        <w:bottom w:val="none" w:sz="0" w:space="0" w:color="auto"/>
                        <w:right w:val="none" w:sz="0" w:space="0" w:color="auto"/>
                      </w:divBdr>
                    </w:div>
                  </w:divsChild>
                </w:div>
                <w:div w:id="307828135">
                  <w:marLeft w:val="0"/>
                  <w:marRight w:val="0"/>
                  <w:marTop w:val="0"/>
                  <w:marBottom w:val="0"/>
                  <w:divBdr>
                    <w:top w:val="none" w:sz="0" w:space="0" w:color="auto"/>
                    <w:left w:val="none" w:sz="0" w:space="0" w:color="auto"/>
                    <w:bottom w:val="none" w:sz="0" w:space="0" w:color="auto"/>
                    <w:right w:val="none" w:sz="0" w:space="0" w:color="auto"/>
                  </w:divBdr>
                  <w:divsChild>
                    <w:div w:id="1806392016">
                      <w:marLeft w:val="0"/>
                      <w:marRight w:val="0"/>
                      <w:marTop w:val="0"/>
                      <w:marBottom w:val="0"/>
                      <w:divBdr>
                        <w:top w:val="none" w:sz="0" w:space="0" w:color="auto"/>
                        <w:left w:val="none" w:sz="0" w:space="0" w:color="auto"/>
                        <w:bottom w:val="none" w:sz="0" w:space="0" w:color="auto"/>
                        <w:right w:val="none" w:sz="0" w:space="0" w:color="auto"/>
                      </w:divBdr>
                    </w:div>
                  </w:divsChild>
                </w:div>
                <w:div w:id="897282701">
                  <w:marLeft w:val="0"/>
                  <w:marRight w:val="0"/>
                  <w:marTop w:val="0"/>
                  <w:marBottom w:val="0"/>
                  <w:divBdr>
                    <w:top w:val="none" w:sz="0" w:space="0" w:color="auto"/>
                    <w:left w:val="none" w:sz="0" w:space="0" w:color="auto"/>
                    <w:bottom w:val="none" w:sz="0" w:space="0" w:color="auto"/>
                    <w:right w:val="none" w:sz="0" w:space="0" w:color="auto"/>
                  </w:divBdr>
                  <w:divsChild>
                    <w:div w:id="1166825593">
                      <w:marLeft w:val="0"/>
                      <w:marRight w:val="0"/>
                      <w:marTop w:val="0"/>
                      <w:marBottom w:val="0"/>
                      <w:divBdr>
                        <w:top w:val="none" w:sz="0" w:space="0" w:color="auto"/>
                        <w:left w:val="none" w:sz="0" w:space="0" w:color="auto"/>
                        <w:bottom w:val="none" w:sz="0" w:space="0" w:color="auto"/>
                        <w:right w:val="none" w:sz="0" w:space="0" w:color="auto"/>
                      </w:divBdr>
                    </w:div>
                  </w:divsChild>
                </w:div>
                <w:div w:id="1388644599">
                  <w:marLeft w:val="0"/>
                  <w:marRight w:val="0"/>
                  <w:marTop w:val="0"/>
                  <w:marBottom w:val="0"/>
                  <w:divBdr>
                    <w:top w:val="none" w:sz="0" w:space="0" w:color="auto"/>
                    <w:left w:val="none" w:sz="0" w:space="0" w:color="auto"/>
                    <w:bottom w:val="none" w:sz="0" w:space="0" w:color="auto"/>
                    <w:right w:val="none" w:sz="0" w:space="0" w:color="auto"/>
                  </w:divBdr>
                  <w:divsChild>
                    <w:div w:id="626669344">
                      <w:marLeft w:val="0"/>
                      <w:marRight w:val="0"/>
                      <w:marTop w:val="0"/>
                      <w:marBottom w:val="0"/>
                      <w:divBdr>
                        <w:top w:val="none" w:sz="0" w:space="0" w:color="auto"/>
                        <w:left w:val="none" w:sz="0" w:space="0" w:color="auto"/>
                        <w:bottom w:val="none" w:sz="0" w:space="0" w:color="auto"/>
                        <w:right w:val="none" w:sz="0" w:space="0" w:color="auto"/>
                      </w:divBdr>
                    </w:div>
                  </w:divsChild>
                </w:div>
                <w:div w:id="1662387932">
                  <w:marLeft w:val="0"/>
                  <w:marRight w:val="0"/>
                  <w:marTop w:val="0"/>
                  <w:marBottom w:val="0"/>
                  <w:divBdr>
                    <w:top w:val="none" w:sz="0" w:space="0" w:color="auto"/>
                    <w:left w:val="none" w:sz="0" w:space="0" w:color="auto"/>
                    <w:bottom w:val="none" w:sz="0" w:space="0" w:color="auto"/>
                    <w:right w:val="none" w:sz="0" w:space="0" w:color="auto"/>
                  </w:divBdr>
                  <w:divsChild>
                    <w:div w:id="1952737470">
                      <w:marLeft w:val="0"/>
                      <w:marRight w:val="0"/>
                      <w:marTop w:val="0"/>
                      <w:marBottom w:val="0"/>
                      <w:divBdr>
                        <w:top w:val="none" w:sz="0" w:space="0" w:color="auto"/>
                        <w:left w:val="none" w:sz="0" w:space="0" w:color="auto"/>
                        <w:bottom w:val="none" w:sz="0" w:space="0" w:color="auto"/>
                        <w:right w:val="none" w:sz="0" w:space="0" w:color="auto"/>
                      </w:divBdr>
                    </w:div>
                  </w:divsChild>
                </w:div>
                <w:div w:id="1344472838">
                  <w:marLeft w:val="0"/>
                  <w:marRight w:val="0"/>
                  <w:marTop w:val="0"/>
                  <w:marBottom w:val="0"/>
                  <w:divBdr>
                    <w:top w:val="none" w:sz="0" w:space="0" w:color="auto"/>
                    <w:left w:val="none" w:sz="0" w:space="0" w:color="auto"/>
                    <w:bottom w:val="none" w:sz="0" w:space="0" w:color="auto"/>
                    <w:right w:val="none" w:sz="0" w:space="0" w:color="auto"/>
                  </w:divBdr>
                  <w:divsChild>
                    <w:div w:id="1003122167">
                      <w:marLeft w:val="0"/>
                      <w:marRight w:val="0"/>
                      <w:marTop w:val="0"/>
                      <w:marBottom w:val="0"/>
                      <w:divBdr>
                        <w:top w:val="none" w:sz="0" w:space="0" w:color="auto"/>
                        <w:left w:val="none" w:sz="0" w:space="0" w:color="auto"/>
                        <w:bottom w:val="none" w:sz="0" w:space="0" w:color="auto"/>
                        <w:right w:val="none" w:sz="0" w:space="0" w:color="auto"/>
                      </w:divBdr>
                    </w:div>
                  </w:divsChild>
                </w:div>
                <w:div w:id="1842624763">
                  <w:marLeft w:val="0"/>
                  <w:marRight w:val="0"/>
                  <w:marTop w:val="0"/>
                  <w:marBottom w:val="0"/>
                  <w:divBdr>
                    <w:top w:val="none" w:sz="0" w:space="0" w:color="auto"/>
                    <w:left w:val="none" w:sz="0" w:space="0" w:color="auto"/>
                    <w:bottom w:val="none" w:sz="0" w:space="0" w:color="auto"/>
                    <w:right w:val="none" w:sz="0" w:space="0" w:color="auto"/>
                  </w:divBdr>
                  <w:divsChild>
                    <w:div w:id="449517849">
                      <w:marLeft w:val="0"/>
                      <w:marRight w:val="0"/>
                      <w:marTop w:val="0"/>
                      <w:marBottom w:val="0"/>
                      <w:divBdr>
                        <w:top w:val="none" w:sz="0" w:space="0" w:color="auto"/>
                        <w:left w:val="none" w:sz="0" w:space="0" w:color="auto"/>
                        <w:bottom w:val="none" w:sz="0" w:space="0" w:color="auto"/>
                        <w:right w:val="none" w:sz="0" w:space="0" w:color="auto"/>
                      </w:divBdr>
                    </w:div>
                  </w:divsChild>
                </w:div>
                <w:div w:id="254286740">
                  <w:marLeft w:val="0"/>
                  <w:marRight w:val="0"/>
                  <w:marTop w:val="0"/>
                  <w:marBottom w:val="0"/>
                  <w:divBdr>
                    <w:top w:val="none" w:sz="0" w:space="0" w:color="auto"/>
                    <w:left w:val="none" w:sz="0" w:space="0" w:color="auto"/>
                    <w:bottom w:val="none" w:sz="0" w:space="0" w:color="auto"/>
                    <w:right w:val="none" w:sz="0" w:space="0" w:color="auto"/>
                  </w:divBdr>
                  <w:divsChild>
                    <w:div w:id="333341209">
                      <w:marLeft w:val="0"/>
                      <w:marRight w:val="0"/>
                      <w:marTop w:val="0"/>
                      <w:marBottom w:val="0"/>
                      <w:divBdr>
                        <w:top w:val="none" w:sz="0" w:space="0" w:color="auto"/>
                        <w:left w:val="none" w:sz="0" w:space="0" w:color="auto"/>
                        <w:bottom w:val="none" w:sz="0" w:space="0" w:color="auto"/>
                        <w:right w:val="none" w:sz="0" w:space="0" w:color="auto"/>
                      </w:divBdr>
                    </w:div>
                  </w:divsChild>
                </w:div>
                <w:div w:id="1882522674">
                  <w:marLeft w:val="0"/>
                  <w:marRight w:val="0"/>
                  <w:marTop w:val="0"/>
                  <w:marBottom w:val="0"/>
                  <w:divBdr>
                    <w:top w:val="none" w:sz="0" w:space="0" w:color="auto"/>
                    <w:left w:val="none" w:sz="0" w:space="0" w:color="auto"/>
                    <w:bottom w:val="none" w:sz="0" w:space="0" w:color="auto"/>
                    <w:right w:val="none" w:sz="0" w:space="0" w:color="auto"/>
                  </w:divBdr>
                  <w:divsChild>
                    <w:div w:id="240337053">
                      <w:marLeft w:val="0"/>
                      <w:marRight w:val="0"/>
                      <w:marTop w:val="0"/>
                      <w:marBottom w:val="0"/>
                      <w:divBdr>
                        <w:top w:val="none" w:sz="0" w:space="0" w:color="auto"/>
                        <w:left w:val="none" w:sz="0" w:space="0" w:color="auto"/>
                        <w:bottom w:val="none" w:sz="0" w:space="0" w:color="auto"/>
                        <w:right w:val="none" w:sz="0" w:space="0" w:color="auto"/>
                      </w:divBdr>
                    </w:div>
                  </w:divsChild>
                </w:div>
                <w:div w:id="1910966940">
                  <w:marLeft w:val="0"/>
                  <w:marRight w:val="0"/>
                  <w:marTop w:val="0"/>
                  <w:marBottom w:val="0"/>
                  <w:divBdr>
                    <w:top w:val="none" w:sz="0" w:space="0" w:color="auto"/>
                    <w:left w:val="none" w:sz="0" w:space="0" w:color="auto"/>
                    <w:bottom w:val="none" w:sz="0" w:space="0" w:color="auto"/>
                    <w:right w:val="none" w:sz="0" w:space="0" w:color="auto"/>
                  </w:divBdr>
                  <w:divsChild>
                    <w:div w:id="2147353263">
                      <w:marLeft w:val="0"/>
                      <w:marRight w:val="0"/>
                      <w:marTop w:val="0"/>
                      <w:marBottom w:val="0"/>
                      <w:divBdr>
                        <w:top w:val="none" w:sz="0" w:space="0" w:color="auto"/>
                        <w:left w:val="none" w:sz="0" w:space="0" w:color="auto"/>
                        <w:bottom w:val="none" w:sz="0" w:space="0" w:color="auto"/>
                        <w:right w:val="none" w:sz="0" w:space="0" w:color="auto"/>
                      </w:divBdr>
                    </w:div>
                  </w:divsChild>
                </w:div>
                <w:div w:id="684399774">
                  <w:marLeft w:val="0"/>
                  <w:marRight w:val="0"/>
                  <w:marTop w:val="0"/>
                  <w:marBottom w:val="0"/>
                  <w:divBdr>
                    <w:top w:val="none" w:sz="0" w:space="0" w:color="auto"/>
                    <w:left w:val="none" w:sz="0" w:space="0" w:color="auto"/>
                    <w:bottom w:val="none" w:sz="0" w:space="0" w:color="auto"/>
                    <w:right w:val="none" w:sz="0" w:space="0" w:color="auto"/>
                  </w:divBdr>
                  <w:divsChild>
                    <w:div w:id="349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8610">
          <w:marLeft w:val="0"/>
          <w:marRight w:val="0"/>
          <w:marTop w:val="0"/>
          <w:marBottom w:val="0"/>
          <w:divBdr>
            <w:top w:val="none" w:sz="0" w:space="0" w:color="auto"/>
            <w:left w:val="none" w:sz="0" w:space="0" w:color="auto"/>
            <w:bottom w:val="none" w:sz="0" w:space="0" w:color="auto"/>
            <w:right w:val="none" w:sz="0" w:space="0" w:color="auto"/>
          </w:divBdr>
        </w:div>
        <w:div w:id="654994884">
          <w:marLeft w:val="0"/>
          <w:marRight w:val="0"/>
          <w:marTop w:val="0"/>
          <w:marBottom w:val="0"/>
          <w:divBdr>
            <w:top w:val="none" w:sz="0" w:space="0" w:color="auto"/>
            <w:left w:val="none" w:sz="0" w:space="0" w:color="auto"/>
            <w:bottom w:val="none" w:sz="0" w:space="0" w:color="auto"/>
            <w:right w:val="none" w:sz="0" w:space="0" w:color="auto"/>
          </w:divBdr>
        </w:div>
        <w:div w:id="480196535">
          <w:marLeft w:val="0"/>
          <w:marRight w:val="0"/>
          <w:marTop w:val="0"/>
          <w:marBottom w:val="0"/>
          <w:divBdr>
            <w:top w:val="none" w:sz="0" w:space="0" w:color="auto"/>
            <w:left w:val="none" w:sz="0" w:space="0" w:color="auto"/>
            <w:bottom w:val="none" w:sz="0" w:space="0" w:color="auto"/>
            <w:right w:val="none" w:sz="0" w:space="0" w:color="auto"/>
          </w:divBdr>
        </w:div>
        <w:div w:id="575672056">
          <w:marLeft w:val="0"/>
          <w:marRight w:val="0"/>
          <w:marTop w:val="0"/>
          <w:marBottom w:val="0"/>
          <w:divBdr>
            <w:top w:val="none" w:sz="0" w:space="0" w:color="auto"/>
            <w:left w:val="none" w:sz="0" w:space="0" w:color="auto"/>
            <w:bottom w:val="none" w:sz="0" w:space="0" w:color="auto"/>
            <w:right w:val="none" w:sz="0" w:space="0" w:color="auto"/>
          </w:divBdr>
          <w:divsChild>
            <w:div w:id="1019087343">
              <w:marLeft w:val="-75"/>
              <w:marRight w:val="0"/>
              <w:marTop w:val="30"/>
              <w:marBottom w:val="30"/>
              <w:divBdr>
                <w:top w:val="none" w:sz="0" w:space="0" w:color="auto"/>
                <w:left w:val="none" w:sz="0" w:space="0" w:color="auto"/>
                <w:bottom w:val="none" w:sz="0" w:space="0" w:color="auto"/>
                <w:right w:val="none" w:sz="0" w:space="0" w:color="auto"/>
              </w:divBdr>
              <w:divsChild>
                <w:div w:id="1515530817">
                  <w:marLeft w:val="0"/>
                  <w:marRight w:val="0"/>
                  <w:marTop w:val="0"/>
                  <w:marBottom w:val="0"/>
                  <w:divBdr>
                    <w:top w:val="none" w:sz="0" w:space="0" w:color="auto"/>
                    <w:left w:val="none" w:sz="0" w:space="0" w:color="auto"/>
                    <w:bottom w:val="none" w:sz="0" w:space="0" w:color="auto"/>
                    <w:right w:val="none" w:sz="0" w:space="0" w:color="auto"/>
                  </w:divBdr>
                  <w:divsChild>
                    <w:div w:id="43334466">
                      <w:marLeft w:val="0"/>
                      <w:marRight w:val="0"/>
                      <w:marTop w:val="0"/>
                      <w:marBottom w:val="0"/>
                      <w:divBdr>
                        <w:top w:val="none" w:sz="0" w:space="0" w:color="auto"/>
                        <w:left w:val="none" w:sz="0" w:space="0" w:color="auto"/>
                        <w:bottom w:val="none" w:sz="0" w:space="0" w:color="auto"/>
                        <w:right w:val="none" w:sz="0" w:space="0" w:color="auto"/>
                      </w:divBdr>
                    </w:div>
                  </w:divsChild>
                </w:div>
                <w:div w:id="441071395">
                  <w:marLeft w:val="0"/>
                  <w:marRight w:val="0"/>
                  <w:marTop w:val="0"/>
                  <w:marBottom w:val="0"/>
                  <w:divBdr>
                    <w:top w:val="none" w:sz="0" w:space="0" w:color="auto"/>
                    <w:left w:val="none" w:sz="0" w:space="0" w:color="auto"/>
                    <w:bottom w:val="none" w:sz="0" w:space="0" w:color="auto"/>
                    <w:right w:val="none" w:sz="0" w:space="0" w:color="auto"/>
                  </w:divBdr>
                  <w:divsChild>
                    <w:div w:id="184710009">
                      <w:marLeft w:val="0"/>
                      <w:marRight w:val="0"/>
                      <w:marTop w:val="0"/>
                      <w:marBottom w:val="0"/>
                      <w:divBdr>
                        <w:top w:val="none" w:sz="0" w:space="0" w:color="auto"/>
                        <w:left w:val="none" w:sz="0" w:space="0" w:color="auto"/>
                        <w:bottom w:val="none" w:sz="0" w:space="0" w:color="auto"/>
                        <w:right w:val="none" w:sz="0" w:space="0" w:color="auto"/>
                      </w:divBdr>
                    </w:div>
                  </w:divsChild>
                </w:div>
                <w:div w:id="817572908">
                  <w:marLeft w:val="0"/>
                  <w:marRight w:val="0"/>
                  <w:marTop w:val="0"/>
                  <w:marBottom w:val="0"/>
                  <w:divBdr>
                    <w:top w:val="none" w:sz="0" w:space="0" w:color="auto"/>
                    <w:left w:val="none" w:sz="0" w:space="0" w:color="auto"/>
                    <w:bottom w:val="none" w:sz="0" w:space="0" w:color="auto"/>
                    <w:right w:val="none" w:sz="0" w:space="0" w:color="auto"/>
                  </w:divBdr>
                  <w:divsChild>
                    <w:div w:id="1532723167">
                      <w:marLeft w:val="0"/>
                      <w:marRight w:val="0"/>
                      <w:marTop w:val="0"/>
                      <w:marBottom w:val="0"/>
                      <w:divBdr>
                        <w:top w:val="none" w:sz="0" w:space="0" w:color="auto"/>
                        <w:left w:val="none" w:sz="0" w:space="0" w:color="auto"/>
                        <w:bottom w:val="none" w:sz="0" w:space="0" w:color="auto"/>
                        <w:right w:val="none" w:sz="0" w:space="0" w:color="auto"/>
                      </w:divBdr>
                    </w:div>
                  </w:divsChild>
                </w:div>
                <w:div w:id="442192137">
                  <w:marLeft w:val="0"/>
                  <w:marRight w:val="0"/>
                  <w:marTop w:val="0"/>
                  <w:marBottom w:val="0"/>
                  <w:divBdr>
                    <w:top w:val="none" w:sz="0" w:space="0" w:color="auto"/>
                    <w:left w:val="none" w:sz="0" w:space="0" w:color="auto"/>
                    <w:bottom w:val="none" w:sz="0" w:space="0" w:color="auto"/>
                    <w:right w:val="none" w:sz="0" w:space="0" w:color="auto"/>
                  </w:divBdr>
                  <w:divsChild>
                    <w:div w:id="554779506">
                      <w:marLeft w:val="0"/>
                      <w:marRight w:val="0"/>
                      <w:marTop w:val="0"/>
                      <w:marBottom w:val="0"/>
                      <w:divBdr>
                        <w:top w:val="none" w:sz="0" w:space="0" w:color="auto"/>
                        <w:left w:val="none" w:sz="0" w:space="0" w:color="auto"/>
                        <w:bottom w:val="none" w:sz="0" w:space="0" w:color="auto"/>
                        <w:right w:val="none" w:sz="0" w:space="0" w:color="auto"/>
                      </w:divBdr>
                    </w:div>
                  </w:divsChild>
                </w:div>
                <w:div w:id="1833719689">
                  <w:marLeft w:val="0"/>
                  <w:marRight w:val="0"/>
                  <w:marTop w:val="0"/>
                  <w:marBottom w:val="0"/>
                  <w:divBdr>
                    <w:top w:val="none" w:sz="0" w:space="0" w:color="auto"/>
                    <w:left w:val="none" w:sz="0" w:space="0" w:color="auto"/>
                    <w:bottom w:val="none" w:sz="0" w:space="0" w:color="auto"/>
                    <w:right w:val="none" w:sz="0" w:space="0" w:color="auto"/>
                  </w:divBdr>
                  <w:divsChild>
                    <w:div w:id="1692680623">
                      <w:marLeft w:val="0"/>
                      <w:marRight w:val="0"/>
                      <w:marTop w:val="0"/>
                      <w:marBottom w:val="0"/>
                      <w:divBdr>
                        <w:top w:val="none" w:sz="0" w:space="0" w:color="auto"/>
                        <w:left w:val="none" w:sz="0" w:space="0" w:color="auto"/>
                        <w:bottom w:val="none" w:sz="0" w:space="0" w:color="auto"/>
                        <w:right w:val="none" w:sz="0" w:space="0" w:color="auto"/>
                      </w:divBdr>
                    </w:div>
                  </w:divsChild>
                </w:div>
                <w:div w:id="1997368828">
                  <w:marLeft w:val="0"/>
                  <w:marRight w:val="0"/>
                  <w:marTop w:val="0"/>
                  <w:marBottom w:val="0"/>
                  <w:divBdr>
                    <w:top w:val="none" w:sz="0" w:space="0" w:color="auto"/>
                    <w:left w:val="none" w:sz="0" w:space="0" w:color="auto"/>
                    <w:bottom w:val="none" w:sz="0" w:space="0" w:color="auto"/>
                    <w:right w:val="none" w:sz="0" w:space="0" w:color="auto"/>
                  </w:divBdr>
                  <w:divsChild>
                    <w:div w:id="1793862946">
                      <w:marLeft w:val="0"/>
                      <w:marRight w:val="0"/>
                      <w:marTop w:val="0"/>
                      <w:marBottom w:val="0"/>
                      <w:divBdr>
                        <w:top w:val="none" w:sz="0" w:space="0" w:color="auto"/>
                        <w:left w:val="none" w:sz="0" w:space="0" w:color="auto"/>
                        <w:bottom w:val="none" w:sz="0" w:space="0" w:color="auto"/>
                        <w:right w:val="none" w:sz="0" w:space="0" w:color="auto"/>
                      </w:divBdr>
                    </w:div>
                  </w:divsChild>
                </w:div>
                <w:div w:id="303659144">
                  <w:marLeft w:val="0"/>
                  <w:marRight w:val="0"/>
                  <w:marTop w:val="0"/>
                  <w:marBottom w:val="0"/>
                  <w:divBdr>
                    <w:top w:val="none" w:sz="0" w:space="0" w:color="auto"/>
                    <w:left w:val="none" w:sz="0" w:space="0" w:color="auto"/>
                    <w:bottom w:val="none" w:sz="0" w:space="0" w:color="auto"/>
                    <w:right w:val="none" w:sz="0" w:space="0" w:color="auto"/>
                  </w:divBdr>
                  <w:divsChild>
                    <w:div w:id="167333974">
                      <w:marLeft w:val="0"/>
                      <w:marRight w:val="0"/>
                      <w:marTop w:val="0"/>
                      <w:marBottom w:val="0"/>
                      <w:divBdr>
                        <w:top w:val="none" w:sz="0" w:space="0" w:color="auto"/>
                        <w:left w:val="none" w:sz="0" w:space="0" w:color="auto"/>
                        <w:bottom w:val="none" w:sz="0" w:space="0" w:color="auto"/>
                        <w:right w:val="none" w:sz="0" w:space="0" w:color="auto"/>
                      </w:divBdr>
                    </w:div>
                  </w:divsChild>
                </w:div>
                <w:div w:id="778840633">
                  <w:marLeft w:val="0"/>
                  <w:marRight w:val="0"/>
                  <w:marTop w:val="0"/>
                  <w:marBottom w:val="0"/>
                  <w:divBdr>
                    <w:top w:val="none" w:sz="0" w:space="0" w:color="auto"/>
                    <w:left w:val="none" w:sz="0" w:space="0" w:color="auto"/>
                    <w:bottom w:val="none" w:sz="0" w:space="0" w:color="auto"/>
                    <w:right w:val="none" w:sz="0" w:space="0" w:color="auto"/>
                  </w:divBdr>
                  <w:divsChild>
                    <w:div w:id="794132056">
                      <w:marLeft w:val="0"/>
                      <w:marRight w:val="0"/>
                      <w:marTop w:val="0"/>
                      <w:marBottom w:val="0"/>
                      <w:divBdr>
                        <w:top w:val="none" w:sz="0" w:space="0" w:color="auto"/>
                        <w:left w:val="none" w:sz="0" w:space="0" w:color="auto"/>
                        <w:bottom w:val="none" w:sz="0" w:space="0" w:color="auto"/>
                        <w:right w:val="none" w:sz="0" w:space="0" w:color="auto"/>
                      </w:divBdr>
                    </w:div>
                  </w:divsChild>
                </w:div>
                <w:div w:id="870997763">
                  <w:marLeft w:val="0"/>
                  <w:marRight w:val="0"/>
                  <w:marTop w:val="0"/>
                  <w:marBottom w:val="0"/>
                  <w:divBdr>
                    <w:top w:val="none" w:sz="0" w:space="0" w:color="auto"/>
                    <w:left w:val="none" w:sz="0" w:space="0" w:color="auto"/>
                    <w:bottom w:val="none" w:sz="0" w:space="0" w:color="auto"/>
                    <w:right w:val="none" w:sz="0" w:space="0" w:color="auto"/>
                  </w:divBdr>
                  <w:divsChild>
                    <w:div w:id="1602298083">
                      <w:marLeft w:val="0"/>
                      <w:marRight w:val="0"/>
                      <w:marTop w:val="0"/>
                      <w:marBottom w:val="0"/>
                      <w:divBdr>
                        <w:top w:val="none" w:sz="0" w:space="0" w:color="auto"/>
                        <w:left w:val="none" w:sz="0" w:space="0" w:color="auto"/>
                        <w:bottom w:val="none" w:sz="0" w:space="0" w:color="auto"/>
                        <w:right w:val="none" w:sz="0" w:space="0" w:color="auto"/>
                      </w:divBdr>
                    </w:div>
                  </w:divsChild>
                </w:div>
                <w:div w:id="73474868">
                  <w:marLeft w:val="0"/>
                  <w:marRight w:val="0"/>
                  <w:marTop w:val="0"/>
                  <w:marBottom w:val="0"/>
                  <w:divBdr>
                    <w:top w:val="none" w:sz="0" w:space="0" w:color="auto"/>
                    <w:left w:val="none" w:sz="0" w:space="0" w:color="auto"/>
                    <w:bottom w:val="none" w:sz="0" w:space="0" w:color="auto"/>
                    <w:right w:val="none" w:sz="0" w:space="0" w:color="auto"/>
                  </w:divBdr>
                  <w:divsChild>
                    <w:div w:id="748649758">
                      <w:marLeft w:val="0"/>
                      <w:marRight w:val="0"/>
                      <w:marTop w:val="0"/>
                      <w:marBottom w:val="0"/>
                      <w:divBdr>
                        <w:top w:val="none" w:sz="0" w:space="0" w:color="auto"/>
                        <w:left w:val="none" w:sz="0" w:space="0" w:color="auto"/>
                        <w:bottom w:val="none" w:sz="0" w:space="0" w:color="auto"/>
                        <w:right w:val="none" w:sz="0" w:space="0" w:color="auto"/>
                      </w:divBdr>
                    </w:div>
                  </w:divsChild>
                </w:div>
                <w:div w:id="1548493229">
                  <w:marLeft w:val="0"/>
                  <w:marRight w:val="0"/>
                  <w:marTop w:val="0"/>
                  <w:marBottom w:val="0"/>
                  <w:divBdr>
                    <w:top w:val="none" w:sz="0" w:space="0" w:color="auto"/>
                    <w:left w:val="none" w:sz="0" w:space="0" w:color="auto"/>
                    <w:bottom w:val="none" w:sz="0" w:space="0" w:color="auto"/>
                    <w:right w:val="none" w:sz="0" w:space="0" w:color="auto"/>
                  </w:divBdr>
                  <w:divsChild>
                    <w:div w:id="356929480">
                      <w:marLeft w:val="0"/>
                      <w:marRight w:val="0"/>
                      <w:marTop w:val="0"/>
                      <w:marBottom w:val="0"/>
                      <w:divBdr>
                        <w:top w:val="none" w:sz="0" w:space="0" w:color="auto"/>
                        <w:left w:val="none" w:sz="0" w:space="0" w:color="auto"/>
                        <w:bottom w:val="none" w:sz="0" w:space="0" w:color="auto"/>
                        <w:right w:val="none" w:sz="0" w:space="0" w:color="auto"/>
                      </w:divBdr>
                    </w:div>
                  </w:divsChild>
                </w:div>
                <w:div w:id="2140605302">
                  <w:marLeft w:val="0"/>
                  <w:marRight w:val="0"/>
                  <w:marTop w:val="0"/>
                  <w:marBottom w:val="0"/>
                  <w:divBdr>
                    <w:top w:val="none" w:sz="0" w:space="0" w:color="auto"/>
                    <w:left w:val="none" w:sz="0" w:space="0" w:color="auto"/>
                    <w:bottom w:val="none" w:sz="0" w:space="0" w:color="auto"/>
                    <w:right w:val="none" w:sz="0" w:space="0" w:color="auto"/>
                  </w:divBdr>
                  <w:divsChild>
                    <w:div w:id="2027902735">
                      <w:marLeft w:val="0"/>
                      <w:marRight w:val="0"/>
                      <w:marTop w:val="0"/>
                      <w:marBottom w:val="0"/>
                      <w:divBdr>
                        <w:top w:val="none" w:sz="0" w:space="0" w:color="auto"/>
                        <w:left w:val="none" w:sz="0" w:space="0" w:color="auto"/>
                        <w:bottom w:val="none" w:sz="0" w:space="0" w:color="auto"/>
                        <w:right w:val="none" w:sz="0" w:space="0" w:color="auto"/>
                      </w:divBdr>
                    </w:div>
                  </w:divsChild>
                </w:div>
                <w:div w:id="1108694742">
                  <w:marLeft w:val="0"/>
                  <w:marRight w:val="0"/>
                  <w:marTop w:val="0"/>
                  <w:marBottom w:val="0"/>
                  <w:divBdr>
                    <w:top w:val="none" w:sz="0" w:space="0" w:color="auto"/>
                    <w:left w:val="none" w:sz="0" w:space="0" w:color="auto"/>
                    <w:bottom w:val="none" w:sz="0" w:space="0" w:color="auto"/>
                    <w:right w:val="none" w:sz="0" w:space="0" w:color="auto"/>
                  </w:divBdr>
                  <w:divsChild>
                    <w:div w:id="1134759965">
                      <w:marLeft w:val="0"/>
                      <w:marRight w:val="0"/>
                      <w:marTop w:val="0"/>
                      <w:marBottom w:val="0"/>
                      <w:divBdr>
                        <w:top w:val="none" w:sz="0" w:space="0" w:color="auto"/>
                        <w:left w:val="none" w:sz="0" w:space="0" w:color="auto"/>
                        <w:bottom w:val="none" w:sz="0" w:space="0" w:color="auto"/>
                        <w:right w:val="none" w:sz="0" w:space="0" w:color="auto"/>
                      </w:divBdr>
                    </w:div>
                  </w:divsChild>
                </w:div>
                <w:div w:id="1075782494">
                  <w:marLeft w:val="0"/>
                  <w:marRight w:val="0"/>
                  <w:marTop w:val="0"/>
                  <w:marBottom w:val="0"/>
                  <w:divBdr>
                    <w:top w:val="none" w:sz="0" w:space="0" w:color="auto"/>
                    <w:left w:val="none" w:sz="0" w:space="0" w:color="auto"/>
                    <w:bottom w:val="none" w:sz="0" w:space="0" w:color="auto"/>
                    <w:right w:val="none" w:sz="0" w:space="0" w:color="auto"/>
                  </w:divBdr>
                  <w:divsChild>
                    <w:div w:id="33048419">
                      <w:marLeft w:val="0"/>
                      <w:marRight w:val="0"/>
                      <w:marTop w:val="0"/>
                      <w:marBottom w:val="0"/>
                      <w:divBdr>
                        <w:top w:val="none" w:sz="0" w:space="0" w:color="auto"/>
                        <w:left w:val="none" w:sz="0" w:space="0" w:color="auto"/>
                        <w:bottom w:val="none" w:sz="0" w:space="0" w:color="auto"/>
                        <w:right w:val="none" w:sz="0" w:space="0" w:color="auto"/>
                      </w:divBdr>
                    </w:div>
                  </w:divsChild>
                </w:div>
                <w:div w:id="1009717092">
                  <w:marLeft w:val="0"/>
                  <w:marRight w:val="0"/>
                  <w:marTop w:val="0"/>
                  <w:marBottom w:val="0"/>
                  <w:divBdr>
                    <w:top w:val="none" w:sz="0" w:space="0" w:color="auto"/>
                    <w:left w:val="none" w:sz="0" w:space="0" w:color="auto"/>
                    <w:bottom w:val="none" w:sz="0" w:space="0" w:color="auto"/>
                    <w:right w:val="none" w:sz="0" w:space="0" w:color="auto"/>
                  </w:divBdr>
                  <w:divsChild>
                    <w:div w:id="1332757160">
                      <w:marLeft w:val="0"/>
                      <w:marRight w:val="0"/>
                      <w:marTop w:val="0"/>
                      <w:marBottom w:val="0"/>
                      <w:divBdr>
                        <w:top w:val="none" w:sz="0" w:space="0" w:color="auto"/>
                        <w:left w:val="none" w:sz="0" w:space="0" w:color="auto"/>
                        <w:bottom w:val="none" w:sz="0" w:space="0" w:color="auto"/>
                        <w:right w:val="none" w:sz="0" w:space="0" w:color="auto"/>
                      </w:divBdr>
                    </w:div>
                  </w:divsChild>
                </w:div>
                <w:div w:id="673730342">
                  <w:marLeft w:val="0"/>
                  <w:marRight w:val="0"/>
                  <w:marTop w:val="0"/>
                  <w:marBottom w:val="0"/>
                  <w:divBdr>
                    <w:top w:val="none" w:sz="0" w:space="0" w:color="auto"/>
                    <w:left w:val="none" w:sz="0" w:space="0" w:color="auto"/>
                    <w:bottom w:val="none" w:sz="0" w:space="0" w:color="auto"/>
                    <w:right w:val="none" w:sz="0" w:space="0" w:color="auto"/>
                  </w:divBdr>
                  <w:divsChild>
                    <w:div w:id="1634480579">
                      <w:marLeft w:val="0"/>
                      <w:marRight w:val="0"/>
                      <w:marTop w:val="0"/>
                      <w:marBottom w:val="0"/>
                      <w:divBdr>
                        <w:top w:val="none" w:sz="0" w:space="0" w:color="auto"/>
                        <w:left w:val="none" w:sz="0" w:space="0" w:color="auto"/>
                        <w:bottom w:val="none" w:sz="0" w:space="0" w:color="auto"/>
                        <w:right w:val="none" w:sz="0" w:space="0" w:color="auto"/>
                      </w:divBdr>
                    </w:div>
                  </w:divsChild>
                </w:div>
                <w:div w:id="213391566">
                  <w:marLeft w:val="0"/>
                  <w:marRight w:val="0"/>
                  <w:marTop w:val="0"/>
                  <w:marBottom w:val="0"/>
                  <w:divBdr>
                    <w:top w:val="none" w:sz="0" w:space="0" w:color="auto"/>
                    <w:left w:val="none" w:sz="0" w:space="0" w:color="auto"/>
                    <w:bottom w:val="none" w:sz="0" w:space="0" w:color="auto"/>
                    <w:right w:val="none" w:sz="0" w:space="0" w:color="auto"/>
                  </w:divBdr>
                  <w:divsChild>
                    <w:div w:id="1959335841">
                      <w:marLeft w:val="0"/>
                      <w:marRight w:val="0"/>
                      <w:marTop w:val="0"/>
                      <w:marBottom w:val="0"/>
                      <w:divBdr>
                        <w:top w:val="none" w:sz="0" w:space="0" w:color="auto"/>
                        <w:left w:val="none" w:sz="0" w:space="0" w:color="auto"/>
                        <w:bottom w:val="none" w:sz="0" w:space="0" w:color="auto"/>
                        <w:right w:val="none" w:sz="0" w:space="0" w:color="auto"/>
                      </w:divBdr>
                    </w:div>
                  </w:divsChild>
                </w:div>
                <w:div w:id="235868821">
                  <w:marLeft w:val="0"/>
                  <w:marRight w:val="0"/>
                  <w:marTop w:val="0"/>
                  <w:marBottom w:val="0"/>
                  <w:divBdr>
                    <w:top w:val="none" w:sz="0" w:space="0" w:color="auto"/>
                    <w:left w:val="none" w:sz="0" w:space="0" w:color="auto"/>
                    <w:bottom w:val="none" w:sz="0" w:space="0" w:color="auto"/>
                    <w:right w:val="none" w:sz="0" w:space="0" w:color="auto"/>
                  </w:divBdr>
                  <w:divsChild>
                    <w:div w:id="897593097">
                      <w:marLeft w:val="0"/>
                      <w:marRight w:val="0"/>
                      <w:marTop w:val="0"/>
                      <w:marBottom w:val="0"/>
                      <w:divBdr>
                        <w:top w:val="none" w:sz="0" w:space="0" w:color="auto"/>
                        <w:left w:val="none" w:sz="0" w:space="0" w:color="auto"/>
                        <w:bottom w:val="none" w:sz="0" w:space="0" w:color="auto"/>
                        <w:right w:val="none" w:sz="0" w:space="0" w:color="auto"/>
                      </w:divBdr>
                    </w:div>
                  </w:divsChild>
                </w:div>
                <w:div w:id="476456294">
                  <w:marLeft w:val="0"/>
                  <w:marRight w:val="0"/>
                  <w:marTop w:val="0"/>
                  <w:marBottom w:val="0"/>
                  <w:divBdr>
                    <w:top w:val="none" w:sz="0" w:space="0" w:color="auto"/>
                    <w:left w:val="none" w:sz="0" w:space="0" w:color="auto"/>
                    <w:bottom w:val="none" w:sz="0" w:space="0" w:color="auto"/>
                    <w:right w:val="none" w:sz="0" w:space="0" w:color="auto"/>
                  </w:divBdr>
                  <w:divsChild>
                    <w:div w:id="1542395759">
                      <w:marLeft w:val="0"/>
                      <w:marRight w:val="0"/>
                      <w:marTop w:val="0"/>
                      <w:marBottom w:val="0"/>
                      <w:divBdr>
                        <w:top w:val="none" w:sz="0" w:space="0" w:color="auto"/>
                        <w:left w:val="none" w:sz="0" w:space="0" w:color="auto"/>
                        <w:bottom w:val="none" w:sz="0" w:space="0" w:color="auto"/>
                        <w:right w:val="none" w:sz="0" w:space="0" w:color="auto"/>
                      </w:divBdr>
                    </w:div>
                  </w:divsChild>
                </w:div>
                <w:div w:id="1178034073">
                  <w:marLeft w:val="0"/>
                  <w:marRight w:val="0"/>
                  <w:marTop w:val="0"/>
                  <w:marBottom w:val="0"/>
                  <w:divBdr>
                    <w:top w:val="none" w:sz="0" w:space="0" w:color="auto"/>
                    <w:left w:val="none" w:sz="0" w:space="0" w:color="auto"/>
                    <w:bottom w:val="none" w:sz="0" w:space="0" w:color="auto"/>
                    <w:right w:val="none" w:sz="0" w:space="0" w:color="auto"/>
                  </w:divBdr>
                  <w:divsChild>
                    <w:div w:id="1350373005">
                      <w:marLeft w:val="0"/>
                      <w:marRight w:val="0"/>
                      <w:marTop w:val="0"/>
                      <w:marBottom w:val="0"/>
                      <w:divBdr>
                        <w:top w:val="none" w:sz="0" w:space="0" w:color="auto"/>
                        <w:left w:val="none" w:sz="0" w:space="0" w:color="auto"/>
                        <w:bottom w:val="none" w:sz="0" w:space="0" w:color="auto"/>
                        <w:right w:val="none" w:sz="0" w:space="0" w:color="auto"/>
                      </w:divBdr>
                    </w:div>
                  </w:divsChild>
                </w:div>
                <w:div w:id="1700351565">
                  <w:marLeft w:val="0"/>
                  <w:marRight w:val="0"/>
                  <w:marTop w:val="0"/>
                  <w:marBottom w:val="0"/>
                  <w:divBdr>
                    <w:top w:val="none" w:sz="0" w:space="0" w:color="auto"/>
                    <w:left w:val="none" w:sz="0" w:space="0" w:color="auto"/>
                    <w:bottom w:val="none" w:sz="0" w:space="0" w:color="auto"/>
                    <w:right w:val="none" w:sz="0" w:space="0" w:color="auto"/>
                  </w:divBdr>
                  <w:divsChild>
                    <w:div w:id="341709054">
                      <w:marLeft w:val="0"/>
                      <w:marRight w:val="0"/>
                      <w:marTop w:val="0"/>
                      <w:marBottom w:val="0"/>
                      <w:divBdr>
                        <w:top w:val="none" w:sz="0" w:space="0" w:color="auto"/>
                        <w:left w:val="none" w:sz="0" w:space="0" w:color="auto"/>
                        <w:bottom w:val="none" w:sz="0" w:space="0" w:color="auto"/>
                        <w:right w:val="none" w:sz="0" w:space="0" w:color="auto"/>
                      </w:divBdr>
                    </w:div>
                  </w:divsChild>
                </w:div>
                <w:div w:id="694379237">
                  <w:marLeft w:val="0"/>
                  <w:marRight w:val="0"/>
                  <w:marTop w:val="0"/>
                  <w:marBottom w:val="0"/>
                  <w:divBdr>
                    <w:top w:val="none" w:sz="0" w:space="0" w:color="auto"/>
                    <w:left w:val="none" w:sz="0" w:space="0" w:color="auto"/>
                    <w:bottom w:val="none" w:sz="0" w:space="0" w:color="auto"/>
                    <w:right w:val="none" w:sz="0" w:space="0" w:color="auto"/>
                  </w:divBdr>
                  <w:divsChild>
                    <w:div w:id="1878351466">
                      <w:marLeft w:val="0"/>
                      <w:marRight w:val="0"/>
                      <w:marTop w:val="0"/>
                      <w:marBottom w:val="0"/>
                      <w:divBdr>
                        <w:top w:val="none" w:sz="0" w:space="0" w:color="auto"/>
                        <w:left w:val="none" w:sz="0" w:space="0" w:color="auto"/>
                        <w:bottom w:val="none" w:sz="0" w:space="0" w:color="auto"/>
                        <w:right w:val="none" w:sz="0" w:space="0" w:color="auto"/>
                      </w:divBdr>
                    </w:div>
                  </w:divsChild>
                </w:div>
                <w:div w:id="1013340066">
                  <w:marLeft w:val="0"/>
                  <w:marRight w:val="0"/>
                  <w:marTop w:val="0"/>
                  <w:marBottom w:val="0"/>
                  <w:divBdr>
                    <w:top w:val="none" w:sz="0" w:space="0" w:color="auto"/>
                    <w:left w:val="none" w:sz="0" w:space="0" w:color="auto"/>
                    <w:bottom w:val="none" w:sz="0" w:space="0" w:color="auto"/>
                    <w:right w:val="none" w:sz="0" w:space="0" w:color="auto"/>
                  </w:divBdr>
                  <w:divsChild>
                    <w:div w:id="7148263">
                      <w:marLeft w:val="0"/>
                      <w:marRight w:val="0"/>
                      <w:marTop w:val="0"/>
                      <w:marBottom w:val="0"/>
                      <w:divBdr>
                        <w:top w:val="none" w:sz="0" w:space="0" w:color="auto"/>
                        <w:left w:val="none" w:sz="0" w:space="0" w:color="auto"/>
                        <w:bottom w:val="none" w:sz="0" w:space="0" w:color="auto"/>
                        <w:right w:val="none" w:sz="0" w:space="0" w:color="auto"/>
                      </w:divBdr>
                    </w:div>
                  </w:divsChild>
                </w:div>
                <w:div w:id="138957080">
                  <w:marLeft w:val="0"/>
                  <w:marRight w:val="0"/>
                  <w:marTop w:val="0"/>
                  <w:marBottom w:val="0"/>
                  <w:divBdr>
                    <w:top w:val="none" w:sz="0" w:space="0" w:color="auto"/>
                    <w:left w:val="none" w:sz="0" w:space="0" w:color="auto"/>
                    <w:bottom w:val="none" w:sz="0" w:space="0" w:color="auto"/>
                    <w:right w:val="none" w:sz="0" w:space="0" w:color="auto"/>
                  </w:divBdr>
                  <w:divsChild>
                    <w:div w:id="272058637">
                      <w:marLeft w:val="0"/>
                      <w:marRight w:val="0"/>
                      <w:marTop w:val="0"/>
                      <w:marBottom w:val="0"/>
                      <w:divBdr>
                        <w:top w:val="none" w:sz="0" w:space="0" w:color="auto"/>
                        <w:left w:val="none" w:sz="0" w:space="0" w:color="auto"/>
                        <w:bottom w:val="none" w:sz="0" w:space="0" w:color="auto"/>
                        <w:right w:val="none" w:sz="0" w:space="0" w:color="auto"/>
                      </w:divBdr>
                    </w:div>
                  </w:divsChild>
                </w:div>
                <w:div w:id="1216314912">
                  <w:marLeft w:val="0"/>
                  <w:marRight w:val="0"/>
                  <w:marTop w:val="0"/>
                  <w:marBottom w:val="0"/>
                  <w:divBdr>
                    <w:top w:val="none" w:sz="0" w:space="0" w:color="auto"/>
                    <w:left w:val="none" w:sz="0" w:space="0" w:color="auto"/>
                    <w:bottom w:val="none" w:sz="0" w:space="0" w:color="auto"/>
                    <w:right w:val="none" w:sz="0" w:space="0" w:color="auto"/>
                  </w:divBdr>
                  <w:divsChild>
                    <w:div w:id="605386041">
                      <w:marLeft w:val="0"/>
                      <w:marRight w:val="0"/>
                      <w:marTop w:val="0"/>
                      <w:marBottom w:val="0"/>
                      <w:divBdr>
                        <w:top w:val="none" w:sz="0" w:space="0" w:color="auto"/>
                        <w:left w:val="none" w:sz="0" w:space="0" w:color="auto"/>
                        <w:bottom w:val="none" w:sz="0" w:space="0" w:color="auto"/>
                        <w:right w:val="none" w:sz="0" w:space="0" w:color="auto"/>
                      </w:divBdr>
                    </w:div>
                  </w:divsChild>
                </w:div>
                <w:div w:id="5713437">
                  <w:marLeft w:val="0"/>
                  <w:marRight w:val="0"/>
                  <w:marTop w:val="0"/>
                  <w:marBottom w:val="0"/>
                  <w:divBdr>
                    <w:top w:val="none" w:sz="0" w:space="0" w:color="auto"/>
                    <w:left w:val="none" w:sz="0" w:space="0" w:color="auto"/>
                    <w:bottom w:val="none" w:sz="0" w:space="0" w:color="auto"/>
                    <w:right w:val="none" w:sz="0" w:space="0" w:color="auto"/>
                  </w:divBdr>
                  <w:divsChild>
                    <w:div w:id="1158695354">
                      <w:marLeft w:val="0"/>
                      <w:marRight w:val="0"/>
                      <w:marTop w:val="0"/>
                      <w:marBottom w:val="0"/>
                      <w:divBdr>
                        <w:top w:val="none" w:sz="0" w:space="0" w:color="auto"/>
                        <w:left w:val="none" w:sz="0" w:space="0" w:color="auto"/>
                        <w:bottom w:val="none" w:sz="0" w:space="0" w:color="auto"/>
                        <w:right w:val="none" w:sz="0" w:space="0" w:color="auto"/>
                      </w:divBdr>
                    </w:div>
                  </w:divsChild>
                </w:div>
                <w:div w:id="2135901321">
                  <w:marLeft w:val="0"/>
                  <w:marRight w:val="0"/>
                  <w:marTop w:val="0"/>
                  <w:marBottom w:val="0"/>
                  <w:divBdr>
                    <w:top w:val="none" w:sz="0" w:space="0" w:color="auto"/>
                    <w:left w:val="none" w:sz="0" w:space="0" w:color="auto"/>
                    <w:bottom w:val="none" w:sz="0" w:space="0" w:color="auto"/>
                    <w:right w:val="none" w:sz="0" w:space="0" w:color="auto"/>
                  </w:divBdr>
                  <w:divsChild>
                    <w:div w:id="603851957">
                      <w:marLeft w:val="0"/>
                      <w:marRight w:val="0"/>
                      <w:marTop w:val="0"/>
                      <w:marBottom w:val="0"/>
                      <w:divBdr>
                        <w:top w:val="none" w:sz="0" w:space="0" w:color="auto"/>
                        <w:left w:val="none" w:sz="0" w:space="0" w:color="auto"/>
                        <w:bottom w:val="none" w:sz="0" w:space="0" w:color="auto"/>
                        <w:right w:val="none" w:sz="0" w:space="0" w:color="auto"/>
                      </w:divBdr>
                    </w:div>
                  </w:divsChild>
                </w:div>
                <w:div w:id="1672172075">
                  <w:marLeft w:val="0"/>
                  <w:marRight w:val="0"/>
                  <w:marTop w:val="0"/>
                  <w:marBottom w:val="0"/>
                  <w:divBdr>
                    <w:top w:val="none" w:sz="0" w:space="0" w:color="auto"/>
                    <w:left w:val="none" w:sz="0" w:space="0" w:color="auto"/>
                    <w:bottom w:val="none" w:sz="0" w:space="0" w:color="auto"/>
                    <w:right w:val="none" w:sz="0" w:space="0" w:color="auto"/>
                  </w:divBdr>
                  <w:divsChild>
                    <w:div w:id="1504734482">
                      <w:marLeft w:val="0"/>
                      <w:marRight w:val="0"/>
                      <w:marTop w:val="0"/>
                      <w:marBottom w:val="0"/>
                      <w:divBdr>
                        <w:top w:val="none" w:sz="0" w:space="0" w:color="auto"/>
                        <w:left w:val="none" w:sz="0" w:space="0" w:color="auto"/>
                        <w:bottom w:val="none" w:sz="0" w:space="0" w:color="auto"/>
                        <w:right w:val="none" w:sz="0" w:space="0" w:color="auto"/>
                      </w:divBdr>
                    </w:div>
                  </w:divsChild>
                </w:div>
                <w:div w:id="2082749395">
                  <w:marLeft w:val="0"/>
                  <w:marRight w:val="0"/>
                  <w:marTop w:val="0"/>
                  <w:marBottom w:val="0"/>
                  <w:divBdr>
                    <w:top w:val="none" w:sz="0" w:space="0" w:color="auto"/>
                    <w:left w:val="none" w:sz="0" w:space="0" w:color="auto"/>
                    <w:bottom w:val="none" w:sz="0" w:space="0" w:color="auto"/>
                    <w:right w:val="none" w:sz="0" w:space="0" w:color="auto"/>
                  </w:divBdr>
                  <w:divsChild>
                    <w:div w:id="1755316417">
                      <w:marLeft w:val="0"/>
                      <w:marRight w:val="0"/>
                      <w:marTop w:val="0"/>
                      <w:marBottom w:val="0"/>
                      <w:divBdr>
                        <w:top w:val="none" w:sz="0" w:space="0" w:color="auto"/>
                        <w:left w:val="none" w:sz="0" w:space="0" w:color="auto"/>
                        <w:bottom w:val="none" w:sz="0" w:space="0" w:color="auto"/>
                        <w:right w:val="none" w:sz="0" w:space="0" w:color="auto"/>
                      </w:divBdr>
                    </w:div>
                  </w:divsChild>
                </w:div>
                <w:div w:id="135993613">
                  <w:marLeft w:val="0"/>
                  <w:marRight w:val="0"/>
                  <w:marTop w:val="0"/>
                  <w:marBottom w:val="0"/>
                  <w:divBdr>
                    <w:top w:val="none" w:sz="0" w:space="0" w:color="auto"/>
                    <w:left w:val="none" w:sz="0" w:space="0" w:color="auto"/>
                    <w:bottom w:val="none" w:sz="0" w:space="0" w:color="auto"/>
                    <w:right w:val="none" w:sz="0" w:space="0" w:color="auto"/>
                  </w:divBdr>
                  <w:divsChild>
                    <w:div w:id="908614172">
                      <w:marLeft w:val="0"/>
                      <w:marRight w:val="0"/>
                      <w:marTop w:val="0"/>
                      <w:marBottom w:val="0"/>
                      <w:divBdr>
                        <w:top w:val="none" w:sz="0" w:space="0" w:color="auto"/>
                        <w:left w:val="none" w:sz="0" w:space="0" w:color="auto"/>
                        <w:bottom w:val="none" w:sz="0" w:space="0" w:color="auto"/>
                        <w:right w:val="none" w:sz="0" w:space="0" w:color="auto"/>
                      </w:divBdr>
                    </w:div>
                  </w:divsChild>
                </w:div>
                <w:div w:id="1961524947">
                  <w:marLeft w:val="0"/>
                  <w:marRight w:val="0"/>
                  <w:marTop w:val="0"/>
                  <w:marBottom w:val="0"/>
                  <w:divBdr>
                    <w:top w:val="none" w:sz="0" w:space="0" w:color="auto"/>
                    <w:left w:val="none" w:sz="0" w:space="0" w:color="auto"/>
                    <w:bottom w:val="none" w:sz="0" w:space="0" w:color="auto"/>
                    <w:right w:val="none" w:sz="0" w:space="0" w:color="auto"/>
                  </w:divBdr>
                  <w:divsChild>
                    <w:div w:id="403843421">
                      <w:marLeft w:val="0"/>
                      <w:marRight w:val="0"/>
                      <w:marTop w:val="0"/>
                      <w:marBottom w:val="0"/>
                      <w:divBdr>
                        <w:top w:val="none" w:sz="0" w:space="0" w:color="auto"/>
                        <w:left w:val="none" w:sz="0" w:space="0" w:color="auto"/>
                        <w:bottom w:val="none" w:sz="0" w:space="0" w:color="auto"/>
                        <w:right w:val="none" w:sz="0" w:space="0" w:color="auto"/>
                      </w:divBdr>
                    </w:div>
                  </w:divsChild>
                </w:div>
                <w:div w:id="3285243">
                  <w:marLeft w:val="0"/>
                  <w:marRight w:val="0"/>
                  <w:marTop w:val="0"/>
                  <w:marBottom w:val="0"/>
                  <w:divBdr>
                    <w:top w:val="none" w:sz="0" w:space="0" w:color="auto"/>
                    <w:left w:val="none" w:sz="0" w:space="0" w:color="auto"/>
                    <w:bottom w:val="none" w:sz="0" w:space="0" w:color="auto"/>
                    <w:right w:val="none" w:sz="0" w:space="0" w:color="auto"/>
                  </w:divBdr>
                  <w:divsChild>
                    <w:div w:id="535507975">
                      <w:marLeft w:val="0"/>
                      <w:marRight w:val="0"/>
                      <w:marTop w:val="0"/>
                      <w:marBottom w:val="0"/>
                      <w:divBdr>
                        <w:top w:val="none" w:sz="0" w:space="0" w:color="auto"/>
                        <w:left w:val="none" w:sz="0" w:space="0" w:color="auto"/>
                        <w:bottom w:val="none" w:sz="0" w:space="0" w:color="auto"/>
                        <w:right w:val="none" w:sz="0" w:space="0" w:color="auto"/>
                      </w:divBdr>
                    </w:div>
                  </w:divsChild>
                </w:div>
                <w:div w:id="1025402893">
                  <w:marLeft w:val="0"/>
                  <w:marRight w:val="0"/>
                  <w:marTop w:val="0"/>
                  <w:marBottom w:val="0"/>
                  <w:divBdr>
                    <w:top w:val="none" w:sz="0" w:space="0" w:color="auto"/>
                    <w:left w:val="none" w:sz="0" w:space="0" w:color="auto"/>
                    <w:bottom w:val="none" w:sz="0" w:space="0" w:color="auto"/>
                    <w:right w:val="none" w:sz="0" w:space="0" w:color="auto"/>
                  </w:divBdr>
                  <w:divsChild>
                    <w:div w:id="1218277852">
                      <w:marLeft w:val="0"/>
                      <w:marRight w:val="0"/>
                      <w:marTop w:val="0"/>
                      <w:marBottom w:val="0"/>
                      <w:divBdr>
                        <w:top w:val="none" w:sz="0" w:space="0" w:color="auto"/>
                        <w:left w:val="none" w:sz="0" w:space="0" w:color="auto"/>
                        <w:bottom w:val="none" w:sz="0" w:space="0" w:color="auto"/>
                        <w:right w:val="none" w:sz="0" w:space="0" w:color="auto"/>
                      </w:divBdr>
                    </w:div>
                  </w:divsChild>
                </w:div>
                <w:div w:id="1884365215">
                  <w:marLeft w:val="0"/>
                  <w:marRight w:val="0"/>
                  <w:marTop w:val="0"/>
                  <w:marBottom w:val="0"/>
                  <w:divBdr>
                    <w:top w:val="none" w:sz="0" w:space="0" w:color="auto"/>
                    <w:left w:val="none" w:sz="0" w:space="0" w:color="auto"/>
                    <w:bottom w:val="none" w:sz="0" w:space="0" w:color="auto"/>
                    <w:right w:val="none" w:sz="0" w:space="0" w:color="auto"/>
                  </w:divBdr>
                  <w:divsChild>
                    <w:div w:id="1868564693">
                      <w:marLeft w:val="0"/>
                      <w:marRight w:val="0"/>
                      <w:marTop w:val="0"/>
                      <w:marBottom w:val="0"/>
                      <w:divBdr>
                        <w:top w:val="none" w:sz="0" w:space="0" w:color="auto"/>
                        <w:left w:val="none" w:sz="0" w:space="0" w:color="auto"/>
                        <w:bottom w:val="none" w:sz="0" w:space="0" w:color="auto"/>
                        <w:right w:val="none" w:sz="0" w:space="0" w:color="auto"/>
                      </w:divBdr>
                    </w:div>
                  </w:divsChild>
                </w:div>
                <w:div w:id="1811635324">
                  <w:marLeft w:val="0"/>
                  <w:marRight w:val="0"/>
                  <w:marTop w:val="0"/>
                  <w:marBottom w:val="0"/>
                  <w:divBdr>
                    <w:top w:val="none" w:sz="0" w:space="0" w:color="auto"/>
                    <w:left w:val="none" w:sz="0" w:space="0" w:color="auto"/>
                    <w:bottom w:val="none" w:sz="0" w:space="0" w:color="auto"/>
                    <w:right w:val="none" w:sz="0" w:space="0" w:color="auto"/>
                  </w:divBdr>
                  <w:divsChild>
                    <w:div w:id="1426539594">
                      <w:marLeft w:val="0"/>
                      <w:marRight w:val="0"/>
                      <w:marTop w:val="0"/>
                      <w:marBottom w:val="0"/>
                      <w:divBdr>
                        <w:top w:val="none" w:sz="0" w:space="0" w:color="auto"/>
                        <w:left w:val="none" w:sz="0" w:space="0" w:color="auto"/>
                        <w:bottom w:val="none" w:sz="0" w:space="0" w:color="auto"/>
                        <w:right w:val="none" w:sz="0" w:space="0" w:color="auto"/>
                      </w:divBdr>
                    </w:div>
                  </w:divsChild>
                </w:div>
                <w:div w:id="1763646488">
                  <w:marLeft w:val="0"/>
                  <w:marRight w:val="0"/>
                  <w:marTop w:val="0"/>
                  <w:marBottom w:val="0"/>
                  <w:divBdr>
                    <w:top w:val="none" w:sz="0" w:space="0" w:color="auto"/>
                    <w:left w:val="none" w:sz="0" w:space="0" w:color="auto"/>
                    <w:bottom w:val="none" w:sz="0" w:space="0" w:color="auto"/>
                    <w:right w:val="none" w:sz="0" w:space="0" w:color="auto"/>
                  </w:divBdr>
                  <w:divsChild>
                    <w:div w:id="1788431031">
                      <w:marLeft w:val="0"/>
                      <w:marRight w:val="0"/>
                      <w:marTop w:val="0"/>
                      <w:marBottom w:val="0"/>
                      <w:divBdr>
                        <w:top w:val="none" w:sz="0" w:space="0" w:color="auto"/>
                        <w:left w:val="none" w:sz="0" w:space="0" w:color="auto"/>
                        <w:bottom w:val="none" w:sz="0" w:space="0" w:color="auto"/>
                        <w:right w:val="none" w:sz="0" w:space="0" w:color="auto"/>
                      </w:divBdr>
                    </w:div>
                  </w:divsChild>
                </w:div>
                <w:div w:id="1160316060">
                  <w:marLeft w:val="0"/>
                  <w:marRight w:val="0"/>
                  <w:marTop w:val="0"/>
                  <w:marBottom w:val="0"/>
                  <w:divBdr>
                    <w:top w:val="none" w:sz="0" w:space="0" w:color="auto"/>
                    <w:left w:val="none" w:sz="0" w:space="0" w:color="auto"/>
                    <w:bottom w:val="none" w:sz="0" w:space="0" w:color="auto"/>
                    <w:right w:val="none" w:sz="0" w:space="0" w:color="auto"/>
                  </w:divBdr>
                  <w:divsChild>
                    <w:div w:id="1447579782">
                      <w:marLeft w:val="0"/>
                      <w:marRight w:val="0"/>
                      <w:marTop w:val="0"/>
                      <w:marBottom w:val="0"/>
                      <w:divBdr>
                        <w:top w:val="none" w:sz="0" w:space="0" w:color="auto"/>
                        <w:left w:val="none" w:sz="0" w:space="0" w:color="auto"/>
                        <w:bottom w:val="none" w:sz="0" w:space="0" w:color="auto"/>
                        <w:right w:val="none" w:sz="0" w:space="0" w:color="auto"/>
                      </w:divBdr>
                    </w:div>
                  </w:divsChild>
                </w:div>
                <w:div w:id="1192107943">
                  <w:marLeft w:val="0"/>
                  <w:marRight w:val="0"/>
                  <w:marTop w:val="0"/>
                  <w:marBottom w:val="0"/>
                  <w:divBdr>
                    <w:top w:val="none" w:sz="0" w:space="0" w:color="auto"/>
                    <w:left w:val="none" w:sz="0" w:space="0" w:color="auto"/>
                    <w:bottom w:val="none" w:sz="0" w:space="0" w:color="auto"/>
                    <w:right w:val="none" w:sz="0" w:space="0" w:color="auto"/>
                  </w:divBdr>
                  <w:divsChild>
                    <w:div w:id="1893616397">
                      <w:marLeft w:val="0"/>
                      <w:marRight w:val="0"/>
                      <w:marTop w:val="0"/>
                      <w:marBottom w:val="0"/>
                      <w:divBdr>
                        <w:top w:val="none" w:sz="0" w:space="0" w:color="auto"/>
                        <w:left w:val="none" w:sz="0" w:space="0" w:color="auto"/>
                        <w:bottom w:val="none" w:sz="0" w:space="0" w:color="auto"/>
                        <w:right w:val="none" w:sz="0" w:space="0" w:color="auto"/>
                      </w:divBdr>
                    </w:div>
                  </w:divsChild>
                </w:div>
                <w:div w:id="1664434065">
                  <w:marLeft w:val="0"/>
                  <w:marRight w:val="0"/>
                  <w:marTop w:val="0"/>
                  <w:marBottom w:val="0"/>
                  <w:divBdr>
                    <w:top w:val="none" w:sz="0" w:space="0" w:color="auto"/>
                    <w:left w:val="none" w:sz="0" w:space="0" w:color="auto"/>
                    <w:bottom w:val="none" w:sz="0" w:space="0" w:color="auto"/>
                    <w:right w:val="none" w:sz="0" w:space="0" w:color="auto"/>
                  </w:divBdr>
                  <w:divsChild>
                    <w:div w:id="1211720753">
                      <w:marLeft w:val="0"/>
                      <w:marRight w:val="0"/>
                      <w:marTop w:val="0"/>
                      <w:marBottom w:val="0"/>
                      <w:divBdr>
                        <w:top w:val="none" w:sz="0" w:space="0" w:color="auto"/>
                        <w:left w:val="none" w:sz="0" w:space="0" w:color="auto"/>
                        <w:bottom w:val="none" w:sz="0" w:space="0" w:color="auto"/>
                        <w:right w:val="none" w:sz="0" w:space="0" w:color="auto"/>
                      </w:divBdr>
                    </w:div>
                  </w:divsChild>
                </w:div>
                <w:div w:id="1424036908">
                  <w:marLeft w:val="0"/>
                  <w:marRight w:val="0"/>
                  <w:marTop w:val="0"/>
                  <w:marBottom w:val="0"/>
                  <w:divBdr>
                    <w:top w:val="none" w:sz="0" w:space="0" w:color="auto"/>
                    <w:left w:val="none" w:sz="0" w:space="0" w:color="auto"/>
                    <w:bottom w:val="none" w:sz="0" w:space="0" w:color="auto"/>
                    <w:right w:val="none" w:sz="0" w:space="0" w:color="auto"/>
                  </w:divBdr>
                  <w:divsChild>
                    <w:div w:id="727532321">
                      <w:marLeft w:val="0"/>
                      <w:marRight w:val="0"/>
                      <w:marTop w:val="0"/>
                      <w:marBottom w:val="0"/>
                      <w:divBdr>
                        <w:top w:val="none" w:sz="0" w:space="0" w:color="auto"/>
                        <w:left w:val="none" w:sz="0" w:space="0" w:color="auto"/>
                        <w:bottom w:val="none" w:sz="0" w:space="0" w:color="auto"/>
                        <w:right w:val="none" w:sz="0" w:space="0" w:color="auto"/>
                      </w:divBdr>
                    </w:div>
                  </w:divsChild>
                </w:div>
                <w:div w:id="506679447">
                  <w:marLeft w:val="0"/>
                  <w:marRight w:val="0"/>
                  <w:marTop w:val="0"/>
                  <w:marBottom w:val="0"/>
                  <w:divBdr>
                    <w:top w:val="none" w:sz="0" w:space="0" w:color="auto"/>
                    <w:left w:val="none" w:sz="0" w:space="0" w:color="auto"/>
                    <w:bottom w:val="none" w:sz="0" w:space="0" w:color="auto"/>
                    <w:right w:val="none" w:sz="0" w:space="0" w:color="auto"/>
                  </w:divBdr>
                  <w:divsChild>
                    <w:div w:id="569120437">
                      <w:marLeft w:val="0"/>
                      <w:marRight w:val="0"/>
                      <w:marTop w:val="0"/>
                      <w:marBottom w:val="0"/>
                      <w:divBdr>
                        <w:top w:val="none" w:sz="0" w:space="0" w:color="auto"/>
                        <w:left w:val="none" w:sz="0" w:space="0" w:color="auto"/>
                        <w:bottom w:val="none" w:sz="0" w:space="0" w:color="auto"/>
                        <w:right w:val="none" w:sz="0" w:space="0" w:color="auto"/>
                      </w:divBdr>
                    </w:div>
                  </w:divsChild>
                </w:div>
                <w:div w:id="411239863">
                  <w:marLeft w:val="0"/>
                  <w:marRight w:val="0"/>
                  <w:marTop w:val="0"/>
                  <w:marBottom w:val="0"/>
                  <w:divBdr>
                    <w:top w:val="none" w:sz="0" w:space="0" w:color="auto"/>
                    <w:left w:val="none" w:sz="0" w:space="0" w:color="auto"/>
                    <w:bottom w:val="none" w:sz="0" w:space="0" w:color="auto"/>
                    <w:right w:val="none" w:sz="0" w:space="0" w:color="auto"/>
                  </w:divBdr>
                  <w:divsChild>
                    <w:div w:id="1310017975">
                      <w:marLeft w:val="0"/>
                      <w:marRight w:val="0"/>
                      <w:marTop w:val="0"/>
                      <w:marBottom w:val="0"/>
                      <w:divBdr>
                        <w:top w:val="none" w:sz="0" w:space="0" w:color="auto"/>
                        <w:left w:val="none" w:sz="0" w:space="0" w:color="auto"/>
                        <w:bottom w:val="none" w:sz="0" w:space="0" w:color="auto"/>
                        <w:right w:val="none" w:sz="0" w:space="0" w:color="auto"/>
                      </w:divBdr>
                    </w:div>
                  </w:divsChild>
                </w:div>
                <w:div w:id="120543023">
                  <w:marLeft w:val="0"/>
                  <w:marRight w:val="0"/>
                  <w:marTop w:val="0"/>
                  <w:marBottom w:val="0"/>
                  <w:divBdr>
                    <w:top w:val="none" w:sz="0" w:space="0" w:color="auto"/>
                    <w:left w:val="none" w:sz="0" w:space="0" w:color="auto"/>
                    <w:bottom w:val="none" w:sz="0" w:space="0" w:color="auto"/>
                    <w:right w:val="none" w:sz="0" w:space="0" w:color="auto"/>
                  </w:divBdr>
                  <w:divsChild>
                    <w:div w:id="1061901595">
                      <w:marLeft w:val="0"/>
                      <w:marRight w:val="0"/>
                      <w:marTop w:val="0"/>
                      <w:marBottom w:val="0"/>
                      <w:divBdr>
                        <w:top w:val="none" w:sz="0" w:space="0" w:color="auto"/>
                        <w:left w:val="none" w:sz="0" w:space="0" w:color="auto"/>
                        <w:bottom w:val="none" w:sz="0" w:space="0" w:color="auto"/>
                        <w:right w:val="none" w:sz="0" w:space="0" w:color="auto"/>
                      </w:divBdr>
                    </w:div>
                  </w:divsChild>
                </w:div>
                <w:div w:id="1595482063">
                  <w:marLeft w:val="0"/>
                  <w:marRight w:val="0"/>
                  <w:marTop w:val="0"/>
                  <w:marBottom w:val="0"/>
                  <w:divBdr>
                    <w:top w:val="none" w:sz="0" w:space="0" w:color="auto"/>
                    <w:left w:val="none" w:sz="0" w:space="0" w:color="auto"/>
                    <w:bottom w:val="none" w:sz="0" w:space="0" w:color="auto"/>
                    <w:right w:val="none" w:sz="0" w:space="0" w:color="auto"/>
                  </w:divBdr>
                  <w:divsChild>
                    <w:div w:id="1171600717">
                      <w:marLeft w:val="0"/>
                      <w:marRight w:val="0"/>
                      <w:marTop w:val="0"/>
                      <w:marBottom w:val="0"/>
                      <w:divBdr>
                        <w:top w:val="none" w:sz="0" w:space="0" w:color="auto"/>
                        <w:left w:val="none" w:sz="0" w:space="0" w:color="auto"/>
                        <w:bottom w:val="none" w:sz="0" w:space="0" w:color="auto"/>
                        <w:right w:val="none" w:sz="0" w:space="0" w:color="auto"/>
                      </w:divBdr>
                    </w:div>
                  </w:divsChild>
                </w:div>
                <w:div w:id="1504399139">
                  <w:marLeft w:val="0"/>
                  <w:marRight w:val="0"/>
                  <w:marTop w:val="0"/>
                  <w:marBottom w:val="0"/>
                  <w:divBdr>
                    <w:top w:val="none" w:sz="0" w:space="0" w:color="auto"/>
                    <w:left w:val="none" w:sz="0" w:space="0" w:color="auto"/>
                    <w:bottom w:val="none" w:sz="0" w:space="0" w:color="auto"/>
                    <w:right w:val="none" w:sz="0" w:space="0" w:color="auto"/>
                  </w:divBdr>
                  <w:divsChild>
                    <w:div w:id="1618634935">
                      <w:marLeft w:val="0"/>
                      <w:marRight w:val="0"/>
                      <w:marTop w:val="0"/>
                      <w:marBottom w:val="0"/>
                      <w:divBdr>
                        <w:top w:val="none" w:sz="0" w:space="0" w:color="auto"/>
                        <w:left w:val="none" w:sz="0" w:space="0" w:color="auto"/>
                        <w:bottom w:val="none" w:sz="0" w:space="0" w:color="auto"/>
                        <w:right w:val="none" w:sz="0" w:space="0" w:color="auto"/>
                      </w:divBdr>
                    </w:div>
                  </w:divsChild>
                </w:div>
                <w:div w:id="1077438194">
                  <w:marLeft w:val="0"/>
                  <w:marRight w:val="0"/>
                  <w:marTop w:val="0"/>
                  <w:marBottom w:val="0"/>
                  <w:divBdr>
                    <w:top w:val="none" w:sz="0" w:space="0" w:color="auto"/>
                    <w:left w:val="none" w:sz="0" w:space="0" w:color="auto"/>
                    <w:bottom w:val="none" w:sz="0" w:space="0" w:color="auto"/>
                    <w:right w:val="none" w:sz="0" w:space="0" w:color="auto"/>
                  </w:divBdr>
                  <w:divsChild>
                    <w:div w:id="31805831">
                      <w:marLeft w:val="0"/>
                      <w:marRight w:val="0"/>
                      <w:marTop w:val="0"/>
                      <w:marBottom w:val="0"/>
                      <w:divBdr>
                        <w:top w:val="none" w:sz="0" w:space="0" w:color="auto"/>
                        <w:left w:val="none" w:sz="0" w:space="0" w:color="auto"/>
                        <w:bottom w:val="none" w:sz="0" w:space="0" w:color="auto"/>
                        <w:right w:val="none" w:sz="0" w:space="0" w:color="auto"/>
                      </w:divBdr>
                    </w:div>
                  </w:divsChild>
                </w:div>
                <w:div w:id="1335840189">
                  <w:marLeft w:val="0"/>
                  <w:marRight w:val="0"/>
                  <w:marTop w:val="0"/>
                  <w:marBottom w:val="0"/>
                  <w:divBdr>
                    <w:top w:val="none" w:sz="0" w:space="0" w:color="auto"/>
                    <w:left w:val="none" w:sz="0" w:space="0" w:color="auto"/>
                    <w:bottom w:val="none" w:sz="0" w:space="0" w:color="auto"/>
                    <w:right w:val="none" w:sz="0" w:space="0" w:color="auto"/>
                  </w:divBdr>
                  <w:divsChild>
                    <w:div w:id="6178256">
                      <w:marLeft w:val="0"/>
                      <w:marRight w:val="0"/>
                      <w:marTop w:val="0"/>
                      <w:marBottom w:val="0"/>
                      <w:divBdr>
                        <w:top w:val="none" w:sz="0" w:space="0" w:color="auto"/>
                        <w:left w:val="none" w:sz="0" w:space="0" w:color="auto"/>
                        <w:bottom w:val="none" w:sz="0" w:space="0" w:color="auto"/>
                        <w:right w:val="none" w:sz="0" w:space="0" w:color="auto"/>
                      </w:divBdr>
                    </w:div>
                  </w:divsChild>
                </w:div>
                <w:div w:id="1284575134">
                  <w:marLeft w:val="0"/>
                  <w:marRight w:val="0"/>
                  <w:marTop w:val="0"/>
                  <w:marBottom w:val="0"/>
                  <w:divBdr>
                    <w:top w:val="none" w:sz="0" w:space="0" w:color="auto"/>
                    <w:left w:val="none" w:sz="0" w:space="0" w:color="auto"/>
                    <w:bottom w:val="none" w:sz="0" w:space="0" w:color="auto"/>
                    <w:right w:val="none" w:sz="0" w:space="0" w:color="auto"/>
                  </w:divBdr>
                  <w:divsChild>
                    <w:div w:id="1693720894">
                      <w:marLeft w:val="0"/>
                      <w:marRight w:val="0"/>
                      <w:marTop w:val="0"/>
                      <w:marBottom w:val="0"/>
                      <w:divBdr>
                        <w:top w:val="none" w:sz="0" w:space="0" w:color="auto"/>
                        <w:left w:val="none" w:sz="0" w:space="0" w:color="auto"/>
                        <w:bottom w:val="none" w:sz="0" w:space="0" w:color="auto"/>
                        <w:right w:val="none" w:sz="0" w:space="0" w:color="auto"/>
                      </w:divBdr>
                    </w:div>
                  </w:divsChild>
                </w:div>
                <w:div w:id="720711632">
                  <w:marLeft w:val="0"/>
                  <w:marRight w:val="0"/>
                  <w:marTop w:val="0"/>
                  <w:marBottom w:val="0"/>
                  <w:divBdr>
                    <w:top w:val="none" w:sz="0" w:space="0" w:color="auto"/>
                    <w:left w:val="none" w:sz="0" w:space="0" w:color="auto"/>
                    <w:bottom w:val="none" w:sz="0" w:space="0" w:color="auto"/>
                    <w:right w:val="none" w:sz="0" w:space="0" w:color="auto"/>
                  </w:divBdr>
                  <w:divsChild>
                    <w:div w:id="933439592">
                      <w:marLeft w:val="0"/>
                      <w:marRight w:val="0"/>
                      <w:marTop w:val="0"/>
                      <w:marBottom w:val="0"/>
                      <w:divBdr>
                        <w:top w:val="none" w:sz="0" w:space="0" w:color="auto"/>
                        <w:left w:val="none" w:sz="0" w:space="0" w:color="auto"/>
                        <w:bottom w:val="none" w:sz="0" w:space="0" w:color="auto"/>
                        <w:right w:val="none" w:sz="0" w:space="0" w:color="auto"/>
                      </w:divBdr>
                    </w:div>
                  </w:divsChild>
                </w:div>
                <w:div w:id="287664972">
                  <w:marLeft w:val="0"/>
                  <w:marRight w:val="0"/>
                  <w:marTop w:val="0"/>
                  <w:marBottom w:val="0"/>
                  <w:divBdr>
                    <w:top w:val="none" w:sz="0" w:space="0" w:color="auto"/>
                    <w:left w:val="none" w:sz="0" w:space="0" w:color="auto"/>
                    <w:bottom w:val="none" w:sz="0" w:space="0" w:color="auto"/>
                    <w:right w:val="none" w:sz="0" w:space="0" w:color="auto"/>
                  </w:divBdr>
                  <w:divsChild>
                    <w:div w:id="1486966710">
                      <w:marLeft w:val="0"/>
                      <w:marRight w:val="0"/>
                      <w:marTop w:val="0"/>
                      <w:marBottom w:val="0"/>
                      <w:divBdr>
                        <w:top w:val="none" w:sz="0" w:space="0" w:color="auto"/>
                        <w:left w:val="none" w:sz="0" w:space="0" w:color="auto"/>
                        <w:bottom w:val="none" w:sz="0" w:space="0" w:color="auto"/>
                        <w:right w:val="none" w:sz="0" w:space="0" w:color="auto"/>
                      </w:divBdr>
                    </w:div>
                  </w:divsChild>
                </w:div>
                <w:div w:id="1812674769">
                  <w:marLeft w:val="0"/>
                  <w:marRight w:val="0"/>
                  <w:marTop w:val="0"/>
                  <w:marBottom w:val="0"/>
                  <w:divBdr>
                    <w:top w:val="none" w:sz="0" w:space="0" w:color="auto"/>
                    <w:left w:val="none" w:sz="0" w:space="0" w:color="auto"/>
                    <w:bottom w:val="none" w:sz="0" w:space="0" w:color="auto"/>
                    <w:right w:val="none" w:sz="0" w:space="0" w:color="auto"/>
                  </w:divBdr>
                  <w:divsChild>
                    <w:div w:id="1306809916">
                      <w:marLeft w:val="0"/>
                      <w:marRight w:val="0"/>
                      <w:marTop w:val="0"/>
                      <w:marBottom w:val="0"/>
                      <w:divBdr>
                        <w:top w:val="none" w:sz="0" w:space="0" w:color="auto"/>
                        <w:left w:val="none" w:sz="0" w:space="0" w:color="auto"/>
                        <w:bottom w:val="none" w:sz="0" w:space="0" w:color="auto"/>
                        <w:right w:val="none" w:sz="0" w:space="0" w:color="auto"/>
                      </w:divBdr>
                    </w:div>
                  </w:divsChild>
                </w:div>
                <w:div w:id="2117827132">
                  <w:marLeft w:val="0"/>
                  <w:marRight w:val="0"/>
                  <w:marTop w:val="0"/>
                  <w:marBottom w:val="0"/>
                  <w:divBdr>
                    <w:top w:val="none" w:sz="0" w:space="0" w:color="auto"/>
                    <w:left w:val="none" w:sz="0" w:space="0" w:color="auto"/>
                    <w:bottom w:val="none" w:sz="0" w:space="0" w:color="auto"/>
                    <w:right w:val="none" w:sz="0" w:space="0" w:color="auto"/>
                  </w:divBdr>
                  <w:divsChild>
                    <w:div w:id="1429539871">
                      <w:marLeft w:val="0"/>
                      <w:marRight w:val="0"/>
                      <w:marTop w:val="0"/>
                      <w:marBottom w:val="0"/>
                      <w:divBdr>
                        <w:top w:val="none" w:sz="0" w:space="0" w:color="auto"/>
                        <w:left w:val="none" w:sz="0" w:space="0" w:color="auto"/>
                        <w:bottom w:val="none" w:sz="0" w:space="0" w:color="auto"/>
                        <w:right w:val="none" w:sz="0" w:space="0" w:color="auto"/>
                      </w:divBdr>
                    </w:div>
                  </w:divsChild>
                </w:div>
                <w:div w:id="560022910">
                  <w:marLeft w:val="0"/>
                  <w:marRight w:val="0"/>
                  <w:marTop w:val="0"/>
                  <w:marBottom w:val="0"/>
                  <w:divBdr>
                    <w:top w:val="none" w:sz="0" w:space="0" w:color="auto"/>
                    <w:left w:val="none" w:sz="0" w:space="0" w:color="auto"/>
                    <w:bottom w:val="none" w:sz="0" w:space="0" w:color="auto"/>
                    <w:right w:val="none" w:sz="0" w:space="0" w:color="auto"/>
                  </w:divBdr>
                  <w:divsChild>
                    <w:div w:id="156531925">
                      <w:marLeft w:val="0"/>
                      <w:marRight w:val="0"/>
                      <w:marTop w:val="0"/>
                      <w:marBottom w:val="0"/>
                      <w:divBdr>
                        <w:top w:val="none" w:sz="0" w:space="0" w:color="auto"/>
                        <w:left w:val="none" w:sz="0" w:space="0" w:color="auto"/>
                        <w:bottom w:val="none" w:sz="0" w:space="0" w:color="auto"/>
                        <w:right w:val="none" w:sz="0" w:space="0" w:color="auto"/>
                      </w:divBdr>
                    </w:div>
                  </w:divsChild>
                </w:div>
                <w:div w:id="1901404967">
                  <w:marLeft w:val="0"/>
                  <w:marRight w:val="0"/>
                  <w:marTop w:val="0"/>
                  <w:marBottom w:val="0"/>
                  <w:divBdr>
                    <w:top w:val="none" w:sz="0" w:space="0" w:color="auto"/>
                    <w:left w:val="none" w:sz="0" w:space="0" w:color="auto"/>
                    <w:bottom w:val="none" w:sz="0" w:space="0" w:color="auto"/>
                    <w:right w:val="none" w:sz="0" w:space="0" w:color="auto"/>
                  </w:divBdr>
                  <w:divsChild>
                    <w:div w:id="55323447">
                      <w:marLeft w:val="0"/>
                      <w:marRight w:val="0"/>
                      <w:marTop w:val="0"/>
                      <w:marBottom w:val="0"/>
                      <w:divBdr>
                        <w:top w:val="none" w:sz="0" w:space="0" w:color="auto"/>
                        <w:left w:val="none" w:sz="0" w:space="0" w:color="auto"/>
                        <w:bottom w:val="none" w:sz="0" w:space="0" w:color="auto"/>
                        <w:right w:val="none" w:sz="0" w:space="0" w:color="auto"/>
                      </w:divBdr>
                    </w:div>
                  </w:divsChild>
                </w:div>
                <w:div w:id="772289475">
                  <w:marLeft w:val="0"/>
                  <w:marRight w:val="0"/>
                  <w:marTop w:val="0"/>
                  <w:marBottom w:val="0"/>
                  <w:divBdr>
                    <w:top w:val="none" w:sz="0" w:space="0" w:color="auto"/>
                    <w:left w:val="none" w:sz="0" w:space="0" w:color="auto"/>
                    <w:bottom w:val="none" w:sz="0" w:space="0" w:color="auto"/>
                    <w:right w:val="none" w:sz="0" w:space="0" w:color="auto"/>
                  </w:divBdr>
                  <w:divsChild>
                    <w:div w:id="296643846">
                      <w:marLeft w:val="0"/>
                      <w:marRight w:val="0"/>
                      <w:marTop w:val="0"/>
                      <w:marBottom w:val="0"/>
                      <w:divBdr>
                        <w:top w:val="none" w:sz="0" w:space="0" w:color="auto"/>
                        <w:left w:val="none" w:sz="0" w:space="0" w:color="auto"/>
                        <w:bottom w:val="none" w:sz="0" w:space="0" w:color="auto"/>
                        <w:right w:val="none" w:sz="0" w:space="0" w:color="auto"/>
                      </w:divBdr>
                    </w:div>
                  </w:divsChild>
                </w:div>
                <w:div w:id="1180852381">
                  <w:marLeft w:val="0"/>
                  <w:marRight w:val="0"/>
                  <w:marTop w:val="0"/>
                  <w:marBottom w:val="0"/>
                  <w:divBdr>
                    <w:top w:val="none" w:sz="0" w:space="0" w:color="auto"/>
                    <w:left w:val="none" w:sz="0" w:space="0" w:color="auto"/>
                    <w:bottom w:val="none" w:sz="0" w:space="0" w:color="auto"/>
                    <w:right w:val="none" w:sz="0" w:space="0" w:color="auto"/>
                  </w:divBdr>
                  <w:divsChild>
                    <w:div w:id="1112473625">
                      <w:marLeft w:val="0"/>
                      <w:marRight w:val="0"/>
                      <w:marTop w:val="0"/>
                      <w:marBottom w:val="0"/>
                      <w:divBdr>
                        <w:top w:val="none" w:sz="0" w:space="0" w:color="auto"/>
                        <w:left w:val="none" w:sz="0" w:space="0" w:color="auto"/>
                        <w:bottom w:val="none" w:sz="0" w:space="0" w:color="auto"/>
                        <w:right w:val="none" w:sz="0" w:space="0" w:color="auto"/>
                      </w:divBdr>
                    </w:div>
                  </w:divsChild>
                </w:div>
                <w:div w:id="1374384701">
                  <w:marLeft w:val="0"/>
                  <w:marRight w:val="0"/>
                  <w:marTop w:val="0"/>
                  <w:marBottom w:val="0"/>
                  <w:divBdr>
                    <w:top w:val="none" w:sz="0" w:space="0" w:color="auto"/>
                    <w:left w:val="none" w:sz="0" w:space="0" w:color="auto"/>
                    <w:bottom w:val="none" w:sz="0" w:space="0" w:color="auto"/>
                    <w:right w:val="none" w:sz="0" w:space="0" w:color="auto"/>
                  </w:divBdr>
                  <w:divsChild>
                    <w:div w:id="242447270">
                      <w:marLeft w:val="0"/>
                      <w:marRight w:val="0"/>
                      <w:marTop w:val="0"/>
                      <w:marBottom w:val="0"/>
                      <w:divBdr>
                        <w:top w:val="none" w:sz="0" w:space="0" w:color="auto"/>
                        <w:left w:val="none" w:sz="0" w:space="0" w:color="auto"/>
                        <w:bottom w:val="none" w:sz="0" w:space="0" w:color="auto"/>
                        <w:right w:val="none" w:sz="0" w:space="0" w:color="auto"/>
                      </w:divBdr>
                    </w:div>
                  </w:divsChild>
                </w:div>
                <w:div w:id="526799384">
                  <w:marLeft w:val="0"/>
                  <w:marRight w:val="0"/>
                  <w:marTop w:val="0"/>
                  <w:marBottom w:val="0"/>
                  <w:divBdr>
                    <w:top w:val="none" w:sz="0" w:space="0" w:color="auto"/>
                    <w:left w:val="none" w:sz="0" w:space="0" w:color="auto"/>
                    <w:bottom w:val="none" w:sz="0" w:space="0" w:color="auto"/>
                    <w:right w:val="none" w:sz="0" w:space="0" w:color="auto"/>
                  </w:divBdr>
                  <w:divsChild>
                    <w:div w:id="1069033716">
                      <w:marLeft w:val="0"/>
                      <w:marRight w:val="0"/>
                      <w:marTop w:val="0"/>
                      <w:marBottom w:val="0"/>
                      <w:divBdr>
                        <w:top w:val="none" w:sz="0" w:space="0" w:color="auto"/>
                        <w:left w:val="none" w:sz="0" w:space="0" w:color="auto"/>
                        <w:bottom w:val="none" w:sz="0" w:space="0" w:color="auto"/>
                        <w:right w:val="none" w:sz="0" w:space="0" w:color="auto"/>
                      </w:divBdr>
                    </w:div>
                  </w:divsChild>
                </w:div>
                <w:div w:id="1578203454">
                  <w:marLeft w:val="0"/>
                  <w:marRight w:val="0"/>
                  <w:marTop w:val="0"/>
                  <w:marBottom w:val="0"/>
                  <w:divBdr>
                    <w:top w:val="none" w:sz="0" w:space="0" w:color="auto"/>
                    <w:left w:val="none" w:sz="0" w:space="0" w:color="auto"/>
                    <w:bottom w:val="none" w:sz="0" w:space="0" w:color="auto"/>
                    <w:right w:val="none" w:sz="0" w:space="0" w:color="auto"/>
                  </w:divBdr>
                  <w:divsChild>
                    <w:div w:id="2013138530">
                      <w:marLeft w:val="0"/>
                      <w:marRight w:val="0"/>
                      <w:marTop w:val="0"/>
                      <w:marBottom w:val="0"/>
                      <w:divBdr>
                        <w:top w:val="none" w:sz="0" w:space="0" w:color="auto"/>
                        <w:left w:val="none" w:sz="0" w:space="0" w:color="auto"/>
                        <w:bottom w:val="none" w:sz="0" w:space="0" w:color="auto"/>
                        <w:right w:val="none" w:sz="0" w:space="0" w:color="auto"/>
                      </w:divBdr>
                    </w:div>
                  </w:divsChild>
                </w:div>
                <w:div w:id="2085100486">
                  <w:marLeft w:val="0"/>
                  <w:marRight w:val="0"/>
                  <w:marTop w:val="0"/>
                  <w:marBottom w:val="0"/>
                  <w:divBdr>
                    <w:top w:val="none" w:sz="0" w:space="0" w:color="auto"/>
                    <w:left w:val="none" w:sz="0" w:space="0" w:color="auto"/>
                    <w:bottom w:val="none" w:sz="0" w:space="0" w:color="auto"/>
                    <w:right w:val="none" w:sz="0" w:space="0" w:color="auto"/>
                  </w:divBdr>
                  <w:divsChild>
                    <w:div w:id="1674915720">
                      <w:marLeft w:val="0"/>
                      <w:marRight w:val="0"/>
                      <w:marTop w:val="0"/>
                      <w:marBottom w:val="0"/>
                      <w:divBdr>
                        <w:top w:val="none" w:sz="0" w:space="0" w:color="auto"/>
                        <w:left w:val="none" w:sz="0" w:space="0" w:color="auto"/>
                        <w:bottom w:val="none" w:sz="0" w:space="0" w:color="auto"/>
                        <w:right w:val="none" w:sz="0" w:space="0" w:color="auto"/>
                      </w:divBdr>
                    </w:div>
                  </w:divsChild>
                </w:div>
                <w:div w:id="1239097667">
                  <w:marLeft w:val="0"/>
                  <w:marRight w:val="0"/>
                  <w:marTop w:val="0"/>
                  <w:marBottom w:val="0"/>
                  <w:divBdr>
                    <w:top w:val="none" w:sz="0" w:space="0" w:color="auto"/>
                    <w:left w:val="none" w:sz="0" w:space="0" w:color="auto"/>
                    <w:bottom w:val="none" w:sz="0" w:space="0" w:color="auto"/>
                    <w:right w:val="none" w:sz="0" w:space="0" w:color="auto"/>
                  </w:divBdr>
                  <w:divsChild>
                    <w:div w:id="446049138">
                      <w:marLeft w:val="0"/>
                      <w:marRight w:val="0"/>
                      <w:marTop w:val="0"/>
                      <w:marBottom w:val="0"/>
                      <w:divBdr>
                        <w:top w:val="none" w:sz="0" w:space="0" w:color="auto"/>
                        <w:left w:val="none" w:sz="0" w:space="0" w:color="auto"/>
                        <w:bottom w:val="none" w:sz="0" w:space="0" w:color="auto"/>
                        <w:right w:val="none" w:sz="0" w:space="0" w:color="auto"/>
                      </w:divBdr>
                    </w:div>
                  </w:divsChild>
                </w:div>
                <w:div w:id="581304855">
                  <w:marLeft w:val="0"/>
                  <w:marRight w:val="0"/>
                  <w:marTop w:val="0"/>
                  <w:marBottom w:val="0"/>
                  <w:divBdr>
                    <w:top w:val="none" w:sz="0" w:space="0" w:color="auto"/>
                    <w:left w:val="none" w:sz="0" w:space="0" w:color="auto"/>
                    <w:bottom w:val="none" w:sz="0" w:space="0" w:color="auto"/>
                    <w:right w:val="none" w:sz="0" w:space="0" w:color="auto"/>
                  </w:divBdr>
                  <w:divsChild>
                    <w:div w:id="334499869">
                      <w:marLeft w:val="0"/>
                      <w:marRight w:val="0"/>
                      <w:marTop w:val="0"/>
                      <w:marBottom w:val="0"/>
                      <w:divBdr>
                        <w:top w:val="none" w:sz="0" w:space="0" w:color="auto"/>
                        <w:left w:val="none" w:sz="0" w:space="0" w:color="auto"/>
                        <w:bottom w:val="none" w:sz="0" w:space="0" w:color="auto"/>
                        <w:right w:val="none" w:sz="0" w:space="0" w:color="auto"/>
                      </w:divBdr>
                    </w:div>
                  </w:divsChild>
                </w:div>
                <w:div w:id="1516920145">
                  <w:marLeft w:val="0"/>
                  <w:marRight w:val="0"/>
                  <w:marTop w:val="0"/>
                  <w:marBottom w:val="0"/>
                  <w:divBdr>
                    <w:top w:val="none" w:sz="0" w:space="0" w:color="auto"/>
                    <w:left w:val="none" w:sz="0" w:space="0" w:color="auto"/>
                    <w:bottom w:val="none" w:sz="0" w:space="0" w:color="auto"/>
                    <w:right w:val="none" w:sz="0" w:space="0" w:color="auto"/>
                  </w:divBdr>
                  <w:divsChild>
                    <w:div w:id="758912507">
                      <w:marLeft w:val="0"/>
                      <w:marRight w:val="0"/>
                      <w:marTop w:val="0"/>
                      <w:marBottom w:val="0"/>
                      <w:divBdr>
                        <w:top w:val="none" w:sz="0" w:space="0" w:color="auto"/>
                        <w:left w:val="none" w:sz="0" w:space="0" w:color="auto"/>
                        <w:bottom w:val="none" w:sz="0" w:space="0" w:color="auto"/>
                        <w:right w:val="none" w:sz="0" w:space="0" w:color="auto"/>
                      </w:divBdr>
                    </w:div>
                  </w:divsChild>
                </w:div>
                <w:div w:id="64500423">
                  <w:marLeft w:val="0"/>
                  <w:marRight w:val="0"/>
                  <w:marTop w:val="0"/>
                  <w:marBottom w:val="0"/>
                  <w:divBdr>
                    <w:top w:val="none" w:sz="0" w:space="0" w:color="auto"/>
                    <w:left w:val="none" w:sz="0" w:space="0" w:color="auto"/>
                    <w:bottom w:val="none" w:sz="0" w:space="0" w:color="auto"/>
                    <w:right w:val="none" w:sz="0" w:space="0" w:color="auto"/>
                  </w:divBdr>
                  <w:divsChild>
                    <w:div w:id="481629629">
                      <w:marLeft w:val="0"/>
                      <w:marRight w:val="0"/>
                      <w:marTop w:val="0"/>
                      <w:marBottom w:val="0"/>
                      <w:divBdr>
                        <w:top w:val="none" w:sz="0" w:space="0" w:color="auto"/>
                        <w:left w:val="none" w:sz="0" w:space="0" w:color="auto"/>
                        <w:bottom w:val="none" w:sz="0" w:space="0" w:color="auto"/>
                        <w:right w:val="none" w:sz="0" w:space="0" w:color="auto"/>
                      </w:divBdr>
                    </w:div>
                  </w:divsChild>
                </w:div>
                <w:div w:id="986931170">
                  <w:marLeft w:val="0"/>
                  <w:marRight w:val="0"/>
                  <w:marTop w:val="0"/>
                  <w:marBottom w:val="0"/>
                  <w:divBdr>
                    <w:top w:val="none" w:sz="0" w:space="0" w:color="auto"/>
                    <w:left w:val="none" w:sz="0" w:space="0" w:color="auto"/>
                    <w:bottom w:val="none" w:sz="0" w:space="0" w:color="auto"/>
                    <w:right w:val="none" w:sz="0" w:space="0" w:color="auto"/>
                  </w:divBdr>
                  <w:divsChild>
                    <w:div w:id="9595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52007">
          <w:marLeft w:val="0"/>
          <w:marRight w:val="0"/>
          <w:marTop w:val="0"/>
          <w:marBottom w:val="0"/>
          <w:divBdr>
            <w:top w:val="none" w:sz="0" w:space="0" w:color="auto"/>
            <w:left w:val="none" w:sz="0" w:space="0" w:color="auto"/>
            <w:bottom w:val="none" w:sz="0" w:space="0" w:color="auto"/>
            <w:right w:val="none" w:sz="0" w:space="0" w:color="auto"/>
          </w:divBdr>
        </w:div>
        <w:div w:id="1113013632">
          <w:marLeft w:val="0"/>
          <w:marRight w:val="0"/>
          <w:marTop w:val="0"/>
          <w:marBottom w:val="0"/>
          <w:divBdr>
            <w:top w:val="none" w:sz="0" w:space="0" w:color="auto"/>
            <w:left w:val="none" w:sz="0" w:space="0" w:color="auto"/>
            <w:bottom w:val="none" w:sz="0" w:space="0" w:color="auto"/>
            <w:right w:val="none" w:sz="0" w:space="0" w:color="auto"/>
          </w:divBdr>
        </w:div>
        <w:div w:id="1902598371">
          <w:marLeft w:val="0"/>
          <w:marRight w:val="0"/>
          <w:marTop w:val="0"/>
          <w:marBottom w:val="0"/>
          <w:divBdr>
            <w:top w:val="none" w:sz="0" w:space="0" w:color="auto"/>
            <w:left w:val="none" w:sz="0" w:space="0" w:color="auto"/>
            <w:bottom w:val="none" w:sz="0" w:space="0" w:color="auto"/>
            <w:right w:val="none" w:sz="0" w:space="0" w:color="auto"/>
          </w:divBdr>
        </w:div>
        <w:div w:id="547188866">
          <w:marLeft w:val="0"/>
          <w:marRight w:val="0"/>
          <w:marTop w:val="0"/>
          <w:marBottom w:val="0"/>
          <w:divBdr>
            <w:top w:val="none" w:sz="0" w:space="0" w:color="auto"/>
            <w:left w:val="none" w:sz="0" w:space="0" w:color="auto"/>
            <w:bottom w:val="none" w:sz="0" w:space="0" w:color="auto"/>
            <w:right w:val="none" w:sz="0" w:space="0" w:color="auto"/>
          </w:divBdr>
        </w:div>
        <w:div w:id="1456488127">
          <w:marLeft w:val="0"/>
          <w:marRight w:val="0"/>
          <w:marTop w:val="0"/>
          <w:marBottom w:val="0"/>
          <w:divBdr>
            <w:top w:val="none" w:sz="0" w:space="0" w:color="auto"/>
            <w:left w:val="none" w:sz="0" w:space="0" w:color="auto"/>
            <w:bottom w:val="none" w:sz="0" w:space="0" w:color="auto"/>
            <w:right w:val="none" w:sz="0" w:space="0" w:color="auto"/>
          </w:divBdr>
        </w:div>
        <w:div w:id="1312439841">
          <w:marLeft w:val="0"/>
          <w:marRight w:val="0"/>
          <w:marTop w:val="0"/>
          <w:marBottom w:val="0"/>
          <w:divBdr>
            <w:top w:val="none" w:sz="0" w:space="0" w:color="auto"/>
            <w:left w:val="none" w:sz="0" w:space="0" w:color="auto"/>
            <w:bottom w:val="none" w:sz="0" w:space="0" w:color="auto"/>
            <w:right w:val="none" w:sz="0" w:space="0" w:color="auto"/>
          </w:divBdr>
        </w:div>
        <w:div w:id="457336140">
          <w:marLeft w:val="0"/>
          <w:marRight w:val="0"/>
          <w:marTop w:val="0"/>
          <w:marBottom w:val="0"/>
          <w:divBdr>
            <w:top w:val="none" w:sz="0" w:space="0" w:color="auto"/>
            <w:left w:val="none" w:sz="0" w:space="0" w:color="auto"/>
            <w:bottom w:val="none" w:sz="0" w:space="0" w:color="auto"/>
            <w:right w:val="none" w:sz="0" w:space="0" w:color="auto"/>
          </w:divBdr>
        </w:div>
        <w:div w:id="1087112117">
          <w:marLeft w:val="0"/>
          <w:marRight w:val="0"/>
          <w:marTop w:val="0"/>
          <w:marBottom w:val="0"/>
          <w:divBdr>
            <w:top w:val="none" w:sz="0" w:space="0" w:color="auto"/>
            <w:left w:val="none" w:sz="0" w:space="0" w:color="auto"/>
            <w:bottom w:val="none" w:sz="0" w:space="0" w:color="auto"/>
            <w:right w:val="none" w:sz="0" w:space="0" w:color="auto"/>
          </w:divBdr>
        </w:div>
        <w:div w:id="1232154001">
          <w:marLeft w:val="0"/>
          <w:marRight w:val="0"/>
          <w:marTop w:val="0"/>
          <w:marBottom w:val="0"/>
          <w:divBdr>
            <w:top w:val="none" w:sz="0" w:space="0" w:color="auto"/>
            <w:left w:val="none" w:sz="0" w:space="0" w:color="auto"/>
            <w:bottom w:val="none" w:sz="0" w:space="0" w:color="auto"/>
            <w:right w:val="none" w:sz="0" w:space="0" w:color="auto"/>
          </w:divBdr>
        </w:div>
        <w:div w:id="444927476">
          <w:marLeft w:val="0"/>
          <w:marRight w:val="0"/>
          <w:marTop w:val="0"/>
          <w:marBottom w:val="0"/>
          <w:divBdr>
            <w:top w:val="none" w:sz="0" w:space="0" w:color="auto"/>
            <w:left w:val="none" w:sz="0" w:space="0" w:color="auto"/>
            <w:bottom w:val="none" w:sz="0" w:space="0" w:color="auto"/>
            <w:right w:val="none" w:sz="0" w:space="0" w:color="auto"/>
          </w:divBdr>
        </w:div>
        <w:div w:id="701369536">
          <w:marLeft w:val="0"/>
          <w:marRight w:val="0"/>
          <w:marTop w:val="0"/>
          <w:marBottom w:val="0"/>
          <w:divBdr>
            <w:top w:val="none" w:sz="0" w:space="0" w:color="auto"/>
            <w:left w:val="none" w:sz="0" w:space="0" w:color="auto"/>
            <w:bottom w:val="none" w:sz="0" w:space="0" w:color="auto"/>
            <w:right w:val="none" w:sz="0" w:space="0" w:color="auto"/>
          </w:divBdr>
          <w:divsChild>
            <w:div w:id="304899157">
              <w:marLeft w:val="-75"/>
              <w:marRight w:val="0"/>
              <w:marTop w:val="30"/>
              <w:marBottom w:val="30"/>
              <w:divBdr>
                <w:top w:val="none" w:sz="0" w:space="0" w:color="auto"/>
                <w:left w:val="none" w:sz="0" w:space="0" w:color="auto"/>
                <w:bottom w:val="none" w:sz="0" w:space="0" w:color="auto"/>
                <w:right w:val="none" w:sz="0" w:space="0" w:color="auto"/>
              </w:divBdr>
              <w:divsChild>
                <w:div w:id="1397318101">
                  <w:marLeft w:val="0"/>
                  <w:marRight w:val="0"/>
                  <w:marTop w:val="0"/>
                  <w:marBottom w:val="0"/>
                  <w:divBdr>
                    <w:top w:val="none" w:sz="0" w:space="0" w:color="auto"/>
                    <w:left w:val="none" w:sz="0" w:space="0" w:color="auto"/>
                    <w:bottom w:val="none" w:sz="0" w:space="0" w:color="auto"/>
                    <w:right w:val="none" w:sz="0" w:space="0" w:color="auto"/>
                  </w:divBdr>
                  <w:divsChild>
                    <w:div w:id="1673485411">
                      <w:marLeft w:val="0"/>
                      <w:marRight w:val="0"/>
                      <w:marTop w:val="0"/>
                      <w:marBottom w:val="0"/>
                      <w:divBdr>
                        <w:top w:val="none" w:sz="0" w:space="0" w:color="auto"/>
                        <w:left w:val="none" w:sz="0" w:space="0" w:color="auto"/>
                        <w:bottom w:val="none" w:sz="0" w:space="0" w:color="auto"/>
                        <w:right w:val="none" w:sz="0" w:space="0" w:color="auto"/>
                      </w:divBdr>
                    </w:div>
                  </w:divsChild>
                </w:div>
                <w:div w:id="1706983066">
                  <w:marLeft w:val="0"/>
                  <w:marRight w:val="0"/>
                  <w:marTop w:val="0"/>
                  <w:marBottom w:val="0"/>
                  <w:divBdr>
                    <w:top w:val="none" w:sz="0" w:space="0" w:color="auto"/>
                    <w:left w:val="none" w:sz="0" w:space="0" w:color="auto"/>
                    <w:bottom w:val="none" w:sz="0" w:space="0" w:color="auto"/>
                    <w:right w:val="none" w:sz="0" w:space="0" w:color="auto"/>
                  </w:divBdr>
                  <w:divsChild>
                    <w:div w:id="1173643377">
                      <w:marLeft w:val="0"/>
                      <w:marRight w:val="0"/>
                      <w:marTop w:val="0"/>
                      <w:marBottom w:val="0"/>
                      <w:divBdr>
                        <w:top w:val="none" w:sz="0" w:space="0" w:color="auto"/>
                        <w:left w:val="none" w:sz="0" w:space="0" w:color="auto"/>
                        <w:bottom w:val="none" w:sz="0" w:space="0" w:color="auto"/>
                        <w:right w:val="none" w:sz="0" w:space="0" w:color="auto"/>
                      </w:divBdr>
                    </w:div>
                  </w:divsChild>
                </w:div>
                <w:div w:id="8993584">
                  <w:marLeft w:val="0"/>
                  <w:marRight w:val="0"/>
                  <w:marTop w:val="0"/>
                  <w:marBottom w:val="0"/>
                  <w:divBdr>
                    <w:top w:val="none" w:sz="0" w:space="0" w:color="auto"/>
                    <w:left w:val="none" w:sz="0" w:space="0" w:color="auto"/>
                    <w:bottom w:val="none" w:sz="0" w:space="0" w:color="auto"/>
                    <w:right w:val="none" w:sz="0" w:space="0" w:color="auto"/>
                  </w:divBdr>
                  <w:divsChild>
                    <w:div w:id="369041053">
                      <w:marLeft w:val="0"/>
                      <w:marRight w:val="0"/>
                      <w:marTop w:val="0"/>
                      <w:marBottom w:val="0"/>
                      <w:divBdr>
                        <w:top w:val="none" w:sz="0" w:space="0" w:color="auto"/>
                        <w:left w:val="none" w:sz="0" w:space="0" w:color="auto"/>
                        <w:bottom w:val="none" w:sz="0" w:space="0" w:color="auto"/>
                        <w:right w:val="none" w:sz="0" w:space="0" w:color="auto"/>
                      </w:divBdr>
                    </w:div>
                  </w:divsChild>
                </w:div>
                <w:div w:id="714891401">
                  <w:marLeft w:val="0"/>
                  <w:marRight w:val="0"/>
                  <w:marTop w:val="0"/>
                  <w:marBottom w:val="0"/>
                  <w:divBdr>
                    <w:top w:val="none" w:sz="0" w:space="0" w:color="auto"/>
                    <w:left w:val="none" w:sz="0" w:space="0" w:color="auto"/>
                    <w:bottom w:val="none" w:sz="0" w:space="0" w:color="auto"/>
                    <w:right w:val="none" w:sz="0" w:space="0" w:color="auto"/>
                  </w:divBdr>
                  <w:divsChild>
                    <w:div w:id="991910476">
                      <w:marLeft w:val="0"/>
                      <w:marRight w:val="0"/>
                      <w:marTop w:val="0"/>
                      <w:marBottom w:val="0"/>
                      <w:divBdr>
                        <w:top w:val="none" w:sz="0" w:space="0" w:color="auto"/>
                        <w:left w:val="none" w:sz="0" w:space="0" w:color="auto"/>
                        <w:bottom w:val="none" w:sz="0" w:space="0" w:color="auto"/>
                        <w:right w:val="none" w:sz="0" w:space="0" w:color="auto"/>
                      </w:divBdr>
                    </w:div>
                  </w:divsChild>
                </w:div>
                <w:div w:id="1410738046">
                  <w:marLeft w:val="0"/>
                  <w:marRight w:val="0"/>
                  <w:marTop w:val="0"/>
                  <w:marBottom w:val="0"/>
                  <w:divBdr>
                    <w:top w:val="none" w:sz="0" w:space="0" w:color="auto"/>
                    <w:left w:val="none" w:sz="0" w:space="0" w:color="auto"/>
                    <w:bottom w:val="none" w:sz="0" w:space="0" w:color="auto"/>
                    <w:right w:val="none" w:sz="0" w:space="0" w:color="auto"/>
                  </w:divBdr>
                  <w:divsChild>
                    <w:div w:id="442001297">
                      <w:marLeft w:val="0"/>
                      <w:marRight w:val="0"/>
                      <w:marTop w:val="0"/>
                      <w:marBottom w:val="0"/>
                      <w:divBdr>
                        <w:top w:val="none" w:sz="0" w:space="0" w:color="auto"/>
                        <w:left w:val="none" w:sz="0" w:space="0" w:color="auto"/>
                        <w:bottom w:val="none" w:sz="0" w:space="0" w:color="auto"/>
                        <w:right w:val="none" w:sz="0" w:space="0" w:color="auto"/>
                      </w:divBdr>
                    </w:div>
                  </w:divsChild>
                </w:div>
                <w:div w:id="482894261">
                  <w:marLeft w:val="0"/>
                  <w:marRight w:val="0"/>
                  <w:marTop w:val="0"/>
                  <w:marBottom w:val="0"/>
                  <w:divBdr>
                    <w:top w:val="none" w:sz="0" w:space="0" w:color="auto"/>
                    <w:left w:val="none" w:sz="0" w:space="0" w:color="auto"/>
                    <w:bottom w:val="none" w:sz="0" w:space="0" w:color="auto"/>
                    <w:right w:val="none" w:sz="0" w:space="0" w:color="auto"/>
                  </w:divBdr>
                  <w:divsChild>
                    <w:div w:id="470899916">
                      <w:marLeft w:val="0"/>
                      <w:marRight w:val="0"/>
                      <w:marTop w:val="0"/>
                      <w:marBottom w:val="0"/>
                      <w:divBdr>
                        <w:top w:val="none" w:sz="0" w:space="0" w:color="auto"/>
                        <w:left w:val="none" w:sz="0" w:space="0" w:color="auto"/>
                        <w:bottom w:val="none" w:sz="0" w:space="0" w:color="auto"/>
                        <w:right w:val="none" w:sz="0" w:space="0" w:color="auto"/>
                      </w:divBdr>
                    </w:div>
                  </w:divsChild>
                </w:div>
                <w:div w:id="139463798">
                  <w:marLeft w:val="0"/>
                  <w:marRight w:val="0"/>
                  <w:marTop w:val="0"/>
                  <w:marBottom w:val="0"/>
                  <w:divBdr>
                    <w:top w:val="none" w:sz="0" w:space="0" w:color="auto"/>
                    <w:left w:val="none" w:sz="0" w:space="0" w:color="auto"/>
                    <w:bottom w:val="none" w:sz="0" w:space="0" w:color="auto"/>
                    <w:right w:val="none" w:sz="0" w:space="0" w:color="auto"/>
                  </w:divBdr>
                  <w:divsChild>
                    <w:div w:id="78411257">
                      <w:marLeft w:val="0"/>
                      <w:marRight w:val="0"/>
                      <w:marTop w:val="0"/>
                      <w:marBottom w:val="0"/>
                      <w:divBdr>
                        <w:top w:val="none" w:sz="0" w:space="0" w:color="auto"/>
                        <w:left w:val="none" w:sz="0" w:space="0" w:color="auto"/>
                        <w:bottom w:val="none" w:sz="0" w:space="0" w:color="auto"/>
                        <w:right w:val="none" w:sz="0" w:space="0" w:color="auto"/>
                      </w:divBdr>
                    </w:div>
                  </w:divsChild>
                </w:div>
                <w:div w:id="372194137">
                  <w:marLeft w:val="0"/>
                  <w:marRight w:val="0"/>
                  <w:marTop w:val="0"/>
                  <w:marBottom w:val="0"/>
                  <w:divBdr>
                    <w:top w:val="none" w:sz="0" w:space="0" w:color="auto"/>
                    <w:left w:val="none" w:sz="0" w:space="0" w:color="auto"/>
                    <w:bottom w:val="none" w:sz="0" w:space="0" w:color="auto"/>
                    <w:right w:val="none" w:sz="0" w:space="0" w:color="auto"/>
                  </w:divBdr>
                  <w:divsChild>
                    <w:div w:id="103962440">
                      <w:marLeft w:val="0"/>
                      <w:marRight w:val="0"/>
                      <w:marTop w:val="0"/>
                      <w:marBottom w:val="0"/>
                      <w:divBdr>
                        <w:top w:val="none" w:sz="0" w:space="0" w:color="auto"/>
                        <w:left w:val="none" w:sz="0" w:space="0" w:color="auto"/>
                        <w:bottom w:val="none" w:sz="0" w:space="0" w:color="auto"/>
                        <w:right w:val="none" w:sz="0" w:space="0" w:color="auto"/>
                      </w:divBdr>
                    </w:div>
                  </w:divsChild>
                </w:div>
                <w:div w:id="1473791512">
                  <w:marLeft w:val="0"/>
                  <w:marRight w:val="0"/>
                  <w:marTop w:val="0"/>
                  <w:marBottom w:val="0"/>
                  <w:divBdr>
                    <w:top w:val="none" w:sz="0" w:space="0" w:color="auto"/>
                    <w:left w:val="none" w:sz="0" w:space="0" w:color="auto"/>
                    <w:bottom w:val="none" w:sz="0" w:space="0" w:color="auto"/>
                    <w:right w:val="none" w:sz="0" w:space="0" w:color="auto"/>
                  </w:divBdr>
                  <w:divsChild>
                    <w:div w:id="1451893881">
                      <w:marLeft w:val="0"/>
                      <w:marRight w:val="0"/>
                      <w:marTop w:val="0"/>
                      <w:marBottom w:val="0"/>
                      <w:divBdr>
                        <w:top w:val="none" w:sz="0" w:space="0" w:color="auto"/>
                        <w:left w:val="none" w:sz="0" w:space="0" w:color="auto"/>
                        <w:bottom w:val="none" w:sz="0" w:space="0" w:color="auto"/>
                        <w:right w:val="none" w:sz="0" w:space="0" w:color="auto"/>
                      </w:divBdr>
                    </w:div>
                  </w:divsChild>
                </w:div>
                <w:div w:id="1529947220">
                  <w:marLeft w:val="0"/>
                  <w:marRight w:val="0"/>
                  <w:marTop w:val="0"/>
                  <w:marBottom w:val="0"/>
                  <w:divBdr>
                    <w:top w:val="none" w:sz="0" w:space="0" w:color="auto"/>
                    <w:left w:val="none" w:sz="0" w:space="0" w:color="auto"/>
                    <w:bottom w:val="none" w:sz="0" w:space="0" w:color="auto"/>
                    <w:right w:val="none" w:sz="0" w:space="0" w:color="auto"/>
                  </w:divBdr>
                  <w:divsChild>
                    <w:div w:id="576600667">
                      <w:marLeft w:val="0"/>
                      <w:marRight w:val="0"/>
                      <w:marTop w:val="0"/>
                      <w:marBottom w:val="0"/>
                      <w:divBdr>
                        <w:top w:val="none" w:sz="0" w:space="0" w:color="auto"/>
                        <w:left w:val="none" w:sz="0" w:space="0" w:color="auto"/>
                        <w:bottom w:val="none" w:sz="0" w:space="0" w:color="auto"/>
                        <w:right w:val="none" w:sz="0" w:space="0" w:color="auto"/>
                      </w:divBdr>
                    </w:div>
                  </w:divsChild>
                </w:div>
                <w:div w:id="1176967744">
                  <w:marLeft w:val="0"/>
                  <w:marRight w:val="0"/>
                  <w:marTop w:val="0"/>
                  <w:marBottom w:val="0"/>
                  <w:divBdr>
                    <w:top w:val="none" w:sz="0" w:space="0" w:color="auto"/>
                    <w:left w:val="none" w:sz="0" w:space="0" w:color="auto"/>
                    <w:bottom w:val="none" w:sz="0" w:space="0" w:color="auto"/>
                    <w:right w:val="none" w:sz="0" w:space="0" w:color="auto"/>
                  </w:divBdr>
                  <w:divsChild>
                    <w:div w:id="1793132379">
                      <w:marLeft w:val="0"/>
                      <w:marRight w:val="0"/>
                      <w:marTop w:val="0"/>
                      <w:marBottom w:val="0"/>
                      <w:divBdr>
                        <w:top w:val="none" w:sz="0" w:space="0" w:color="auto"/>
                        <w:left w:val="none" w:sz="0" w:space="0" w:color="auto"/>
                        <w:bottom w:val="none" w:sz="0" w:space="0" w:color="auto"/>
                        <w:right w:val="none" w:sz="0" w:space="0" w:color="auto"/>
                      </w:divBdr>
                    </w:div>
                  </w:divsChild>
                </w:div>
                <w:div w:id="2075350470">
                  <w:marLeft w:val="0"/>
                  <w:marRight w:val="0"/>
                  <w:marTop w:val="0"/>
                  <w:marBottom w:val="0"/>
                  <w:divBdr>
                    <w:top w:val="none" w:sz="0" w:space="0" w:color="auto"/>
                    <w:left w:val="none" w:sz="0" w:space="0" w:color="auto"/>
                    <w:bottom w:val="none" w:sz="0" w:space="0" w:color="auto"/>
                    <w:right w:val="none" w:sz="0" w:space="0" w:color="auto"/>
                  </w:divBdr>
                  <w:divsChild>
                    <w:div w:id="528841036">
                      <w:marLeft w:val="0"/>
                      <w:marRight w:val="0"/>
                      <w:marTop w:val="0"/>
                      <w:marBottom w:val="0"/>
                      <w:divBdr>
                        <w:top w:val="none" w:sz="0" w:space="0" w:color="auto"/>
                        <w:left w:val="none" w:sz="0" w:space="0" w:color="auto"/>
                        <w:bottom w:val="none" w:sz="0" w:space="0" w:color="auto"/>
                        <w:right w:val="none" w:sz="0" w:space="0" w:color="auto"/>
                      </w:divBdr>
                    </w:div>
                  </w:divsChild>
                </w:div>
                <w:div w:id="1782529893">
                  <w:marLeft w:val="0"/>
                  <w:marRight w:val="0"/>
                  <w:marTop w:val="0"/>
                  <w:marBottom w:val="0"/>
                  <w:divBdr>
                    <w:top w:val="none" w:sz="0" w:space="0" w:color="auto"/>
                    <w:left w:val="none" w:sz="0" w:space="0" w:color="auto"/>
                    <w:bottom w:val="none" w:sz="0" w:space="0" w:color="auto"/>
                    <w:right w:val="none" w:sz="0" w:space="0" w:color="auto"/>
                  </w:divBdr>
                  <w:divsChild>
                    <w:div w:id="486744356">
                      <w:marLeft w:val="0"/>
                      <w:marRight w:val="0"/>
                      <w:marTop w:val="0"/>
                      <w:marBottom w:val="0"/>
                      <w:divBdr>
                        <w:top w:val="none" w:sz="0" w:space="0" w:color="auto"/>
                        <w:left w:val="none" w:sz="0" w:space="0" w:color="auto"/>
                        <w:bottom w:val="none" w:sz="0" w:space="0" w:color="auto"/>
                        <w:right w:val="none" w:sz="0" w:space="0" w:color="auto"/>
                      </w:divBdr>
                    </w:div>
                  </w:divsChild>
                </w:div>
                <w:div w:id="2118677815">
                  <w:marLeft w:val="0"/>
                  <w:marRight w:val="0"/>
                  <w:marTop w:val="0"/>
                  <w:marBottom w:val="0"/>
                  <w:divBdr>
                    <w:top w:val="none" w:sz="0" w:space="0" w:color="auto"/>
                    <w:left w:val="none" w:sz="0" w:space="0" w:color="auto"/>
                    <w:bottom w:val="none" w:sz="0" w:space="0" w:color="auto"/>
                    <w:right w:val="none" w:sz="0" w:space="0" w:color="auto"/>
                  </w:divBdr>
                  <w:divsChild>
                    <w:div w:id="773944638">
                      <w:marLeft w:val="0"/>
                      <w:marRight w:val="0"/>
                      <w:marTop w:val="0"/>
                      <w:marBottom w:val="0"/>
                      <w:divBdr>
                        <w:top w:val="none" w:sz="0" w:space="0" w:color="auto"/>
                        <w:left w:val="none" w:sz="0" w:space="0" w:color="auto"/>
                        <w:bottom w:val="none" w:sz="0" w:space="0" w:color="auto"/>
                        <w:right w:val="none" w:sz="0" w:space="0" w:color="auto"/>
                      </w:divBdr>
                    </w:div>
                  </w:divsChild>
                </w:div>
                <w:div w:id="1461418994">
                  <w:marLeft w:val="0"/>
                  <w:marRight w:val="0"/>
                  <w:marTop w:val="0"/>
                  <w:marBottom w:val="0"/>
                  <w:divBdr>
                    <w:top w:val="none" w:sz="0" w:space="0" w:color="auto"/>
                    <w:left w:val="none" w:sz="0" w:space="0" w:color="auto"/>
                    <w:bottom w:val="none" w:sz="0" w:space="0" w:color="auto"/>
                    <w:right w:val="none" w:sz="0" w:space="0" w:color="auto"/>
                  </w:divBdr>
                  <w:divsChild>
                    <w:div w:id="1650668166">
                      <w:marLeft w:val="0"/>
                      <w:marRight w:val="0"/>
                      <w:marTop w:val="0"/>
                      <w:marBottom w:val="0"/>
                      <w:divBdr>
                        <w:top w:val="none" w:sz="0" w:space="0" w:color="auto"/>
                        <w:left w:val="none" w:sz="0" w:space="0" w:color="auto"/>
                        <w:bottom w:val="none" w:sz="0" w:space="0" w:color="auto"/>
                        <w:right w:val="none" w:sz="0" w:space="0" w:color="auto"/>
                      </w:divBdr>
                    </w:div>
                  </w:divsChild>
                </w:div>
                <w:div w:id="1194155743">
                  <w:marLeft w:val="0"/>
                  <w:marRight w:val="0"/>
                  <w:marTop w:val="0"/>
                  <w:marBottom w:val="0"/>
                  <w:divBdr>
                    <w:top w:val="none" w:sz="0" w:space="0" w:color="auto"/>
                    <w:left w:val="none" w:sz="0" w:space="0" w:color="auto"/>
                    <w:bottom w:val="none" w:sz="0" w:space="0" w:color="auto"/>
                    <w:right w:val="none" w:sz="0" w:space="0" w:color="auto"/>
                  </w:divBdr>
                  <w:divsChild>
                    <w:div w:id="931858037">
                      <w:marLeft w:val="0"/>
                      <w:marRight w:val="0"/>
                      <w:marTop w:val="0"/>
                      <w:marBottom w:val="0"/>
                      <w:divBdr>
                        <w:top w:val="none" w:sz="0" w:space="0" w:color="auto"/>
                        <w:left w:val="none" w:sz="0" w:space="0" w:color="auto"/>
                        <w:bottom w:val="none" w:sz="0" w:space="0" w:color="auto"/>
                        <w:right w:val="none" w:sz="0" w:space="0" w:color="auto"/>
                      </w:divBdr>
                    </w:div>
                  </w:divsChild>
                </w:div>
                <w:div w:id="1170023984">
                  <w:marLeft w:val="0"/>
                  <w:marRight w:val="0"/>
                  <w:marTop w:val="0"/>
                  <w:marBottom w:val="0"/>
                  <w:divBdr>
                    <w:top w:val="none" w:sz="0" w:space="0" w:color="auto"/>
                    <w:left w:val="none" w:sz="0" w:space="0" w:color="auto"/>
                    <w:bottom w:val="none" w:sz="0" w:space="0" w:color="auto"/>
                    <w:right w:val="none" w:sz="0" w:space="0" w:color="auto"/>
                  </w:divBdr>
                  <w:divsChild>
                    <w:div w:id="1190727019">
                      <w:marLeft w:val="0"/>
                      <w:marRight w:val="0"/>
                      <w:marTop w:val="0"/>
                      <w:marBottom w:val="0"/>
                      <w:divBdr>
                        <w:top w:val="none" w:sz="0" w:space="0" w:color="auto"/>
                        <w:left w:val="none" w:sz="0" w:space="0" w:color="auto"/>
                        <w:bottom w:val="none" w:sz="0" w:space="0" w:color="auto"/>
                        <w:right w:val="none" w:sz="0" w:space="0" w:color="auto"/>
                      </w:divBdr>
                    </w:div>
                  </w:divsChild>
                </w:div>
                <w:div w:id="2071296899">
                  <w:marLeft w:val="0"/>
                  <w:marRight w:val="0"/>
                  <w:marTop w:val="0"/>
                  <w:marBottom w:val="0"/>
                  <w:divBdr>
                    <w:top w:val="none" w:sz="0" w:space="0" w:color="auto"/>
                    <w:left w:val="none" w:sz="0" w:space="0" w:color="auto"/>
                    <w:bottom w:val="none" w:sz="0" w:space="0" w:color="auto"/>
                    <w:right w:val="none" w:sz="0" w:space="0" w:color="auto"/>
                  </w:divBdr>
                  <w:divsChild>
                    <w:div w:id="360057296">
                      <w:marLeft w:val="0"/>
                      <w:marRight w:val="0"/>
                      <w:marTop w:val="0"/>
                      <w:marBottom w:val="0"/>
                      <w:divBdr>
                        <w:top w:val="none" w:sz="0" w:space="0" w:color="auto"/>
                        <w:left w:val="none" w:sz="0" w:space="0" w:color="auto"/>
                        <w:bottom w:val="none" w:sz="0" w:space="0" w:color="auto"/>
                        <w:right w:val="none" w:sz="0" w:space="0" w:color="auto"/>
                      </w:divBdr>
                    </w:div>
                  </w:divsChild>
                </w:div>
                <w:div w:id="1725517090">
                  <w:marLeft w:val="0"/>
                  <w:marRight w:val="0"/>
                  <w:marTop w:val="0"/>
                  <w:marBottom w:val="0"/>
                  <w:divBdr>
                    <w:top w:val="none" w:sz="0" w:space="0" w:color="auto"/>
                    <w:left w:val="none" w:sz="0" w:space="0" w:color="auto"/>
                    <w:bottom w:val="none" w:sz="0" w:space="0" w:color="auto"/>
                    <w:right w:val="none" w:sz="0" w:space="0" w:color="auto"/>
                  </w:divBdr>
                  <w:divsChild>
                    <w:div w:id="1958218789">
                      <w:marLeft w:val="0"/>
                      <w:marRight w:val="0"/>
                      <w:marTop w:val="0"/>
                      <w:marBottom w:val="0"/>
                      <w:divBdr>
                        <w:top w:val="none" w:sz="0" w:space="0" w:color="auto"/>
                        <w:left w:val="none" w:sz="0" w:space="0" w:color="auto"/>
                        <w:bottom w:val="none" w:sz="0" w:space="0" w:color="auto"/>
                        <w:right w:val="none" w:sz="0" w:space="0" w:color="auto"/>
                      </w:divBdr>
                    </w:div>
                  </w:divsChild>
                </w:div>
                <w:div w:id="549734713">
                  <w:marLeft w:val="0"/>
                  <w:marRight w:val="0"/>
                  <w:marTop w:val="0"/>
                  <w:marBottom w:val="0"/>
                  <w:divBdr>
                    <w:top w:val="none" w:sz="0" w:space="0" w:color="auto"/>
                    <w:left w:val="none" w:sz="0" w:space="0" w:color="auto"/>
                    <w:bottom w:val="none" w:sz="0" w:space="0" w:color="auto"/>
                    <w:right w:val="none" w:sz="0" w:space="0" w:color="auto"/>
                  </w:divBdr>
                  <w:divsChild>
                    <w:div w:id="1115441174">
                      <w:marLeft w:val="0"/>
                      <w:marRight w:val="0"/>
                      <w:marTop w:val="0"/>
                      <w:marBottom w:val="0"/>
                      <w:divBdr>
                        <w:top w:val="none" w:sz="0" w:space="0" w:color="auto"/>
                        <w:left w:val="none" w:sz="0" w:space="0" w:color="auto"/>
                        <w:bottom w:val="none" w:sz="0" w:space="0" w:color="auto"/>
                        <w:right w:val="none" w:sz="0" w:space="0" w:color="auto"/>
                      </w:divBdr>
                    </w:div>
                  </w:divsChild>
                </w:div>
                <w:div w:id="949626081">
                  <w:marLeft w:val="0"/>
                  <w:marRight w:val="0"/>
                  <w:marTop w:val="0"/>
                  <w:marBottom w:val="0"/>
                  <w:divBdr>
                    <w:top w:val="none" w:sz="0" w:space="0" w:color="auto"/>
                    <w:left w:val="none" w:sz="0" w:space="0" w:color="auto"/>
                    <w:bottom w:val="none" w:sz="0" w:space="0" w:color="auto"/>
                    <w:right w:val="none" w:sz="0" w:space="0" w:color="auto"/>
                  </w:divBdr>
                  <w:divsChild>
                    <w:div w:id="1054544425">
                      <w:marLeft w:val="0"/>
                      <w:marRight w:val="0"/>
                      <w:marTop w:val="0"/>
                      <w:marBottom w:val="0"/>
                      <w:divBdr>
                        <w:top w:val="none" w:sz="0" w:space="0" w:color="auto"/>
                        <w:left w:val="none" w:sz="0" w:space="0" w:color="auto"/>
                        <w:bottom w:val="none" w:sz="0" w:space="0" w:color="auto"/>
                        <w:right w:val="none" w:sz="0" w:space="0" w:color="auto"/>
                      </w:divBdr>
                    </w:div>
                  </w:divsChild>
                </w:div>
                <w:div w:id="337083748">
                  <w:marLeft w:val="0"/>
                  <w:marRight w:val="0"/>
                  <w:marTop w:val="0"/>
                  <w:marBottom w:val="0"/>
                  <w:divBdr>
                    <w:top w:val="none" w:sz="0" w:space="0" w:color="auto"/>
                    <w:left w:val="none" w:sz="0" w:space="0" w:color="auto"/>
                    <w:bottom w:val="none" w:sz="0" w:space="0" w:color="auto"/>
                    <w:right w:val="none" w:sz="0" w:space="0" w:color="auto"/>
                  </w:divBdr>
                  <w:divsChild>
                    <w:div w:id="1442996084">
                      <w:marLeft w:val="0"/>
                      <w:marRight w:val="0"/>
                      <w:marTop w:val="0"/>
                      <w:marBottom w:val="0"/>
                      <w:divBdr>
                        <w:top w:val="none" w:sz="0" w:space="0" w:color="auto"/>
                        <w:left w:val="none" w:sz="0" w:space="0" w:color="auto"/>
                        <w:bottom w:val="none" w:sz="0" w:space="0" w:color="auto"/>
                        <w:right w:val="none" w:sz="0" w:space="0" w:color="auto"/>
                      </w:divBdr>
                    </w:div>
                  </w:divsChild>
                </w:div>
                <w:div w:id="1974676876">
                  <w:marLeft w:val="0"/>
                  <w:marRight w:val="0"/>
                  <w:marTop w:val="0"/>
                  <w:marBottom w:val="0"/>
                  <w:divBdr>
                    <w:top w:val="none" w:sz="0" w:space="0" w:color="auto"/>
                    <w:left w:val="none" w:sz="0" w:space="0" w:color="auto"/>
                    <w:bottom w:val="none" w:sz="0" w:space="0" w:color="auto"/>
                    <w:right w:val="none" w:sz="0" w:space="0" w:color="auto"/>
                  </w:divBdr>
                  <w:divsChild>
                    <w:div w:id="513961975">
                      <w:marLeft w:val="0"/>
                      <w:marRight w:val="0"/>
                      <w:marTop w:val="0"/>
                      <w:marBottom w:val="0"/>
                      <w:divBdr>
                        <w:top w:val="none" w:sz="0" w:space="0" w:color="auto"/>
                        <w:left w:val="none" w:sz="0" w:space="0" w:color="auto"/>
                        <w:bottom w:val="none" w:sz="0" w:space="0" w:color="auto"/>
                        <w:right w:val="none" w:sz="0" w:space="0" w:color="auto"/>
                      </w:divBdr>
                    </w:div>
                  </w:divsChild>
                </w:div>
                <w:div w:id="214201608">
                  <w:marLeft w:val="0"/>
                  <w:marRight w:val="0"/>
                  <w:marTop w:val="0"/>
                  <w:marBottom w:val="0"/>
                  <w:divBdr>
                    <w:top w:val="none" w:sz="0" w:space="0" w:color="auto"/>
                    <w:left w:val="none" w:sz="0" w:space="0" w:color="auto"/>
                    <w:bottom w:val="none" w:sz="0" w:space="0" w:color="auto"/>
                    <w:right w:val="none" w:sz="0" w:space="0" w:color="auto"/>
                  </w:divBdr>
                  <w:divsChild>
                    <w:div w:id="2024551745">
                      <w:marLeft w:val="0"/>
                      <w:marRight w:val="0"/>
                      <w:marTop w:val="0"/>
                      <w:marBottom w:val="0"/>
                      <w:divBdr>
                        <w:top w:val="none" w:sz="0" w:space="0" w:color="auto"/>
                        <w:left w:val="none" w:sz="0" w:space="0" w:color="auto"/>
                        <w:bottom w:val="none" w:sz="0" w:space="0" w:color="auto"/>
                        <w:right w:val="none" w:sz="0" w:space="0" w:color="auto"/>
                      </w:divBdr>
                    </w:div>
                  </w:divsChild>
                </w:div>
                <w:div w:id="935820191">
                  <w:marLeft w:val="0"/>
                  <w:marRight w:val="0"/>
                  <w:marTop w:val="0"/>
                  <w:marBottom w:val="0"/>
                  <w:divBdr>
                    <w:top w:val="none" w:sz="0" w:space="0" w:color="auto"/>
                    <w:left w:val="none" w:sz="0" w:space="0" w:color="auto"/>
                    <w:bottom w:val="none" w:sz="0" w:space="0" w:color="auto"/>
                    <w:right w:val="none" w:sz="0" w:space="0" w:color="auto"/>
                  </w:divBdr>
                  <w:divsChild>
                    <w:div w:id="1301955110">
                      <w:marLeft w:val="0"/>
                      <w:marRight w:val="0"/>
                      <w:marTop w:val="0"/>
                      <w:marBottom w:val="0"/>
                      <w:divBdr>
                        <w:top w:val="none" w:sz="0" w:space="0" w:color="auto"/>
                        <w:left w:val="none" w:sz="0" w:space="0" w:color="auto"/>
                        <w:bottom w:val="none" w:sz="0" w:space="0" w:color="auto"/>
                        <w:right w:val="none" w:sz="0" w:space="0" w:color="auto"/>
                      </w:divBdr>
                    </w:div>
                  </w:divsChild>
                </w:div>
                <w:div w:id="573013019">
                  <w:marLeft w:val="0"/>
                  <w:marRight w:val="0"/>
                  <w:marTop w:val="0"/>
                  <w:marBottom w:val="0"/>
                  <w:divBdr>
                    <w:top w:val="none" w:sz="0" w:space="0" w:color="auto"/>
                    <w:left w:val="none" w:sz="0" w:space="0" w:color="auto"/>
                    <w:bottom w:val="none" w:sz="0" w:space="0" w:color="auto"/>
                    <w:right w:val="none" w:sz="0" w:space="0" w:color="auto"/>
                  </w:divBdr>
                  <w:divsChild>
                    <w:div w:id="1853370886">
                      <w:marLeft w:val="0"/>
                      <w:marRight w:val="0"/>
                      <w:marTop w:val="0"/>
                      <w:marBottom w:val="0"/>
                      <w:divBdr>
                        <w:top w:val="none" w:sz="0" w:space="0" w:color="auto"/>
                        <w:left w:val="none" w:sz="0" w:space="0" w:color="auto"/>
                        <w:bottom w:val="none" w:sz="0" w:space="0" w:color="auto"/>
                        <w:right w:val="none" w:sz="0" w:space="0" w:color="auto"/>
                      </w:divBdr>
                    </w:div>
                  </w:divsChild>
                </w:div>
                <w:div w:id="561714279">
                  <w:marLeft w:val="0"/>
                  <w:marRight w:val="0"/>
                  <w:marTop w:val="0"/>
                  <w:marBottom w:val="0"/>
                  <w:divBdr>
                    <w:top w:val="none" w:sz="0" w:space="0" w:color="auto"/>
                    <w:left w:val="none" w:sz="0" w:space="0" w:color="auto"/>
                    <w:bottom w:val="none" w:sz="0" w:space="0" w:color="auto"/>
                    <w:right w:val="none" w:sz="0" w:space="0" w:color="auto"/>
                  </w:divBdr>
                  <w:divsChild>
                    <w:div w:id="1153449345">
                      <w:marLeft w:val="0"/>
                      <w:marRight w:val="0"/>
                      <w:marTop w:val="0"/>
                      <w:marBottom w:val="0"/>
                      <w:divBdr>
                        <w:top w:val="none" w:sz="0" w:space="0" w:color="auto"/>
                        <w:left w:val="none" w:sz="0" w:space="0" w:color="auto"/>
                        <w:bottom w:val="none" w:sz="0" w:space="0" w:color="auto"/>
                        <w:right w:val="none" w:sz="0" w:space="0" w:color="auto"/>
                      </w:divBdr>
                    </w:div>
                  </w:divsChild>
                </w:div>
                <w:div w:id="663319172">
                  <w:marLeft w:val="0"/>
                  <w:marRight w:val="0"/>
                  <w:marTop w:val="0"/>
                  <w:marBottom w:val="0"/>
                  <w:divBdr>
                    <w:top w:val="none" w:sz="0" w:space="0" w:color="auto"/>
                    <w:left w:val="none" w:sz="0" w:space="0" w:color="auto"/>
                    <w:bottom w:val="none" w:sz="0" w:space="0" w:color="auto"/>
                    <w:right w:val="none" w:sz="0" w:space="0" w:color="auto"/>
                  </w:divBdr>
                  <w:divsChild>
                    <w:div w:id="1004476722">
                      <w:marLeft w:val="0"/>
                      <w:marRight w:val="0"/>
                      <w:marTop w:val="0"/>
                      <w:marBottom w:val="0"/>
                      <w:divBdr>
                        <w:top w:val="none" w:sz="0" w:space="0" w:color="auto"/>
                        <w:left w:val="none" w:sz="0" w:space="0" w:color="auto"/>
                        <w:bottom w:val="none" w:sz="0" w:space="0" w:color="auto"/>
                        <w:right w:val="none" w:sz="0" w:space="0" w:color="auto"/>
                      </w:divBdr>
                    </w:div>
                  </w:divsChild>
                </w:div>
                <w:div w:id="2000769990">
                  <w:marLeft w:val="0"/>
                  <w:marRight w:val="0"/>
                  <w:marTop w:val="0"/>
                  <w:marBottom w:val="0"/>
                  <w:divBdr>
                    <w:top w:val="none" w:sz="0" w:space="0" w:color="auto"/>
                    <w:left w:val="none" w:sz="0" w:space="0" w:color="auto"/>
                    <w:bottom w:val="none" w:sz="0" w:space="0" w:color="auto"/>
                    <w:right w:val="none" w:sz="0" w:space="0" w:color="auto"/>
                  </w:divBdr>
                  <w:divsChild>
                    <w:div w:id="1638679123">
                      <w:marLeft w:val="0"/>
                      <w:marRight w:val="0"/>
                      <w:marTop w:val="0"/>
                      <w:marBottom w:val="0"/>
                      <w:divBdr>
                        <w:top w:val="none" w:sz="0" w:space="0" w:color="auto"/>
                        <w:left w:val="none" w:sz="0" w:space="0" w:color="auto"/>
                        <w:bottom w:val="none" w:sz="0" w:space="0" w:color="auto"/>
                        <w:right w:val="none" w:sz="0" w:space="0" w:color="auto"/>
                      </w:divBdr>
                    </w:div>
                  </w:divsChild>
                </w:div>
                <w:div w:id="512374976">
                  <w:marLeft w:val="0"/>
                  <w:marRight w:val="0"/>
                  <w:marTop w:val="0"/>
                  <w:marBottom w:val="0"/>
                  <w:divBdr>
                    <w:top w:val="none" w:sz="0" w:space="0" w:color="auto"/>
                    <w:left w:val="none" w:sz="0" w:space="0" w:color="auto"/>
                    <w:bottom w:val="none" w:sz="0" w:space="0" w:color="auto"/>
                    <w:right w:val="none" w:sz="0" w:space="0" w:color="auto"/>
                  </w:divBdr>
                  <w:divsChild>
                    <w:div w:id="1769695600">
                      <w:marLeft w:val="0"/>
                      <w:marRight w:val="0"/>
                      <w:marTop w:val="0"/>
                      <w:marBottom w:val="0"/>
                      <w:divBdr>
                        <w:top w:val="none" w:sz="0" w:space="0" w:color="auto"/>
                        <w:left w:val="none" w:sz="0" w:space="0" w:color="auto"/>
                        <w:bottom w:val="none" w:sz="0" w:space="0" w:color="auto"/>
                        <w:right w:val="none" w:sz="0" w:space="0" w:color="auto"/>
                      </w:divBdr>
                    </w:div>
                  </w:divsChild>
                </w:div>
                <w:div w:id="1338998027">
                  <w:marLeft w:val="0"/>
                  <w:marRight w:val="0"/>
                  <w:marTop w:val="0"/>
                  <w:marBottom w:val="0"/>
                  <w:divBdr>
                    <w:top w:val="none" w:sz="0" w:space="0" w:color="auto"/>
                    <w:left w:val="none" w:sz="0" w:space="0" w:color="auto"/>
                    <w:bottom w:val="none" w:sz="0" w:space="0" w:color="auto"/>
                    <w:right w:val="none" w:sz="0" w:space="0" w:color="auto"/>
                  </w:divBdr>
                  <w:divsChild>
                    <w:div w:id="126319677">
                      <w:marLeft w:val="0"/>
                      <w:marRight w:val="0"/>
                      <w:marTop w:val="0"/>
                      <w:marBottom w:val="0"/>
                      <w:divBdr>
                        <w:top w:val="none" w:sz="0" w:space="0" w:color="auto"/>
                        <w:left w:val="none" w:sz="0" w:space="0" w:color="auto"/>
                        <w:bottom w:val="none" w:sz="0" w:space="0" w:color="auto"/>
                        <w:right w:val="none" w:sz="0" w:space="0" w:color="auto"/>
                      </w:divBdr>
                    </w:div>
                  </w:divsChild>
                </w:div>
                <w:div w:id="167327679">
                  <w:marLeft w:val="0"/>
                  <w:marRight w:val="0"/>
                  <w:marTop w:val="0"/>
                  <w:marBottom w:val="0"/>
                  <w:divBdr>
                    <w:top w:val="none" w:sz="0" w:space="0" w:color="auto"/>
                    <w:left w:val="none" w:sz="0" w:space="0" w:color="auto"/>
                    <w:bottom w:val="none" w:sz="0" w:space="0" w:color="auto"/>
                    <w:right w:val="none" w:sz="0" w:space="0" w:color="auto"/>
                  </w:divBdr>
                  <w:divsChild>
                    <w:div w:id="696657529">
                      <w:marLeft w:val="0"/>
                      <w:marRight w:val="0"/>
                      <w:marTop w:val="0"/>
                      <w:marBottom w:val="0"/>
                      <w:divBdr>
                        <w:top w:val="none" w:sz="0" w:space="0" w:color="auto"/>
                        <w:left w:val="none" w:sz="0" w:space="0" w:color="auto"/>
                        <w:bottom w:val="none" w:sz="0" w:space="0" w:color="auto"/>
                        <w:right w:val="none" w:sz="0" w:space="0" w:color="auto"/>
                      </w:divBdr>
                    </w:div>
                  </w:divsChild>
                </w:div>
                <w:div w:id="790900969">
                  <w:marLeft w:val="0"/>
                  <w:marRight w:val="0"/>
                  <w:marTop w:val="0"/>
                  <w:marBottom w:val="0"/>
                  <w:divBdr>
                    <w:top w:val="none" w:sz="0" w:space="0" w:color="auto"/>
                    <w:left w:val="none" w:sz="0" w:space="0" w:color="auto"/>
                    <w:bottom w:val="none" w:sz="0" w:space="0" w:color="auto"/>
                    <w:right w:val="none" w:sz="0" w:space="0" w:color="auto"/>
                  </w:divBdr>
                  <w:divsChild>
                    <w:div w:id="1090195011">
                      <w:marLeft w:val="0"/>
                      <w:marRight w:val="0"/>
                      <w:marTop w:val="0"/>
                      <w:marBottom w:val="0"/>
                      <w:divBdr>
                        <w:top w:val="none" w:sz="0" w:space="0" w:color="auto"/>
                        <w:left w:val="none" w:sz="0" w:space="0" w:color="auto"/>
                        <w:bottom w:val="none" w:sz="0" w:space="0" w:color="auto"/>
                        <w:right w:val="none" w:sz="0" w:space="0" w:color="auto"/>
                      </w:divBdr>
                    </w:div>
                  </w:divsChild>
                </w:div>
                <w:div w:id="1896238653">
                  <w:marLeft w:val="0"/>
                  <w:marRight w:val="0"/>
                  <w:marTop w:val="0"/>
                  <w:marBottom w:val="0"/>
                  <w:divBdr>
                    <w:top w:val="none" w:sz="0" w:space="0" w:color="auto"/>
                    <w:left w:val="none" w:sz="0" w:space="0" w:color="auto"/>
                    <w:bottom w:val="none" w:sz="0" w:space="0" w:color="auto"/>
                    <w:right w:val="none" w:sz="0" w:space="0" w:color="auto"/>
                  </w:divBdr>
                  <w:divsChild>
                    <w:div w:id="2051300805">
                      <w:marLeft w:val="0"/>
                      <w:marRight w:val="0"/>
                      <w:marTop w:val="0"/>
                      <w:marBottom w:val="0"/>
                      <w:divBdr>
                        <w:top w:val="none" w:sz="0" w:space="0" w:color="auto"/>
                        <w:left w:val="none" w:sz="0" w:space="0" w:color="auto"/>
                        <w:bottom w:val="none" w:sz="0" w:space="0" w:color="auto"/>
                        <w:right w:val="none" w:sz="0" w:space="0" w:color="auto"/>
                      </w:divBdr>
                    </w:div>
                  </w:divsChild>
                </w:div>
                <w:div w:id="1152911384">
                  <w:marLeft w:val="0"/>
                  <w:marRight w:val="0"/>
                  <w:marTop w:val="0"/>
                  <w:marBottom w:val="0"/>
                  <w:divBdr>
                    <w:top w:val="none" w:sz="0" w:space="0" w:color="auto"/>
                    <w:left w:val="none" w:sz="0" w:space="0" w:color="auto"/>
                    <w:bottom w:val="none" w:sz="0" w:space="0" w:color="auto"/>
                    <w:right w:val="none" w:sz="0" w:space="0" w:color="auto"/>
                  </w:divBdr>
                  <w:divsChild>
                    <w:div w:id="192353874">
                      <w:marLeft w:val="0"/>
                      <w:marRight w:val="0"/>
                      <w:marTop w:val="0"/>
                      <w:marBottom w:val="0"/>
                      <w:divBdr>
                        <w:top w:val="none" w:sz="0" w:space="0" w:color="auto"/>
                        <w:left w:val="none" w:sz="0" w:space="0" w:color="auto"/>
                        <w:bottom w:val="none" w:sz="0" w:space="0" w:color="auto"/>
                        <w:right w:val="none" w:sz="0" w:space="0" w:color="auto"/>
                      </w:divBdr>
                    </w:div>
                  </w:divsChild>
                </w:div>
                <w:div w:id="1067529796">
                  <w:marLeft w:val="0"/>
                  <w:marRight w:val="0"/>
                  <w:marTop w:val="0"/>
                  <w:marBottom w:val="0"/>
                  <w:divBdr>
                    <w:top w:val="none" w:sz="0" w:space="0" w:color="auto"/>
                    <w:left w:val="none" w:sz="0" w:space="0" w:color="auto"/>
                    <w:bottom w:val="none" w:sz="0" w:space="0" w:color="auto"/>
                    <w:right w:val="none" w:sz="0" w:space="0" w:color="auto"/>
                  </w:divBdr>
                  <w:divsChild>
                    <w:div w:id="1552301365">
                      <w:marLeft w:val="0"/>
                      <w:marRight w:val="0"/>
                      <w:marTop w:val="0"/>
                      <w:marBottom w:val="0"/>
                      <w:divBdr>
                        <w:top w:val="none" w:sz="0" w:space="0" w:color="auto"/>
                        <w:left w:val="none" w:sz="0" w:space="0" w:color="auto"/>
                        <w:bottom w:val="none" w:sz="0" w:space="0" w:color="auto"/>
                        <w:right w:val="none" w:sz="0" w:space="0" w:color="auto"/>
                      </w:divBdr>
                    </w:div>
                  </w:divsChild>
                </w:div>
                <w:div w:id="191499350">
                  <w:marLeft w:val="0"/>
                  <w:marRight w:val="0"/>
                  <w:marTop w:val="0"/>
                  <w:marBottom w:val="0"/>
                  <w:divBdr>
                    <w:top w:val="none" w:sz="0" w:space="0" w:color="auto"/>
                    <w:left w:val="none" w:sz="0" w:space="0" w:color="auto"/>
                    <w:bottom w:val="none" w:sz="0" w:space="0" w:color="auto"/>
                    <w:right w:val="none" w:sz="0" w:space="0" w:color="auto"/>
                  </w:divBdr>
                  <w:divsChild>
                    <w:div w:id="1526290995">
                      <w:marLeft w:val="0"/>
                      <w:marRight w:val="0"/>
                      <w:marTop w:val="0"/>
                      <w:marBottom w:val="0"/>
                      <w:divBdr>
                        <w:top w:val="none" w:sz="0" w:space="0" w:color="auto"/>
                        <w:left w:val="none" w:sz="0" w:space="0" w:color="auto"/>
                        <w:bottom w:val="none" w:sz="0" w:space="0" w:color="auto"/>
                        <w:right w:val="none" w:sz="0" w:space="0" w:color="auto"/>
                      </w:divBdr>
                    </w:div>
                  </w:divsChild>
                </w:div>
                <w:div w:id="647823979">
                  <w:marLeft w:val="0"/>
                  <w:marRight w:val="0"/>
                  <w:marTop w:val="0"/>
                  <w:marBottom w:val="0"/>
                  <w:divBdr>
                    <w:top w:val="none" w:sz="0" w:space="0" w:color="auto"/>
                    <w:left w:val="none" w:sz="0" w:space="0" w:color="auto"/>
                    <w:bottom w:val="none" w:sz="0" w:space="0" w:color="auto"/>
                    <w:right w:val="none" w:sz="0" w:space="0" w:color="auto"/>
                  </w:divBdr>
                  <w:divsChild>
                    <w:div w:id="1222054474">
                      <w:marLeft w:val="0"/>
                      <w:marRight w:val="0"/>
                      <w:marTop w:val="0"/>
                      <w:marBottom w:val="0"/>
                      <w:divBdr>
                        <w:top w:val="none" w:sz="0" w:space="0" w:color="auto"/>
                        <w:left w:val="none" w:sz="0" w:space="0" w:color="auto"/>
                        <w:bottom w:val="none" w:sz="0" w:space="0" w:color="auto"/>
                        <w:right w:val="none" w:sz="0" w:space="0" w:color="auto"/>
                      </w:divBdr>
                    </w:div>
                  </w:divsChild>
                </w:div>
                <w:div w:id="1045056799">
                  <w:marLeft w:val="0"/>
                  <w:marRight w:val="0"/>
                  <w:marTop w:val="0"/>
                  <w:marBottom w:val="0"/>
                  <w:divBdr>
                    <w:top w:val="none" w:sz="0" w:space="0" w:color="auto"/>
                    <w:left w:val="none" w:sz="0" w:space="0" w:color="auto"/>
                    <w:bottom w:val="none" w:sz="0" w:space="0" w:color="auto"/>
                    <w:right w:val="none" w:sz="0" w:space="0" w:color="auto"/>
                  </w:divBdr>
                  <w:divsChild>
                    <w:div w:id="1025865094">
                      <w:marLeft w:val="0"/>
                      <w:marRight w:val="0"/>
                      <w:marTop w:val="0"/>
                      <w:marBottom w:val="0"/>
                      <w:divBdr>
                        <w:top w:val="none" w:sz="0" w:space="0" w:color="auto"/>
                        <w:left w:val="none" w:sz="0" w:space="0" w:color="auto"/>
                        <w:bottom w:val="none" w:sz="0" w:space="0" w:color="auto"/>
                        <w:right w:val="none" w:sz="0" w:space="0" w:color="auto"/>
                      </w:divBdr>
                    </w:div>
                  </w:divsChild>
                </w:div>
                <w:div w:id="620920440">
                  <w:marLeft w:val="0"/>
                  <w:marRight w:val="0"/>
                  <w:marTop w:val="0"/>
                  <w:marBottom w:val="0"/>
                  <w:divBdr>
                    <w:top w:val="none" w:sz="0" w:space="0" w:color="auto"/>
                    <w:left w:val="none" w:sz="0" w:space="0" w:color="auto"/>
                    <w:bottom w:val="none" w:sz="0" w:space="0" w:color="auto"/>
                    <w:right w:val="none" w:sz="0" w:space="0" w:color="auto"/>
                  </w:divBdr>
                  <w:divsChild>
                    <w:div w:id="7878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8372">
          <w:marLeft w:val="0"/>
          <w:marRight w:val="0"/>
          <w:marTop w:val="0"/>
          <w:marBottom w:val="0"/>
          <w:divBdr>
            <w:top w:val="none" w:sz="0" w:space="0" w:color="auto"/>
            <w:left w:val="none" w:sz="0" w:space="0" w:color="auto"/>
            <w:bottom w:val="none" w:sz="0" w:space="0" w:color="auto"/>
            <w:right w:val="none" w:sz="0" w:space="0" w:color="auto"/>
          </w:divBdr>
        </w:div>
        <w:div w:id="1049260285">
          <w:marLeft w:val="0"/>
          <w:marRight w:val="0"/>
          <w:marTop w:val="0"/>
          <w:marBottom w:val="0"/>
          <w:divBdr>
            <w:top w:val="none" w:sz="0" w:space="0" w:color="auto"/>
            <w:left w:val="none" w:sz="0" w:space="0" w:color="auto"/>
            <w:bottom w:val="none" w:sz="0" w:space="0" w:color="auto"/>
            <w:right w:val="none" w:sz="0" w:space="0" w:color="auto"/>
          </w:divBdr>
        </w:div>
        <w:div w:id="1442535203">
          <w:marLeft w:val="0"/>
          <w:marRight w:val="0"/>
          <w:marTop w:val="0"/>
          <w:marBottom w:val="0"/>
          <w:divBdr>
            <w:top w:val="none" w:sz="0" w:space="0" w:color="auto"/>
            <w:left w:val="none" w:sz="0" w:space="0" w:color="auto"/>
            <w:bottom w:val="none" w:sz="0" w:space="0" w:color="auto"/>
            <w:right w:val="none" w:sz="0" w:space="0" w:color="auto"/>
          </w:divBdr>
        </w:div>
        <w:div w:id="317537241">
          <w:marLeft w:val="0"/>
          <w:marRight w:val="0"/>
          <w:marTop w:val="0"/>
          <w:marBottom w:val="0"/>
          <w:divBdr>
            <w:top w:val="none" w:sz="0" w:space="0" w:color="auto"/>
            <w:left w:val="none" w:sz="0" w:space="0" w:color="auto"/>
            <w:bottom w:val="none" w:sz="0" w:space="0" w:color="auto"/>
            <w:right w:val="none" w:sz="0" w:space="0" w:color="auto"/>
          </w:divBdr>
          <w:divsChild>
            <w:div w:id="1200434366">
              <w:marLeft w:val="-75"/>
              <w:marRight w:val="0"/>
              <w:marTop w:val="30"/>
              <w:marBottom w:val="30"/>
              <w:divBdr>
                <w:top w:val="none" w:sz="0" w:space="0" w:color="auto"/>
                <w:left w:val="none" w:sz="0" w:space="0" w:color="auto"/>
                <w:bottom w:val="none" w:sz="0" w:space="0" w:color="auto"/>
                <w:right w:val="none" w:sz="0" w:space="0" w:color="auto"/>
              </w:divBdr>
              <w:divsChild>
                <w:div w:id="397245812">
                  <w:marLeft w:val="0"/>
                  <w:marRight w:val="0"/>
                  <w:marTop w:val="0"/>
                  <w:marBottom w:val="0"/>
                  <w:divBdr>
                    <w:top w:val="none" w:sz="0" w:space="0" w:color="auto"/>
                    <w:left w:val="none" w:sz="0" w:space="0" w:color="auto"/>
                    <w:bottom w:val="none" w:sz="0" w:space="0" w:color="auto"/>
                    <w:right w:val="none" w:sz="0" w:space="0" w:color="auto"/>
                  </w:divBdr>
                  <w:divsChild>
                    <w:div w:id="1871718577">
                      <w:marLeft w:val="0"/>
                      <w:marRight w:val="0"/>
                      <w:marTop w:val="0"/>
                      <w:marBottom w:val="0"/>
                      <w:divBdr>
                        <w:top w:val="none" w:sz="0" w:space="0" w:color="auto"/>
                        <w:left w:val="none" w:sz="0" w:space="0" w:color="auto"/>
                        <w:bottom w:val="none" w:sz="0" w:space="0" w:color="auto"/>
                        <w:right w:val="none" w:sz="0" w:space="0" w:color="auto"/>
                      </w:divBdr>
                    </w:div>
                  </w:divsChild>
                </w:div>
                <w:div w:id="1724524952">
                  <w:marLeft w:val="0"/>
                  <w:marRight w:val="0"/>
                  <w:marTop w:val="0"/>
                  <w:marBottom w:val="0"/>
                  <w:divBdr>
                    <w:top w:val="none" w:sz="0" w:space="0" w:color="auto"/>
                    <w:left w:val="none" w:sz="0" w:space="0" w:color="auto"/>
                    <w:bottom w:val="none" w:sz="0" w:space="0" w:color="auto"/>
                    <w:right w:val="none" w:sz="0" w:space="0" w:color="auto"/>
                  </w:divBdr>
                  <w:divsChild>
                    <w:div w:id="79839252">
                      <w:marLeft w:val="0"/>
                      <w:marRight w:val="0"/>
                      <w:marTop w:val="0"/>
                      <w:marBottom w:val="0"/>
                      <w:divBdr>
                        <w:top w:val="none" w:sz="0" w:space="0" w:color="auto"/>
                        <w:left w:val="none" w:sz="0" w:space="0" w:color="auto"/>
                        <w:bottom w:val="none" w:sz="0" w:space="0" w:color="auto"/>
                        <w:right w:val="none" w:sz="0" w:space="0" w:color="auto"/>
                      </w:divBdr>
                    </w:div>
                  </w:divsChild>
                </w:div>
                <w:div w:id="575671063">
                  <w:marLeft w:val="0"/>
                  <w:marRight w:val="0"/>
                  <w:marTop w:val="0"/>
                  <w:marBottom w:val="0"/>
                  <w:divBdr>
                    <w:top w:val="none" w:sz="0" w:space="0" w:color="auto"/>
                    <w:left w:val="none" w:sz="0" w:space="0" w:color="auto"/>
                    <w:bottom w:val="none" w:sz="0" w:space="0" w:color="auto"/>
                    <w:right w:val="none" w:sz="0" w:space="0" w:color="auto"/>
                  </w:divBdr>
                  <w:divsChild>
                    <w:div w:id="1178421364">
                      <w:marLeft w:val="0"/>
                      <w:marRight w:val="0"/>
                      <w:marTop w:val="0"/>
                      <w:marBottom w:val="0"/>
                      <w:divBdr>
                        <w:top w:val="none" w:sz="0" w:space="0" w:color="auto"/>
                        <w:left w:val="none" w:sz="0" w:space="0" w:color="auto"/>
                        <w:bottom w:val="none" w:sz="0" w:space="0" w:color="auto"/>
                        <w:right w:val="none" w:sz="0" w:space="0" w:color="auto"/>
                      </w:divBdr>
                    </w:div>
                  </w:divsChild>
                </w:div>
                <w:div w:id="1814369425">
                  <w:marLeft w:val="0"/>
                  <w:marRight w:val="0"/>
                  <w:marTop w:val="0"/>
                  <w:marBottom w:val="0"/>
                  <w:divBdr>
                    <w:top w:val="none" w:sz="0" w:space="0" w:color="auto"/>
                    <w:left w:val="none" w:sz="0" w:space="0" w:color="auto"/>
                    <w:bottom w:val="none" w:sz="0" w:space="0" w:color="auto"/>
                    <w:right w:val="none" w:sz="0" w:space="0" w:color="auto"/>
                  </w:divBdr>
                  <w:divsChild>
                    <w:div w:id="1823161171">
                      <w:marLeft w:val="0"/>
                      <w:marRight w:val="0"/>
                      <w:marTop w:val="0"/>
                      <w:marBottom w:val="0"/>
                      <w:divBdr>
                        <w:top w:val="none" w:sz="0" w:space="0" w:color="auto"/>
                        <w:left w:val="none" w:sz="0" w:space="0" w:color="auto"/>
                        <w:bottom w:val="none" w:sz="0" w:space="0" w:color="auto"/>
                        <w:right w:val="none" w:sz="0" w:space="0" w:color="auto"/>
                      </w:divBdr>
                    </w:div>
                  </w:divsChild>
                </w:div>
                <w:div w:id="1165130639">
                  <w:marLeft w:val="0"/>
                  <w:marRight w:val="0"/>
                  <w:marTop w:val="0"/>
                  <w:marBottom w:val="0"/>
                  <w:divBdr>
                    <w:top w:val="none" w:sz="0" w:space="0" w:color="auto"/>
                    <w:left w:val="none" w:sz="0" w:space="0" w:color="auto"/>
                    <w:bottom w:val="none" w:sz="0" w:space="0" w:color="auto"/>
                    <w:right w:val="none" w:sz="0" w:space="0" w:color="auto"/>
                  </w:divBdr>
                  <w:divsChild>
                    <w:div w:id="2075270965">
                      <w:marLeft w:val="0"/>
                      <w:marRight w:val="0"/>
                      <w:marTop w:val="0"/>
                      <w:marBottom w:val="0"/>
                      <w:divBdr>
                        <w:top w:val="none" w:sz="0" w:space="0" w:color="auto"/>
                        <w:left w:val="none" w:sz="0" w:space="0" w:color="auto"/>
                        <w:bottom w:val="none" w:sz="0" w:space="0" w:color="auto"/>
                        <w:right w:val="none" w:sz="0" w:space="0" w:color="auto"/>
                      </w:divBdr>
                    </w:div>
                  </w:divsChild>
                </w:div>
                <w:div w:id="510879061">
                  <w:marLeft w:val="0"/>
                  <w:marRight w:val="0"/>
                  <w:marTop w:val="0"/>
                  <w:marBottom w:val="0"/>
                  <w:divBdr>
                    <w:top w:val="none" w:sz="0" w:space="0" w:color="auto"/>
                    <w:left w:val="none" w:sz="0" w:space="0" w:color="auto"/>
                    <w:bottom w:val="none" w:sz="0" w:space="0" w:color="auto"/>
                    <w:right w:val="none" w:sz="0" w:space="0" w:color="auto"/>
                  </w:divBdr>
                  <w:divsChild>
                    <w:div w:id="2105489349">
                      <w:marLeft w:val="0"/>
                      <w:marRight w:val="0"/>
                      <w:marTop w:val="0"/>
                      <w:marBottom w:val="0"/>
                      <w:divBdr>
                        <w:top w:val="none" w:sz="0" w:space="0" w:color="auto"/>
                        <w:left w:val="none" w:sz="0" w:space="0" w:color="auto"/>
                        <w:bottom w:val="none" w:sz="0" w:space="0" w:color="auto"/>
                        <w:right w:val="none" w:sz="0" w:space="0" w:color="auto"/>
                      </w:divBdr>
                    </w:div>
                  </w:divsChild>
                </w:div>
                <w:div w:id="1458835108">
                  <w:marLeft w:val="0"/>
                  <w:marRight w:val="0"/>
                  <w:marTop w:val="0"/>
                  <w:marBottom w:val="0"/>
                  <w:divBdr>
                    <w:top w:val="none" w:sz="0" w:space="0" w:color="auto"/>
                    <w:left w:val="none" w:sz="0" w:space="0" w:color="auto"/>
                    <w:bottom w:val="none" w:sz="0" w:space="0" w:color="auto"/>
                    <w:right w:val="none" w:sz="0" w:space="0" w:color="auto"/>
                  </w:divBdr>
                  <w:divsChild>
                    <w:div w:id="435519252">
                      <w:marLeft w:val="0"/>
                      <w:marRight w:val="0"/>
                      <w:marTop w:val="0"/>
                      <w:marBottom w:val="0"/>
                      <w:divBdr>
                        <w:top w:val="none" w:sz="0" w:space="0" w:color="auto"/>
                        <w:left w:val="none" w:sz="0" w:space="0" w:color="auto"/>
                        <w:bottom w:val="none" w:sz="0" w:space="0" w:color="auto"/>
                        <w:right w:val="none" w:sz="0" w:space="0" w:color="auto"/>
                      </w:divBdr>
                    </w:div>
                  </w:divsChild>
                </w:div>
                <w:div w:id="1344894966">
                  <w:marLeft w:val="0"/>
                  <w:marRight w:val="0"/>
                  <w:marTop w:val="0"/>
                  <w:marBottom w:val="0"/>
                  <w:divBdr>
                    <w:top w:val="none" w:sz="0" w:space="0" w:color="auto"/>
                    <w:left w:val="none" w:sz="0" w:space="0" w:color="auto"/>
                    <w:bottom w:val="none" w:sz="0" w:space="0" w:color="auto"/>
                    <w:right w:val="none" w:sz="0" w:space="0" w:color="auto"/>
                  </w:divBdr>
                  <w:divsChild>
                    <w:div w:id="986321830">
                      <w:marLeft w:val="0"/>
                      <w:marRight w:val="0"/>
                      <w:marTop w:val="0"/>
                      <w:marBottom w:val="0"/>
                      <w:divBdr>
                        <w:top w:val="none" w:sz="0" w:space="0" w:color="auto"/>
                        <w:left w:val="none" w:sz="0" w:space="0" w:color="auto"/>
                        <w:bottom w:val="none" w:sz="0" w:space="0" w:color="auto"/>
                        <w:right w:val="none" w:sz="0" w:space="0" w:color="auto"/>
                      </w:divBdr>
                    </w:div>
                  </w:divsChild>
                </w:div>
                <w:div w:id="2023777189">
                  <w:marLeft w:val="0"/>
                  <w:marRight w:val="0"/>
                  <w:marTop w:val="0"/>
                  <w:marBottom w:val="0"/>
                  <w:divBdr>
                    <w:top w:val="none" w:sz="0" w:space="0" w:color="auto"/>
                    <w:left w:val="none" w:sz="0" w:space="0" w:color="auto"/>
                    <w:bottom w:val="none" w:sz="0" w:space="0" w:color="auto"/>
                    <w:right w:val="none" w:sz="0" w:space="0" w:color="auto"/>
                  </w:divBdr>
                  <w:divsChild>
                    <w:div w:id="1424841994">
                      <w:marLeft w:val="0"/>
                      <w:marRight w:val="0"/>
                      <w:marTop w:val="0"/>
                      <w:marBottom w:val="0"/>
                      <w:divBdr>
                        <w:top w:val="none" w:sz="0" w:space="0" w:color="auto"/>
                        <w:left w:val="none" w:sz="0" w:space="0" w:color="auto"/>
                        <w:bottom w:val="none" w:sz="0" w:space="0" w:color="auto"/>
                        <w:right w:val="none" w:sz="0" w:space="0" w:color="auto"/>
                      </w:divBdr>
                    </w:div>
                  </w:divsChild>
                </w:div>
                <w:div w:id="1165708233">
                  <w:marLeft w:val="0"/>
                  <w:marRight w:val="0"/>
                  <w:marTop w:val="0"/>
                  <w:marBottom w:val="0"/>
                  <w:divBdr>
                    <w:top w:val="none" w:sz="0" w:space="0" w:color="auto"/>
                    <w:left w:val="none" w:sz="0" w:space="0" w:color="auto"/>
                    <w:bottom w:val="none" w:sz="0" w:space="0" w:color="auto"/>
                    <w:right w:val="none" w:sz="0" w:space="0" w:color="auto"/>
                  </w:divBdr>
                  <w:divsChild>
                    <w:div w:id="1742360863">
                      <w:marLeft w:val="0"/>
                      <w:marRight w:val="0"/>
                      <w:marTop w:val="0"/>
                      <w:marBottom w:val="0"/>
                      <w:divBdr>
                        <w:top w:val="none" w:sz="0" w:space="0" w:color="auto"/>
                        <w:left w:val="none" w:sz="0" w:space="0" w:color="auto"/>
                        <w:bottom w:val="none" w:sz="0" w:space="0" w:color="auto"/>
                        <w:right w:val="none" w:sz="0" w:space="0" w:color="auto"/>
                      </w:divBdr>
                    </w:div>
                  </w:divsChild>
                </w:div>
                <w:div w:id="414936741">
                  <w:marLeft w:val="0"/>
                  <w:marRight w:val="0"/>
                  <w:marTop w:val="0"/>
                  <w:marBottom w:val="0"/>
                  <w:divBdr>
                    <w:top w:val="none" w:sz="0" w:space="0" w:color="auto"/>
                    <w:left w:val="none" w:sz="0" w:space="0" w:color="auto"/>
                    <w:bottom w:val="none" w:sz="0" w:space="0" w:color="auto"/>
                    <w:right w:val="none" w:sz="0" w:space="0" w:color="auto"/>
                  </w:divBdr>
                  <w:divsChild>
                    <w:div w:id="794713235">
                      <w:marLeft w:val="0"/>
                      <w:marRight w:val="0"/>
                      <w:marTop w:val="0"/>
                      <w:marBottom w:val="0"/>
                      <w:divBdr>
                        <w:top w:val="none" w:sz="0" w:space="0" w:color="auto"/>
                        <w:left w:val="none" w:sz="0" w:space="0" w:color="auto"/>
                        <w:bottom w:val="none" w:sz="0" w:space="0" w:color="auto"/>
                        <w:right w:val="none" w:sz="0" w:space="0" w:color="auto"/>
                      </w:divBdr>
                    </w:div>
                  </w:divsChild>
                </w:div>
                <w:div w:id="1354526692">
                  <w:marLeft w:val="0"/>
                  <w:marRight w:val="0"/>
                  <w:marTop w:val="0"/>
                  <w:marBottom w:val="0"/>
                  <w:divBdr>
                    <w:top w:val="none" w:sz="0" w:space="0" w:color="auto"/>
                    <w:left w:val="none" w:sz="0" w:space="0" w:color="auto"/>
                    <w:bottom w:val="none" w:sz="0" w:space="0" w:color="auto"/>
                    <w:right w:val="none" w:sz="0" w:space="0" w:color="auto"/>
                  </w:divBdr>
                  <w:divsChild>
                    <w:div w:id="1447769687">
                      <w:marLeft w:val="0"/>
                      <w:marRight w:val="0"/>
                      <w:marTop w:val="0"/>
                      <w:marBottom w:val="0"/>
                      <w:divBdr>
                        <w:top w:val="none" w:sz="0" w:space="0" w:color="auto"/>
                        <w:left w:val="none" w:sz="0" w:space="0" w:color="auto"/>
                        <w:bottom w:val="none" w:sz="0" w:space="0" w:color="auto"/>
                        <w:right w:val="none" w:sz="0" w:space="0" w:color="auto"/>
                      </w:divBdr>
                    </w:div>
                  </w:divsChild>
                </w:div>
                <w:div w:id="1197308105">
                  <w:marLeft w:val="0"/>
                  <w:marRight w:val="0"/>
                  <w:marTop w:val="0"/>
                  <w:marBottom w:val="0"/>
                  <w:divBdr>
                    <w:top w:val="none" w:sz="0" w:space="0" w:color="auto"/>
                    <w:left w:val="none" w:sz="0" w:space="0" w:color="auto"/>
                    <w:bottom w:val="none" w:sz="0" w:space="0" w:color="auto"/>
                    <w:right w:val="none" w:sz="0" w:space="0" w:color="auto"/>
                  </w:divBdr>
                  <w:divsChild>
                    <w:div w:id="833451085">
                      <w:marLeft w:val="0"/>
                      <w:marRight w:val="0"/>
                      <w:marTop w:val="0"/>
                      <w:marBottom w:val="0"/>
                      <w:divBdr>
                        <w:top w:val="none" w:sz="0" w:space="0" w:color="auto"/>
                        <w:left w:val="none" w:sz="0" w:space="0" w:color="auto"/>
                        <w:bottom w:val="none" w:sz="0" w:space="0" w:color="auto"/>
                        <w:right w:val="none" w:sz="0" w:space="0" w:color="auto"/>
                      </w:divBdr>
                    </w:div>
                  </w:divsChild>
                </w:div>
                <w:div w:id="2032955381">
                  <w:marLeft w:val="0"/>
                  <w:marRight w:val="0"/>
                  <w:marTop w:val="0"/>
                  <w:marBottom w:val="0"/>
                  <w:divBdr>
                    <w:top w:val="none" w:sz="0" w:space="0" w:color="auto"/>
                    <w:left w:val="none" w:sz="0" w:space="0" w:color="auto"/>
                    <w:bottom w:val="none" w:sz="0" w:space="0" w:color="auto"/>
                    <w:right w:val="none" w:sz="0" w:space="0" w:color="auto"/>
                  </w:divBdr>
                  <w:divsChild>
                    <w:div w:id="1836408601">
                      <w:marLeft w:val="0"/>
                      <w:marRight w:val="0"/>
                      <w:marTop w:val="0"/>
                      <w:marBottom w:val="0"/>
                      <w:divBdr>
                        <w:top w:val="none" w:sz="0" w:space="0" w:color="auto"/>
                        <w:left w:val="none" w:sz="0" w:space="0" w:color="auto"/>
                        <w:bottom w:val="none" w:sz="0" w:space="0" w:color="auto"/>
                        <w:right w:val="none" w:sz="0" w:space="0" w:color="auto"/>
                      </w:divBdr>
                    </w:div>
                  </w:divsChild>
                </w:div>
                <w:div w:id="1475216543">
                  <w:marLeft w:val="0"/>
                  <w:marRight w:val="0"/>
                  <w:marTop w:val="0"/>
                  <w:marBottom w:val="0"/>
                  <w:divBdr>
                    <w:top w:val="none" w:sz="0" w:space="0" w:color="auto"/>
                    <w:left w:val="none" w:sz="0" w:space="0" w:color="auto"/>
                    <w:bottom w:val="none" w:sz="0" w:space="0" w:color="auto"/>
                    <w:right w:val="none" w:sz="0" w:space="0" w:color="auto"/>
                  </w:divBdr>
                  <w:divsChild>
                    <w:div w:id="739211501">
                      <w:marLeft w:val="0"/>
                      <w:marRight w:val="0"/>
                      <w:marTop w:val="0"/>
                      <w:marBottom w:val="0"/>
                      <w:divBdr>
                        <w:top w:val="none" w:sz="0" w:space="0" w:color="auto"/>
                        <w:left w:val="none" w:sz="0" w:space="0" w:color="auto"/>
                        <w:bottom w:val="none" w:sz="0" w:space="0" w:color="auto"/>
                        <w:right w:val="none" w:sz="0" w:space="0" w:color="auto"/>
                      </w:divBdr>
                    </w:div>
                  </w:divsChild>
                </w:div>
                <w:div w:id="330718435">
                  <w:marLeft w:val="0"/>
                  <w:marRight w:val="0"/>
                  <w:marTop w:val="0"/>
                  <w:marBottom w:val="0"/>
                  <w:divBdr>
                    <w:top w:val="none" w:sz="0" w:space="0" w:color="auto"/>
                    <w:left w:val="none" w:sz="0" w:space="0" w:color="auto"/>
                    <w:bottom w:val="none" w:sz="0" w:space="0" w:color="auto"/>
                    <w:right w:val="none" w:sz="0" w:space="0" w:color="auto"/>
                  </w:divBdr>
                  <w:divsChild>
                    <w:div w:id="397869527">
                      <w:marLeft w:val="0"/>
                      <w:marRight w:val="0"/>
                      <w:marTop w:val="0"/>
                      <w:marBottom w:val="0"/>
                      <w:divBdr>
                        <w:top w:val="none" w:sz="0" w:space="0" w:color="auto"/>
                        <w:left w:val="none" w:sz="0" w:space="0" w:color="auto"/>
                        <w:bottom w:val="none" w:sz="0" w:space="0" w:color="auto"/>
                        <w:right w:val="none" w:sz="0" w:space="0" w:color="auto"/>
                      </w:divBdr>
                    </w:div>
                  </w:divsChild>
                </w:div>
                <w:div w:id="471095183">
                  <w:marLeft w:val="0"/>
                  <w:marRight w:val="0"/>
                  <w:marTop w:val="0"/>
                  <w:marBottom w:val="0"/>
                  <w:divBdr>
                    <w:top w:val="none" w:sz="0" w:space="0" w:color="auto"/>
                    <w:left w:val="none" w:sz="0" w:space="0" w:color="auto"/>
                    <w:bottom w:val="none" w:sz="0" w:space="0" w:color="auto"/>
                    <w:right w:val="none" w:sz="0" w:space="0" w:color="auto"/>
                  </w:divBdr>
                  <w:divsChild>
                    <w:div w:id="517307378">
                      <w:marLeft w:val="0"/>
                      <w:marRight w:val="0"/>
                      <w:marTop w:val="0"/>
                      <w:marBottom w:val="0"/>
                      <w:divBdr>
                        <w:top w:val="none" w:sz="0" w:space="0" w:color="auto"/>
                        <w:left w:val="none" w:sz="0" w:space="0" w:color="auto"/>
                        <w:bottom w:val="none" w:sz="0" w:space="0" w:color="auto"/>
                        <w:right w:val="none" w:sz="0" w:space="0" w:color="auto"/>
                      </w:divBdr>
                    </w:div>
                  </w:divsChild>
                </w:div>
                <w:div w:id="1609698010">
                  <w:marLeft w:val="0"/>
                  <w:marRight w:val="0"/>
                  <w:marTop w:val="0"/>
                  <w:marBottom w:val="0"/>
                  <w:divBdr>
                    <w:top w:val="none" w:sz="0" w:space="0" w:color="auto"/>
                    <w:left w:val="none" w:sz="0" w:space="0" w:color="auto"/>
                    <w:bottom w:val="none" w:sz="0" w:space="0" w:color="auto"/>
                    <w:right w:val="none" w:sz="0" w:space="0" w:color="auto"/>
                  </w:divBdr>
                  <w:divsChild>
                    <w:div w:id="646666392">
                      <w:marLeft w:val="0"/>
                      <w:marRight w:val="0"/>
                      <w:marTop w:val="0"/>
                      <w:marBottom w:val="0"/>
                      <w:divBdr>
                        <w:top w:val="none" w:sz="0" w:space="0" w:color="auto"/>
                        <w:left w:val="none" w:sz="0" w:space="0" w:color="auto"/>
                        <w:bottom w:val="none" w:sz="0" w:space="0" w:color="auto"/>
                        <w:right w:val="none" w:sz="0" w:space="0" w:color="auto"/>
                      </w:divBdr>
                    </w:div>
                  </w:divsChild>
                </w:div>
                <w:div w:id="883709886">
                  <w:marLeft w:val="0"/>
                  <w:marRight w:val="0"/>
                  <w:marTop w:val="0"/>
                  <w:marBottom w:val="0"/>
                  <w:divBdr>
                    <w:top w:val="none" w:sz="0" w:space="0" w:color="auto"/>
                    <w:left w:val="none" w:sz="0" w:space="0" w:color="auto"/>
                    <w:bottom w:val="none" w:sz="0" w:space="0" w:color="auto"/>
                    <w:right w:val="none" w:sz="0" w:space="0" w:color="auto"/>
                  </w:divBdr>
                  <w:divsChild>
                    <w:div w:id="1766412325">
                      <w:marLeft w:val="0"/>
                      <w:marRight w:val="0"/>
                      <w:marTop w:val="0"/>
                      <w:marBottom w:val="0"/>
                      <w:divBdr>
                        <w:top w:val="none" w:sz="0" w:space="0" w:color="auto"/>
                        <w:left w:val="none" w:sz="0" w:space="0" w:color="auto"/>
                        <w:bottom w:val="none" w:sz="0" w:space="0" w:color="auto"/>
                        <w:right w:val="none" w:sz="0" w:space="0" w:color="auto"/>
                      </w:divBdr>
                    </w:div>
                  </w:divsChild>
                </w:div>
                <w:div w:id="231241243">
                  <w:marLeft w:val="0"/>
                  <w:marRight w:val="0"/>
                  <w:marTop w:val="0"/>
                  <w:marBottom w:val="0"/>
                  <w:divBdr>
                    <w:top w:val="none" w:sz="0" w:space="0" w:color="auto"/>
                    <w:left w:val="none" w:sz="0" w:space="0" w:color="auto"/>
                    <w:bottom w:val="none" w:sz="0" w:space="0" w:color="auto"/>
                    <w:right w:val="none" w:sz="0" w:space="0" w:color="auto"/>
                  </w:divBdr>
                  <w:divsChild>
                    <w:div w:id="617643891">
                      <w:marLeft w:val="0"/>
                      <w:marRight w:val="0"/>
                      <w:marTop w:val="0"/>
                      <w:marBottom w:val="0"/>
                      <w:divBdr>
                        <w:top w:val="none" w:sz="0" w:space="0" w:color="auto"/>
                        <w:left w:val="none" w:sz="0" w:space="0" w:color="auto"/>
                        <w:bottom w:val="none" w:sz="0" w:space="0" w:color="auto"/>
                        <w:right w:val="none" w:sz="0" w:space="0" w:color="auto"/>
                      </w:divBdr>
                    </w:div>
                  </w:divsChild>
                </w:div>
                <w:div w:id="1745760362">
                  <w:marLeft w:val="0"/>
                  <w:marRight w:val="0"/>
                  <w:marTop w:val="0"/>
                  <w:marBottom w:val="0"/>
                  <w:divBdr>
                    <w:top w:val="none" w:sz="0" w:space="0" w:color="auto"/>
                    <w:left w:val="none" w:sz="0" w:space="0" w:color="auto"/>
                    <w:bottom w:val="none" w:sz="0" w:space="0" w:color="auto"/>
                    <w:right w:val="none" w:sz="0" w:space="0" w:color="auto"/>
                  </w:divBdr>
                  <w:divsChild>
                    <w:div w:id="1600749136">
                      <w:marLeft w:val="0"/>
                      <w:marRight w:val="0"/>
                      <w:marTop w:val="0"/>
                      <w:marBottom w:val="0"/>
                      <w:divBdr>
                        <w:top w:val="none" w:sz="0" w:space="0" w:color="auto"/>
                        <w:left w:val="none" w:sz="0" w:space="0" w:color="auto"/>
                        <w:bottom w:val="none" w:sz="0" w:space="0" w:color="auto"/>
                        <w:right w:val="none" w:sz="0" w:space="0" w:color="auto"/>
                      </w:divBdr>
                    </w:div>
                  </w:divsChild>
                </w:div>
                <w:div w:id="1005550167">
                  <w:marLeft w:val="0"/>
                  <w:marRight w:val="0"/>
                  <w:marTop w:val="0"/>
                  <w:marBottom w:val="0"/>
                  <w:divBdr>
                    <w:top w:val="none" w:sz="0" w:space="0" w:color="auto"/>
                    <w:left w:val="none" w:sz="0" w:space="0" w:color="auto"/>
                    <w:bottom w:val="none" w:sz="0" w:space="0" w:color="auto"/>
                    <w:right w:val="none" w:sz="0" w:space="0" w:color="auto"/>
                  </w:divBdr>
                  <w:divsChild>
                    <w:div w:id="1823767752">
                      <w:marLeft w:val="0"/>
                      <w:marRight w:val="0"/>
                      <w:marTop w:val="0"/>
                      <w:marBottom w:val="0"/>
                      <w:divBdr>
                        <w:top w:val="none" w:sz="0" w:space="0" w:color="auto"/>
                        <w:left w:val="none" w:sz="0" w:space="0" w:color="auto"/>
                        <w:bottom w:val="none" w:sz="0" w:space="0" w:color="auto"/>
                        <w:right w:val="none" w:sz="0" w:space="0" w:color="auto"/>
                      </w:divBdr>
                    </w:div>
                  </w:divsChild>
                </w:div>
                <w:div w:id="1594245938">
                  <w:marLeft w:val="0"/>
                  <w:marRight w:val="0"/>
                  <w:marTop w:val="0"/>
                  <w:marBottom w:val="0"/>
                  <w:divBdr>
                    <w:top w:val="none" w:sz="0" w:space="0" w:color="auto"/>
                    <w:left w:val="none" w:sz="0" w:space="0" w:color="auto"/>
                    <w:bottom w:val="none" w:sz="0" w:space="0" w:color="auto"/>
                    <w:right w:val="none" w:sz="0" w:space="0" w:color="auto"/>
                  </w:divBdr>
                  <w:divsChild>
                    <w:div w:id="425881423">
                      <w:marLeft w:val="0"/>
                      <w:marRight w:val="0"/>
                      <w:marTop w:val="0"/>
                      <w:marBottom w:val="0"/>
                      <w:divBdr>
                        <w:top w:val="none" w:sz="0" w:space="0" w:color="auto"/>
                        <w:left w:val="none" w:sz="0" w:space="0" w:color="auto"/>
                        <w:bottom w:val="none" w:sz="0" w:space="0" w:color="auto"/>
                        <w:right w:val="none" w:sz="0" w:space="0" w:color="auto"/>
                      </w:divBdr>
                    </w:div>
                  </w:divsChild>
                </w:div>
                <w:div w:id="1345746610">
                  <w:marLeft w:val="0"/>
                  <w:marRight w:val="0"/>
                  <w:marTop w:val="0"/>
                  <w:marBottom w:val="0"/>
                  <w:divBdr>
                    <w:top w:val="none" w:sz="0" w:space="0" w:color="auto"/>
                    <w:left w:val="none" w:sz="0" w:space="0" w:color="auto"/>
                    <w:bottom w:val="none" w:sz="0" w:space="0" w:color="auto"/>
                    <w:right w:val="none" w:sz="0" w:space="0" w:color="auto"/>
                  </w:divBdr>
                  <w:divsChild>
                    <w:div w:id="2115007435">
                      <w:marLeft w:val="0"/>
                      <w:marRight w:val="0"/>
                      <w:marTop w:val="0"/>
                      <w:marBottom w:val="0"/>
                      <w:divBdr>
                        <w:top w:val="none" w:sz="0" w:space="0" w:color="auto"/>
                        <w:left w:val="none" w:sz="0" w:space="0" w:color="auto"/>
                        <w:bottom w:val="none" w:sz="0" w:space="0" w:color="auto"/>
                        <w:right w:val="none" w:sz="0" w:space="0" w:color="auto"/>
                      </w:divBdr>
                    </w:div>
                  </w:divsChild>
                </w:div>
                <w:div w:id="2114669386">
                  <w:marLeft w:val="0"/>
                  <w:marRight w:val="0"/>
                  <w:marTop w:val="0"/>
                  <w:marBottom w:val="0"/>
                  <w:divBdr>
                    <w:top w:val="none" w:sz="0" w:space="0" w:color="auto"/>
                    <w:left w:val="none" w:sz="0" w:space="0" w:color="auto"/>
                    <w:bottom w:val="none" w:sz="0" w:space="0" w:color="auto"/>
                    <w:right w:val="none" w:sz="0" w:space="0" w:color="auto"/>
                  </w:divBdr>
                  <w:divsChild>
                    <w:div w:id="862668374">
                      <w:marLeft w:val="0"/>
                      <w:marRight w:val="0"/>
                      <w:marTop w:val="0"/>
                      <w:marBottom w:val="0"/>
                      <w:divBdr>
                        <w:top w:val="none" w:sz="0" w:space="0" w:color="auto"/>
                        <w:left w:val="none" w:sz="0" w:space="0" w:color="auto"/>
                        <w:bottom w:val="none" w:sz="0" w:space="0" w:color="auto"/>
                        <w:right w:val="none" w:sz="0" w:space="0" w:color="auto"/>
                      </w:divBdr>
                    </w:div>
                  </w:divsChild>
                </w:div>
                <w:div w:id="1416364371">
                  <w:marLeft w:val="0"/>
                  <w:marRight w:val="0"/>
                  <w:marTop w:val="0"/>
                  <w:marBottom w:val="0"/>
                  <w:divBdr>
                    <w:top w:val="none" w:sz="0" w:space="0" w:color="auto"/>
                    <w:left w:val="none" w:sz="0" w:space="0" w:color="auto"/>
                    <w:bottom w:val="none" w:sz="0" w:space="0" w:color="auto"/>
                    <w:right w:val="none" w:sz="0" w:space="0" w:color="auto"/>
                  </w:divBdr>
                  <w:divsChild>
                    <w:div w:id="1682006342">
                      <w:marLeft w:val="0"/>
                      <w:marRight w:val="0"/>
                      <w:marTop w:val="0"/>
                      <w:marBottom w:val="0"/>
                      <w:divBdr>
                        <w:top w:val="none" w:sz="0" w:space="0" w:color="auto"/>
                        <w:left w:val="none" w:sz="0" w:space="0" w:color="auto"/>
                        <w:bottom w:val="none" w:sz="0" w:space="0" w:color="auto"/>
                        <w:right w:val="none" w:sz="0" w:space="0" w:color="auto"/>
                      </w:divBdr>
                    </w:div>
                  </w:divsChild>
                </w:div>
                <w:div w:id="1677730314">
                  <w:marLeft w:val="0"/>
                  <w:marRight w:val="0"/>
                  <w:marTop w:val="0"/>
                  <w:marBottom w:val="0"/>
                  <w:divBdr>
                    <w:top w:val="none" w:sz="0" w:space="0" w:color="auto"/>
                    <w:left w:val="none" w:sz="0" w:space="0" w:color="auto"/>
                    <w:bottom w:val="none" w:sz="0" w:space="0" w:color="auto"/>
                    <w:right w:val="none" w:sz="0" w:space="0" w:color="auto"/>
                  </w:divBdr>
                  <w:divsChild>
                    <w:div w:id="1465856379">
                      <w:marLeft w:val="0"/>
                      <w:marRight w:val="0"/>
                      <w:marTop w:val="0"/>
                      <w:marBottom w:val="0"/>
                      <w:divBdr>
                        <w:top w:val="none" w:sz="0" w:space="0" w:color="auto"/>
                        <w:left w:val="none" w:sz="0" w:space="0" w:color="auto"/>
                        <w:bottom w:val="none" w:sz="0" w:space="0" w:color="auto"/>
                        <w:right w:val="none" w:sz="0" w:space="0" w:color="auto"/>
                      </w:divBdr>
                    </w:div>
                  </w:divsChild>
                </w:div>
                <w:div w:id="633943990">
                  <w:marLeft w:val="0"/>
                  <w:marRight w:val="0"/>
                  <w:marTop w:val="0"/>
                  <w:marBottom w:val="0"/>
                  <w:divBdr>
                    <w:top w:val="none" w:sz="0" w:space="0" w:color="auto"/>
                    <w:left w:val="none" w:sz="0" w:space="0" w:color="auto"/>
                    <w:bottom w:val="none" w:sz="0" w:space="0" w:color="auto"/>
                    <w:right w:val="none" w:sz="0" w:space="0" w:color="auto"/>
                  </w:divBdr>
                  <w:divsChild>
                    <w:div w:id="1773360105">
                      <w:marLeft w:val="0"/>
                      <w:marRight w:val="0"/>
                      <w:marTop w:val="0"/>
                      <w:marBottom w:val="0"/>
                      <w:divBdr>
                        <w:top w:val="none" w:sz="0" w:space="0" w:color="auto"/>
                        <w:left w:val="none" w:sz="0" w:space="0" w:color="auto"/>
                        <w:bottom w:val="none" w:sz="0" w:space="0" w:color="auto"/>
                        <w:right w:val="none" w:sz="0" w:space="0" w:color="auto"/>
                      </w:divBdr>
                    </w:div>
                  </w:divsChild>
                </w:div>
                <w:div w:id="2129661230">
                  <w:marLeft w:val="0"/>
                  <w:marRight w:val="0"/>
                  <w:marTop w:val="0"/>
                  <w:marBottom w:val="0"/>
                  <w:divBdr>
                    <w:top w:val="none" w:sz="0" w:space="0" w:color="auto"/>
                    <w:left w:val="none" w:sz="0" w:space="0" w:color="auto"/>
                    <w:bottom w:val="none" w:sz="0" w:space="0" w:color="auto"/>
                    <w:right w:val="none" w:sz="0" w:space="0" w:color="auto"/>
                  </w:divBdr>
                  <w:divsChild>
                    <w:div w:id="1356348273">
                      <w:marLeft w:val="0"/>
                      <w:marRight w:val="0"/>
                      <w:marTop w:val="0"/>
                      <w:marBottom w:val="0"/>
                      <w:divBdr>
                        <w:top w:val="none" w:sz="0" w:space="0" w:color="auto"/>
                        <w:left w:val="none" w:sz="0" w:space="0" w:color="auto"/>
                        <w:bottom w:val="none" w:sz="0" w:space="0" w:color="auto"/>
                        <w:right w:val="none" w:sz="0" w:space="0" w:color="auto"/>
                      </w:divBdr>
                    </w:div>
                  </w:divsChild>
                </w:div>
                <w:div w:id="989209442">
                  <w:marLeft w:val="0"/>
                  <w:marRight w:val="0"/>
                  <w:marTop w:val="0"/>
                  <w:marBottom w:val="0"/>
                  <w:divBdr>
                    <w:top w:val="none" w:sz="0" w:space="0" w:color="auto"/>
                    <w:left w:val="none" w:sz="0" w:space="0" w:color="auto"/>
                    <w:bottom w:val="none" w:sz="0" w:space="0" w:color="auto"/>
                    <w:right w:val="none" w:sz="0" w:space="0" w:color="auto"/>
                  </w:divBdr>
                  <w:divsChild>
                    <w:div w:id="6105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99360">
          <w:marLeft w:val="0"/>
          <w:marRight w:val="0"/>
          <w:marTop w:val="0"/>
          <w:marBottom w:val="0"/>
          <w:divBdr>
            <w:top w:val="none" w:sz="0" w:space="0" w:color="auto"/>
            <w:left w:val="none" w:sz="0" w:space="0" w:color="auto"/>
            <w:bottom w:val="none" w:sz="0" w:space="0" w:color="auto"/>
            <w:right w:val="none" w:sz="0" w:space="0" w:color="auto"/>
          </w:divBdr>
          <w:divsChild>
            <w:div w:id="359087585">
              <w:marLeft w:val="0"/>
              <w:marRight w:val="0"/>
              <w:marTop w:val="0"/>
              <w:marBottom w:val="0"/>
              <w:divBdr>
                <w:top w:val="none" w:sz="0" w:space="0" w:color="auto"/>
                <w:left w:val="none" w:sz="0" w:space="0" w:color="auto"/>
                <w:bottom w:val="none" w:sz="0" w:space="0" w:color="auto"/>
                <w:right w:val="none" w:sz="0" w:space="0" w:color="auto"/>
              </w:divBdr>
            </w:div>
            <w:div w:id="73093928">
              <w:marLeft w:val="0"/>
              <w:marRight w:val="0"/>
              <w:marTop w:val="0"/>
              <w:marBottom w:val="0"/>
              <w:divBdr>
                <w:top w:val="none" w:sz="0" w:space="0" w:color="auto"/>
                <w:left w:val="none" w:sz="0" w:space="0" w:color="auto"/>
                <w:bottom w:val="none" w:sz="0" w:space="0" w:color="auto"/>
                <w:right w:val="none" w:sz="0" w:space="0" w:color="auto"/>
              </w:divBdr>
            </w:div>
            <w:div w:id="1014842391">
              <w:marLeft w:val="0"/>
              <w:marRight w:val="0"/>
              <w:marTop w:val="0"/>
              <w:marBottom w:val="0"/>
              <w:divBdr>
                <w:top w:val="none" w:sz="0" w:space="0" w:color="auto"/>
                <w:left w:val="none" w:sz="0" w:space="0" w:color="auto"/>
                <w:bottom w:val="none" w:sz="0" w:space="0" w:color="auto"/>
                <w:right w:val="none" w:sz="0" w:space="0" w:color="auto"/>
              </w:divBdr>
            </w:div>
            <w:div w:id="819273052">
              <w:marLeft w:val="0"/>
              <w:marRight w:val="0"/>
              <w:marTop w:val="0"/>
              <w:marBottom w:val="0"/>
              <w:divBdr>
                <w:top w:val="none" w:sz="0" w:space="0" w:color="auto"/>
                <w:left w:val="none" w:sz="0" w:space="0" w:color="auto"/>
                <w:bottom w:val="none" w:sz="0" w:space="0" w:color="auto"/>
                <w:right w:val="none" w:sz="0" w:space="0" w:color="auto"/>
              </w:divBdr>
            </w:div>
            <w:div w:id="1601376867">
              <w:marLeft w:val="0"/>
              <w:marRight w:val="0"/>
              <w:marTop w:val="0"/>
              <w:marBottom w:val="0"/>
              <w:divBdr>
                <w:top w:val="none" w:sz="0" w:space="0" w:color="auto"/>
                <w:left w:val="none" w:sz="0" w:space="0" w:color="auto"/>
                <w:bottom w:val="none" w:sz="0" w:space="0" w:color="auto"/>
                <w:right w:val="none" w:sz="0" w:space="0" w:color="auto"/>
              </w:divBdr>
            </w:div>
            <w:div w:id="1752653586">
              <w:marLeft w:val="0"/>
              <w:marRight w:val="0"/>
              <w:marTop w:val="0"/>
              <w:marBottom w:val="0"/>
              <w:divBdr>
                <w:top w:val="none" w:sz="0" w:space="0" w:color="auto"/>
                <w:left w:val="none" w:sz="0" w:space="0" w:color="auto"/>
                <w:bottom w:val="none" w:sz="0" w:space="0" w:color="auto"/>
                <w:right w:val="none" w:sz="0" w:space="0" w:color="auto"/>
              </w:divBdr>
            </w:div>
            <w:div w:id="1670214055">
              <w:marLeft w:val="0"/>
              <w:marRight w:val="0"/>
              <w:marTop w:val="0"/>
              <w:marBottom w:val="0"/>
              <w:divBdr>
                <w:top w:val="none" w:sz="0" w:space="0" w:color="auto"/>
                <w:left w:val="none" w:sz="0" w:space="0" w:color="auto"/>
                <w:bottom w:val="none" w:sz="0" w:space="0" w:color="auto"/>
                <w:right w:val="none" w:sz="0" w:space="0" w:color="auto"/>
              </w:divBdr>
            </w:div>
            <w:div w:id="883712867">
              <w:marLeft w:val="0"/>
              <w:marRight w:val="0"/>
              <w:marTop w:val="0"/>
              <w:marBottom w:val="0"/>
              <w:divBdr>
                <w:top w:val="none" w:sz="0" w:space="0" w:color="auto"/>
                <w:left w:val="none" w:sz="0" w:space="0" w:color="auto"/>
                <w:bottom w:val="none" w:sz="0" w:space="0" w:color="auto"/>
                <w:right w:val="none" w:sz="0" w:space="0" w:color="auto"/>
              </w:divBdr>
            </w:div>
            <w:div w:id="1623078256">
              <w:marLeft w:val="0"/>
              <w:marRight w:val="0"/>
              <w:marTop w:val="0"/>
              <w:marBottom w:val="0"/>
              <w:divBdr>
                <w:top w:val="none" w:sz="0" w:space="0" w:color="auto"/>
                <w:left w:val="none" w:sz="0" w:space="0" w:color="auto"/>
                <w:bottom w:val="none" w:sz="0" w:space="0" w:color="auto"/>
                <w:right w:val="none" w:sz="0" w:space="0" w:color="auto"/>
              </w:divBdr>
            </w:div>
            <w:div w:id="499388660">
              <w:marLeft w:val="0"/>
              <w:marRight w:val="0"/>
              <w:marTop w:val="0"/>
              <w:marBottom w:val="0"/>
              <w:divBdr>
                <w:top w:val="none" w:sz="0" w:space="0" w:color="auto"/>
                <w:left w:val="none" w:sz="0" w:space="0" w:color="auto"/>
                <w:bottom w:val="none" w:sz="0" w:space="0" w:color="auto"/>
                <w:right w:val="none" w:sz="0" w:space="0" w:color="auto"/>
              </w:divBdr>
            </w:div>
            <w:div w:id="1946882260">
              <w:marLeft w:val="0"/>
              <w:marRight w:val="0"/>
              <w:marTop w:val="0"/>
              <w:marBottom w:val="0"/>
              <w:divBdr>
                <w:top w:val="none" w:sz="0" w:space="0" w:color="auto"/>
                <w:left w:val="none" w:sz="0" w:space="0" w:color="auto"/>
                <w:bottom w:val="none" w:sz="0" w:space="0" w:color="auto"/>
                <w:right w:val="none" w:sz="0" w:space="0" w:color="auto"/>
              </w:divBdr>
            </w:div>
            <w:div w:id="817303460">
              <w:marLeft w:val="0"/>
              <w:marRight w:val="0"/>
              <w:marTop w:val="0"/>
              <w:marBottom w:val="0"/>
              <w:divBdr>
                <w:top w:val="none" w:sz="0" w:space="0" w:color="auto"/>
                <w:left w:val="none" w:sz="0" w:space="0" w:color="auto"/>
                <w:bottom w:val="none" w:sz="0" w:space="0" w:color="auto"/>
                <w:right w:val="none" w:sz="0" w:space="0" w:color="auto"/>
              </w:divBdr>
            </w:div>
            <w:div w:id="250745132">
              <w:marLeft w:val="0"/>
              <w:marRight w:val="0"/>
              <w:marTop w:val="0"/>
              <w:marBottom w:val="0"/>
              <w:divBdr>
                <w:top w:val="none" w:sz="0" w:space="0" w:color="auto"/>
                <w:left w:val="none" w:sz="0" w:space="0" w:color="auto"/>
                <w:bottom w:val="none" w:sz="0" w:space="0" w:color="auto"/>
                <w:right w:val="none" w:sz="0" w:space="0" w:color="auto"/>
              </w:divBdr>
            </w:div>
            <w:div w:id="1630086212">
              <w:marLeft w:val="0"/>
              <w:marRight w:val="0"/>
              <w:marTop w:val="0"/>
              <w:marBottom w:val="0"/>
              <w:divBdr>
                <w:top w:val="none" w:sz="0" w:space="0" w:color="auto"/>
                <w:left w:val="none" w:sz="0" w:space="0" w:color="auto"/>
                <w:bottom w:val="none" w:sz="0" w:space="0" w:color="auto"/>
                <w:right w:val="none" w:sz="0" w:space="0" w:color="auto"/>
              </w:divBdr>
            </w:div>
            <w:div w:id="1450196985">
              <w:marLeft w:val="0"/>
              <w:marRight w:val="0"/>
              <w:marTop w:val="0"/>
              <w:marBottom w:val="0"/>
              <w:divBdr>
                <w:top w:val="none" w:sz="0" w:space="0" w:color="auto"/>
                <w:left w:val="none" w:sz="0" w:space="0" w:color="auto"/>
                <w:bottom w:val="none" w:sz="0" w:space="0" w:color="auto"/>
                <w:right w:val="none" w:sz="0" w:space="0" w:color="auto"/>
              </w:divBdr>
            </w:div>
          </w:divsChild>
        </w:div>
        <w:div w:id="1511483765">
          <w:marLeft w:val="0"/>
          <w:marRight w:val="0"/>
          <w:marTop w:val="0"/>
          <w:marBottom w:val="0"/>
          <w:divBdr>
            <w:top w:val="none" w:sz="0" w:space="0" w:color="auto"/>
            <w:left w:val="none" w:sz="0" w:space="0" w:color="auto"/>
            <w:bottom w:val="none" w:sz="0" w:space="0" w:color="auto"/>
            <w:right w:val="none" w:sz="0" w:space="0" w:color="auto"/>
          </w:divBdr>
        </w:div>
        <w:div w:id="2139838564">
          <w:marLeft w:val="0"/>
          <w:marRight w:val="0"/>
          <w:marTop w:val="0"/>
          <w:marBottom w:val="0"/>
          <w:divBdr>
            <w:top w:val="none" w:sz="0" w:space="0" w:color="auto"/>
            <w:left w:val="none" w:sz="0" w:space="0" w:color="auto"/>
            <w:bottom w:val="none" w:sz="0" w:space="0" w:color="auto"/>
            <w:right w:val="none" w:sz="0" w:space="0" w:color="auto"/>
          </w:divBdr>
          <w:divsChild>
            <w:div w:id="223302753">
              <w:marLeft w:val="0"/>
              <w:marRight w:val="0"/>
              <w:marTop w:val="0"/>
              <w:marBottom w:val="0"/>
              <w:divBdr>
                <w:top w:val="none" w:sz="0" w:space="0" w:color="auto"/>
                <w:left w:val="none" w:sz="0" w:space="0" w:color="auto"/>
                <w:bottom w:val="none" w:sz="0" w:space="0" w:color="auto"/>
                <w:right w:val="none" w:sz="0" w:space="0" w:color="auto"/>
              </w:divBdr>
            </w:div>
            <w:div w:id="1114833590">
              <w:marLeft w:val="0"/>
              <w:marRight w:val="0"/>
              <w:marTop w:val="0"/>
              <w:marBottom w:val="0"/>
              <w:divBdr>
                <w:top w:val="none" w:sz="0" w:space="0" w:color="auto"/>
                <w:left w:val="none" w:sz="0" w:space="0" w:color="auto"/>
                <w:bottom w:val="none" w:sz="0" w:space="0" w:color="auto"/>
                <w:right w:val="none" w:sz="0" w:space="0" w:color="auto"/>
              </w:divBdr>
            </w:div>
            <w:div w:id="1123309009">
              <w:marLeft w:val="0"/>
              <w:marRight w:val="0"/>
              <w:marTop w:val="0"/>
              <w:marBottom w:val="0"/>
              <w:divBdr>
                <w:top w:val="none" w:sz="0" w:space="0" w:color="auto"/>
                <w:left w:val="none" w:sz="0" w:space="0" w:color="auto"/>
                <w:bottom w:val="none" w:sz="0" w:space="0" w:color="auto"/>
                <w:right w:val="none" w:sz="0" w:space="0" w:color="auto"/>
              </w:divBdr>
            </w:div>
            <w:div w:id="657467384">
              <w:marLeft w:val="0"/>
              <w:marRight w:val="0"/>
              <w:marTop w:val="0"/>
              <w:marBottom w:val="0"/>
              <w:divBdr>
                <w:top w:val="none" w:sz="0" w:space="0" w:color="auto"/>
                <w:left w:val="none" w:sz="0" w:space="0" w:color="auto"/>
                <w:bottom w:val="none" w:sz="0" w:space="0" w:color="auto"/>
                <w:right w:val="none" w:sz="0" w:space="0" w:color="auto"/>
              </w:divBdr>
            </w:div>
            <w:div w:id="450785148">
              <w:marLeft w:val="0"/>
              <w:marRight w:val="0"/>
              <w:marTop w:val="0"/>
              <w:marBottom w:val="0"/>
              <w:divBdr>
                <w:top w:val="none" w:sz="0" w:space="0" w:color="auto"/>
                <w:left w:val="none" w:sz="0" w:space="0" w:color="auto"/>
                <w:bottom w:val="none" w:sz="0" w:space="0" w:color="auto"/>
                <w:right w:val="none" w:sz="0" w:space="0" w:color="auto"/>
              </w:divBdr>
            </w:div>
            <w:div w:id="1292203706">
              <w:marLeft w:val="0"/>
              <w:marRight w:val="0"/>
              <w:marTop w:val="0"/>
              <w:marBottom w:val="0"/>
              <w:divBdr>
                <w:top w:val="none" w:sz="0" w:space="0" w:color="auto"/>
                <w:left w:val="none" w:sz="0" w:space="0" w:color="auto"/>
                <w:bottom w:val="none" w:sz="0" w:space="0" w:color="auto"/>
                <w:right w:val="none" w:sz="0" w:space="0" w:color="auto"/>
              </w:divBdr>
            </w:div>
            <w:div w:id="1519463393">
              <w:marLeft w:val="0"/>
              <w:marRight w:val="0"/>
              <w:marTop w:val="0"/>
              <w:marBottom w:val="0"/>
              <w:divBdr>
                <w:top w:val="none" w:sz="0" w:space="0" w:color="auto"/>
                <w:left w:val="none" w:sz="0" w:space="0" w:color="auto"/>
                <w:bottom w:val="none" w:sz="0" w:space="0" w:color="auto"/>
                <w:right w:val="none" w:sz="0" w:space="0" w:color="auto"/>
              </w:divBdr>
            </w:div>
            <w:div w:id="894387580">
              <w:marLeft w:val="0"/>
              <w:marRight w:val="0"/>
              <w:marTop w:val="0"/>
              <w:marBottom w:val="0"/>
              <w:divBdr>
                <w:top w:val="none" w:sz="0" w:space="0" w:color="auto"/>
                <w:left w:val="none" w:sz="0" w:space="0" w:color="auto"/>
                <w:bottom w:val="none" w:sz="0" w:space="0" w:color="auto"/>
                <w:right w:val="none" w:sz="0" w:space="0" w:color="auto"/>
              </w:divBdr>
            </w:div>
            <w:div w:id="489638151">
              <w:marLeft w:val="0"/>
              <w:marRight w:val="0"/>
              <w:marTop w:val="0"/>
              <w:marBottom w:val="0"/>
              <w:divBdr>
                <w:top w:val="none" w:sz="0" w:space="0" w:color="auto"/>
                <w:left w:val="none" w:sz="0" w:space="0" w:color="auto"/>
                <w:bottom w:val="none" w:sz="0" w:space="0" w:color="auto"/>
                <w:right w:val="none" w:sz="0" w:space="0" w:color="auto"/>
              </w:divBdr>
            </w:div>
            <w:div w:id="1304458389">
              <w:marLeft w:val="0"/>
              <w:marRight w:val="0"/>
              <w:marTop w:val="0"/>
              <w:marBottom w:val="0"/>
              <w:divBdr>
                <w:top w:val="none" w:sz="0" w:space="0" w:color="auto"/>
                <w:left w:val="none" w:sz="0" w:space="0" w:color="auto"/>
                <w:bottom w:val="none" w:sz="0" w:space="0" w:color="auto"/>
                <w:right w:val="none" w:sz="0" w:space="0" w:color="auto"/>
              </w:divBdr>
            </w:div>
            <w:div w:id="654384307">
              <w:marLeft w:val="0"/>
              <w:marRight w:val="0"/>
              <w:marTop w:val="0"/>
              <w:marBottom w:val="0"/>
              <w:divBdr>
                <w:top w:val="none" w:sz="0" w:space="0" w:color="auto"/>
                <w:left w:val="none" w:sz="0" w:space="0" w:color="auto"/>
                <w:bottom w:val="none" w:sz="0" w:space="0" w:color="auto"/>
                <w:right w:val="none" w:sz="0" w:space="0" w:color="auto"/>
              </w:divBdr>
            </w:div>
            <w:div w:id="2102604458">
              <w:marLeft w:val="0"/>
              <w:marRight w:val="0"/>
              <w:marTop w:val="0"/>
              <w:marBottom w:val="0"/>
              <w:divBdr>
                <w:top w:val="none" w:sz="0" w:space="0" w:color="auto"/>
                <w:left w:val="none" w:sz="0" w:space="0" w:color="auto"/>
                <w:bottom w:val="none" w:sz="0" w:space="0" w:color="auto"/>
                <w:right w:val="none" w:sz="0" w:space="0" w:color="auto"/>
              </w:divBdr>
            </w:div>
            <w:div w:id="1201241090">
              <w:marLeft w:val="0"/>
              <w:marRight w:val="0"/>
              <w:marTop w:val="0"/>
              <w:marBottom w:val="0"/>
              <w:divBdr>
                <w:top w:val="none" w:sz="0" w:space="0" w:color="auto"/>
                <w:left w:val="none" w:sz="0" w:space="0" w:color="auto"/>
                <w:bottom w:val="none" w:sz="0" w:space="0" w:color="auto"/>
                <w:right w:val="none" w:sz="0" w:space="0" w:color="auto"/>
              </w:divBdr>
            </w:div>
          </w:divsChild>
        </w:div>
        <w:div w:id="1799254450">
          <w:marLeft w:val="0"/>
          <w:marRight w:val="0"/>
          <w:marTop w:val="0"/>
          <w:marBottom w:val="0"/>
          <w:divBdr>
            <w:top w:val="none" w:sz="0" w:space="0" w:color="auto"/>
            <w:left w:val="none" w:sz="0" w:space="0" w:color="auto"/>
            <w:bottom w:val="none" w:sz="0" w:space="0" w:color="auto"/>
            <w:right w:val="none" w:sz="0" w:space="0" w:color="auto"/>
          </w:divBdr>
          <w:divsChild>
            <w:div w:id="1971015001">
              <w:marLeft w:val="-75"/>
              <w:marRight w:val="0"/>
              <w:marTop w:val="30"/>
              <w:marBottom w:val="30"/>
              <w:divBdr>
                <w:top w:val="none" w:sz="0" w:space="0" w:color="auto"/>
                <w:left w:val="none" w:sz="0" w:space="0" w:color="auto"/>
                <w:bottom w:val="none" w:sz="0" w:space="0" w:color="auto"/>
                <w:right w:val="none" w:sz="0" w:space="0" w:color="auto"/>
              </w:divBdr>
              <w:divsChild>
                <w:div w:id="1744449654">
                  <w:marLeft w:val="0"/>
                  <w:marRight w:val="0"/>
                  <w:marTop w:val="0"/>
                  <w:marBottom w:val="0"/>
                  <w:divBdr>
                    <w:top w:val="none" w:sz="0" w:space="0" w:color="auto"/>
                    <w:left w:val="none" w:sz="0" w:space="0" w:color="auto"/>
                    <w:bottom w:val="none" w:sz="0" w:space="0" w:color="auto"/>
                    <w:right w:val="none" w:sz="0" w:space="0" w:color="auto"/>
                  </w:divBdr>
                  <w:divsChild>
                    <w:div w:id="594485516">
                      <w:marLeft w:val="0"/>
                      <w:marRight w:val="0"/>
                      <w:marTop w:val="0"/>
                      <w:marBottom w:val="0"/>
                      <w:divBdr>
                        <w:top w:val="none" w:sz="0" w:space="0" w:color="auto"/>
                        <w:left w:val="none" w:sz="0" w:space="0" w:color="auto"/>
                        <w:bottom w:val="none" w:sz="0" w:space="0" w:color="auto"/>
                        <w:right w:val="none" w:sz="0" w:space="0" w:color="auto"/>
                      </w:divBdr>
                    </w:div>
                  </w:divsChild>
                </w:div>
                <w:div w:id="1329870173">
                  <w:marLeft w:val="0"/>
                  <w:marRight w:val="0"/>
                  <w:marTop w:val="0"/>
                  <w:marBottom w:val="0"/>
                  <w:divBdr>
                    <w:top w:val="none" w:sz="0" w:space="0" w:color="auto"/>
                    <w:left w:val="none" w:sz="0" w:space="0" w:color="auto"/>
                    <w:bottom w:val="none" w:sz="0" w:space="0" w:color="auto"/>
                    <w:right w:val="none" w:sz="0" w:space="0" w:color="auto"/>
                  </w:divBdr>
                  <w:divsChild>
                    <w:div w:id="944726115">
                      <w:marLeft w:val="0"/>
                      <w:marRight w:val="0"/>
                      <w:marTop w:val="0"/>
                      <w:marBottom w:val="0"/>
                      <w:divBdr>
                        <w:top w:val="none" w:sz="0" w:space="0" w:color="auto"/>
                        <w:left w:val="none" w:sz="0" w:space="0" w:color="auto"/>
                        <w:bottom w:val="none" w:sz="0" w:space="0" w:color="auto"/>
                        <w:right w:val="none" w:sz="0" w:space="0" w:color="auto"/>
                      </w:divBdr>
                    </w:div>
                  </w:divsChild>
                </w:div>
                <w:div w:id="1628395904">
                  <w:marLeft w:val="0"/>
                  <w:marRight w:val="0"/>
                  <w:marTop w:val="0"/>
                  <w:marBottom w:val="0"/>
                  <w:divBdr>
                    <w:top w:val="none" w:sz="0" w:space="0" w:color="auto"/>
                    <w:left w:val="none" w:sz="0" w:space="0" w:color="auto"/>
                    <w:bottom w:val="none" w:sz="0" w:space="0" w:color="auto"/>
                    <w:right w:val="none" w:sz="0" w:space="0" w:color="auto"/>
                  </w:divBdr>
                  <w:divsChild>
                    <w:div w:id="1530873416">
                      <w:marLeft w:val="0"/>
                      <w:marRight w:val="0"/>
                      <w:marTop w:val="0"/>
                      <w:marBottom w:val="0"/>
                      <w:divBdr>
                        <w:top w:val="none" w:sz="0" w:space="0" w:color="auto"/>
                        <w:left w:val="none" w:sz="0" w:space="0" w:color="auto"/>
                        <w:bottom w:val="none" w:sz="0" w:space="0" w:color="auto"/>
                        <w:right w:val="none" w:sz="0" w:space="0" w:color="auto"/>
                      </w:divBdr>
                    </w:div>
                  </w:divsChild>
                </w:div>
                <w:div w:id="1409575999">
                  <w:marLeft w:val="0"/>
                  <w:marRight w:val="0"/>
                  <w:marTop w:val="0"/>
                  <w:marBottom w:val="0"/>
                  <w:divBdr>
                    <w:top w:val="none" w:sz="0" w:space="0" w:color="auto"/>
                    <w:left w:val="none" w:sz="0" w:space="0" w:color="auto"/>
                    <w:bottom w:val="none" w:sz="0" w:space="0" w:color="auto"/>
                    <w:right w:val="none" w:sz="0" w:space="0" w:color="auto"/>
                  </w:divBdr>
                  <w:divsChild>
                    <w:div w:id="360711804">
                      <w:marLeft w:val="0"/>
                      <w:marRight w:val="0"/>
                      <w:marTop w:val="0"/>
                      <w:marBottom w:val="0"/>
                      <w:divBdr>
                        <w:top w:val="none" w:sz="0" w:space="0" w:color="auto"/>
                        <w:left w:val="none" w:sz="0" w:space="0" w:color="auto"/>
                        <w:bottom w:val="none" w:sz="0" w:space="0" w:color="auto"/>
                        <w:right w:val="none" w:sz="0" w:space="0" w:color="auto"/>
                      </w:divBdr>
                    </w:div>
                  </w:divsChild>
                </w:div>
                <w:div w:id="22294948">
                  <w:marLeft w:val="0"/>
                  <w:marRight w:val="0"/>
                  <w:marTop w:val="0"/>
                  <w:marBottom w:val="0"/>
                  <w:divBdr>
                    <w:top w:val="none" w:sz="0" w:space="0" w:color="auto"/>
                    <w:left w:val="none" w:sz="0" w:space="0" w:color="auto"/>
                    <w:bottom w:val="none" w:sz="0" w:space="0" w:color="auto"/>
                    <w:right w:val="none" w:sz="0" w:space="0" w:color="auto"/>
                  </w:divBdr>
                  <w:divsChild>
                    <w:div w:id="1257599027">
                      <w:marLeft w:val="0"/>
                      <w:marRight w:val="0"/>
                      <w:marTop w:val="0"/>
                      <w:marBottom w:val="0"/>
                      <w:divBdr>
                        <w:top w:val="none" w:sz="0" w:space="0" w:color="auto"/>
                        <w:left w:val="none" w:sz="0" w:space="0" w:color="auto"/>
                        <w:bottom w:val="none" w:sz="0" w:space="0" w:color="auto"/>
                        <w:right w:val="none" w:sz="0" w:space="0" w:color="auto"/>
                      </w:divBdr>
                    </w:div>
                  </w:divsChild>
                </w:div>
                <w:div w:id="969554799">
                  <w:marLeft w:val="0"/>
                  <w:marRight w:val="0"/>
                  <w:marTop w:val="0"/>
                  <w:marBottom w:val="0"/>
                  <w:divBdr>
                    <w:top w:val="none" w:sz="0" w:space="0" w:color="auto"/>
                    <w:left w:val="none" w:sz="0" w:space="0" w:color="auto"/>
                    <w:bottom w:val="none" w:sz="0" w:space="0" w:color="auto"/>
                    <w:right w:val="none" w:sz="0" w:space="0" w:color="auto"/>
                  </w:divBdr>
                  <w:divsChild>
                    <w:div w:id="20657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1431199843">
          <w:marLeft w:val="0"/>
          <w:marRight w:val="0"/>
          <w:marTop w:val="0"/>
          <w:marBottom w:val="0"/>
          <w:divBdr>
            <w:top w:val="none" w:sz="0" w:space="0" w:color="auto"/>
            <w:left w:val="none" w:sz="0" w:space="0" w:color="auto"/>
            <w:bottom w:val="none" w:sz="0" w:space="0" w:color="auto"/>
            <w:right w:val="none" w:sz="0" w:space="0" w:color="auto"/>
          </w:divBdr>
        </w:div>
        <w:div w:id="1800877187">
          <w:marLeft w:val="0"/>
          <w:marRight w:val="0"/>
          <w:marTop w:val="0"/>
          <w:marBottom w:val="0"/>
          <w:divBdr>
            <w:top w:val="none" w:sz="0" w:space="0" w:color="auto"/>
            <w:left w:val="none" w:sz="0" w:space="0" w:color="auto"/>
            <w:bottom w:val="none" w:sz="0" w:space="0" w:color="auto"/>
            <w:right w:val="none" w:sz="0" w:space="0" w:color="auto"/>
          </w:divBdr>
        </w:div>
        <w:div w:id="343243575">
          <w:marLeft w:val="0"/>
          <w:marRight w:val="0"/>
          <w:marTop w:val="0"/>
          <w:marBottom w:val="0"/>
          <w:divBdr>
            <w:top w:val="none" w:sz="0" w:space="0" w:color="auto"/>
            <w:left w:val="none" w:sz="0" w:space="0" w:color="auto"/>
            <w:bottom w:val="none" w:sz="0" w:space="0" w:color="auto"/>
            <w:right w:val="none" w:sz="0" w:space="0" w:color="auto"/>
          </w:divBdr>
        </w:div>
        <w:div w:id="525796508">
          <w:marLeft w:val="0"/>
          <w:marRight w:val="0"/>
          <w:marTop w:val="0"/>
          <w:marBottom w:val="0"/>
          <w:divBdr>
            <w:top w:val="none" w:sz="0" w:space="0" w:color="auto"/>
            <w:left w:val="none" w:sz="0" w:space="0" w:color="auto"/>
            <w:bottom w:val="none" w:sz="0" w:space="0" w:color="auto"/>
            <w:right w:val="none" w:sz="0" w:space="0" w:color="auto"/>
          </w:divBdr>
        </w:div>
        <w:div w:id="1582520879">
          <w:marLeft w:val="0"/>
          <w:marRight w:val="0"/>
          <w:marTop w:val="0"/>
          <w:marBottom w:val="0"/>
          <w:divBdr>
            <w:top w:val="none" w:sz="0" w:space="0" w:color="auto"/>
            <w:left w:val="none" w:sz="0" w:space="0" w:color="auto"/>
            <w:bottom w:val="none" w:sz="0" w:space="0" w:color="auto"/>
            <w:right w:val="none" w:sz="0" w:space="0" w:color="auto"/>
          </w:divBdr>
        </w:div>
        <w:div w:id="1302926388">
          <w:marLeft w:val="0"/>
          <w:marRight w:val="0"/>
          <w:marTop w:val="0"/>
          <w:marBottom w:val="0"/>
          <w:divBdr>
            <w:top w:val="none" w:sz="0" w:space="0" w:color="auto"/>
            <w:left w:val="none" w:sz="0" w:space="0" w:color="auto"/>
            <w:bottom w:val="none" w:sz="0" w:space="0" w:color="auto"/>
            <w:right w:val="none" w:sz="0" w:space="0" w:color="auto"/>
          </w:divBdr>
        </w:div>
        <w:div w:id="488448613">
          <w:marLeft w:val="0"/>
          <w:marRight w:val="0"/>
          <w:marTop w:val="0"/>
          <w:marBottom w:val="0"/>
          <w:divBdr>
            <w:top w:val="none" w:sz="0" w:space="0" w:color="auto"/>
            <w:left w:val="none" w:sz="0" w:space="0" w:color="auto"/>
            <w:bottom w:val="none" w:sz="0" w:space="0" w:color="auto"/>
            <w:right w:val="none" w:sz="0" w:space="0" w:color="auto"/>
          </w:divBdr>
        </w:div>
        <w:div w:id="369650156">
          <w:marLeft w:val="0"/>
          <w:marRight w:val="0"/>
          <w:marTop w:val="0"/>
          <w:marBottom w:val="0"/>
          <w:divBdr>
            <w:top w:val="none" w:sz="0" w:space="0" w:color="auto"/>
            <w:left w:val="none" w:sz="0" w:space="0" w:color="auto"/>
            <w:bottom w:val="none" w:sz="0" w:space="0" w:color="auto"/>
            <w:right w:val="none" w:sz="0" w:space="0" w:color="auto"/>
          </w:divBdr>
        </w:div>
      </w:divsChild>
    </w:div>
    <w:div w:id="530606428">
      <w:bodyDiv w:val="1"/>
      <w:marLeft w:val="0"/>
      <w:marRight w:val="0"/>
      <w:marTop w:val="0"/>
      <w:marBottom w:val="0"/>
      <w:divBdr>
        <w:top w:val="none" w:sz="0" w:space="0" w:color="auto"/>
        <w:left w:val="none" w:sz="0" w:space="0" w:color="auto"/>
        <w:bottom w:val="none" w:sz="0" w:space="0" w:color="auto"/>
        <w:right w:val="none" w:sz="0" w:space="0" w:color="auto"/>
      </w:divBdr>
      <w:divsChild>
        <w:div w:id="8876913">
          <w:marLeft w:val="-225"/>
          <w:marRight w:val="-225"/>
          <w:marTop w:val="0"/>
          <w:marBottom w:val="0"/>
          <w:divBdr>
            <w:top w:val="none" w:sz="0" w:space="0" w:color="auto"/>
            <w:left w:val="none" w:sz="0" w:space="0" w:color="auto"/>
            <w:bottom w:val="none" w:sz="0" w:space="0" w:color="auto"/>
            <w:right w:val="none" w:sz="0" w:space="0" w:color="auto"/>
          </w:divBdr>
          <w:divsChild>
            <w:div w:id="98067133">
              <w:marLeft w:val="0"/>
              <w:marRight w:val="0"/>
              <w:marTop w:val="0"/>
              <w:marBottom w:val="0"/>
              <w:divBdr>
                <w:top w:val="none" w:sz="0" w:space="0" w:color="auto"/>
                <w:left w:val="none" w:sz="0" w:space="0" w:color="auto"/>
                <w:bottom w:val="none" w:sz="0" w:space="0" w:color="auto"/>
                <w:right w:val="none" w:sz="0" w:space="0" w:color="auto"/>
              </w:divBdr>
              <w:divsChild>
                <w:div w:id="938875449">
                  <w:marLeft w:val="0"/>
                  <w:marRight w:val="0"/>
                  <w:marTop w:val="0"/>
                  <w:marBottom w:val="675"/>
                  <w:divBdr>
                    <w:top w:val="none" w:sz="0" w:space="0" w:color="auto"/>
                    <w:left w:val="none" w:sz="0" w:space="0" w:color="auto"/>
                    <w:bottom w:val="none" w:sz="0" w:space="0" w:color="auto"/>
                    <w:right w:val="none" w:sz="0" w:space="0" w:color="auto"/>
                  </w:divBdr>
                  <w:divsChild>
                    <w:div w:id="466507990">
                      <w:marLeft w:val="0"/>
                      <w:marRight w:val="0"/>
                      <w:marTop w:val="0"/>
                      <w:marBottom w:val="0"/>
                      <w:divBdr>
                        <w:top w:val="none" w:sz="0" w:space="0" w:color="auto"/>
                        <w:left w:val="none" w:sz="0" w:space="0" w:color="auto"/>
                        <w:bottom w:val="none" w:sz="0" w:space="0" w:color="auto"/>
                        <w:right w:val="none" w:sz="0" w:space="0" w:color="auto"/>
                      </w:divBdr>
                      <w:divsChild>
                        <w:div w:id="2079747614">
                          <w:marLeft w:val="0"/>
                          <w:marRight w:val="0"/>
                          <w:marTop w:val="0"/>
                          <w:marBottom w:val="0"/>
                          <w:divBdr>
                            <w:top w:val="none" w:sz="0" w:space="0" w:color="auto"/>
                            <w:left w:val="none" w:sz="0" w:space="0" w:color="auto"/>
                            <w:bottom w:val="none" w:sz="0" w:space="0" w:color="auto"/>
                            <w:right w:val="none" w:sz="0" w:space="0" w:color="auto"/>
                          </w:divBdr>
                          <w:divsChild>
                            <w:div w:id="850024541">
                              <w:marLeft w:val="0"/>
                              <w:marRight w:val="0"/>
                              <w:marTop w:val="0"/>
                              <w:marBottom w:val="300"/>
                              <w:divBdr>
                                <w:top w:val="none" w:sz="0" w:space="0" w:color="auto"/>
                                <w:left w:val="single" w:sz="48" w:space="15" w:color="B1B4B6"/>
                                <w:bottom w:val="none" w:sz="0" w:space="0" w:color="auto"/>
                                <w:right w:val="none" w:sz="0" w:space="0" w:color="auto"/>
                              </w:divBdr>
                            </w:div>
                            <w:div w:id="2088916822">
                              <w:marLeft w:val="0"/>
                              <w:marRight w:val="0"/>
                              <w:marTop w:val="0"/>
                              <w:marBottom w:val="300"/>
                              <w:divBdr>
                                <w:top w:val="none" w:sz="0" w:space="0" w:color="auto"/>
                                <w:left w:val="single" w:sz="48" w:space="15" w:color="B1B4B6"/>
                                <w:bottom w:val="none" w:sz="0" w:space="0" w:color="auto"/>
                                <w:right w:val="none" w:sz="0" w:space="0" w:color="auto"/>
                              </w:divBdr>
                            </w:div>
                            <w:div w:id="1783063876">
                              <w:marLeft w:val="0"/>
                              <w:marRight w:val="0"/>
                              <w:marTop w:val="0"/>
                              <w:marBottom w:val="300"/>
                              <w:divBdr>
                                <w:top w:val="single" w:sz="6" w:space="15" w:color="B1B4B6"/>
                                <w:left w:val="none" w:sz="0" w:space="0" w:color="auto"/>
                                <w:bottom w:val="none" w:sz="0" w:space="0" w:color="auto"/>
                                <w:right w:val="none" w:sz="0" w:space="0" w:color="auto"/>
                              </w:divBdr>
                            </w:div>
                          </w:divsChild>
                        </w:div>
                      </w:divsChild>
                    </w:div>
                  </w:divsChild>
                </w:div>
              </w:divsChild>
            </w:div>
          </w:divsChild>
        </w:div>
        <w:div w:id="1375347248">
          <w:marLeft w:val="-225"/>
          <w:marRight w:val="-225"/>
          <w:marTop w:val="0"/>
          <w:marBottom w:val="0"/>
          <w:divBdr>
            <w:top w:val="none" w:sz="0" w:space="0" w:color="auto"/>
            <w:left w:val="none" w:sz="0" w:space="0" w:color="auto"/>
            <w:bottom w:val="none" w:sz="0" w:space="0" w:color="auto"/>
            <w:right w:val="none" w:sz="0" w:space="0" w:color="auto"/>
          </w:divBdr>
        </w:div>
      </w:divsChild>
    </w:div>
    <w:div w:id="546449043">
      <w:bodyDiv w:val="1"/>
      <w:marLeft w:val="0"/>
      <w:marRight w:val="0"/>
      <w:marTop w:val="0"/>
      <w:marBottom w:val="0"/>
      <w:divBdr>
        <w:top w:val="none" w:sz="0" w:space="0" w:color="auto"/>
        <w:left w:val="none" w:sz="0" w:space="0" w:color="auto"/>
        <w:bottom w:val="none" w:sz="0" w:space="0" w:color="auto"/>
        <w:right w:val="none" w:sz="0" w:space="0" w:color="auto"/>
      </w:divBdr>
    </w:div>
    <w:div w:id="877552947">
      <w:bodyDiv w:val="1"/>
      <w:marLeft w:val="0"/>
      <w:marRight w:val="0"/>
      <w:marTop w:val="0"/>
      <w:marBottom w:val="0"/>
      <w:divBdr>
        <w:top w:val="none" w:sz="0" w:space="0" w:color="auto"/>
        <w:left w:val="none" w:sz="0" w:space="0" w:color="auto"/>
        <w:bottom w:val="none" w:sz="0" w:space="0" w:color="auto"/>
        <w:right w:val="none" w:sz="0" w:space="0" w:color="auto"/>
      </w:divBdr>
      <w:divsChild>
        <w:div w:id="386226156">
          <w:marLeft w:val="0"/>
          <w:marRight w:val="0"/>
          <w:marTop w:val="0"/>
          <w:marBottom w:val="0"/>
          <w:divBdr>
            <w:top w:val="none" w:sz="0" w:space="0" w:color="auto"/>
            <w:left w:val="none" w:sz="0" w:space="0" w:color="auto"/>
            <w:bottom w:val="none" w:sz="0" w:space="0" w:color="auto"/>
            <w:right w:val="none" w:sz="0" w:space="0" w:color="auto"/>
          </w:divBdr>
        </w:div>
        <w:div w:id="707493570">
          <w:marLeft w:val="0"/>
          <w:marRight w:val="0"/>
          <w:marTop w:val="0"/>
          <w:marBottom w:val="0"/>
          <w:divBdr>
            <w:top w:val="none" w:sz="0" w:space="0" w:color="auto"/>
            <w:left w:val="none" w:sz="0" w:space="0" w:color="auto"/>
            <w:bottom w:val="none" w:sz="0" w:space="0" w:color="auto"/>
            <w:right w:val="none" w:sz="0" w:space="0" w:color="auto"/>
          </w:divBdr>
        </w:div>
        <w:div w:id="1240604477">
          <w:marLeft w:val="0"/>
          <w:marRight w:val="0"/>
          <w:marTop w:val="0"/>
          <w:marBottom w:val="0"/>
          <w:divBdr>
            <w:top w:val="none" w:sz="0" w:space="0" w:color="auto"/>
            <w:left w:val="none" w:sz="0" w:space="0" w:color="auto"/>
            <w:bottom w:val="none" w:sz="0" w:space="0" w:color="auto"/>
            <w:right w:val="none" w:sz="0" w:space="0" w:color="auto"/>
          </w:divBdr>
          <w:divsChild>
            <w:div w:id="2017534203">
              <w:marLeft w:val="-75"/>
              <w:marRight w:val="0"/>
              <w:marTop w:val="30"/>
              <w:marBottom w:val="30"/>
              <w:divBdr>
                <w:top w:val="none" w:sz="0" w:space="0" w:color="auto"/>
                <w:left w:val="none" w:sz="0" w:space="0" w:color="auto"/>
                <w:bottom w:val="none" w:sz="0" w:space="0" w:color="auto"/>
                <w:right w:val="none" w:sz="0" w:space="0" w:color="auto"/>
              </w:divBdr>
              <w:divsChild>
                <w:div w:id="1003049765">
                  <w:marLeft w:val="0"/>
                  <w:marRight w:val="0"/>
                  <w:marTop w:val="0"/>
                  <w:marBottom w:val="0"/>
                  <w:divBdr>
                    <w:top w:val="none" w:sz="0" w:space="0" w:color="auto"/>
                    <w:left w:val="none" w:sz="0" w:space="0" w:color="auto"/>
                    <w:bottom w:val="none" w:sz="0" w:space="0" w:color="auto"/>
                    <w:right w:val="none" w:sz="0" w:space="0" w:color="auto"/>
                  </w:divBdr>
                  <w:divsChild>
                    <w:div w:id="110128104">
                      <w:marLeft w:val="0"/>
                      <w:marRight w:val="0"/>
                      <w:marTop w:val="0"/>
                      <w:marBottom w:val="0"/>
                      <w:divBdr>
                        <w:top w:val="none" w:sz="0" w:space="0" w:color="auto"/>
                        <w:left w:val="none" w:sz="0" w:space="0" w:color="auto"/>
                        <w:bottom w:val="none" w:sz="0" w:space="0" w:color="auto"/>
                        <w:right w:val="none" w:sz="0" w:space="0" w:color="auto"/>
                      </w:divBdr>
                    </w:div>
                  </w:divsChild>
                </w:div>
                <w:div w:id="480854623">
                  <w:marLeft w:val="0"/>
                  <w:marRight w:val="0"/>
                  <w:marTop w:val="0"/>
                  <w:marBottom w:val="0"/>
                  <w:divBdr>
                    <w:top w:val="none" w:sz="0" w:space="0" w:color="auto"/>
                    <w:left w:val="none" w:sz="0" w:space="0" w:color="auto"/>
                    <w:bottom w:val="none" w:sz="0" w:space="0" w:color="auto"/>
                    <w:right w:val="none" w:sz="0" w:space="0" w:color="auto"/>
                  </w:divBdr>
                  <w:divsChild>
                    <w:div w:id="1263952947">
                      <w:marLeft w:val="0"/>
                      <w:marRight w:val="0"/>
                      <w:marTop w:val="0"/>
                      <w:marBottom w:val="0"/>
                      <w:divBdr>
                        <w:top w:val="none" w:sz="0" w:space="0" w:color="auto"/>
                        <w:left w:val="none" w:sz="0" w:space="0" w:color="auto"/>
                        <w:bottom w:val="none" w:sz="0" w:space="0" w:color="auto"/>
                        <w:right w:val="none" w:sz="0" w:space="0" w:color="auto"/>
                      </w:divBdr>
                    </w:div>
                  </w:divsChild>
                </w:div>
                <w:div w:id="861358178">
                  <w:marLeft w:val="0"/>
                  <w:marRight w:val="0"/>
                  <w:marTop w:val="0"/>
                  <w:marBottom w:val="0"/>
                  <w:divBdr>
                    <w:top w:val="none" w:sz="0" w:space="0" w:color="auto"/>
                    <w:left w:val="none" w:sz="0" w:space="0" w:color="auto"/>
                    <w:bottom w:val="none" w:sz="0" w:space="0" w:color="auto"/>
                    <w:right w:val="none" w:sz="0" w:space="0" w:color="auto"/>
                  </w:divBdr>
                  <w:divsChild>
                    <w:div w:id="1530799525">
                      <w:marLeft w:val="0"/>
                      <w:marRight w:val="0"/>
                      <w:marTop w:val="0"/>
                      <w:marBottom w:val="0"/>
                      <w:divBdr>
                        <w:top w:val="none" w:sz="0" w:space="0" w:color="auto"/>
                        <w:left w:val="none" w:sz="0" w:space="0" w:color="auto"/>
                        <w:bottom w:val="none" w:sz="0" w:space="0" w:color="auto"/>
                        <w:right w:val="none" w:sz="0" w:space="0" w:color="auto"/>
                      </w:divBdr>
                    </w:div>
                  </w:divsChild>
                </w:div>
                <w:div w:id="1429620442">
                  <w:marLeft w:val="0"/>
                  <w:marRight w:val="0"/>
                  <w:marTop w:val="0"/>
                  <w:marBottom w:val="0"/>
                  <w:divBdr>
                    <w:top w:val="none" w:sz="0" w:space="0" w:color="auto"/>
                    <w:left w:val="none" w:sz="0" w:space="0" w:color="auto"/>
                    <w:bottom w:val="none" w:sz="0" w:space="0" w:color="auto"/>
                    <w:right w:val="none" w:sz="0" w:space="0" w:color="auto"/>
                  </w:divBdr>
                  <w:divsChild>
                    <w:div w:id="1809661114">
                      <w:marLeft w:val="0"/>
                      <w:marRight w:val="0"/>
                      <w:marTop w:val="0"/>
                      <w:marBottom w:val="0"/>
                      <w:divBdr>
                        <w:top w:val="none" w:sz="0" w:space="0" w:color="auto"/>
                        <w:left w:val="none" w:sz="0" w:space="0" w:color="auto"/>
                        <w:bottom w:val="none" w:sz="0" w:space="0" w:color="auto"/>
                        <w:right w:val="none" w:sz="0" w:space="0" w:color="auto"/>
                      </w:divBdr>
                    </w:div>
                  </w:divsChild>
                </w:div>
                <w:div w:id="1317681042">
                  <w:marLeft w:val="0"/>
                  <w:marRight w:val="0"/>
                  <w:marTop w:val="0"/>
                  <w:marBottom w:val="0"/>
                  <w:divBdr>
                    <w:top w:val="none" w:sz="0" w:space="0" w:color="auto"/>
                    <w:left w:val="none" w:sz="0" w:space="0" w:color="auto"/>
                    <w:bottom w:val="none" w:sz="0" w:space="0" w:color="auto"/>
                    <w:right w:val="none" w:sz="0" w:space="0" w:color="auto"/>
                  </w:divBdr>
                  <w:divsChild>
                    <w:div w:id="855654857">
                      <w:marLeft w:val="0"/>
                      <w:marRight w:val="0"/>
                      <w:marTop w:val="0"/>
                      <w:marBottom w:val="0"/>
                      <w:divBdr>
                        <w:top w:val="none" w:sz="0" w:space="0" w:color="auto"/>
                        <w:left w:val="none" w:sz="0" w:space="0" w:color="auto"/>
                        <w:bottom w:val="none" w:sz="0" w:space="0" w:color="auto"/>
                        <w:right w:val="none" w:sz="0" w:space="0" w:color="auto"/>
                      </w:divBdr>
                    </w:div>
                  </w:divsChild>
                </w:div>
                <w:div w:id="800881013">
                  <w:marLeft w:val="0"/>
                  <w:marRight w:val="0"/>
                  <w:marTop w:val="0"/>
                  <w:marBottom w:val="0"/>
                  <w:divBdr>
                    <w:top w:val="none" w:sz="0" w:space="0" w:color="auto"/>
                    <w:left w:val="none" w:sz="0" w:space="0" w:color="auto"/>
                    <w:bottom w:val="none" w:sz="0" w:space="0" w:color="auto"/>
                    <w:right w:val="none" w:sz="0" w:space="0" w:color="auto"/>
                  </w:divBdr>
                  <w:divsChild>
                    <w:div w:id="374045499">
                      <w:marLeft w:val="0"/>
                      <w:marRight w:val="0"/>
                      <w:marTop w:val="0"/>
                      <w:marBottom w:val="0"/>
                      <w:divBdr>
                        <w:top w:val="none" w:sz="0" w:space="0" w:color="auto"/>
                        <w:left w:val="none" w:sz="0" w:space="0" w:color="auto"/>
                        <w:bottom w:val="none" w:sz="0" w:space="0" w:color="auto"/>
                        <w:right w:val="none" w:sz="0" w:space="0" w:color="auto"/>
                      </w:divBdr>
                    </w:div>
                  </w:divsChild>
                </w:div>
                <w:div w:id="1972325875">
                  <w:marLeft w:val="0"/>
                  <w:marRight w:val="0"/>
                  <w:marTop w:val="0"/>
                  <w:marBottom w:val="0"/>
                  <w:divBdr>
                    <w:top w:val="none" w:sz="0" w:space="0" w:color="auto"/>
                    <w:left w:val="none" w:sz="0" w:space="0" w:color="auto"/>
                    <w:bottom w:val="none" w:sz="0" w:space="0" w:color="auto"/>
                    <w:right w:val="none" w:sz="0" w:space="0" w:color="auto"/>
                  </w:divBdr>
                  <w:divsChild>
                    <w:div w:id="432939340">
                      <w:marLeft w:val="0"/>
                      <w:marRight w:val="0"/>
                      <w:marTop w:val="0"/>
                      <w:marBottom w:val="0"/>
                      <w:divBdr>
                        <w:top w:val="none" w:sz="0" w:space="0" w:color="auto"/>
                        <w:left w:val="none" w:sz="0" w:space="0" w:color="auto"/>
                        <w:bottom w:val="none" w:sz="0" w:space="0" w:color="auto"/>
                        <w:right w:val="none" w:sz="0" w:space="0" w:color="auto"/>
                      </w:divBdr>
                    </w:div>
                  </w:divsChild>
                </w:div>
                <w:div w:id="1668898366">
                  <w:marLeft w:val="0"/>
                  <w:marRight w:val="0"/>
                  <w:marTop w:val="0"/>
                  <w:marBottom w:val="0"/>
                  <w:divBdr>
                    <w:top w:val="none" w:sz="0" w:space="0" w:color="auto"/>
                    <w:left w:val="none" w:sz="0" w:space="0" w:color="auto"/>
                    <w:bottom w:val="none" w:sz="0" w:space="0" w:color="auto"/>
                    <w:right w:val="none" w:sz="0" w:space="0" w:color="auto"/>
                  </w:divBdr>
                  <w:divsChild>
                    <w:div w:id="1916938986">
                      <w:marLeft w:val="0"/>
                      <w:marRight w:val="0"/>
                      <w:marTop w:val="0"/>
                      <w:marBottom w:val="0"/>
                      <w:divBdr>
                        <w:top w:val="none" w:sz="0" w:space="0" w:color="auto"/>
                        <w:left w:val="none" w:sz="0" w:space="0" w:color="auto"/>
                        <w:bottom w:val="none" w:sz="0" w:space="0" w:color="auto"/>
                        <w:right w:val="none" w:sz="0" w:space="0" w:color="auto"/>
                      </w:divBdr>
                    </w:div>
                  </w:divsChild>
                </w:div>
                <w:div w:id="125437458">
                  <w:marLeft w:val="0"/>
                  <w:marRight w:val="0"/>
                  <w:marTop w:val="0"/>
                  <w:marBottom w:val="0"/>
                  <w:divBdr>
                    <w:top w:val="none" w:sz="0" w:space="0" w:color="auto"/>
                    <w:left w:val="none" w:sz="0" w:space="0" w:color="auto"/>
                    <w:bottom w:val="none" w:sz="0" w:space="0" w:color="auto"/>
                    <w:right w:val="none" w:sz="0" w:space="0" w:color="auto"/>
                  </w:divBdr>
                  <w:divsChild>
                    <w:div w:id="618880807">
                      <w:marLeft w:val="0"/>
                      <w:marRight w:val="0"/>
                      <w:marTop w:val="0"/>
                      <w:marBottom w:val="0"/>
                      <w:divBdr>
                        <w:top w:val="none" w:sz="0" w:space="0" w:color="auto"/>
                        <w:left w:val="none" w:sz="0" w:space="0" w:color="auto"/>
                        <w:bottom w:val="none" w:sz="0" w:space="0" w:color="auto"/>
                        <w:right w:val="none" w:sz="0" w:space="0" w:color="auto"/>
                      </w:divBdr>
                    </w:div>
                  </w:divsChild>
                </w:div>
                <w:div w:id="894048697">
                  <w:marLeft w:val="0"/>
                  <w:marRight w:val="0"/>
                  <w:marTop w:val="0"/>
                  <w:marBottom w:val="0"/>
                  <w:divBdr>
                    <w:top w:val="none" w:sz="0" w:space="0" w:color="auto"/>
                    <w:left w:val="none" w:sz="0" w:space="0" w:color="auto"/>
                    <w:bottom w:val="none" w:sz="0" w:space="0" w:color="auto"/>
                    <w:right w:val="none" w:sz="0" w:space="0" w:color="auto"/>
                  </w:divBdr>
                  <w:divsChild>
                    <w:div w:id="1493834982">
                      <w:marLeft w:val="0"/>
                      <w:marRight w:val="0"/>
                      <w:marTop w:val="0"/>
                      <w:marBottom w:val="0"/>
                      <w:divBdr>
                        <w:top w:val="none" w:sz="0" w:space="0" w:color="auto"/>
                        <w:left w:val="none" w:sz="0" w:space="0" w:color="auto"/>
                        <w:bottom w:val="none" w:sz="0" w:space="0" w:color="auto"/>
                        <w:right w:val="none" w:sz="0" w:space="0" w:color="auto"/>
                      </w:divBdr>
                    </w:div>
                  </w:divsChild>
                </w:div>
                <w:div w:id="193659302">
                  <w:marLeft w:val="0"/>
                  <w:marRight w:val="0"/>
                  <w:marTop w:val="0"/>
                  <w:marBottom w:val="0"/>
                  <w:divBdr>
                    <w:top w:val="none" w:sz="0" w:space="0" w:color="auto"/>
                    <w:left w:val="none" w:sz="0" w:space="0" w:color="auto"/>
                    <w:bottom w:val="none" w:sz="0" w:space="0" w:color="auto"/>
                    <w:right w:val="none" w:sz="0" w:space="0" w:color="auto"/>
                  </w:divBdr>
                  <w:divsChild>
                    <w:div w:id="1269463859">
                      <w:marLeft w:val="0"/>
                      <w:marRight w:val="0"/>
                      <w:marTop w:val="0"/>
                      <w:marBottom w:val="0"/>
                      <w:divBdr>
                        <w:top w:val="none" w:sz="0" w:space="0" w:color="auto"/>
                        <w:left w:val="none" w:sz="0" w:space="0" w:color="auto"/>
                        <w:bottom w:val="none" w:sz="0" w:space="0" w:color="auto"/>
                        <w:right w:val="none" w:sz="0" w:space="0" w:color="auto"/>
                      </w:divBdr>
                    </w:div>
                  </w:divsChild>
                </w:div>
                <w:div w:id="1007177379">
                  <w:marLeft w:val="0"/>
                  <w:marRight w:val="0"/>
                  <w:marTop w:val="0"/>
                  <w:marBottom w:val="0"/>
                  <w:divBdr>
                    <w:top w:val="none" w:sz="0" w:space="0" w:color="auto"/>
                    <w:left w:val="none" w:sz="0" w:space="0" w:color="auto"/>
                    <w:bottom w:val="none" w:sz="0" w:space="0" w:color="auto"/>
                    <w:right w:val="none" w:sz="0" w:space="0" w:color="auto"/>
                  </w:divBdr>
                  <w:divsChild>
                    <w:div w:id="1320495842">
                      <w:marLeft w:val="0"/>
                      <w:marRight w:val="0"/>
                      <w:marTop w:val="0"/>
                      <w:marBottom w:val="0"/>
                      <w:divBdr>
                        <w:top w:val="none" w:sz="0" w:space="0" w:color="auto"/>
                        <w:left w:val="none" w:sz="0" w:space="0" w:color="auto"/>
                        <w:bottom w:val="none" w:sz="0" w:space="0" w:color="auto"/>
                        <w:right w:val="none" w:sz="0" w:space="0" w:color="auto"/>
                      </w:divBdr>
                    </w:div>
                  </w:divsChild>
                </w:div>
                <w:div w:id="1752003246">
                  <w:marLeft w:val="0"/>
                  <w:marRight w:val="0"/>
                  <w:marTop w:val="0"/>
                  <w:marBottom w:val="0"/>
                  <w:divBdr>
                    <w:top w:val="none" w:sz="0" w:space="0" w:color="auto"/>
                    <w:left w:val="none" w:sz="0" w:space="0" w:color="auto"/>
                    <w:bottom w:val="none" w:sz="0" w:space="0" w:color="auto"/>
                    <w:right w:val="none" w:sz="0" w:space="0" w:color="auto"/>
                  </w:divBdr>
                  <w:divsChild>
                    <w:div w:id="1513110968">
                      <w:marLeft w:val="0"/>
                      <w:marRight w:val="0"/>
                      <w:marTop w:val="0"/>
                      <w:marBottom w:val="0"/>
                      <w:divBdr>
                        <w:top w:val="none" w:sz="0" w:space="0" w:color="auto"/>
                        <w:left w:val="none" w:sz="0" w:space="0" w:color="auto"/>
                        <w:bottom w:val="none" w:sz="0" w:space="0" w:color="auto"/>
                        <w:right w:val="none" w:sz="0" w:space="0" w:color="auto"/>
                      </w:divBdr>
                    </w:div>
                  </w:divsChild>
                </w:div>
                <w:div w:id="1024092409">
                  <w:marLeft w:val="0"/>
                  <w:marRight w:val="0"/>
                  <w:marTop w:val="0"/>
                  <w:marBottom w:val="0"/>
                  <w:divBdr>
                    <w:top w:val="none" w:sz="0" w:space="0" w:color="auto"/>
                    <w:left w:val="none" w:sz="0" w:space="0" w:color="auto"/>
                    <w:bottom w:val="none" w:sz="0" w:space="0" w:color="auto"/>
                    <w:right w:val="none" w:sz="0" w:space="0" w:color="auto"/>
                  </w:divBdr>
                  <w:divsChild>
                    <w:div w:id="558250436">
                      <w:marLeft w:val="0"/>
                      <w:marRight w:val="0"/>
                      <w:marTop w:val="0"/>
                      <w:marBottom w:val="0"/>
                      <w:divBdr>
                        <w:top w:val="none" w:sz="0" w:space="0" w:color="auto"/>
                        <w:left w:val="none" w:sz="0" w:space="0" w:color="auto"/>
                        <w:bottom w:val="none" w:sz="0" w:space="0" w:color="auto"/>
                        <w:right w:val="none" w:sz="0" w:space="0" w:color="auto"/>
                      </w:divBdr>
                    </w:div>
                  </w:divsChild>
                </w:div>
                <w:div w:id="1093278873">
                  <w:marLeft w:val="0"/>
                  <w:marRight w:val="0"/>
                  <w:marTop w:val="0"/>
                  <w:marBottom w:val="0"/>
                  <w:divBdr>
                    <w:top w:val="none" w:sz="0" w:space="0" w:color="auto"/>
                    <w:left w:val="none" w:sz="0" w:space="0" w:color="auto"/>
                    <w:bottom w:val="none" w:sz="0" w:space="0" w:color="auto"/>
                    <w:right w:val="none" w:sz="0" w:space="0" w:color="auto"/>
                  </w:divBdr>
                  <w:divsChild>
                    <w:div w:id="10396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93830">
          <w:marLeft w:val="0"/>
          <w:marRight w:val="0"/>
          <w:marTop w:val="0"/>
          <w:marBottom w:val="0"/>
          <w:divBdr>
            <w:top w:val="none" w:sz="0" w:space="0" w:color="auto"/>
            <w:left w:val="none" w:sz="0" w:space="0" w:color="auto"/>
            <w:bottom w:val="none" w:sz="0" w:space="0" w:color="auto"/>
            <w:right w:val="none" w:sz="0" w:space="0" w:color="auto"/>
          </w:divBdr>
        </w:div>
        <w:div w:id="1588420372">
          <w:marLeft w:val="0"/>
          <w:marRight w:val="0"/>
          <w:marTop w:val="0"/>
          <w:marBottom w:val="0"/>
          <w:divBdr>
            <w:top w:val="none" w:sz="0" w:space="0" w:color="auto"/>
            <w:left w:val="none" w:sz="0" w:space="0" w:color="auto"/>
            <w:bottom w:val="none" w:sz="0" w:space="0" w:color="auto"/>
            <w:right w:val="none" w:sz="0" w:space="0" w:color="auto"/>
          </w:divBdr>
        </w:div>
        <w:div w:id="331183811">
          <w:marLeft w:val="0"/>
          <w:marRight w:val="0"/>
          <w:marTop w:val="0"/>
          <w:marBottom w:val="0"/>
          <w:divBdr>
            <w:top w:val="none" w:sz="0" w:space="0" w:color="auto"/>
            <w:left w:val="none" w:sz="0" w:space="0" w:color="auto"/>
            <w:bottom w:val="none" w:sz="0" w:space="0" w:color="auto"/>
            <w:right w:val="none" w:sz="0" w:space="0" w:color="auto"/>
          </w:divBdr>
        </w:div>
        <w:div w:id="1564951633">
          <w:marLeft w:val="0"/>
          <w:marRight w:val="0"/>
          <w:marTop w:val="0"/>
          <w:marBottom w:val="0"/>
          <w:divBdr>
            <w:top w:val="none" w:sz="0" w:space="0" w:color="auto"/>
            <w:left w:val="none" w:sz="0" w:space="0" w:color="auto"/>
            <w:bottom w:val="none" w:sz="0" w:space="0" w:color="auto"/>
            <w:right w:val="none" w:sz="0" w:space="0" w:color="auto"/>
          </w:divBdr>
          <w:divsChild>
            <w:div w:id="1987198112">
              <w:marLeft w:val="-75"/>
              <w:marRight w:val="0"/>
              <w:marTop w:val="30"/>
              <w:marBottom w:val="30"/>
              <w:divBdr>
                <w:top w:val="none" w:sz="0" w:space="0" w:color="auto"/>
                <w:left w:val="none" w:sz="0" w:space="0" w:color="auto"/>
                <w:bottom w:val="none" w:sz="0" w:space="0" w:color="auto"/>
                <w:right w:val="none" w:sz="0" w:space="0" w:color="auto"/>
              </w:divBdr>
              <w:divsChild>
                <w:div w:id="1812139274">
                  <w:marLeft w:val="0"/>
                  <w:marRight w:val="0"/>
                  <w:marTop w:val="0"/>
                  <w:marBottom w:val="0"/>
                  <w:divBdr>
                    <w:top w:val="none" w:sz="0" w:space="0" w:color="auto"/>
                    <w:left w:val="none" w:sz="0" w:space="0" w:color="auto"/>
                    <w:bottom w:val="none" w:sz="0" w:space="0" w:color="auto"/>
                    <w:right w:val="none" w:sz="0" w:space="0" w:color="auto"/>
                  </w:divBdr>
                  <w:divsChild>
                    <w:div w:id="1140345127">
                      <w:marLeft w:val="0"/>
                      <w:marRight w:val="0"/>
                      <w:marTop w:val="0"/>
                      <w:marBottom w:val="0"/>
                      <w:divBdr>
                        <w:top w:val="none" w:sz="0" w:space="0" w:color="auto"/>
                        <w:left w:val="none" w:sz="0" w:space="0" w:color="auto"/>
                        <w:bottom w:val="none" w:sz="0" w:space="0" w:color="auto"/>
                        <w:right w:val="none" w:sz="0" w:space="0" w:color="auto"/>
                      </w:divBdr>
                    </w:div>
                  </w:divsChild>
                </w:div>
                <w:div w:id="2109693656">
                  <w:marLeft w:val="0"/>
                  <w:marRight w:val="0"/>
                  <w:marTop w:val="0"/>
                  <w:marBottom w:val="0"/>
                  <w:divBdr>
                    <w:top w:val="none" w:sz="0" w:space="0" w:color="auto"/>
                    <w:left w:val="none" w:sz="0" w:space="0" w:color="auto"/>
                    <w:bottom w:val="none" w:sz="0" w:space="0" w:color="auto"/>
                    <w:right w:val="none" w:sz="0" w:space="0" w:color="auto"/>
                  </w:divBdr>
                  <w:divsChild>
                    <w:div w:id="1058632342">
                      <w:marLeft w:val="0"/>
                      <w:marRight w:val="0"/>
                      <w:marTop w:val="0"/>
                      <w:marBottom w:val="0"/>
                      <w:divBdr>
                        <w:top w:val="none" w:sz="0" w:space="0" w:color="auto"/>
                        <w:left w:val="none" w:sz="0" w:space="0" w:color="auto"/>
                        <w:bottom w:val="none" w:sz="0" w:space="0" w:color="auto"/>
                        <w:right w:val="none" w:sz="0" w:space="0" w:color="auto"/>
                      </w:divBdr>
                    </w:div>
                  </w:divsChild>
                </w:div>
                <w:div w:id="621112212">
                  <w:marLeft w:val="0"/>
                  <w:marRight w:val="0"/>
                  <w:marTop w:val="0"/>
                  <w:marBottom w:val="0"/>
                  <w:divBdr>
                    <w:top w:val="none" w:sz="0" w:space="0" w:color="auto"/>
                    <w:left w:val="none" w:sz="0" w:space="0" w:color="auto"/>
                    <w:bottom w:val="none" w:sz="0" w:space="0" w:color="auto"/>
                    <w:right w:val="none" w:sz="0" w:space="0" w:color="auto"/>
                  </w:divBdr>
                  <w:divsChild>
                    <w:div w:id="785081021">
                      <w:marLeft w:val="0"/>
                      <w:marRight w:val="0"/>
                      <w:marTop w:val="0"/>
                      <w:marBottom w:val="0"/>
                      <w:divBdr>
                        <w:top w:val="none" w:sz="0" w:space="0" w:color="auto"/>
                        <w:left w:val="none" w:sz="0" w:space="0" w:color="auto"/>
                        <w:bottom w:val="none" w:sz="0" w:space="0" w:color="auto"/>
                        <w:right w:val="none" w:sz="0" w:space="0" w:color="auto"/>
                      </w:divBdr>
                    </w:div>
                  </w:divsChild>
                </w:div>
                <w:div w:id="574625587">
                  <w:marLeft w:val="0"/>
                  <w:marRight w:val="0"/>
                  <w:marTop w:val="0"/>
                  <w:marBottom w:val="0"/>
                  <w:divBdr>
                    <w:top w:val="none" w:sz="0" w:space="0" w:color="auto"/>
                    <w:left w:val="none" w:sz="0" w:space="0" w:color="auto"/>
                    <w:bottom w:val="none" w:sz="0" w:space="0" w:color="auto"/>
                    <w:right w:val="none" w:sz="0" w:space="0" w:color="auto"/>
                  </w:divBdr>
                  <w:divsChild>
                    <w:div w:id="856701880">
                      <w:marLeft w:val="0"/>
                      <w:marRight w:val="0"/>
                      <w:marTop w:val="0"/>
                      <w:marBottom w:val="0"/>
                      <w:divBdr>
                        <w:top w:val="none" w:sz="0" w:space="0" w:color="auto"/>
                        <w:left w:val="none" w:sz="0" w:space="0" w:color="auto"/>
                        <w:bottom w:val="none" w:sz="0" w:space="0" w:color="auto"/>
                        <w:right w:val="none" w:sz="0" w:space="0" w:color="auto"/>
                      </w:divBdr>
                    </w:div>
                  </w:divsChild>
                </w:div>
                <w:div w:id="1976906303">
                  <w:marLeft w:val="0"/>
                  <w:marRight w:val="0"/>
                  <w:marTop w:val="0"/>
                  <w:marBottom w:val="0"/>
                  <w:divBdr>
                    <w:top w:val="none" w:sz="0" w:space="0" w:color="auto"/>
                    <w:left w:val="none" w:sz="0" w:space="0" w:color="auto"/>
                    <w:bottom w:val="none" w:sz="0" w:space="0" w:color="auto"/>
                    <w:right w:val="none" w:sz="0" w:space="0" w:color="auto"/>
                  </w:divBdr>
                  <w:divsChild>
                    <w:div w:id="386684260">
                      <w:marLeft w:val="0"/>
                      <w:marRight w:val="0"/>
                      <w:marTop w:val="0"/>
                      <w:marBottom w:val="0"/>
                      <w:divBdr>
                        <w:top w:val="none" w:sz="0" w:space="0" w:color="auto"/>
                        <w:left w:val="none" w:sz="0" w:space="0" w:color="auto"/>
                        <w:bottom w:val="none" w:sz="0" w:space="0" w:color="auto"/>
                        <w:right w:val="none" w:sz="0" w:space="0" w:color="auto"/>
                      </w:divBdr>
                    </w:div>
                  </w:divsChild>
                </w:div>
                <w:div w:id="1659990242">
                  <w:marLeft w:val="0"/>
                  <w:marRight w:val="0"/>
                  <w:marTop w:val="0"/>
                  <w:marBottom w:val="0"/>
                  <w:divBdr>
                    <w:top w:val="none" w:sz="0" w:space="0" w:color="auto"/>
                    <w:left w:val="none" w:sz="0" w:space="0" w:color="auto"/>
                    <w:bottom w:val="none" w:sz="0" w:space="0" w:color="auto"/>
                    <w:right w:val="none" w:sz="0" w:space="0" w:color="auto"/>
                  </w:divBdr>
                  <w:divsChild>
                    <w:div w:id="1954168535">
                      <w:marLeft w:val="0"/>
                      <w:marRight w:val="0"/>
                      <w:marTop w:val="0"/>
                      <w:marBottom w:val="0"/>
                      <w:divBdr>
                        <w:top w:val="none" w:sz="0" w:space="0" w:color="auto"/>
                        <w:left w:val="none" w:sz="0" w:space="0" w:color="auto"/>
                        <w:bottom w:val="none" w:sz="0" w:space="0" w:color="auto"/>
                        <w:right w:val="none" w:sz="0" w:space="0" w:color="auto"/>
                      </w:divBdr>
                    </w:div>
                  </w:divsChild>
                </w:div>
                <w:div w:id="1811898283">
                  <w:marLeft w:val="0"/>
                  <w:marRight w:val="0"/>
                  <w:marTop w:val="0"/>
                  <w:marBottom w:val="0"/>
                  <w:divBdr>
                    <w:top w:val="none" w:sz="0" w:space="0" w:color="auto"/>
                    <w:left w:val="none" w:sz="0" w:space="0" w:color="auto"/>
                    <w:bottom w:val="none" w:sz="0" w:space="0" w:color="auto"/>
                    <w:right w:val="none" w:sz="0" w:space="0" w:color="auto"/>
                  </w:divBdr>
                  <w:divsChild>
                    <w:div w:id="614601639">
                      <w:marLeft w:val="0"/>
                      <w:marRight w:val="0"/>
                      <w:marTop w:val="0"/>
                      <w:marBottom w:val="0"/>
                      <w:divBdr>
                        <w:top w:val="none" w:sz="0" w:space="0" w:color="auto"/>
                        <w:left w:val="none" w:sz="0" w:space="0" w:color="auto"/>
                        <w:bottom w:val="none" w:sz="0" w:space="0" w:color="auto"/>
                        <w:right w:val="none" w:sz="0" w:space="0" w:color="auto"/>
                      </w:divBdr>
                    </w:div>
                  </w:divsChild>
                </w:div>
                <w:div w:id="1308247492">
                  <w:marLeft w:val="0"/>
                  <w:marRight w:val="0"/>
                  <w:marTop w:val="0"/>
                  <w:marBottom w:val="0"/>
                  <w:divBdr>
                    <w:top w:val="none" w:sz="0" w:space="0" w:color="auto"/>
                    <w:left w:val="none" w:sz="0" w:space="0" w:color="auto"/>
                    <w:bottom w:val="none" w:sz="0" w:space="0" w:color="auto"/>
                    <w:right w:val="none" w:sz="0" w:space="0" w:color="auto"/>
                  </w:divBdr>
                  <w:divsChild>
                    <w:div w:id="957948946">
                      <w:marLeft w:val="0"/>
                      <w:marRight w:val="0"/>
                      <w:marTop w:val="0"/>
                      <w:marBottom w:val="0"/>
                      <w:divBdr>
                        <w:top w:val="none" w:sz="0" w:space="0" w:color="auto"/>
                        <w:left w:val="none" w:sz="0" w:space="0" w:color="auto"/>
                        <w:bottom w:val="none" w:sz="0" w:space="0" w:color="auto"/>
                        <w:right w:val="none" w:sz="0" w:space="0" w:color="auto"/>
                      </w:divBdr>
                    </w:div>
                  </w:divsChild>
                </w:div>
                <w:div w:id="1707441773">
                  <w:marLeft w:val="0"/>
                  <w:marRight w:val="0"/>
                  <w:marTop w:val="0"/>
                  <w:marBottom w:val="0"/>
                  <w:divBdr>
                    <w:top w:val="none" w:sz="0" w:space="0" w:color="auto"/>
                    <w:left w:val="none" w:sz="0" w:space="0" w:color="auto"/>
                    <w:bottom w:val="none" w:sz="0" w:space="0" w:color="auto"/>
                    <w:right w:val="none" w:sz="0" w:space="0" w:color="auto"/>
                  </w:divBdr>
                  <w:divsChild>
                    <w:div w:id="2133937520">
                      <w:marLeft w:val="0"/>
                      <w:marRight w:val="0"/>
                      <w:marTop w:val="0"/>
                      <w:marBottom w:val="0"/>
                      <w:divBdr>
                        <w:top w:val="none" w:sz="0" w:space="0" w:color="auto"/>
                        <w:left w:val="none" w:sz="0" w:space="0" w:color="auto"/>
                        <w:bottom w:val="none" w:sz="0" w:space="0" w:color="auto"/>
                        <w:right w:val="none" w:sz="0" w:space="0" w:color="auto"/>
                      </w:divBdr>
                    </w:div>
                  </w:divsChild>
                </w:div>
                <w:div w:id="774522121">
                  <w:marLeft w:val="0"/>
                  <w:marRight w:val="0"/>
                  <w:marTop w:val="0"/>
                  <w:marBottom w:val="0"/>
                  <w:divBdr>
                    <w:top w:val="none" w:sz="0" w:space="0" w:color="auto"/>
                    <w:left w:val="none" w:sz="0" w:space="0" w:color="auto"/>
                    <w:bottom w:val="none" w:sz="0" w:space="0" w:color="auto"/>
                    <w:right w:val="none" w:sz="0" w:space="0" w:color="auto"/>
                  </w:divBdr>
                  <w:divsChild>
                    <w:div w:id="978419138">
                      <w:marLeft w:val="0"/>
                      <w:marRight w:val="0"/>
                      <w:marTop w:val="0"/>
                      <w:marBottom w:val="0"/>
                      <w:divBdr>
                        <w:top w:val="none" w:sz="0" w:space="0" w:color="auto"/>
                        <w:left w:val="none" w:sz="0" w:space="0" w:color="auto"/>
                        <w:bottom w:val="none" w:sz="0" w:space="0" w:color="auto"/>
                        <w:right w:val="none" w:sz="0" w:space="0" w:color="auto"/>
                      </w:divBdr>
                    </w:div>
                  </w:divsChild>
                </w:div>
                <w:div w:id="722951543">
                  <w:marLeft w:val="0"/>
                  <w:marRight w:val="0"/>
                  <w:marTop w:val="0"/>
                  <w:marBottom w:val="0"/>
                  <w:divBdr>
                    <w:top w:val="none" w:sz="0" w:space="0" w:color="auto"/>
                    <w:left w:val="none" w:sz="0" w:space="0" w:color="auto"/>
                    <w:bottom w:val="none" w:sz="0" w:space="0" w:color="auto"/>
                    <w:right w:val="none" w:sz="0" w:space="0" w:color="auto"/>
                  </w:divBdr>
                  <w:divsChild>
                    <w:div w:id="1827472759">
                      <w:marLeft w:val="0"/>
                      <w:marRight w:val="0"/>
                      <w:marTop w:val="0"/>
                      <w:marBottom w:val="0"/>
                      <w:divBdr>
                        <w:top w:val="none" w:sz="0" w:space="0" w:color="auto"/>
                        <w:left w:val="none" w:sz="0" w:space="0" w:color="auto"/>
                        <w:bottom w:val="none" w:sz="0" w:space="0" w:color="auto"/>
                        <w:right w:val="none" w:sz="0" w:space="0" w:color="auto"/>
                      </w:divBdr>
                    </w:div>
                  </w:divsChild>
                </w:div>
                <w:div w:id="1342200377">
                  <w:marLeft w:val="0"/>
                  <w:marRight w:val="0"/>
                  <w:marTop w:val="0"/>
                  <w:marBottom w:val="0"/>
                  <w:divBdr>
                    <w:top w:val="none" w:sz="0" w:space="0" w:color="auto"/>
                    <w:left w:val="none" w:sz="0" w:space="0" w:color="auto"/>
                    <w:bottom w:val="none" w:sz="0" w:space="0" w:color="auto"/>
                    <w:right w:val="none" w:sz="0" w:space="0" w:color="auto"/>
                  </w:divBdr>
                  <w:divsChild>
                    <w:div w:id="1144397591">
                      <w:marLeft w:val="0"/>
                      <w:marRight w:val="0"/>
                      <w:marTop w:val="0"/>
                      <w:marBottom w:val="0"/>
                      <w:divBdr>
                        <w:top w:val="none" w:sz="0" w:space="0" w:color="auto"/>
                        <w:left w:val="none" w:sz="0" w:space="0" w:color="auto"/>
                        <w:bottom w:val="none" w:sz="0" w:space="0" w:color="auto"/>
                        <w:right w:val="none" w:sz="0" w:space="0" w:color="auto"/>
                      </w:divBdr>
                    </w:div>
                  </w:divsChild>
                </w:div>
                <w:div w:id="1290428442">
                  <w:marLeft w:val="0"/>
                  <w:marRight w:val="0"/>
                  <w:marTop w:val="0"/>
                  <w:marBottom w:val="0"/>
                  <w:divBdr>
                    <w:top w:val="none" w:sz="0" w:space="0" w:color="auto"/>
                    <w:left w:val="none" w:sz="0" w:space="0" w:color="auto"/>
                    <w:bottom w:val="none" w:sz="0" w:space="0" w:color="auto"/>
                    <w:right w:val="none" w:sz="0" w:space="0" w:color="auto"/>
                  </w:divBdr>
                  <w:divsChild>
                    <w:div w:id="1468472421">
                      <w:marLeft w:val="0"/>
                      <w:marRight w:val="0"/>
                      <w:marTop w:val="0"/>
                      <w:marBottom w:val="0"/>
                      <w:divBdr>
                        <w:top w:val="none" w:sz="0" w:space="0" w:color="auto"/>
                        <w:left w:val="none" w:sz="0" w:space="0" w:color="auto"/>
                        <w:bottom w:val="none" w:sz="0" w:space="0" w:color="auto"/>
                        <w:right w:val="none" w:sz="0" w:space="0" w:color="auto"/>
                      </w:divBdr>
                    </w:div>
                  </w:divsChild>
                </w:div>
                <w:div w:id="601686961">
                  <w:marLeft w:val="0"/>
                  <w:marRight w:val="0"/>
                  <w:marTop w:val="0"/>
                  <w:marBottom w:val="0"/>
                  <w:divBdr>
                    <w:top w:val="none" w:sz="0" w:space="0" w:color="auto"/>
                    <w:left w:val="none" w:sz="0" w:space="0" w:color="auto"/>
                    <w:bottom w:val="none" w:sz="0" w:space="0" w:color="auto"/>
                    <w:right w:val="none" w:sz="0" w:space="0" w:color="auto"/>
                  </w:divBdr>
                  <w:divsChild>
                    <w:div w:id="1539470372">
                      <w:marLeft w:val="0"/>
                      <w:marRight w:val="0"/>
                      <w:marTop w:val="0"/>
                      <w:marBottom w:val="0"/>
                      <w:divBdr>
                        <w:top w:val="none" w:sz="0" w:space="0" w:color="auto"/>
                        <w:left w:val="none" w:sz="0" w:space="0" w:color="auto"/>
                        <w:bottom w:val="none" w:sz="0" w:space="0" w:color="auto"/>
                        <w:right w:val="none" w:sz="0" w:space="0" w:color="auto"/>
                      </w:divBdr>
                    </w:div>
                  </w:divsChild>
                </w:div>
                <w:div w:id="307172282">
                  <w:marLeft w:val="0"/>
                  <w:marRight w:val="0"/>
                  <w:marTop w:val="0"/>
                  <w:marBottom w:val="0"/>
                  <w:divBdr>
                    <w:top w:val="none" w:sz="0" w:space="0" w:color="auto"/>
                    <w:left w:val="none" w:sz="0" w:space="0" w:color="auto"/>
                    <w:bottom w:val="none" w:sz="0" w:space="0" w:color="auto"/>
                    <w:right w:val="none" w:sz="0" w:space="0" w:color="auto"/>
                  </w:divBdr>
                  <w:divsChild>
                    <w:div w:id="372728869">
                      <w:marLeft w:val="0"/>
                      <w:marRight w:val="0"/>
                      <w:marTop w:val="0"/>
                      <w:marBottom w:val="0"/>
                      <w:divBdr>
                        <w:top w:val="none" w:sz="0" w:space="0" w:color="auto"/>
                        <w:left w:val="none" w:sz="0" w:space="0" w:color="auto"/>
                        <w:bottom w:val="none" w:sz="0" w:space="0" w:color="auto"/>
                        <w:right w:val="none" w:sz="0" w:space="0" w:color="auto"/>
                      </w:divBdr>
                    </w:div>
                  </w:divsChild>
                </w:div>
                <w:div w:id="1166432257">
                  <w:marLeft w:val="0"/>
                  <w:marRight w:val="0"/>
                  <w:marTop w:val="0"/>
                  <w:marBottom w:val="0"/>
                  <w:divBdr>
                    <w:top w:val="none" w:sz="0" w:space="0" w:color="auto"/>
                    <w:left w:val="none" w:sz="0" w:space="0" w:color="auto"/>
                    <w:bottom w:val="none" w:sz="0" w:space="0" w:color="auto"/>
                    <w:right w:val="none" w:sz="0" w:space="0" w:color="auto"/>
                  </w:divBdr>
                  <w:divsChild>
                    <w:div w:id="387847912">
                      <w:marLeft w:val="0"/>
                      <w:marRight w:val="0"/>
                      <w:marTop w:val="0"/>
                      <w:marBottom w:val="0"/>
                      <w:divBdr>
                        <w:top w:val="none" w:sz="0" w:space="0" w:color="auto"/>
                        <w:left w:val="none" w:sz="0" w:space="0" w:color="auto"/>
                        <w:bottom w:val="none" w:sz="0" w:space="0" w:color="auto"/>
                        <w:right w:val="none" w:sz="0" w:space="0" w:color="auto"/>
                      </w:divBdr>
                    </w:div>
                  </w:divsChild>
                </w:div>
                <w:div w:id="1394237942">
                  <w:marLeft w:val="0"/>
                  <w:marRight w:val="0"/>
                  <w:marTop w:val="0"/>
                  <w:marBottom w:val="0"/>
                  <w:divBdr>
                    <w:top w:val="none" w:sz="0" w:space="0" w:color="auto"/>
                    <w:left w:val="none" w:sz="0" w:space="0" w:color="auto"/>
                    <w:bottom w:val="none" w:sz="0" w:space="0" w:color="auto"/>
                    <w:right w:val="none" w:sz="0" w:space="0" w:color="auto"/>
                  </w:divBdr>
                  <w:divsChild>
                    <w:div w:id="1048334133">
                      <w:marLeft w:val="0"/>
                      <w:marRight w:val="0"/>
                      <w:marTop w:val="0"/>
                      <w:marBottom w:val="0"/>
                      <w:divBdr>
                        <w:top w:val="none" w:sz="0" w:space="0" w:color="auto"/>
                        <w:left w:val="none" w:sz="0" w:space="0" w:color="auto"/>
                        <w:bottom w:val="none" w:sz="0" w:space="0" w:color="auto"/>
                        <w:right w:val="none" w:sz="0" w:space="0" w:color="auto"/>
                      </w:divBdr>
                    </w:div>
                  </w:divsChild>
                </w:div>
                <w:div w:id="166478197">
                  <w:marLeft w:val="0"/>
                  <w:marRight w:val="0"/>
                  <w:marTop w:val="0"/>
                  <w:marBottom w:val="0"/>
                  <w:divBdr>
                    <w:top w:val="none" w:sz="0" w:space="0" w:color="auto"/>
                    <w:left w:val="none" w:sz="0" w:space="0" w:color="auto"/>
                    <w:bottom w:val="none" w:sz="0" w:space="0" w:color="auto"/>
                    <w:right w:val="none" w:sz="0" w:space="0" w:color="auto"/>
                  </w:divBdr>
                  <w:divsChild>
                    <w:div w:id="1387266398">
                      <w:marLeft w:val="0"/>
                      <w:marRight w:val="0"/>
                      <w:marTop w:val="0"/>
                      <w:marBottom w:val="0"/>
                      <w:divBdr>
                        <w:top w:val="none" w:sz="0" w:space="0" w:color="auto"/>
                        <w:left w:val="none" w:sz="0" w:space="0" w:color="auto"/>
                        <w:bottom w:val="none" w:sz="0" w:space="0" w:color="auto"/>
                        <w:right w:val="none" w:sz="0" w:space="0" w:color="auto"/>
                      </w:divBdr>
                    </w:div>
                  </w:divsChild>
                </w:div>
                <w:div w:id="674184702">
                  <w:marLeft w:val="0"/>
                  <w:marRight w:val="0"/>
                  <w:marTop w:val="0"/>
                  <w:marBottom w:val="0"/>
                  <w:divBdr>
                    <w:top w:val="none" w:sz="0" w:space="0" w:color="auto"/>
                    <w:left w:val="none" w:sz="0" w:space="0" w:color="auto"/>
                    <w:bottom w:val="none" w:sz="0" w:space="0" w:color="auto"/>
                    <w:right w:val="none" w:sz="0" w:space="0" w:color="auto"/>
                  </w:divBdr>
                  <w:divsChild>
                    <w:div w:id="1107192610">
                      <w:marLeft w:val="0"/>
                      <w:marRight w:val="0"/>
                      <w:marTop w:val="0"/>
                      <w:marBottom w:val="0"/>
                      <w:divBdr>
                        <w:top w:val="none" w:sz="0" w:space="0" w:color="auto"/>
                        <w:left w:val="none" w:sz="0" w:space="0" w:color="auto"/>
                        <w:bottom w:val="none" w:sz="0" w:space="0" w:color="auto"/>
                        <w:right w:val="none" w:sz="0" w:space="0" w:color="auto"/>
                      </w:divBdr>
                    </w:div>
                  </w:divsChild>
                </w:div>
                <w:div w:id="1212882915">
                  <w:marLeft w:val="0"/>
                  <w:marRight w:val="0"/>
                  <w:marTop w:val="0"/>
                  <w:marBottom w:val="0"/>
                  <w:divBdr>
                    <w:top w:val="none" w:sz="0" w:space="0" w:color="auto"/>
                    <w:left w:val="none" w:sz="0" w:space="0" w:color="auto"/>
                    <w:bottom w:val="none" w:sz="0" w:space="0" w:color="auto"/>
                    <w:right w:val="none" w:sz="0" w:space="0" w:color="auto"/>
                  </w:divBdr>
                  <w:divsChild>
                    <w:div w:id="1414281025">
                      <w:marLeft w:val="0"/>
                      <w:marRight w:val="0"/>
                      <w:marTop w:val="0"/>
                      <w:marBottom w:val="0"/>
                      <w:divBdr>
                        <w:top w:val="none" w:sz="0" w:space="0" w:color="auto"/>
                        <w:left w:val="none" w:sz="0" w:space="0" w:color="auto"/>
                        <w:bottom w:val="none" w:sz="0" w:space="0" w:color="auto"/>
                        <w:right w:val="none" w:sz="0" w:space="0" w:color="auto"/>
                      </w:divBdr>
                    </w:div>
                  </w:divsChild>
                </w:div>
                <w:div w:id="1793940173">
                  <w:marLeft w:val="0"/>
                  <w:marRight w:val="0"/>
                  <w:marTop w:val="0"/>
                  <w:marBottom w:val="0"/>
                  <w:divBdr>
                    <w:top w:val="none" w:sz="0" w:space="0" w:color="auto"/>
                    <w:left w:val="none" w:sz="0" w:space="0" w:color="auto"/>
                    <w:bottom w:val="none" w:sz="0" w:space="0" w:color="auto"/>
                    <w:right w:val="none" w:sz="0" w:space="0" w:color="auto"/>
                  </w:divBdr>
                  <w:divsChild>
                    <w:div w:id="233855575">
                      <w:marLeft w:val="0"/>
                      <w:marRight w:val="0"/>
                      <w:marTop w:val="0"/>
                      <w:marBottom w:val="0"/>
                      <w:divBdr>
                        <w:top w:val="none" w:sz="0" w:space="0" w:color="auto"/>
                        <w:left w:val="none" w:sz="0" w:space="0" w:color="auto"/>
                        <w:bottom w:val="none" w:sz="0" w:space="0" w:color="auto"/>
                        <w:right w:val="none" w:sz="0" w:space="0" w:color="auto"/>
                      </w:divBdr>
                    </w:div>
                  </w:divsChild>
                </w:div>
                <w:div w:id="1006711198">
                  <w:marLeft w:val="0"/>
                  <w:marRight w:val="0"/>
                  <w:marTop w:val="0"/>
                  <w:marBottom w:val="0"/>
                  <w:divBdr>
                    <w:top w:val="none" w:sz="0" w:space="0" w:color="auto"/>
                    <w:left w:val="none" w:sz="0" w:space="0" w:color="auto"/>
                    <w:bottom w:val="none" w:sz="0" w:space="0" w:color="auto"/>
                    <w:right w:val="none" w:sz="0" w:space="0" w:color="auto"/>
                  </w:divBdr>
                  <w:divsChild>
                    <w:div w:id="63266073">
                      <w:marLeft w:val="0"/>
                      <w:marRight w:val="0"/>
                      <w:marTop w:val="0"/>
                      <w:marBottom w:val="0"/>
                      <w:divBdr>
                        <w:top w:val="none" w:sz="0" w:space="0" w:color="auto"/>
                        <w:left w:val="none" w:sz="0" w:space="0" w:color="auto"/>
                        <w:bottom w:val="none" w:sz="0" w:space="0" w:color="auto"/>
                        <w:right w:val="none" w:sz="0" w:space="0" w:color="auto"/>
                      </w:divBdr>
                    </w:div>
                  </w:divsChild>
                </w:div>
                <w:div w:id="1268542089">
                  <w:marLeft w:val="0"/>
                  <w:marRight w:val="0"/>
                  <w:marTop w:val="0"/>
                  <w:marBottom w:val="0"/>
                  <w:divBdr>
                    <w:top w:val="none" w:sz="0" w:space="0" w:color="auto"/>
                    <w:left w:val="none" w:sz="0" w:space="0" w:color="auto"/>
                    <w:bottom w:val="none" w:sz="0" w:space="0" w:color="auto"/>
                    <w:right w:val="none" w:sz="0" w:space="0" w:color="auto"/>
                  </w:divBdr>
                  <w:divsChild>
                    <w:div w:id="406079418">
                      <w:marLeft w:val="0"/>
                      <w:marRight w:val="0"/>
                      <w:marTop w:val="0"/>
                      <w:marBottom w:val="0"/>
                      <w:divBdr>
                        <w:top w:val="none" w:sz="0" w:space="0" w:color="auto"/>
                        <w:left w:val="none" w:sz="0" w:space="0" w:color="auto"/>
                        <w:bottom w:val="none" w:sz="0" w:space="0" w:color="auto"/>
                        <w:right w:val="none" w:sz="0" w:space="0" w:color="auto"/>
                      </w:divBdr>
                    </w:div>
                  </w:divsChild>
                </w:div>
                <w:div w:id="2030522290">
                  <w:marLeft w:val="0"/>
                  <w:marRight w:val="0"/>
                  <w:marTop w:val="0"/>
                  <w:marBottom w:val="0"/>
                  <w:divBdr>
                    <w:top w:val="none" w:sz="0" w:space="0" w:color="auto"/>
                    <w:left w:val="none" w:sz="0" w:space="0" w:color="auto"/>
                    <w:bottom w:val="none" w:sz="0" w:space="0" w:color="auto"/>
                    <w:right w:val="none" w:sz="0" w:space="0" w:color="auto"/>
                  </w:divBdr>
                  <w:divsChild>
                    <w:div w:id="946471572">
                      <w:marLeft w:val="0"/>
                      <w:marRight w:val="0"/>
                      <w:marTop w:val="0"/>
                      <w:marBottom w:val="0"/>
                      <w:divBdr>
                        <w:top w:val="none" w:sz="0" w:space="0" w:color="auto"/>
                        <w:left w:val="none" w:sz="0" w:space="0" w:color="auto"/>
                        <w:bottom w:val="none" w:sz="0" w:space="0" w:color="auto"/>
                        <w:right w:val="none" w:sz="0" w:space="0" w:color="auto"/>
                      </w:divBdr>
                    </w:div>
                  </w:divsChild>
                </w:div>
                <w:div w:id="1470593529">
                  <w:marLeft w:val="0"/>
                  <w:marRight w:val="0"/>
                  <w:marTop w:val="0"/>
                  <w:marBottom w:val="0"/>
                  <w:divBdr>
                    <w:top w:val="none" w:sz="0" w:space="0" w:color="auto"/>
                    <w:left w:val="none" w:sz="0" w:space="0" w:color="auto"/>
                    <w:bottom w:val="none" w:sz="0" w:space="0" w:color="auto"/>
                    <w:right w:val="none" w:sz="0" w:space="0" w:color="auto"/>
                  </w:divBdr>
                  <w:divsChild>
                    <w:div w:id="13070486">
                      <w:marLeft w:val="0"/>
                      <w:marRight w:val="0"/>
                      <w:marTop w:val="0"/>
                      <w:marBottom w:val="0"/>
                      <w:divBdr>
                        <w:top w:val="none" w:sz="0" w:space="0" w:color="auto"/>
                        <w:left w:val="none" w:sz="0" w:space="0" w:color="auto"/>
                        <w:bottom w:val="none" w:sz="0" w:space="0" w:color="auto"/>
                        <w:right w:val="none" w:sz="0" w:space="0" w:color="auto"/>
                      </w:divBdr>
                    </w:div>
                  </w:divsChild>
                </w:div>
                <w:div w:id="1522819002">
                  <w:marLeft w:val="0"/>
                  <w:marRight w:val="0"/>
                  <w:marTop w:val="0"/>
                  <w:marBottom w:val="0"/>
                  <w:divBdr>
                    <w:top w:val="none" w:sz="0" w:space="0" w:color="auto"/>
                    <w:left w:val="none" w:sz="0" w:space="0" w:color="auto"/>
                    <w:bottom w:val="none" w:sz="0" w:space="0" w:color="auto"/>
                    <w:right w:val="none" w:sz="0" w:space="0" w:color="auto"/>
                  </w:divBdr>
                  <w:divsChild>
                    <w:div w:id="100149009">
                      <w:marLeft w:val="0"/>
                      <w:marRight w:val="0"/>
                      <w:marTop w:val="0"/>
                      <w:marBottom w:val="0"/>
                      <w:divBdr>
                        <w:top w:val="none" w:sz="0" w:space="0" w:color="auto"/>
                        <w:left w:val="none" w:sz="0" w:space="0" w:color="auto"/>
                        <w:bottom w:val="none" w:sz="0" w:space="0" w:color="auto"/>
                        <w:right w:val="none" w:sz="0" w:space="0" w:color="auto"/>
                      </w:divBdr>
                    </w:div>
                  </w:divsChild>
                </w:div>
                <w:div w:id="355617052">
                  <w:marLeft w:val="0"/>
                  <w:marRight w:val="0"/>
                  <w:marTop w:val="0"/>
                  <w:marBottom w:val="0"/>
                  <w:divBdr>
                    <w:top w:val="none" w:sz="0" w:space="0" w:color="auto"/>
                    <w:left w:val="none" w:sz="0" w:space="0" w:color="auto"/>
                    <w:bottom w:val="none" w:sz="0" w:space="0" w:color="auto"/>
                    <w:right w:val="none" w:sz="0" w:space="0" w:color="auto"/>
                  </w:divBdr>
                  <w:divsChild>
                    <w:div w:id="295598880">
                      <w:marLeft w:val="0"/>
                      <w:marRight w:val="0"/>
                      <w:marTop w:val="0"/>
                      <w:marBottom w:val="0"/>
                      <w:divBdr>
                        <w:top w:val="none" w:sz="0" w:space="0" w:color="auto"/>
                        <w:left w:val="none" w:sz="0" w:space="0" w:color="auto"/>
                        <w:bottom w:val="none" w:sz="0" w:space="0" w:color="auto"/>
                        <w:right w:val="none" w:sz="0" w:space="0" w:color="auto"/>
                      </w:divBdr>
                    </w:div>
                  </w:divsChild>
                </w:div>
                <w:div w:id="1829010514">
                  <w:marLeft w:val="0"/>
                  <w:marRight w:val="0"/>
                  <w:marTop w:val="0"/>
                  <w:marBottom w:val="0"/>
                  <w:divBdr>
                    <w:top w:val="none" w:sz="0" w:space="0" w:color="auto"/>
                    <w:left w:val="none" w:sz="0" w:space="0" w:color="auto"/>
                    <w:bottom w:val="none" w:sz="0" w:space="0" w:color="auto"/>
                    <w:right w:val="none" w:sz="0" w:space="0" w:color="auto"/>
                  </w:divBdr>
                  <w:divsChild>
                    <w:div w:id="1373336293">
                      <w:marLeft w:val="0"/>
                      <w:marRight w:val="0"/>
                      <w:marTop w:val="0"/>
                      <w:marBottom w:val="0"/>
                      <w:divBdr>
                        <w:top w:val="none" w:sz="0" w:space="0" w:color="auto"/>
                        <w:left w:val="none" w:sz="0" w:space="0" w:color="auto"/>
                        <w:bottom w:val="none" w:sz="0" w:space="0" w:color="auto"/>
                        <w:right w:val="none" w:sz="0" w:space="0" w:color="auto"/>
                      </w:divBdr>
                    </w:div>
                  </w:divsChild>
                </w:div>
                <w:div w:id="1148739542">
                  <w:marLeft w:val="0"/>
                  <w:marRight w:val="0"/>
                  <w:marTop w:val="0"/>
                  <w:marBottom w:val="0"/>
                  <w:divBdr>
                    <w:top w:val="none" w:sz="0" w:space="0" w:color="auto"/>
                    <w:left w:val="none" w:sz="0" w:space="0" w:color="auto"/>
                    <w:bottom w:val="none" w:sz="0" w:space="0" w:color="auto"/>
                    <w:right w:val="none" w:sz="0" w:space="0" w:color="auto"/>
                  </w:divBdr>
                  <w:divsChild>
                    <w:div w:id="118568065">
                      <w:marLeft w:val="0"/>
                      <w:marRight w:val="0"/>
                      <w:marTop w:val="0"/>
                      <w:marBottom w:val="0"/>
                      <w:divBdr>
                        <w:top w:val="none" w:sz="0" w:space="0" w:color="auto"/>
                        <w:left w:val="none" w:sz="0" w:space="0" w:color="auto"/>
                        <w:bottom w:val="none" w:sz="0" w:space="0" w:color="auto"/>
                        <w:right w:val="none" w:sz="0" w:space="0" w:color="auto"/>
                      </w:divBdr>
                    </w:div>
                  </w:divsChild>
                </w:div>
                <w:div w:id="1585646264">
                  <w:marLeft w:val="0"/>
                  <w:marRight w:val="0"/>
                  <w:marTop w:val="0"/>
                  <w:marBottom w:val="0"/>
                  <w:divBdr>
                    <w:top w:val="none" w:sz="0" w:space="0" w:color="auto"/>
                    <w:left w:val="none" w:sz="0" w:space="0" w:color="auto"/>
                    <w:bottom w:val="none" w:sz="0" w:space="0" w:color="auto"/>
                    <w:right w:val="none" w:sz="0" w:space="0" w:color="auto"/>
                  </w:divBdr>
                  <w:divsChild>
                    <w:div w:id="10398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55597">
          <w:marLeft w:val="0"/>
          <w:marRight w:val="0"/>
          <w:marTop w:val="0"/>
          <w:marBottom w:val="0"/>
          <w:divBdr>
            <w:top w:val="none" w:sz="0" w:space="0" w:color="auto"/>
            <w:left w:val="none" w:sz="0" w:space="0" w:color="auto"/>
            <w:bottom w:val="none" w:sz="0" w:space="0" w:color="auto"/>
            <w:right w:val="none" w:sz="0" w:space="0" w:color="auto"/>
          </w:divBdr>
        </w:div>
        <w:div w:id="569119153">
          <w:marLeft w:val="0"/>
          <w:marRight w:val="0"/>
          <w:marTop w:val="0"/>
          <w:marBottom w:val="0"/>
          <w:divBdr>
            <w:top w:val="none" w:sz="0" w:space="0" w:color="auto"/>
            <w:left w:val="none" w:sz="0" w:space="0" w:color="auto"/>
            <w:bottom w:val="none" w:sz="0" w:space="0" w:color="auto"/>
            <w:right w:val="none" w:sz="0" w:space="0" w:color="auto"/>
          </w:divBdr>
        </w:div>
        <w:div w:id="982153142">
          <w:marLeft w:val="0"/>
          <w:marRight w:val="0"/>
          <w:marTop w:val="0"/>
          <w:marBottom w:val="0"/>
          <w:divBdr>
            <w:top w:val="none" w:sz="0" w:space="0" w:color="auto"/>
            <w:left w:val="none" w:sz="0" w:space="0" w:color="auto"/>
            <w:bottom w:val="none" w:sz="0" w:space="0" w:color="auto"/>
            <w:right w:val="none" w:sz="0" w:space="0" w:color="auto"/>
          </w:divBdr>
        </w:div>
        <w:div w:id="442110814">
          <w:marLeft w:val="0"/>
          <w:marRight w:val="0"/>
          <w:marTop w:val="0"/>
          <w:marBottom w:val="0"/>
          <w:divBdr>
            <w:top w:val="none" w:sz="0" w:space="0" w:color="auto"/>
            <w:left w:val="none" w:sz="0" w:space="0" w:color="auto"/>
            <w:bottom w:val="none" w:sz="0" w:space="0" w:color="auto"/>
            <w:right w:val="none" w:sz="0" w:space="0" w:color="auto"/>
          </w:divBdr>
        </w:div>
        <w:div w:id="1377122214">
          <w:marLeft w:val="0"/>
          <w:marRight w:val="0"/>
          <w:marTop w:val="0"/>
          <w:marBottom w:val="0"/>
          <w:divBdr>
            <w:top w:val="none" w:sz="0" w:space="0" w:color="auto"/>
            <w:left w:val="none" w:sz="0" w:space="0" w:color="auto"/>
            <w:bottom w:val="none" w:sz="0" w:space="0" w:color="auto"/>
            <w:right w:val="none" w:sz="0" w:space="0" w:color="auto"/>
          </w:divBdr>
          <w:divsChild>
            <w:div w:id="1368333393">
              <w:marLeft w:val="-75"/>
              <w:marRight w:val="0"/>
              <w:marTop w:val="30"/>
              <w:marBottom w:val="30"/>
              <w:divBdr>
                <w:top w:val="none" w:sz="0" w:space="0" w:color="auto"/>
                <w:left w:val="none" w:sz="0" w:space="0" w:color="auto"/>
                <w:bottom w:val="none" w:sz="0" w:space="0" w:color="auto"/>
                <w:right w:val="none" w:sz="0" w:space="0" w:color="auto"/>
              </w:divBdr>
              <w:divsChild>
                <w:div w:id="1540699107">
                  <w:marLeft w:val="0"/>
                  <w:marRight w:val="0"/>
                  <w:marTop w:val="0"/>
                  <w:marBottom w:val="0"/>
                  <w:divBdr>
                    <w:top w:val="none" w:sz="0" w:space="0" w:color="auto"/>
                    <w:left w:val="none" w:sz="0" w:space="0" w:color="auto"/>
                    <w:bottom w:val="none" w:sz="0" w:space="0" w:color="auto"/>
                    <w:right w:val="none" w:sz="0" w:space="0" w:color="auto"/>
                  </w:divBdr>
                  <w:divsChild>
                    <w:div w:id="337390320">
                      <w:marLeft w:val="0"/>
                      <w:marRight w:val="0"/>
                      <w:marTop w:val="0"/>
                      <w:marBottom w:val="0"/>
                      <w:divBdr>
                        <w:top w:val="none" w:sz="0" w:space="0" w:color="auto"/>
                        <w:left w:val="none" w:sz="0" w:space="0" w:color="auto"/>
                        <w:bottom w:val="none" w:sz="0" w:space="0" w:color="auto"/>
                        <w:right w:val="none" w:sz="0" w:space="0" w:color="auto"/>
                      </w:divBdr>
                    </w:div>
                  </w:divsChild>
                </w:div>
                <w:div w:id="985235224">
                  <w:marLeft w:val="0"/>
                  <w:marRight w:val="0"/>
                  <w:marTop w:val="0"/>
                  <w:marBottom w:val="0"/>
                  <w:divBdr>
                    <w:top w:val="none" w:sz="0" w:space="0" w:color="auto"/>
                    <w:left w:val="none" w:sz="0" w:space="0" w:color="auto"/>
                    <w:bottom w:val="none" w:sz="0" w:space="0" w:color="auto"/>
                    <w:right w:val="none" w:sz="0" w:space="0" w:color="auto"/>
                  </w:divBdr>
                  <w:divsChild>
                    <w:div w:id="828060413">
                      <w:marLeft w:val="0"/>
                      <w:marRight w:val="0"/>
                      <w:marTop w:val="0"/>
                      <w:marBottom w:val="0"/>
                      <w:divBdr>
                        <w:top w:val="none" w:sz="0" w:space="0" w:color="auto"/>
                        <w:left w:val="none" w:sz="0" w:space="0" w:color="auto"/>
                        <w:bottom w:val="none" w:sz="0" w:space="0" w:color="auto"/>
                        <w:right w:val="none" w:sz="0" w:space="0" w:color="auto"/>
                      </w:divBdr>
                    </w:div>
                  </w:divsChild>
                </w:div>
                <w:div w:id="1908765598">
                  <w:marLeft w:val="0"/>
                  <w:marRight w:val="0"/>
                  <w:marTop w:val="0"/>
                  <w:marBottom w:val="0"/>
                  <w:divBdr>
                    <w:top w:val="none" w:sz="0" w:space="0" w:color="auto"/>
                    <w:left w:val="none" w:sz="0" w:space="0" w:color="auto"/>
                    <w:bottom w:val="none" w:sz="0" w:space="0" w:color="auto"/>
                    <w:right w:val="none" w:sz="0" w:space="0" w:color="auto"/>
                  </w:divBdr>
                  <w:divsChild>
                    <w:div w:id="1712220747">
                      <w:marLeft w:val="0"/>
                      <w:marRight w:val="0"/>
                      <w:marTop w:val="0"/>
                      <w:marBottom w:val="0"/>
                      <w:divBdr>
                        <w:top w:val="none" w:sz="0" w:space="0" w:color="auto"/>
                        <w:left w:val="none" w:sz="0" w:space="0" w:color="auto"/>
                        <w:bottom w:val="none" w:sz="0" w:space="0" w:color="auto"/>
                        <w:right w:val="none" w:sz="0" w:space="0" w:color="auto"/>
                      </w:divBdr>
                    </w:div>
                  </w:divsChild>
                </w:div>
                <w:div w:id="1247837594">
                  <w:marLeft w:val="0"/>
                  <w:marRight w:val="0"/>
                  <w:marTop w:val="0"/>
                  <w:marBottom w:val="0"/>
                  <w:divBdr>
                    <w:top w:val="none" w:sz="0" w:space="0" w:color="auto"/>
                    <w:left w:val="none" w:sz="0" w:space="0" w:color="auto"/>
                    <w:bottom w:val="none" w:sz="0" w:space="0" w:color="auto"/>
                    <w:right w:val="none" w:sz="0" w:space="0" w:color="auto"/>
                  </w:divBdr>
                  <w:divsChild>
                    <w:div w:id="312374369">
                      <w:marLeft w:val="0"/>
                      <w:marRight w:val="0"/>
                      <w:marTop w:val="0"/>
                      <w:marBottom w:val="0"/>
                      <w:divBdr>
                        <w:top w:val="none" w:sz="0" w:space="0" w:color="auto"/>
                        <w:left w:val="none" w:sz="0" w:space="0" w:color="auto"/>
                        <w:bottom w:val="none" w:sz="0" w:space="0" w:color="auto"/>
                        <w:right w:val="none" w:sz="0" w:space="0" w:color="auto"/>
                      </w:divBdr>
                    </w:div>
                  </w:divsChild>
                </w:div>
                <w:div w:id="1515461215">
                  <w:marLeft w:val="0"/>
                  <w:marRight w:val="0"/>
                  <w:marTop w:val="0"/>
                  <w:marBottom w:val="0"/>
                  <w:divBdr>
                    <w:top w:val="none" w:sz="0" w:space="0" w:color="auto"/>
                    <w:left w:val="none" w:sz="0" w:space="0" w:color="auto"/>
                    <w:bottom w:val="none" w:sz="0" w:space="0" w:color="auto"/>
                    <w:right w:val="none" w:sz="0" w:space="0" w:color="auto"/>
                  </w:divBdr>
                  <w:divsChild>
                    <w:div w:id="705830770">
                      <w:marLeft w:val="0"/>
                      <w:marRight w:val="0"/>
                      <w:marTop w:val="0"/>
                      <w:marBottom w:val="0"/>
                      <w:divBdr>
                        <w:top w:val="none" w:sz="0" w:space="0" w:color="auto"/>
                        <w:left w:val="none" w:sz="0" w:space="0" w:color="auto"/>
                        <w:bottom w:val="none" w:sz="0" w:space="0" w:color="auto"/>
                        <w:right w:val="none" w:sz="0" w:space="0" w:color="auto"/>
                      </w:divBdr>
                    </w:div>
                  </w:divsChild>
                </w:div>
                <w:div w:id="1010595679">
                  <w:marLeft w:val="0"/>
                  <w:marRight w:val="0"/>
                  <w:marTop w:val="0"/>
                  <w:marBottom w:val="0"/>
                  <w:divBdr>
                    <w:top w:val="none" w:sz="0" w:space="0" w:color="auto"/>
                    <w:left w:val="none" w:sz="0" w:space="0" w:color="auto"/>
                    <w:bottom w:val="none" w:sz="0" w:space="0" w:color="auto"/>
                    <w:right w:val="none" w:sz="0" w:space="0" w:color="auto"/>
                  </w:divBdr>
                  <w:divsChild>
                    <w:div w:id="490410100">
                      <w:marLeft w:val="0"/>
                      <w:marRight w:val="0"/>
                      <w:marTop w:val="0"/>
                      <w:marBottom w:val="0"/>
                      <w:divBdr>
                        <w:top w:val="none" w:sz="0" w:space="0" w:color="auto"/>
                        <w:left w:val="none" w:sz="0" w:space="0" w:color="auto"/>
                        <w:bottom w:val="none" w:sz="0" w:space="0" w:color="auto"/>
                        <w:right w:val="none" w:sz="0" w:space="0" w:color="auto"/>
                      </w:divBdr>
                    </w:div>
                  </w:divsChild>
                </w:div>
                <w:div w:id="432559469">
                  <w:marLeft w:val="0"/>
                  <w:marRight w:val="0"/>
                  <w:marTop w:val="0"/>
                  <w:marBottom w:val="0"/>
                  <w:divBdr>
                    <w:top w:val="none" w:sz="0" w:space="0" w:color="auto"/>
                    <w:left w:val="none" w:sz="0" w:space="0" w:color="auto"/>
                    <w:bottom w:val="none" w:sz="0" w:space="0" w:color="auto"/>
                    <w:right w:val="none" w:sz="0" w:space="0" w:color="auto"/>
                  </w:divBdr>
                  <w:divsChild>
                    <w:div w:id="440223780">
                      <w:marLeft w:val="0"/>
                      <w:marRight w:val="0"/>
                      <w:marTop w:val="0"/>
                      <w:marBottom w:val="0"/>
                      <w:divBdr>
                        <w:top w:val="none" w:sz="0" w:space="0" w:color="auto"/>
                        <w:left w:val="none" w:sz="0" w:space="0" w:color="auto"/>
                        <w:bottom w:val="none" w:sz="0" w:space="0" w:color="auto"/>
                        <w:right w:val="none" w:sz="0" w:space="0" w:color="auto"/>
                      </w:divBdr>
                    </w:div>
                  </w:divsChild>
                </w:div>
                <w:div w:id="1079327882">
                  <w:marLeft w:val="0"/>
                  <w:marRight w:val="0"/>
                  <w:marTop w:val="0"/>
                  <w:marBottom w:val="0"/>
                  <w:divBdr>
                    <w:top w:val="none" w:sz="0" w:space="0" w:color="auto"/>
                    <w:left w:val="none" w:sz="0" w:space="0" w:color="auto"/>
                    <w:bottom w:val="none" w:sz="0" w:space="0" w:color="auto"/>
                    <w:right w:val="none" w:sz="0" w:space="0" w:color="auto"/>
                  </w:divBdr>
                  <w:divsChild>
                    <w:div w:id="1567181797">
                      <w:marLeft w:val="0"/>
                      <w:marRight w:val="0"/>
                      <w:marTop w:val="0"/>
                      <w:marBottom w:val="0"/>
                      <w:divBdr>
                        <w:top w:val="none" w:sz="0" w:space="0" w:color="auto"/>
                        <w:left w:val="none" w:sz="0" w:space="0" w:color="auto"/>
                        <w:bottom w:val="none" w:sz="0" w:space="0" w:color="auto"/>
                        <w:right w:val="none" w:sz="0" w:space="0" w:color="auto"/>
                      </w:divBdr>
                    </w:div>
                  </w:divsChild>
                </w:div>
                <w:div w:id="660743788">
                  <w:marLeft w:val="0"/>
                  <w:marRight w:val="0"/>
                  <w:marTop w:val="0"/>
                  <w:marBottom w:val="0"/>
                  <w:divBdr>
                    <w:top w:val="none" w:sz="0" w:space="0" w:color="auto"/>
                    <w:left w:val="none" w:sz="0" w:space="0" w:color="auto"/>
                    <w:bottom w:val="none" w:sz="0" w:space="0" w:color="auto"/>
                    <w:right w:val="none" w:sz="0" w:space="0" w:color="auto"/>
                  </w:divBdr>
                  <w:divsChild>
                    <w:div w:id="318116633">
                      <w:marLeft w:val="0"/>
                      <w:marRight w:val="0"/>
                      <w:marTop w:val="0"/>
                      <w:marBottom w:val="0"/>
                      <w:divBdr>
                        <w:top w:val="none" w:sz="0" w:space="0" w:color="auto"/>
                        <w:left w:val="none" w:sz="0" w:space="0" w:color="auto"/>
                        <w:bottom w:val="none" w:sz="0" w:space="0" w:color="auto"/>
                        <w:right w:val="none" w:sz="0" w:space="0" w:color="auto"/>
                      </w:divBdr>
                    </w:div>
                  </w:divsChild>
                </w:div>
                <w:div w:id="355279149">
                  <w:marLeft w:val="0"/>
                  <w:marRight w:val="0"/>
                  <w:marTop w:val="0"/>
                  <w:marBottom w:val="0"/>
                  <w:divBdr>
                    <w:top w:val="none" w:sz="0" w:space="0" w:color="auto"/>
                    <w:left w:val="none" w:sz="0" w:space="0" w:color="auto"/>
                    <w:bottom w:val="none" w:sz="0" w:space="0" w:color="auto"/>
                    <w:right w:val="none" w:sz="0" w:space="0" w:color="auto"/>
                  </w:divBdr>
                  <w:divsChild>
                    <w:div w:id="2107529276">
                      <w:marLeft w:val="0"/>
                      <w:marRight w:val="0"/>
                      <w:marTop w:val="0"/>
                      <w:marBottom w:val="0"/>
                      <w:divBdr>
                        <w:top w:val="none" w:sz="0" w:space="0" w:color="auto"/>
                        <w:left w:val="none" w:sz="0" w:space="0" w:color="auto"/>
                        <w:bottom w:val="none" w:sz="0" w:space="0" w:color="auto"/>
                        <w:right w:val="none" w:sz="0" w:space="0" w:color="auto"/>
                      </w:divBdr>
                    </w:div>
                  </w:divsChild>
                </w:div>
                <w:div w:id="1917860439">
                  <w:marLeft w:val="0"/>
                  <w:marRight w:val="0"/>
                  <w:marTop w:val="0"/>
                  <w:marBottom w:val="0"/>
                  <w:divBdr>
                    <w:top w:val="none" w:sz="0" w:space="0" w:color="auto"/>
                    <w:left w:val="none" w:sz="0" w:space="0" w:color="auto"/>
                    <w:bottom w:val="none" w:sz="0" w:space="0" w:color="auto"/>
                    <w:right w:val="none" w:sz="0" w:space="0" w:color="auto"/>
                  </w:divBdr>
                  <w:divsChild>
                    <w:div w:id="1518159913">
                      <w:marLeft w:val="0"/>
                      <w:marRight w:val="0"/>
                      <w:marTop w:val="0"/>
                      <w:marBottom w:val="0"/>
                      <w:divBdr>
                        <w:top w:val="none" w:sz="0" w:space="0" w:color="auto"/>
                        <w:left w:val="none" w:sz="0" w:space="0" w:color="auto"/>
                        <w:bottom w:val="none" w:sz="0" w:space="0" w:color="auto"/>
                        <w:right w:val="none" w:sz="0" w:space="0" w:color="auto"/>
                      </w:divBdr>
                    </w:div>
                  </w:divsChild>
                </w:div>
                <w:div w:id="1685204746">
                  <w:marLeft w:val="0"/>
                  <w:marRight w:val="0"/>
                  <w:marTop w:val="0"/>
                  <w:marBottom w:val="0"/>
                  <w:divBdr>
                    <w:top w:val="none" w:sz="0" w:space="0" w:color="auto"/>
                    <w:left w:val="none" w:sz="0" w:space="0" w:color="auto"/>
                    <w:bottom w:val="none" w:sz="0" w:space="0" w:color="auto"/>
                    <w:right w:val="none" w:sz="0" w:space="0" w:color="auto"/>
                  </w:divBdr>
                  <w:divsChild>
                    <w:div w:id="622030988">
                      <w:marLeft w:val="0"/>
                      <w:marRight w:val="0"/>
                      <w:marTop w:val="0"/>
                      <w:marBottom w:val="0"/>
                      <w:divBdr>
                        <w:top w:val="none" w:sz="0" w:space="0" w:color="auto"/>
                        <w:left w:val="none" w:sz="0" w:space="0" w:color="auto"/>
                        <w:bottom w:val="none" w:sz="0" w:space="0" w:color="auto"/>
                        <w:right w:val="none" w:sz="0" w:space="0" w:color="auto"/>
                      </w:divBdr>
                    </w:div>
                  </w:divsChild>
                </w:div>
                <w:div w:id="2070305592">
                  <w:marLeft w:val="0"/>
                  <w:marRight w:val="0"/>
                  <w:marTop w:val="0"/>
                  <w:marBottom w:val="0"/>
                  <w:divBdr>
                    <w:top w:val="none" w:sz="0" w:space="0" w:color="auto"/>
                    <w:left w:val="none" w:sz="0" w:space="0" w:color="auto"/>
                    <w:bottom w:val="none" w:sz="0" w:space="0" w:color="auto"/>
                    <w:right w:val="none" w:sz="0" w:space="0" w:color="auto"/>
                  </w:divBdr>
                  <w:divsChild>
                    <w:div w:id="986739076">
                      <w:marLeft w:val="0"/>
                      <w:marRight w:val="0"/>
                      <w:marTop w:val="0"/>
                      <w:marBottom w:val="0"/>
                      <w:divBdr>
                        <w:top w:val="none" w:sz="0" w:space="0" w:color="auto"/>
                        <w:left w:val="none" w:sz="0" w:space="0" w:color="auto"/>
                        <w:bottom w:val="none" w:sz="0" w:space="0" w:color="auto"/>
                        <w:right w:val="none" w:sz="0" w:space="0" w:color="auto"/>
                      </w:divBdr>
                    </w:div>
                  </w:divsChild>
                </w:div>
                <w:div w:id="172307062">
                  <w:marLeft w:val="0"/>
                  <w:marRight w:val="0"/>
                  <w:marTop w:val="0"/>
                  <w:marBottom w:val="0"/>
                  <w:divBdr>
                    <w:top w:val="none" w:sz="0" w:space="0" w:color="auto"/>
                    <w:left w:val="none" w:sz="0" w:space="0" w:color="auto"/>
                    <w:bottom w:val="none" w:sz="0" w:space="0" w:color="auto"/>
                    <w:right w:val="none" w:sz="0" w:space="0" w:color="auto"/>
                  </w:divBdr>
                  <w:divsChild>
                    <w:div w:id="412438440">
                      <w:marLeft w:val="0"/>
                      <w:marRight w:val="0"/>
                      <w:marTop w:val="0"/>
                      <w:marBottom w:val="0"/>
                      <w:divBdr>
                        <w:top w:val="none" w:sz="0" w:space="0" w:color="auto"/>
                        <w:left w:val="none" w:sz="0" w:space="0" w:color="auto"/>
                        <w:bottom w:val="none" w:sz="0" w:space="0" w:color="auto"/>
                        <w:right w:val="none" w:sz="0" w:space="0" w:color="auto"/>
                      </w:divBdr>
                    </w:div>
                  </w:divsChild>
                </w:div>
                <w:div w:id="891574350">
                  <w:marLeft w:val="0"/>
                  <w:marRight w:val="0"/>
                  <w:marTop w:val="0"/>
                  <w:marBottom w:val="0"/>
                  <w:divBdr>
                    <w:top w:val="none" w:sz="0" w:space="0" w:color="auto"/>
                    <w:left w:val="none" w:sz="0" w:space="0" w:color="auto"/>
                    <w:bottom w:val="none" w:sz="0" w:space="0" w:color="auto"/>
                    <w:right w:val="none" w:sz="0" w:space="0" w:color="auto"/>
                  </w:divBdr>
                  <w:divsChild>
                    <w:div w:id="82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93525">
          <w:marLeft w:val="0"/>
          <w:marRight w:val="0"/>
          <w:marTop w:val="0"/>
          <w:marBottom w:val="0"/>
          <w:divBdr>
            <w:top w:val="none" w:sz="0" w:space="0" w:color="auto"/>
            <w:left w:val="none" w:sz="0" w:space="0" w:color="auto"/>
            <w:bottom w:val="none" w:sz="0" w:space="0" w:color="auto"/>
            <w:right w:val="none" w:sz="0" w:space="0" w:color="auto"/>
          </w:divBdr>
        </w:div>
        <w:div w:id="884678283">
          <w:marLeft w:val="0"/>
          <w:marRight w:val="0"/>
          <w:marTop w:val="0"/>
          <w:marBottom w:val="0"/>
          <w:divBdr>
            <w:top w:val="none" w:sz="0" w:space="0" w:color="auto"/>
            <w:left w:val="none" w:sz="0" w:space="0" w:color="auto"/>
            <w:bottom w:val="none" w:sz="0" w:space="0" w:color="auto"/>
            <w:right w:val="none" w:sz="0" w:space="0" w:color="auto"/>
          </w:divBdr>
        </w:div>
        <w:div w:id="1195465481">
          <w:marLeft w:val="0"/>
          <w:marRight w:val="0"/>
          <w:marTop w:val="0"/>
          <w:marBottom w:val="0"/>
          <w:divBdr>
            <w:top w:val="none" w:sz="0" w:space="0" w:color="auto"/>
            <w:left w:val="none" w:sz="0" w:space="0" w:color="auto"/>
            <w:bottom w:val="none" w:sz="0" w:space="0" w:color="auto"/>
            <w:right w:val="none" w:sz="0" w:space="0" w:color="auto"/>
          </w:divBdr>
        </w:div>
        <w:div w:id="1906063314">
          <w:marLeft w:val="0"/>
          <w:marRight w:val="0"/>
          <w:marTop w:val="0"/>
          <w:marBottom w:val="0"/>
          <w:divBdr>
            <w:top w:val="none" w:sz="0" w:space="0" w:color="auto"/>
            <w:left w:val="none" w:sz="0" w:space="0" w:color="auto"/>
            <w:bottom w:val="none" w:sz="0" w:space="0" w:color="auto"/>
            <w:right w:val="none" w:sz="0" w:space="0" w:color="auto"/>
          </w:divBdr>
          <w:divsChild>
            <w:div w:id="1226599461">
              <w:marLeft w:val="-75"/>
              <w:marRight w:val="0"/>
              <w:marTop w:val="30"/>
              <w:marBottom w:val="30"/>
              <w:divBdr>
                <w:top w:val="none" w:sz="0" w:space="0" w:color="auto"/>
                <w:left w:val="none" w:sz="0" w:space="0" w:color="auto"/>
                <w:bottom w:val="none" w:sz="0" w:space="0" w:color="auto"/>
                <w:right w:val="none" w:sz="0" w:space="0" w:color="auto"/>
              </w:divBdr>
              <w:divsChild>
                <w:div w:id="1746805396">
                  <w:marLeft w:val="0"/>
                  <w:marRight w:val="0"/>
                  <w:marTop w:val="0"/>
                  <w:marBottom w:val="0"/>
                  <w:divBdr>
                    <w:top w:val="none" w:sz="0" w:space="0" w:color="auto"/>
                    <w:left w:val="none" w:sz="0" w:space="0" w:color="auto"/>
                    <w:bottom w:val="none" w:sz="0" w:space="0" w:color="auto"/>
                    <w:right w:val="none" w:sz="0" w:space="0" w:color="auto"/>
                  </w:divBdr>
                  <w:divsChild>
                    <w:div w:id="80493451">
                      <w:marLeft w:val="0"/>
                      <w:marRight w:val="0"/>
                      <w:marTop w:val="0"/>
                      <w:marBottom w:val="0"/>
                      <w:divBdr>
                        <w:top w:val="none" w:sz="0" w:space="0" w:color="auto"/>
                        <w:left w:val="none" w:sz="0" w:space="0" w:color="auto"/>
                        <w:bottom w:val="none" w:sz="0" w:space="0" w:color="auto"/>
                        <w:right w:val="none" w:sz="0" w:space="0" w:color="auto"/>
                      </w:divBdr>
                    </w:div>
                  </w:divsChild>
                </w:div>
                <w:div w:id="1566915964">
                  <w:marLeft w:val="0"/>
                  <w:marRight w:val="0"/>
                  <w:marTop w:val="0"/>
                  <w:marBottom w:val="0"/>
                  <w:divBdr>
                    <w:top w:val="none" w:sz="0" w:space="0" w:color="auto"/>
                    <w:left w:val="none" w:sz="0" w:space="0" w:color="auto"/>
                    <w:bottom w:val="none" w:sz="0" w:space="0" w:color="auto"/>
                    <w:right w:val="none" w:sz="0" w:space="0" w:color="auto"/>
                  </w:divBdr>
                  <w:divsChild>
                    <w:div w:id="594824153">
                      <w:marLeft w:val="0"/>
                      <w:marRight w:val="0"/>
                      <w:marTop w:val="0"/>
                      <w:marBottom w:val="0"/>
                      <w:divBdr>
                        <w:top w:val="none" w:sz="0" w:space="0" w:color="auto"/>
                        <w:left w:val="none" w:sz="0" w:space="0" w:color="auto"/>
                        <w:bottom w:val="none" w:sz="0" w:space="0" w:color="auto"/>
                        <w:right w:val="none" w:sz="0" w:space="0" w:color="auto"/>
                      </w:divBdr>
                    </w:div>
                  </w:divsChild>
                </w:div>
                <w:div w:id="1125928356">
                  <w:marLeft w:val="0"/>
                  <w:marRight w:val="0"/>
                  <w:marTop w:val="0"/>
                  <w:marBottom w:val="0"/>
                  <w:divBdr>
                    <w:top w:val="none" w:sz="0" w:space="0" w:color="auto"/>
                    <w:left w:val="none" w:sz="0" w:space="0" w:color="auto"/>
                    <w:bottom w:val="none" w:sz="0" w:space="0" w:color="auto"/>
                    <w:right w:val="none" w:sz="0" w:space="0" w:color="auto"/>
                  </w:divBdr>
                  <w:divsChild>
                    <w:div w:id="1658339734">
                      <w:marLeft w:val="0"/>
                      <w:marRight w:val="0"/>
                      <w:marTop w:val="0"/>
                      <w:marBottom w:val="0"/>
                      <w:divBdr>
                        <w:top w:val="none" w:sz="0" w:space="0" w:color="auto"/>
                        <w:left w:val="none" w:sz="0" w:space="0" w:color="auto"/>
                        <w:bottom w:val="none" w:sz="0" w:space="0" w:color="auto"/>
                        <w:right w:val="none" w:sz="0" w:space="0" w:color="auto"/>
                      </w:divBdr>
                    </w:div>
                  </w:divsChild>
                </w:div>
                <w:div w:id="2095545658">
                  <w:marLeft w:val="0"/>
                  <w:marRight w:val="0"/>
                  <w:marTop w:val="0"/>
                  <w:marBottom w:val="0"/>
                  <w:divBdr>
                    <w:top w:val="none" w:sz="0" w:space="0" w:color="auto"/>
                    <w:left w:val="none" w:sz="0" w:space="0" w:color="auto"/>
                    <w:bottom w:val="none" w:sz="0" w:space="0" w:color="auto"/>
                    <w:right w:val="none" w:sz="0" w:space="0" w:color="auto"/>
                  </w:divBdr>
                  <w:divsChild>
                    <w:div w:id="538247488">
                      <w:marLeft w:val="0"/>
                      <w:marRight w:val="0"/>
                      <w:marTop w:val="0"/>
                      <w:marBottom w:val="0"/>
                      <w:divBdr>
                        <w:top w:val="none" w:sz="0" w:space="0" w:color="auto"/>
                        <w:left w:val="none" w:sz="0" w:space="0" w:color="auto"/>
                        <w:bottom w:val="none" w:sz="0" w:space="0" w:color="auto"/>
                        <w:right w:val="none" w:sz="0" w:space="0" w:color="auto"/>
                      </w:divBdr>
                    </w:div>
                  </w:divsChild>
                </w:div>
                <w:div w:id="1305626101">
                  <w:marLeft w:val="0"/>
                  <w:marRight w:val="0"/>
                  <w:marTop w:val="0"/>
                  <w:marBottom w:val="0"/>
                  <w:divBdr>
                    <w:top w:val="none" w:sz="0" w:space="0" w:color="auto"/>
                    <w:left w:val="none" w:sz="0" w:space="0" w:color="auto"/>
                    <w:bottom w:val="none" w:sz="0" w:space="0" w:color="auto"/>
                    <w:right w:val="none" w:sz="0" w:space="0" w:color="auto"/>
                  </w:divBdr>
                  <w:divsChild>
                    <w:div w:id="903877228">
                      <w:marLeft w:val="0"/>
                      <w:marRight w:val="0"/>
                      <w:marTop w:val="0"/>
                      <w:marBottom w:val="0"/>
                      <w:divBdr>
                        <w:top w:val="none" w:sz="0" w:space="0" w:color="auto"/>
                        <w:left w:val="none" w:sz="0" w:space="0" w:color="auto"/>
                        <w:bottom w:val="none" w:sz="0" w:space="0" w:color="auto"/>
                        <w:right w:val="none" w:sz="0" w:space="0" w:color="auto"/>
                      </w:divBdr>
                    </w:div>
                  </w:divsChild>
                </w:div>
                <w:div w:id="1830366074">
                  <w:marLeft w:val="0"/>
                  <w:marRight w:val="0"/>
                  <w:marTop w:val="0"/>
                  <w:marBottom w:val="0"/>
                  <w:divBdr>
                    <w:top w:val="none" w:sz="0" w:space="0" w:color="auto"/>
                    <w:left w:val="none" w:sz="0" w:space="0" w:color="auto"/>
                    <w:bottom w:val="none" w:sz="0" w:space="0" w:color="auto"/>
                    <w:right w:val="none" w:sz="0" w:space="0" w:color="auto"/>
                  </w:divBdr>
                  <w:divsChild>
                    <w:div w:id="1218738264">
                      <w:marLeft w:val="0"/>
                      <w:marRight w:val="0"/>
                      <w:marTop w:val="0"/>
                      <w:marBottom w:val="0"/>
                      <w:divBdr>
                        <w:top w:val="none" w:sz="0" w:space="0" w:color="auto"/>
                        <w:left w:val="none" w:sz="0" w:space="0" w:color="auto"/>
                        <w:bottom w:val="none" w:sz="0" w:space="0" w:color="auto"/>
                        <w:right w:val="none" w:sz="0" w:space="0" w:color="auto"/>
                      </w:divBdr>
                    </w:div>
                  </w:divsChild>
                </w:div>
                <w:div w:id="259264334">
                  <w:marLeft w:val="0"/>
                  <w:marRight w:val="0"/>
                  <w:marTop w:val="0"/>
                  <w:marBottom w:val="0"/>
                  <w:divBdr>
                    <w:top w:val="none" w:sz="0" w:space="0" w:color="auto"/>
                    <w:left w:val="none" w:sz="0" w:space="0" w:color="auto"/>
                    <w:bottom w:val="none" w:sz="0" w:space="0" w:color="auto"/>
                    <w:right w:val="none" w:sz="0" w:space="0" w:color="auto"/>
                  </w:divBdr>
                  <w:divsChild>
                    <w:div w:id="1872036728">
                      <w:marLeft w:val="0"/>
                      <w:marRight w:val="0"/>
                      <w:marTop w:val="0"/>
                      <w:marBottom w:val="0"/>
                      <w:divBdr>
                        <w:top w:val="none" w:sz="0" w:space="0" w:color="auto"/>
                        <w:left w:val="none" w:sz="0" w:space="0" w:color="auto"/>
                        <w:bottom w:val="none" w:sz="0" w:space="0" w:color="auto"/>
                        <w:right w:val="none" w:sz="0" w:space="0" w:color="auto"/>
                      </w:divBdr>
                    </w:div>
                  </w:divsChild>
                </w:div>
                <w:div w:id="729696356">
                  <w:marLeft w:val="0"/>
                  <w:marRight w:val="0"/>
                  <w:marTop w:val="0"/>
                  <w:marBottom w:val="0"/>
                  <w:divBdr>
                    <w:top w:val="none" w:sz="0" w:space="0" w:color="auto"/>
                    <w:left w:val="none" w:sz="0" w:space="0" w:color="auto"/>
                    <w:bottom w:val="none" w:sz="0" w:space="0" w:color="auto"/>
                    <w:right w:val="none" w:sz="0" w:space="0" w:color="auto"/>
                  </w:divBdr>
                  <w:divsChild>
                    <w:div w:id="680395837">
                      <w:marLeft w:val="0"/>
                      <w:marRight w:val="0"/>
                      <w:marTop w:val="0"/>
                      <w:marBottom w:val="0"/>
                      <w:divBdr>
                        <w:top w:val="none" w:sz="0" w:space="0" w:color="auto"/>
                        <w:left w:val="none" w:sz="0" w:space="0" w:color="auto"/>
                        <w:bottom w:val="none" w:sz="0" w:space="0" w:color="auto"/>
                        <w:right w:val="none" w:sz="0" w:space="0" w:color="auto"/>
                      </w:divBdr>
                    </w:div>
                  </w:divsChild>
                </w:div>
                <w:div w:id="1983995308">
                  <w:marLeft w:val="0"/>
                  <w:marRight w:val="0"/>
                  <w:marTop w:val="0"/>
                  <w:marBottom w:val="0"/>
                  <w:divBdr>
                    <w:top w:val="none" w:sz="0" w:space="0" w:color="auto"/>
                    <w:left w:val="none" w:sz="0" w:space="0" w:color="auto"/>
                    <w:bottom w:val="none" w:sz="0" w:space="0" w:color="auto"/>
                    <w:right w:val="none" w:sz="0" w:space="0" w:color="auto"/>
                  </w:divBdr>
                  <w:divsChild>
                    <w:div w:id="853878353">
                      <w:marLeft w:val="0"/>
                      <w:marRight w:val="0"/>
                      <w:marTop w:val="0"/>
                      <w:marBottom w:val="0"/>
                      <w:divBdr>
                        <w:top w:val="none" w:sz="0" w:space="0" w:color="auto"/>
                        <w:left w:val="none" w:sz="0" w:space="0" w:color="auto"/>
                        <w:bottom w:val="none" w:sz="0" w:space="0" w:color="auto"/>
                        <w:right w:val="none" w:sz="0" w:space="0" w:color="auto"/>
                      </w:divBdr>
                    </w:div>
                  </w:divsChild>
                </w:div>
                <w:div w:id="1327172147">
                  <w:marLeft w:val="0"/>
                  <w:marRight w:val="0"/>
                  <w:marTop w:val="0"/>
                  <w:marBottom w:val="0"/>
                  <w:divBdr>
                    <w:top w:val="none" w:sz="0" w:space="0" w:color="auto"/>
                    <w:left w:val="none" w:sz="0" w:space="0" w:color="auto"/>
                    <w:bottom w:val="none" w:sz="0" w:space="0" w:color="auto"/>
                    <w:right w:val="none" w:sz="0" w:space="0" w:color="auto"/>
                  </w:divBdr>
                  <w:divsChild>
                    <w:div w:id="742751323">
                      <w:marLeft w:val="0"/>
                      <w:marRight w:val="0"/>
                      <w:marTop w:val="0"/>
                      <w:marBottom w:val="0"/>
                      <w:divBdr>
                        <w:top w:val="none" w:sz="0" w:space="0" w:color="auto"/>
                        <w:left w:val="none" w:sz="0" w:space="0" w:color="auto"/>
                        <w:bottom w:val="none" w:sz="0" w:space="0" w:color="auto"/>
                        <w:right w:val="none" w:sz="0" w:space="0" w:color="auto"/>
                      </w:divBdr>
                    </w:div>
                  </w:divsChild>
                </w:div>
                <w:div w:id="1697465295">
                  <w:marLeft w:val="0"/>
                  <w:marRight w:val="0"/>
                  <w:marTop w:val="0"/>
                  <w:marBottom w:val="0"/>
                  <w:divBdr>
                    <w:top w:val="none" w:sz="0" w:space="0" w:color="auto"/>
                    <w:left w:val="none" w:sz="0" w:space="0" w:color="auto"/>
                    <w:bottom w:val="none" w:sz="0" w:space="0" w:color="auto"/>
                    <w:right w:val="none" w:sz="0" w:space="0" w:color="auto"/>
                  </w:divBdr>
                  <w:divsChild>
                    <w:div w:id="1056781301">
                      <w:marLeft w:val="0"/>
                      <w:marRight w:val="0"/>
                      <w:marTop w:val="0"/>
                      <w:marBottom w:val="0"/>
                      <w:divBdr>
                        <w:top w:val="none" w:sz="0" w:space="0" w:color="auto"/>
                        <w:left w:val="none" w:sz="0" w:space="0" w:color="auto"/>
                        <w:bottom w:val="none" w:sz="0" w:space="0" w:color="auto"/>
                        <w:right w:val="none" w:sz="0" w:space="0" w:color="auto"/>
                      </w:divBdr>
                    </w:div>
                  </w:divsChild>
                </w:div>
                <w:div w:id="223874734">
                  <w:marLeft w:val="0"/>
                  <w:marRight w:val="0"/>
                  <w:marTop w:val="0"/>
                  <w:marBottom w:val="0"/>
                  <w:divBdr>
                    <w:top w:val="none" w:sz="0" w:space="0" w:color="auto"/>
                    <w:left w:val="none" w:sz="0" w:space="0" w:color="auto"/>
                    <w:bottom w:val="none" w:sz="0" w:space="0" w:color="auto"/>
                    <w:right w:val="none" w:sz="0" w:space="0" w:color="auto"/>
                  </w:divBdr>
                  <w:divsChild>
                    <w:div w:id="1769891340">
                      <w:marLeft w:val="0"/>
                      <w:marRight w:val="0"/>
                      <w:marTop w:val="0"/>
                      <w:marBottom w:val="0"/>
                      <w:divBdr>
                        <w:top w:val="none" w:sz="0" w:space="0" w:color="auto"/>
                        <w:left w:val="none" w:sz="0" w:space="0" w:color="auto"/>
                        <w:bottom w:val="none" w:sz="0" w:space="0" w:color="auto"/>
                        <w:right w:val="none" w:sz="0" w:space="0" w:color="auto"/>
                      </w:divBdr>
                    </w:div>
                  </w:divsChild>
                </w:div>
                <w:div w:id="1351178238">
                  <w:marLeft w:val="0"/>
                  <w:marRight w:val="0"/>
                  <w:marTop w:val="0"/>
                  <w:marBottom w:val="0"/>
                  <w:divBdr>
                    <w:top w:val="none" w:sz="0" w:space="0" w:color="auto"/>
                    <w:left w:val="none" w:sz="0" w:space="0" w:color="auto"/>
                    <w:bottom w:val="none" w:sz="0" w:space="0" w:color="auto"/>
                    <w:right w:val="none" w:sz="0" w:space="0" w:color="auto"/>
                  </w:divBdr>
                  <w:divsChild>
                    <w:div w:id="1039009714">
                      <w:marLeft w:val="0"/>
                      <w:marRight w:val="0"/>
                      <w:marTop w:val="0"/>
                      <w:marBottom w:val="0"/>
                      <w:divBdr>
                        <w:top w:val="none" w:sz="0" w:space="0" w:color="auto"/>
                        <w:left w:val="none" w:sz="0" w:space="0" w:color="auto"/>
                        <w:bottom w:val="none" w:sz="0" w:space="0" w:color="auto"/>
                        <w:right w:val="none" w:sz="0" w:space="0" w:color="auto"/>
                      </w:divBdr>
                    </w:div>
                  </w:divsChild>
                </w:div>
                <w:div w:id="1227304192">
                  <w:marLeft w:val="0"/>
                  <w:marRight w:val="0"/>
                  <w:marTop w:val="0"/>
                  <w:marBottom w:val="0"/>
                  <w:divBdr>
                    <w:top w:val="none" w:sz="0" w:space="0" w:color="auto"/>
                    <w:left w:val="none" w:sz="0" w:space="0" w:color="auto"/>
                    <w:bottom w:val="none" w:sz="0" w:space="0" w:color="auto"/>
                    <w:right w:val="none" w:sz="0" w:space="0" w:color="auto"/>
                  </w:divBdr>
                  <w:divsChild>
                    <w:div w:id="1450659213">
                      <w:marLeft w:val="0"/>
                      <w:marRight w:val="0"/>
                      <w:marTop w:val="0"/>
                      <w:marBottom w:val="0"/>
                      <w:divBdr>
                        <w:top w:val="none" w:sz="0" w:space="0" w:color="auto"/>
                        <w:left w:val="none" w:sz="0" w:space="0" w:color="auto"/>
                        <w:bottom w:val="none" w:sz="0" w:space="0" w:color="auto"/>
                        <w:right w:val="none" w:sz="0" w:space="0" w:color="auto"/>
                      </w:divBdr>
                    </w:div>
                  </w:divsChild>
                </w:div>
                <w:div w:id="901911109">
                  <w:marLeft w:val="0"/>
                  <w:marRight w:val="0"/>
                  <w:marTop w:val="0"/>
                  <w:marBottom w:val="0"/>
                  <w:divBdr>
                    <w:top w:val="none" w:sz="0" w:space="0" w:color="auto"/>
                    <w:left w:val="none" w:sz="0" w:space="0" w:color="auto"/>
                    <w:bottom w:val="none" w:sz="0" w:space="0" w:color="auto"/>
                    <w:right w:val="none" w:sz="0" w:space="0" w:color="auto"/>
                  </w:divBdr>
                  <w:divsChild>
                    <w:div w:id="1640063581">
                      <w:marLeft w:val="0"/>
                      <w:marRight w:val="0"/>
                      <w:marTop w:val="0"/>
                      <w:marBottom w:val="0"/>
                      <w:divBdr>
                        <w:top w:val="none" w:sz="0" w:space="0" w:color="auto"/>
                        <w:left w:val="none" w:sz="0" w:space="0" w:color="auto"/>
                        <w:bottom w:val="none" w:sz="0" w:space="0" w:color="auto"/>
                        <w:right w:val="none" w:sz="0" w:space="0" w:color="auto"/>
                      </w:divBdr>
                    </w:div>
                  </w:divsChild>
                </w:div>
                <w:div w:id="1297878212">
                  <w:marLeft w:val="0"/>
                  <w:marRight w:val="0"/>
                  <w:marTop w:val="0"/>
                  <w:marBottom w:val="0"/>
                  <w:divBdr>
                    <w:top w:val="none" w:sz="0" w:space="0" w:color="auto"/>
                    <w:left w:val="none" w:sz="0" w:space="0" w:color="auto"/>
                    <w:bottom w:val="none" w:sz="0" w:space="0" w:color="auto"/>
                    <w:right w:val="none" w:sz="0" w:space="0" w:color="auto"/>
                  </w:divBdr>
                  <w:divsChild>
                    <w:div w:id="416706473">
                      <w:marLeft w:val="0"/>
                      <w:marRight w:val="0"/>
                      <w:marTop w:val="0"/>
                      <w:marBottom w:val="0"/>
                      <w:divBdr>
                        <w:top w:val="none" w:sz="0" w:space="0" w:color="auto"/>
                        <w:left w:val="none" w:sz="0" w:space="0" w:color="auto"/>
                        <w:bottom w:val="none" w:sz="0" w:space="0" w:color="auto"/>
                        <w:right w:val="none" w:sz="0" w:space="0" w:color="auto"/>
                      </w:divBdr>
                    </w:div>
                  </w:divsChild>
                </w:div>
                <w:div w:id="941493260">
                  <w:marLeft w:val="0"/>
                  <w:marRight w:val="0"/>
                  <w:marTop w:val="0"/>
                  <w:marBottom w:val="0"/>
                  <w:divBdr>
                    <w:top w:val="none" w:sz="0" w:space="0" w:color="auto"/>
                    <w:left w:val="none" w:sz="0" w:space="0" w:color="auto"/>
                    <w:bottom w:val="none" w:sz="0" w:space="0" w:color="auto"/>
                    <w:right w:val="none" w:sz="0" w:space="0" w:color="auto"/>
                  </w:divBdr>
                  <w:divsChild>
                    <w:div w:id="932085493">
                      <w:marLeft w:val="0"/>
                      <w:marRight w:val="0"/>
                      <w:marTop w:val="0"/>
                      <w:marBottom w:val="0"/>
                      <w:divBdr>
                        <w:top w:val="none" w:sz="0" w:space="0" w:color="auto"/>
                        <w:left w:val="none" w:sz="0" w:space="0" w:color="auto"/>
                        <w:bottom w:val="none" w:sz="0" w:space="0" w:color="auto"/>
                        <w:right w:val="none" w:sz="0" w:space="0" w:color="auto"/>
                      </w:divBdr>
                    </w:div>
                  </w:divsChild>
                </w:div>
                <w:div w:id="1962228566">
                  <w:marLeft w:val="0"/>
                  <w:marRight w:val="0"/>
                  <w:marTop w:val="0"/>
                  <w:marBottom w:val="0"/>
                  <w:divBdr>
                    <w:top w:val="none" w:sz="0" w:space="0" w:color="auto"/>
                    <w:left w:val="none" w:sz="0" w:space="0" w:color="auto"/>
                    <w:bottom w:val="none" w:sz="0" w:space="0" w:color="auto"/>
                    <w:right w:val="none" w:sz="0" w:space="0" w:color="auto"/>
                  </w:divBdr>
                  <w:divsChild>
                    <w:div w:id="708913371">
                      <w:marLeft w:val="0"/>
                      <w:marRight w:val="0"/>
                      <w:marTop w:val="0"/>
                      <w:marBottom w:val="0"/>
                      <w:divBdr>
                        <w:top w:val="none" w:sz="0" w:space="0" w:color="auto"/>
                        <w:left w:val="none" w:sz="0" w:space="0" w:color="auto"/>
                        <w:bottom w:val="none" w:sz="0" w:space="0" w:color="auto"/>
                        <w:right w:val="none" w:sz="0" w:space="0" w:color="auto"/>
                      </w:divBdr>
                    </w:div>
                  </w:divsChild>
                </w:div>
                <w:div w:id="1329020562">
                  <w:marLeft w:val="0"/>
                  <w:marRight w:val="0"/>
                  <w:marTop w:val="0"/>
                  <w:marBottom w:val="0"/>
                  <w:divBdr>
                    <w:top w:val="none" w:sz="0" w:space="0" w:color="auto"/>
                    <w:left w:val="none" w:sz="0" w:space="0" w:color="auto"/>
                    <w:bottom w:val="none" w:sz="0" w:space="0" w:color="auto"/>
                    <w:right w:val="none" w:sz="0" w:space="0" w:color="auto"/>
                  </w:divBdr>
                  <w:divsChild>
                    <w:div w:id="1999112938">
                      <w:marLeft w:val="0"/>
                      <w:marRight w:val="0"/>
                      <w:marTop w:val="0"/>
                      <w:marBottom w:val="0"/>
                      <w:divBdr>
                        <w:top w:val="none" w:sz="0" w:space="0" w:color="auto"/>
                        <w:left w:val="none" w:sz="0" w:space="0" w:color="auto"/>
                        <w:bottom w:val="none" w:sz="0" w:space="0" w:color="auto"/>
                        <w:right w:val="none" w:sz="0" w:space="0" w:color="auto"/>
                      </w:divBdr>
                    </w:div>
                  </w:divsChild>
                </w:div>
                <w:div w:id="149105507">
                  <w:marLeft w:val="0"/>
                  <w:marRight w:val="0"/>
                  <w:marTop w:val="0"/>
                  <w:marBottom w:val="0"/>
                  <w:divBdr>
                    <w:top w:val="none" w:sz="0" w:space="0" w:color="auto"/>
                    <w:left w:val="none" w:sz="0" w:space="0" w:color="auto"/>
                    <w:bottom w:val="none" w:sz="0" w:space="0" w:color="auto"/>
                    <w:right w:val="none" w:sz="0" w:space="0" w:color="auto"/>
                  </w:divBdr>
                  <w:divsChild>
                    <w:div w:id="2146703315">
                      <w:marLeft w:val="0"/>
                      <w:marRight w:val="0"/>
                      <w:marTop w:val="0"/>
                      <w:marBottom w:val="0"/>
                      <w:divBdr>
                        <w:top w:val="none" w:sz="0" w:space="0" w:color="auto"/>
                        <w:left w:val="none" w:sz="0" w:space="0" w:color="auto"/>
                        <w:bottom w:val="none" w:sz="0" w:space="0" w:color="auto"/>
                        <w:right w:val="none" w:sz="0" w:space="0" w:color="auto"/>
                      </w:divBdr>
                    </w:div>
                  </w:divsChild>
                </w:div>
                <w:div w:id="1423261764">
                  <w:marLeft w:val="0"/>
                  <w:marRight w:val="0"/>
                  <w:marTop w:val="0"/>
                  <w:marBottom w:val="0"/>
                  <w:divBdr>
                    <w:top w:val="none" w:sz="0" w:space="0" w:color="auto"/>
                    <w:left w:val="none" w:sz="0" w:space="0" w:color="auto"/>
                    <w:bottom w:val="none" w:sz="0" w:space="0" w:color="auto"/>
                    <w:right w:val="none" w:sz="0" w:space="0" w:color="auto"/>
                  </w:divBdr>
                  <w:divsChild>
                    <w:div w:id="1091851759">
                      <w:marLeft w:val="0"/>
                      <w:marRight w:val="0"/>
                      <w:marTop w:val="0"/>
                      <w:marBottom w:val="0"/>
                      <w:divBdr>
                        <w:top w:val="none" w:sz="0" w:space="0" w:color="auto"/>
                        <w:left w:val="none" w:sz="0" w:space="0" w:color="auto"/>
                        <w:bottom w:val="none" w:sz="0" w:space="0" w:color="auto"/>
                        <w:right w:val="none" w:sz="0" w:space="0" w:color="auto"/>
                      </w:divBdr>
                    </w:div>
                  </w:divsChild>
                </w:div>
                <w:div w:id="655720238">
                  <w:marLeft w:val="0"/>
                  <w:marRight w:val="0"/>
                  <w:marTop w:val="0"/>
                  <w:marBottom w:val="0"/>
                  <w:divBdr>
                    <w:top w:val="none" w:sz="0" w:space="0" w:color="auto"/>
                    <w:left w:val="none" w:sz="0" w:space="0" w:color="auto"/>
                    <w:bottom w:val="none" w:sz="0" w:space="0" w:color="auto"/>
                    <w:right w:val="none" w:sz="0" w:space="0" w:color="auto"/>
                  </w:divBdr>
                  <w:divsChild>
                    <w:div w:id="495339499">
                      <w:marLeft w:val="0"/>
                      <w:marRight w:val="0"/>
                      <w:marTop w:val="0"/>
                      <w:marBottom w:val="0"/>
                      <w:divBdr>
                        <w:top w:val="none" w:sz="0" w:space="0" w:color="auto"/>
                        <w:left w:val="none" w:sz="0" w:space="0" w:color="auto"/>
                        <w:bottom w:val="none" w:sz="0" w:space="0" w:color="auto"/>
                        <w:right w:val="none" w:sz="0" w:space="0" w:color="auto"/>
                      </w:divBdr>
                    </w:div>
                  </w:divsChild>
                </w:div>
                <w:div w:id="1663968174">
                  <w:marLeft w:val="0"/>
                  <w:marRight w:val="0"/>
                  <w:marTop w:val="0"/>
                  <w:marBottom w:val="0"/>
                  <w:divBdr>
                    <w:top w:val="none" w:sz="0" w:space="0" w:color="auto"/>
                    <w:left w:val="none" w:sz="0" w:space="0" w:color="auto"/>
                    <w:bottom w:val="none" w:sz="0" w:space="0" w:color="auto"/>
                    <w:right w:val="none" w:sz="0" w:space="0" w:color="auto"/>
                  </w:divBdr>
                  <w:divsChild>
                    <w:div w:id="1209999965">
                      <w:marLeft w:val="0"/>
                      <w:marRight w:val="0"/>
                      <w:marTop w:val="0"/>
                      <w:marBottom w:val="0"/>
                      <w:divBdr>
                        <w:top w:val="none" w:sz="0" w:space="0" w:color="auto"/>
                        <w:left w:val="none" w:sz="0" w:space="0" w:color="auto"/>
                        <w:bottom w:val="none" w:sz="0" w:space="0" w:color="auto"/>
                        <w:right w:val="none" w:sz="0" w:space="0" w:color="auto"/>
                      </w:divBdr>
                    </w:div>
                  </w:divsChild>
                </w:div>
                <w:div w:id="1199783161">
                  <w:marLeft w:val="0"/>
                  <w:marRight w:val="0"/>
                  <w:marTop w:val="0"/>
                  <w:marBottom w:val="0"/>
                  <w:divBdr>
                    <w:top w:val="none" w:sz="0" w:space="0" w:color="auto"/>
                    <w:left w:val="none" w:sz="0" w:space="0" w:color="auto"/>
                    <w:bottom w:val="none" w:sz="0" w:space="0" w:color="auto"/>
                    <w:right w:val="none" w:sz="0" w:space="0" w:color="auto"/>
                  </w:divBdr>
                  <w:divsChild>
                    <w:div w:id="1402142882">
                      <w:marLeft w:val="0"/>
                      <w:marRight w:val="0"/>
                      <w:marTop w:val="0"/>
                      <w:marBottom w:val="0"/>
                      <w:divBdr>
                        <w:top w:val="none" w:sz="0" w:space="0" w:color="auto"/>
                        <w:left w:val="none" w:sz="0" w:space="0" w:color="auto"/>
                        <w:bottom w:val="none" w:sz="0" w:space="0" w:color="auto"/>
                        <w:right w:val="none" w:sz="0" w:space="0" w:color="auto"/>
                      </w:divBdr>
                    </w:div>
                  </w:divsChild>
                </w:div>
                <w:div w:id="1301155072">
                  <w:marLeft w:val="0"/>
                  <w:marRight w:val="0"/>
                  <w:marTop w:val="0"/>
                  <w:marBottom w:val="0"/>
                  <w:divBdr>
                    <w:top w:val="none" w:sz="0" w:space="0" w:color="auto"/>
                    <w:left w:val="none" w:sz="0" w:space="0" w:color="auto"/>
                    <w:bottom w:val="none" w:sz="0" w:space="0" w:color="auto"/>
                    <w:right w:val="none" w:sz="0" w:space="0" w:color="auto"/>
                  </w:divBdr>
                  <w:divsChild>
                    <w:div w:id="7142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86324">
          <w:marLeft w:val="0"/>
          <w:marRight w:val="0"/>
          <w:marTop w:val="0"/>
          <w:marBottom w:val="0"/>
          <w:divBdr>
            <w:top w:val="none" w:sz="0" w:space="0" w:color="auto"/>
            <w:left w:val="none" w:sz="0" w:space="0" w:color="auto"/>
            <w:bottom w:val="none" w:sz="0" w:space="0" w:color="auto"/>
            <w:right w:val="none" w:sz="0" w:space="0" w:color="auto"/>
          </w:divBdr>
        </w:div>
        <w:div w:id="640231114">
          <w:marLeft w:val="0"/>
          <w:marRight w:val="0"/>
          <w:marTop w:val="0"/>
          <w:marBottom w:val="0"/>
          <w:divBdr>
            <w:top w:val="none" w:sz="0" w:space="0" w:color="auto"/>
            <w:left w:val="none" w:sz="0" w:space="0" w:color="auto"/>
            <w:bottom w:val="none" w:sz="0" w:space="0" w:color="auto"/>
            <w:right w:val="none" w:sz="0" w:space="0" w:color="auto"/>
          </w:divBdr>
        </w:div>
        <w:div w:id="973484142">
          <w:marLeft w:val="0"/>
          <w:marRight w:val="0"/>
          <w:marTop w:val="0"/>
          <w:marBottom w:val="0"/>
          <w:divBdr>
            <w:top w:val="none" w:sz="0" w:space="0" w:color="auto"/>
            <w:left w:val="none" w:sz="0" w:space="0" w:color="auto"/>
            <w:bottom w:val="none" w:sz="0" w:space="0" w:color="auto"/>
            <w:right w:val="none" w:sz="0" w:space="0" w:color="auto"/>
          </w:divBdr>
        </w:div>
        <w:div w:id="1615089569">
          <w:marLeft w:val="0"/>
          <w:marRight w:val="0"/>
          <w:marTop w:val="0"/>
          <w:marBottom w:val="0"/>
          <w:divBdr>
            <w:top w:val="none" w:sz="0" w:space="0" w:color="auto"/>
            <w:left w:val="none" w:sz="0" w:space="0" w:color="auto"/>
            <w:bottom w:val="none" w:sz="0" w:space="0" w:color="auto"/>
            <w:right w:val="none" w:sz="0" w:space="0" w:color="auto"/>
          </w:divBdr>
          <w:divsChild>
            <w:div w:id="1365206406">
              <w:marLeft w:val="-75"/>
              <w:marRight w:val="0"/>
              <w:marTop w:val="30"/>
              <w:marBottom w:val="30"/>
              <w:divBdr>
                <w:top w:val="none" w:sz="0" w:space="0" w:color="auto"/>
                <w:left w:val="none" w:sz="0" w:space="0" w:color="auto"/>
                <w:bottom w:val="none" w:sz="0" w:space="0" w:color="auto"/>
                <w:right w:val="none" w:sz="0" w:space="0" w:color="auto"/>
              </w:divBdr>
              <w:divsChild>
                <w:div w:id="1879658110">
                  <w:marLeft w:val="0"/>
                  <w:marRight w:val="0"/>
                  <w:marTop w:val="0"/>
                  <w:marBottom w:val="0"/>
                  <w:divBdr>
                    <w:top w:val="none" w:sz="0" w:space="0" w:color="auto"/>
                    <w:left w:val="none" w:sz="0" w:space="0" w:color="auto"/>
                    <w:bottom w:val="none" w:sz="0" w:space="0" w:color="auto"/>
                    <w:right w:val="none" w:sz="0" w:space="0" w:color="auto"/>
                  </w:divBdr>
                  <w:divsChild>
                    <w:div w:id="50738209">
                      <w:marLeft w:val="0"/>
                      <w:marRight w:val="0"/>
                      <w:marTop w:val="0"/>
                      <w:marBottom w:val="0"/>
                      <w:divBdr>
                        <w:top w:val="none" w:sz="0" w:space="0" w:color="auto"/>
                        <w:left w:val="none" w:sz="0" w:space="0" w:color="auto"/>
                        <w:bottom w:val="none" w:sz="0" w:space="0" w:color="auto"/>
                        <w:right w:val="none" w:sz="0" w:space="0" w:color="auto"/>
                      </w:divBdr>
                    </w:div>
                  </w:divsChild>
                </w:div>
                <w:div w:id="1740397136">
                  <w:marLeft w:val="0"/>
                  <w:marRight w:val="0"/>
                  <w:marTop w:val="0"/>
                  <w:marBottom w:val="0"/>
                  <w:divBdr>
                    <w:top w:val="none" w:sz="0" w:space="0" w:color="auto"/>
                    <w:left w:val="none" w:sz="0" w:space="0" w:color="auto"/>
                    <w:bottom w:val="none" w:sz="0" w:space="0" w:color="auto"/>
                    <w:right w:val="none" w:sz="0" w:space="0" w:color="auto"/>
                  </w:divBdr>
                  <w:divsChild>
                    <w:div w:id="1718436398">
                      <w:marLeft w:val="0"/>
                      <w:marRight w:val="0"/>
                      <w:marTop w:val="0"/>
                      <w:marBottom w:val="0"/>
                      <w:divBdr>
                        <w:top w:val="none" w:sz="0" w:space="0" w:color="auto"/>
                        <w:left w:val="none" w:sz="0" w:space="0" w:color="auto"/>
                        <w:bottom w:val="none" w:sz="0" w:space="0" w:color="auto"/>
                        <w:right w:val="none" w:sz="0" w:space="0" w:color="auto"/>
                      </w:divBdr>
                    </w:div>
                  </w:divsChild>
                </w:div>
                <w:div w:id="661354090">
                  <w:marLeft w:val="0"/>
                  <w:marRight w:val="0"/>
                  <w:marTop w:val="0"/>
                  <w:marBottom w:val="0"/>
                  <w:divBdr>
                    <w:top w:val="none" w:sz="0" w:space="0" w:color="auto"/>
                    <w:left w:val="none" w:sz="0" w:space="0" w:color="auto"/>
                    <w:bottom w:val="none" w:sz="0" w:space="0" w:color="auto"/>
                    <w:right w:val="none" w:sz="0" w:space="0" w:color="auto"/>
                  </w:divBdr>
                  <w:divsChild>
                    <w:div w:id="1264728696">
                      <w:marLeft w:val="0"/>
                      <w:marRight w:val="0"/>
                      <w:marTop w:val="0"/>
                      <w:marBottom w:val="0"/>
                      <w:divBdr>
                        <w:top w:val="none" w:sz="0" w:space="0" w:color="auto"/>
                        <w:left w:val="none" w:sz="0" w:space="0" w:color="auto"/>
                        <w:bottom w:val="none" w:sz="0" w:space="0" w:color="auto"/>
                        <w:right w:val="none" w:sz="0" w:space="0" w:color="auto"/>
                      </w:divBdr>
                    </w:div>
                  </w:divsChild>
                </w:div>
                <w:div w:id="895507405">
                  <w:marLeft w:val="0"/>
                  <w:marRight w:val="0"/>
                  <w:marTop w:val="0"/>
                  <w:marBottom w:val="0"/>
                  <w:divBdr>
                    <w:top w:val="none" w:sz="0" w:space="0" w:color="auto"/>
                    <w:left w:val="none" w:sz="0" w:space="0" w:color="auto"/>
                    <w:bottom w:val="none" w:sz="0" w:space="0" w:color="auto"/>
                    <w:right w:val="none" w:sz="0" w:space="0" w:color="auto"/>
                  </w:divBdr>
                  <w:divsChild>
                    <w:div w:id="1567304184">
                      <w:marLeft w:val="0"/>
                      <w:marRight w:val="0"/>
                      <w:marTop w:val="0"/>
                      <w:marBottom w:val="0"/>
                      <w:divBdr>
                        <w:top w:val="none" w:sz="0" w:space="0" w:color="auto"/>
                        <w:left w:val="none" w:sz="0" w:space="0" w:color="auto"/>
                        <w:bottom w:val="none" w:sz="0" w:space="0" w:color="auto"/>
                        <w:right w:val="none" w:sz="0" w:space="0" w:color="auto"/>
                      </w:divBdr>
                    </w:div>
                  </w:divsChild>
                </w:div>
                <w:div w:id="1880119766">
                  <w:marLeft w:val="0"/>
                  <w:marRight w:val="0"/>
                  <w:marTop w:val="0"/>
                  <w:marBottom w:val="0"/>
                  <w:divBdr>
                    <w:top w:val="none" w:sz="0" w:space="0" w:color="auto"/>
                    <w:left w:val="none" w:sz="0" w:space="0" w:color="auto"/>
                    <w:bottom w:val="none" w:sz="0" w:space="0" w:color="auto"/>
                    <w:right w:val="none" w:sz="0" w:space="0" w:color="auto"/>
                  </w:divBdr>
                  <w:divsChild>
                    <w:div w:id="1783063945">
                      <w:marLeft w:val="0"/>
                      <w:marRight w:val="0"/>
                      <w:marTop w:val="0"/>
                      <w:marBottom w:val="0"/>
                      <w:divBdr>
                        <w:top w:val="none" w:sz="0" w:space="0" w:color="auto"/>
                        <w:left w:val="none" w:sz="0" w:space="0" w:color="auto"/>
                        <w:bottom w:val="none" w:sz="0" w:space="0" w:color="auto"/>
                        <w:right w:val="none" w:sz="0" w:space="0" w:color="auto"/>
                      </w:divBdr>
                    </w:div>
                  </w:divsChild>
                </w:div>
                <w:div w:id="1706448309">
                  <w:marLeft w:val="0"/>
                  <w:marRight w:val="0"/>
                  <w:marTop w:val="0"/>
                  <w:marBottom w:val="0"/>
                  <w:divBdr>
                    <w:top w:val="none" w:sz="0" w:space="0" w:color="auto"/>
                    <w:left w:val="none" w:sz="0" w:space="0" w:color="auto"/>
                    <w:bottom w:val="none" w:sz="0" w:space="0" w:color="auto"/>
                    <w:right w:val="none" w:sz="0" w:space="0" w:color="auto"/>
                  </w:divBdr>
                  <w:divsChild>
                    <w:div w:id="1650402813">
                      <w:marLeft w:val="0"/>
                      <w:marRight w:val="0"/>
                      <w:marTop w:val="0"/>
                      <w:marBottom w:val="0"/>
                      <w:divBdr>
                        <w:top w:val="none" w:sz="0" w:space="0" w:color="auto"/>
                        <w:left w:val="none" w:sz="0" w:space="0" w:color="auto"/>
                        <w:bottom w:val="none" w:sz="0" w:space="0" w:color="auto"/>
                        <w:right w:val="none" w:sz="0" w:space="0" w:color="auto"/>
                      </w:divBdr>
                    </w:div>
                  </w:divsChild>
                </w:div>
                <w:div w:id="1064252921">
                  <w:marLeft w:val="0"/>
                  <w:marRight w:val="0"/>
                  <w:marTop w:val="0"/>
                  <w:marBottom w:val="0"/>
                  <w:divBdr>
                    <w:top w:val="none" w:sz="0" w:space="0" w:color="auto"/>
                    <w:left w:val="none" w:sz="0" w:space="0" w:color="auto"/>
                    <w:bottom w:val="none" w:sz="0" w:space="0" w:color="auto"/>
                    <w:right w:val="none" w:sz="0" w:space="0" w:color="auto"/>
                  </w:divBdr>
                  <w:divsChild>
                    <w:div w:id="685064442">
                      <w:marLeft w:val="0"/>
                      <w:marRight w:val="0"/>
                      <w:marTop w:val="0"/>
                      <w:marBottom w:val="0"/>
                      <w:divBdr>
                        <w:top w:val="none" w:sz="0" w:space="0" w:color="auto"/>
                        <w:left w:val="none" w:sz="0" w:space="0" w:color="auto"/>
                        <w:bottom w:val="none" w:sz="0" w:space="0" w:color="auto"/>
                        <w:right w:val="none" w:sz="0" w:space="0" w:color="auto"/>
                      </w:divBdr>
                    </w:div>
                  </w:divsChild>
                </w:div>
                <w:div w:id="52046826">
                  <w:marLeft w:val="0"/>
                  <w:marRight w:val="0"/>
                  <w:marTop w:val="0"/>
                  <w:marBottom w:val="0"/>
                  <w:divBdr>
                    <w:top w:val="none" w:sz="0" w:space="0" w:color="auto"/>
                    <w:left w:val="none" w:sz="0" w:space="0" w:color="auto"/>
                    <w:bottom w:val="none" w:sz="0" w:space="0" w:color="auto"/>
                    <w:right w:val="none" w:sz="0" w:space="0" w:color="auto"/>
                  </w:divBdr>
                  <w:divsChild>
                    <w:div w:id="401833336">
                      <w:marLeft w:val="0"/>
                      <w:marRight w:val="0"/>
                      <w:marTop w:val="0"/>
                      <w:marBottom w:val="0"/>
                      <w:divBdr>
                        <w:top w:val="none" w:sz="0" w:space="0" w:color="auto"/>
                        <w:left w:val="none" w:sz="0" w:space="0" w:color="auto"/>
                        <w:bottom w:val="none" w:sz="0" w:space="0" w:color="auto"/>
                        <w:right w:val="none" w:sz="0" w:space="0" w:color="auto"/>
                      </w:divBdr>
                    </w:div>
                  </w:divsChild>
                </w:div>
                <w:div w:id="1781146758">
                  <w:marLeft w:val="0"/>
                  <w:marRight w:val="0"/>
                  <w:marTop w:val="0"/>
                  <w:marBottom w:val="0"/>
                  <w:divBdr>
                    <w:top w:val="none" w:sz="0" w:space="0" w:color="auto"/>
                    <w:left w:val="none" w:sz="0" w:space="0" w:color="auto"/>
                    <w:bottom w:val="none" w:sz="0" w:space="0" w:color="auto"/>
                    <w:right w:val="none" w:sz="0" w:space="0" w:color="auto"/>
                  </w:divBdr>
                  <w:divsChild>
                    <w:div w:id="1139566839">
                      <w:marLeft w:val="0"/>
                      <w:marRight w:val="0"/>
                      <w:marTop w:val="0"/>
                      <w:marBottom w:val="0"/>
                      <w:divBdr>
                        <w:top w:val="none" w:sz="0" w:space="0" w:color="auto"/>
                        <w:left w:val="none" w:sz="0" w:space="0" w:color="auto"/>
                        <w:bottom w:val="none" w:sz="0" w:space="0" w:color="auto"/>
                        <w:right w:val="none" w:sz="0" w:space="0" w:color="auto"/>
                      </w:divBdr>
                    </w:div>
                  </w:divsChild>
                </w:div>
                <w:div w:id="673459473">
                  <w:marLeft w:val="0"/>
                  <w:marRight w:val="0"/>
                  <w:marTop w:val="0"/>
                  <w:marBottom w:val="0"/>
                  <w:divBdr>
                    <w:top w:val="none" w:sz="0" w:space="0" w:color="auto"/>
                    <w:left w:val="none" w:sz="0" w:space="0" w:color="auto"/>
                    <w:bottom w:val="none" w:sz="0" w:space="0" w:color="auto"/>
                    <w:right w:val="none" w:sz="0" w:space="0" w:color="auto"/>
                  </w:divBdr>
                  <w:divsChild>
                    <w:div w:id="1259749498">
                      <w:marLeft w:val="0"/>
                      <w:marRight w:val="0"/>
                      <w:marTop w:val="0"/>
                      <w:marBottom w:val="0"/>
                      <w:divBdr>
                        <w:top w:val="none" w:sz="0" w:space="0" w:color="auto"/>
                        <w:left w:val="none" w:sz="0" w:space="0" w:color="auto"/>
                        <w:bottom w:val="none" w:sz="0" w:space="0" w:color="auto"/>
                        <w:right w:val="none" w:sz="0" w:space="0" w:color="auto"/>
                      </w:divBdr>
                    </w:div>
                  </w:divsChild>
                </w:div>
                <w:div w:id="1268732950">
                  <w:marLeft w:val="0"/>
                  <w:marRight w:val="0"/>
                  <w:marTop w:val="0"/>
                  <w:marBottom w:val="0"/>
                  <w:divBdr>
                    <w:top w:val="none" w:sz="0" w:space="0" w:color="auto"/>
                    <w:left w:val="none" w:sz="0" w:space="0" w:color="auto"/>
                    <w:bottom w:val="none" w:sz="0" w:space="0" w:color="auto"/>
                    <w:right w:val="none" w:sz="0" w:space="0" w:color="auto"/>
                  </w:divBdr>
                  <w:divsChild>
                    <w:div w:id="324210881">
                      <w:marLeft w:val="0"/>
                      <w:marRight w:val="0"/>
                      <w:marTop w:val="0"/>
                      <w:marBottom w:val="0"/>
                      <w:divBdr>
                        <w:top w:val="none" w:sz="0" w:space="0" w:color="auto"/>
                        <w:left w:val="none" w:sz="0" w:space="0" w:color="auto"/>
                        <w:bottom w:val="none" w:sz="0" w:space="0" w:color="auto"/>
                        <w:right w:val="none" w:sz="0" w:space="0" w:color="auto"/>
                      </w:divBdr>
                    </w:div>
                  </w:divsChild>
                </w:div>
                <w:div w:id="1879512474">
                  <w:marLeft w:val="0"/>
                  <w:marRight w:val="0"/>
                  <w:marTop w:val="0"/>
                  <w:marBottom w:val="0"/>
                  <w:divBdr>
                    <w:top w:val="none" w:sz="0" w:space="0" w:color="auto"/>
                    <w:left w:val="none" w:sz="0" w:space="0" w:color="auto"/>
                    <w:bottom w:val="none" w:sz="0" w:space="0" w:color="auto"/>
                    <w:right w:val="none" w:sz="0" w:space="0" w:color="auto"/>
                  </w:divBdr>
                  <w:divsChild>
                    <w:div w:id="1929076425">
                      <w:marLeft w:val="0"/>
                      <w:marRight w:val="0"/>
                      <w:marTop w:val="0"/>
                      <w:marBottom w:val="0"/>
                      <w:divBdr>
                        <w:top w:val="none" w:sz="0" w:space="0" w:color="auto"/>
                        <w:left w:val="none" w:sz="0" w:space="0" w:color="auto"/>
                        <w:bottom w:val="none" w:sz="0" w:space="0" w:color="auto"/>
                        <w:right w:val="none" w:sz="0" w:space="0" w:color="auto"/>
                      </w:divBdr>
                    </w:div>
                  </w:divsChild>
                </w:div>
                <w:div w:id="1202085650">
                  <w:marLeft w:val="0"/>
                  <w:marRight w:val="0"/>
                  <w:marTop w:val="0"/>
                  <w:marBottom w:val="0"/>
                  <w:divBdr>
                    <w:top w:val="none" w:sz="0" w:space="0" w:color="auto"/>
                    <w:left w:val="none" w:sz="0" w:space="0" w:color="auto"/>
                    <w:bottom w:val="none" w:sz="0" w:space="0" w:color="auto"/>
                    <w:right w:val="none" w:sz="0" w:space="0" w:color="auto"/>
                  </w:divBdr>
                  <w:divsChild>
                    <w:div w:id="1105420273">
                      <w:marLeft w:val="0"/>
                      <w:marRight w:val="0"/>
                      <w:marTop w:val="0"/>
                      <w:marBottom w:val="0"/>
                      <w:divBdr>
                        <w:top w:val="none" w:sz="0" w:space="0" w:color="auto"/>
                        <w:left w:val="none" w:sz="0" w:space="0" w:color="auto"/>
                        <w:bottom w:val="none" w:sz="0" w:space="0" w:color="auto"/>
                        <w:right w:val="none" w:sz="0" w:space="0" w:color="auto"/>
                      </w:divBdr>
                    </w:div>
                  </w:divsChild>
                </w:div>
                <w:div w:id="752774201">
                  <w:marLeft w:val="0"/>
                  <w:marRight w:val="0"/>
                  <w:marTop w:val="0"/>
                  <w:marBottom w:val="0"/>
                  <w:divBdr>
                    <w:top w:val="none" w:sz="0" w:space="0" w:color="auto"/>
                    <w:left w:val="none" w:sz="0" w:space="0" w:color="auto"/>
                    <w:bottom w:val="none" w:sz="0" w:space="0" w:color="auto"/>
                    <w:right w:val="none" w:sz="0" w:space="0" w:color="auto"/>
                  </w:divBdr>
                  <w:divsChild>
                    <w:div w:id="1533107875">
                      <w:marLeft w:val="0"/>
                      <w:marRight w:val="0"/>
                      <w:marTop w:val="0"/>
                      <w:marBottom w:val="0"/>
                      <w:divBdr>
                        <w:top w:val="none" w:sz="0" w:space="0" w:color="auto"/>
                        <w:left w:val="none" w:sz="0" w:space="0" w:color="auto"/>
                        <w:bottom w:val="none" w:sz="0" w:space="0" w:color="auto"/>
                        <w:right w:val="none" w:sz="0" w:space="0" w:color="auto"/>
                      </w:divBdr>
                    </w:div>
                  </w:divsChild>
                </w:div>
                <w:div w:id="2104447008">
                  <w:marLeft w:val="0"/>
                  <w:marRight w:val="0"/>
                  <w:marTop w:val="0"/>
                  <w:marBottom w:val="0"/>
                  <w:divBdr>
                    <w:top w:val="none" w:sz="0" w:space="0" w:color="auto"/>
                    <w:left w:val="none" w:sz="0" w:space="0" w:color="auto"/>
                    <w:bottom w:val="none" w:sz="0" w:space="0" w:color="auto"/>
                    <w:right w:val="none" w:sz="0" w:space="0" w:color="auto"/>
                  </w:divBdr>
                  <w:divsChild>
                    <w:div w:id="1656645369">
                      <w:marLeft w:val="0"/>
                      <w:marRight w:val="0"/>
                      <w:marTop w:val="0"/>
                      <w:marBottom w:val="0"/>
                      <w:divBdr>
                        <w:top w:val="none" w:sz="0" w:space="0" w:color="auto"/>
                        <w:left w:val="none" w:sz="0" w:space="0" w:color="auto"/>
                        <w:bottom w:val="none" w:sz="0" w:space="0" w:color="auto"/>
                        <w:right w:val="none" w:sz="0" w:space="0" w:color="auto"/>
                      </w:divBdr>
                    </w:div>
                  </w:divsChild>
                </w:div>
                <w:div w:id="1948463453">
                  <w:marLeft w:val="0"/>
                  <w:marRight w:val="0"/>
                  <w:marTop w:val="0"/>
                  <w:marBottom w:val="0"/>
                  <w:divBdr>
                    <w:top w:val="none" w:sz="0" w:space="0" w:color="auto"/>
                    <w:left w:val="none" w:sz="0" w:space="0" w:color="auto"/>
                    <w:bottom w:val="none" w:sz="0" w:space="0" w:color="auto"/>
                    <w:right w:val="none" w:sz="0" w:space="0" w:color="auto"/>
                  </w:divBdr>
                  <w:divsChild>
                    <w:div w:id="308949065">
                      <w:marLeft w:val="0"/>
                      <w:marRight w:val="0"/>
                      <w:marTop w:val="0"/>
                      <w:marBottom w:val="0"/>
                      <w:divBdr>
                        <w:top w:val="none" w:sz="0" w:space="0" w:color="auto"/>
                        <w:left w:val="none" w:sz="0" w:space="0" w:color="auto"/>
                        <w:bottom w:val="none" w:sz="0" w:space="0" w:color="auto"/>
                        <w:right w:val="none" w:sz="0" w:space="0" w:color="auto"/>
                      </w:divBdr>
                    </w:div>
                  </w:divsChild>
                </w:div>
                <w:div w:id="2026783392">
                  <w:marLeft w:val="0"/>
                  <w:marRight w:val="0"/>
                  <w:marTop w:val="0"/>
                  <w:marBottom w:val="0"/>
                  <w:divBdr>
                    <w:top w:val="none" w:sz="0" w:space="0" w:color="auto"/>
                    <w:left w:val="none" w:sz="0" w:space="0" w:color="auto"/>
                    <w:bottom w:val="none" w:sz="0" w:space="0" w:color="auto"/>
                    <w:right w:val="none" w:sz="0" w:space="0" w:color="auto"/>
                  </w:divBdr>
                  <w:divsChild>
                    <w:div w:id="1222982179">
                      <w:marLeft w:val="0"/>
                      <w:marRight w:val="0"/>
                      <w:marTop w:val="0"/>
                      <w:marBottom w:val="0"/>
                      <w:divBdr>
                        <w:top w:val="none" w:sz="0" w:space="0" w:color="auto"/>
                        <w:left w:val="none" w:sz="0" w:space="0" w:color="auto"/>
                        <w:bottom w:val="none" w:sz="0" w:space="0" w:color="auto"/>
                        <w:right w:val="none" w:sz="0" w:space="0" w:color="auto"/>
                      </w:divBdr>
                    </w:div>
                  </w:divsChild>
                </w:div>
                <w:div w:id="311521880">
                  <w:marLeft w:val="0"/>
                  <w:marRight w:val="0"/>
                  <w:marTop w:val="0"/>
                  <w:marBottom w:val="0"/>
                  <w:divBdr>
                    <w:top w:val="none" w:sz="0" w:space="0" w:color="auto"/>
                    <w:left w:val="none" w:sz="0" w:space="0" w:color="auto"/>
                    <w:bottom w:val="none" w:sz="0" w:space="0" w:color="auto"/>
                    <w:right w:val="none" w:sz="0" w:space="0" w:color="auto"/>
                  </w:divBdr>
                  <w:divsChild>
                    <w:div w:id="446197835">
                      <w:marLeft w:val="0"/>
                      <w:marRight w:val="0"/>
                      <w:marTop w:val="0"/>
                      <w:marBottom w:val="0"/>
                      <w:divBdr>
                        <w:top w:val="none" w:sz="0" w:space="0" w:color="auto"/>
                        <w:left w:val="none" w:sz="0" w:space="0" w:color="auto"/>
                        <w:bottom w:val="none" w:sz="0" w:space="0" w:color="auto"/>
                        <w:right w:val="none" w:sz="0" w:space="0" w:color="auto"/>
                      </w:divBdr>
                    </w:div>
                  </w:divsChild>
                </w:div>
                <w:div w:id="1174757238">
                  <w:marLeft w:val="0"/>
                  <w:marRight w:val="0"/>
                  <w:marTop w:val="0"/>
                  <w:marBottom w:val="0"/>
                  <w:divBdr>
                    <w:top w:val="none" w:sz="0" w:space="0" w:color="auto"/>
                    <w:left w:val="none" w:sz="0" w:space="0" w:color="auto"/>
                    <w:bottom w:val="none" w:sz="0" w:space="0" w:color="auto"/>
                    <w:right w:val="none" w:sz="0" w:space="0" w:color="auto"/>
                  </w:divBdr>
                  <w:divsChild>
                    <w:div w:id="1458257956">
                      <w:marLeft w:val="0"/>
                      <w:marRight w:val="0"/>
                      <w:marTop w:val="0"/>
                      <w:marBottom w:val="0"/>
                      <w:divBdr>
                        <w:top w:val="none" w:sz="0" w:space="0" w:color="auto"/>
                        <w:left w:val="none" w:sz="0" w:space="0" w:color="auto"/>
                        <w:bottom w:val="none" w:sz="0" w:space="0" w:color="auto"/>
                        <w:right w:val="none" w:sz="0" w:space="0" w:color="auto"/>
                      </w:divBdr>
                    </w:div>
                  </w:divsChild>
                </w:div>
                <w:div w:id="418791712">
                  <w:marLeft w:val="0"/>
                  <w:marRight w:val="0"/>
                  <w:marTop w:val="0"/>
                  <w:marBottom w:val="0"/>
                  <w:divBdr>
                    <w:top w:val="none" w:sz="0" w:space="0" w:color="auto"/>
                    <w:left w:val="none" w:sz="0" w:space="0" w:color="auto"/>
                    <w:bottom w:val="none" w:sz="0" w:space="0" w:color="auto"/>
                    <w:right w:val="none" w:sz="0" w:space="0" w:color="auto"/>
                  </w:divBdr>
                  <w:divsChild>
                    <w:div w:id="1560943739">
                      <w:marLeft w:val="0"/>
                      <w:marRight w:val="0"/>
                      <w:marTop w:val="0"/>
                      <w:marBottom w:val="0"/>
                      <w:divBdr>
                        <w:top w:val="none" w:sz="0" w:space="0" w:color="auto"/>
                        <w:left w:val="none" w:sz="0" w:space="0" w:color="auto"/>
                        <w:bottom w:val="none" w:sz="0" w:space="0" w:color="auto"/>
                        <w:right w:val="none" w:sz="0" w:space="0" w:color="auto"/>
                      </w:divBdr>
                    </w:div>
                  </w:divsChild>
                </w:div>
                <w:div w:id="1264262136">
                  <w:marLeft w:val="0"/>
                  <w:marRight w:val="0"/>
                  <w:marTop w:val="0"/>
                  <w:marBottom w:val="0"/>
                  <w:divBdr>
                    <w:top w:val="none" w:sz="0" w:space="0" w:color="auto"/>
                    <w:left w:val="none" w:sz="0" w:space="0" w:color="auto"/>
                    <w:bottom w:val="none" w:sz="0" w:space="0" w:color="auto"/>
                    <w:right w:val="none" w:sz="0" w:space="0" w:color="auto"/>
                  </w:divBdr>
                  <w:divsChild>
                    <w:div w:id="1968194426">
                      <w:marLeft w:val="0"/>
                      <w:marRight w:val="0"/>
                      <w:marTop w:val="0"/>
                      <w:marBottom w:val="0"/>
                      <w:divBdr>
                        <w:top w:val="none" w:sz="0" w:space="0" w:color="auto"/>
                        <w:left w:val="none" w:sz="0" w:space="0" w:color="auto"/>
                        <w:bottom w:val="none" w:sz="0" w:space="0" w:color="auto"/>
                        <w:right w:val="none" w:sz="0" w:space="0" w:color="auto"/>
                      </w:divBdr>
                    </w:div>
                  </w:divsChild>
                </w:div>
                <w:div w:id="1019626857">
                  <w:marLeft w:val="0"/>
                  <w:marRight w:val="0"/>
                  <w:marTop w:val="0"/>
                  <w:marBottom w:val="0"/>
                  <w:divBdr>
                    <w:top w:val="none" w:sz="0" w:space="0" w:color="auto"/>
                    <w:left w:val="none" w:sz="0" w:space="0" w:color="auto"/>
                    <w:bottom w:val="none" w:sz="0" w:space="0" w:color="auto"/>
                    <w:right w:val="none" w:sz="0" w:space="0" w:color="auto"/>
                  </w:divBdr>
                  <w:divsChild>
                    <w:div w:id="400324081">
                      <w:marLeft w:val="0"/>
                      <w:marRight w:val="0"/>
                      <w:marTop w:val="0"/>
                      <w:marBottom w:val="0"/>
                      <w:divBdr>
                        <w:top w:val="none" w:sz="0" w:space="0" w:color="auto"/>
                        <w:left w:val="none" w:sz="0" w:space="0" w:color="auto"/>
                        <w:bottom w:val="none" w:sz="0" w:space="0" w:color="auto"/>
                        <w:right w:val="none" w:sz="0" w:space="0" w:color="auto"/>
                      </w:divBdr>
                    </w:div>
                  </w:divsChild>
                </w:div>
                <w:div w:id="1186404686">
                  <w:marLeft w:val="0"/>
                  <w:marRight w:val="0"/>
                  <w:marTop w:val="0"/>
                  <w:marBottom w:val="0"/>
                  <w:divBdr>
                    <w:top w:val="none" w:sz="0" w:space="0" w:color="auto"/>
                    <w:left w:val="none" w:sz="0" w:space="0" w:color="auto"/>
                    <w:bottom w:val="none" w:sz="0" w:space="0" w:color="auto"/>
                    <w:right w:val="none" w:sz="0" w:space="0" w:color="auto"/>
                  </w:divBdr>
                  <w:divsChild>
                    <w:div w:id="1642609376">
                      <w:marLeft w:val="0"/>
                      <w:marRight w:val="0"/>
                      <w:marTop w:val="0"/>
                      <w:marBottom w:val="0"/>
                      <w:divBdr>
                        <w:top w:val="none" w:sz="0" w:space="0" w:color="auto"/>
                        <w:left w:val="none" w:sz="0" w:space="0" w:color="auto"/>
                        <w:bottom w:val="none" w:sz="0" w:space="0" w:color="auto"/>
                        <w:right w:val="none" w:sz="0" w:space="0" w:color="auto"/>
                      </w:divBdr>
                    </w:div>
                  </w:divsChild>
                </w:div>
                <w:div w:id="747003675">
                  <w:marLeft w:val="0"/>
                  <w:marRight w:val="0"/>
                  <w:marTop w:val="0"/>
                  <w:marBottom w:val="0"/>
                  <w:divBdr>
                    <w:top w:val="none" w:sz="0" w:space="0" w:color="auto"/>
                    <w:left w:val="none" w:sz="0" w:space="0" w:color="auto"/>
                    <w:bottom w:val="none" w:sz="0" w:space="0" w:color="auto"/>
                    <w:right w:val="none" w:sz="0" w:space="0" w:color="auto"/>
                  </w:divBdr>
                  <w:divsChild>
                    <w:div w:id="1177114931">
                      <w:marLeft w:val="0"/>
                      <w:marRight w:val="0"/>
                      <w:marTop w:val="0"/>
                      <w:marBottom w:val="0"/>
                      <w:divBdr>
                        <w:top w:val="none" w:sz="0" w:space="0" w:color="auto"/>
                        <w:left w:val="none" w:sz="0" w:space="0" w:color="auto"/>
                        <w:bottom w:val="none" w:sz="0" w:space="0" w:color="auto"/>
                        <w:right w:val="none" w:sz="0" w:space="0" w:color="auto"/>
                      </w:divBdr>
                    </w:div>
                  </w:divsChild>
                </w:div>
                <w:div w:id="1438453168">
                  <w:marLeft w:val="0"/>
                  <w:marRight w:val="0"/>
                  <w:marTop w:val="0"/>
                  <w:marBottom w:val="0"/>
                  <w:divBdr>
                    <w:top w:val="none" w:sz="0" w:space="0" w:color="auto"/>
                    <w:left w:val="none" w:sz="0" w:space="0" w:color="auto"/>
                    <w:bottom w:val="none" w:sz="0" w:space="0" w:color="auto"/>
                    <w:right w:val="none" w:sz="0" w:space="0" w:color="auto"/>
                  </w:divBdr>
                  <w:divsChild>
                    <w:div w:id="911507444">
                      <w:marLeft w:val="0"/>
                      <w:marRight w:val="0"/>
                      <w:marTop w:val="0"/>
                      <w:marBottom w:val="0"/>
                      <w:divBdr>
                        <w:top w:val="none" w:sz="0" w:space="0" w:color="auto"/>
                        <w:left w:val="none" w:sz="0" w:space="0" w:color="auto"/>
                        <w:bottom w:val="none" w:sz="0" w:space="0" w:color="auto"/>
                        <w:right w:val="none" w:sz="0" w:space="0" w:color="auto"/>
                      </w:divBdr>
                    </w:div>
                  </w:divsChild>
                </w:div>
                <w:div w:id="1706830746">
                  <w:marLeft w:val="0"/>
                  <w:marRight w:val="0"/>
                  <w:marTop w:val="0"/>
                  <w:marBottom w:val="0"/>
                  <w:divBdr>
                    <w:top w:val="none" w:sz="0" w:space="0" w:color="auto"/>
                    <w:left w:val="none" w:sz="0" w:space="0" w:color="auto"/>
                    <w:bottom w:val="none" w:sz="0" w:space="0" w:color="auto"/>
                    <w:right w:val="none" w:sz="0" w:space="0" w:color="auto"/>
                  </w:divBdr>
                  <w:divsChild>
                    <w:div w:id="146165902">
                      <w:marLeft w:val="0"/>
                      <w:marRight w:val="0"/>
                      <w:marTop w:val="0"/>
                      <w:marBottom w:val="0"/>
                      <w:divBdr>
                        <w:top w:val="none" w:sz="0" w:space="0" w:color="auto"/>
                        <w:left w:val="none" w:sz="0" w:space="0" w:color="auto"/>
                        <w:bottom w:val="none" w:sz="0" w:space="0" w:color="auto"/>
                        <w:right w:val="none" w:sz="0" w:space="0" w:color="auto"/>
                      </w:divBdr>
                    </w:div>
                  </w:divsChild>
                </w:div>
                <w:div w:id="1261454216">
                  <w:marLeft w:val="0"/>
                  <w:marRight w:val="0"/>
                  <w:marTop w:val="0"/>
                  <w:marBottom w:val="0"/>
                  <w:divBdr>
                    <w:top w:val="none" w:sz="0" w:space="0" w:color="auto"/>
                    <w:left w:val="none" w:sz="0" w:space="0" w:color="auto"/>
                    <w:bottom w:val="none" w:sz="0" w:space="0" w:color="auto"/>
                    <w:right w:val="none" w:sz="0" w:space="0" w:color="auto"/>
                  </w:divBdr>
                  <w:divsChild>
                    <w:div w:id="1240596772">
                      <w:marLeft w:val="0"/>
                      <w:marRight w:val="0"/>
                      <w:marTop w:val="0"/>
                      <w:marBottom w:val="0"/>
                      <w:divBdr>
                        <w:top w:val="none" w:sz="0" w:space="0" w:color="auto"/>
                        <w:left w:val="none" w:sz="0" w:space="0" w:color="auto"/>
                        <w:bottom w:val="none" w:sz="0" w:space="0" w:color="auto"/>
                        <w:right w:val="none" w:sz="0" w:space="0" w:color="auto"/>
                      </w:divBdr>
                    </w:div>
                  </w:divsChild>
                </w:div>
                <w:div w:id="1008099933">
                  <w:marLeft w:val="0"/>
                  <w:marRight w:val="0"/>
                  <w:marTop w:val="0"/>
                  <w:marBottom w:val="0"/>
                  <w:divBdr>
                    <w:top w:val="none" w:sz="0" w:space="0" w:color="auto"/>
                    <w:left w:val="none" w:sz="0" w:space="0" w:color="auto"/>
                    <w:bottom w:val="none" w:sz="0" w:space="0" w:color="auto"/>
                    <w:right w:val="none" w:sz="0" w:space="0" w:color="auto"/>
                  </w:divBdr>
                  <w:divsChild>
                    <w:div w:id="1215393151">
                      <w:marLeft w:val="0"/>
                      <w:marRight w:val="0"/>
                      <w:marTop w:val="0"/>
                      <w:marBottom w:val="0"/>
                      <w:divBdr>
                        <w:top w:val="none" w:sz="0" w:space="0" w:color="auto"/>
                        <w:left w:val="none" w:sz="0" w:space="0" w:color="auto"/>
                        <w:bottom w:val="none" w:sz="0" w:space="0" w:color="auto"/>
                        <w:right w:val="none" w:sz="0" w:space="0" w:color="auto"/>
                      </w:divBdr>
                    </w:div>
                  </w:divsChild>
                </w:div>
                <w:div w:id="567232959">
                  <w:marLeft w:val="0"/>
                  <w:marRight w:val="0"/>
                  <w:marTop w:val="0"/>
                  <w:marBottom w:val="0"/>
                  <w:divBdr>
                    <w:top w:val="none" w:sz="0" w:space="0" w:color="auto"/>
                    <w:left w:val="none" w:sz="0" w:space="0" w:color="auto"/>
                    <w:bottom w:val="none" w:sz="0" w:space="0" w:color="auto"/>
                    <w:right w:val="none" w:sz="0" w:space="0" w:color="auto"/>
                  </w:divBdr>
                  <w:divsChild>
                    <w:div w:id="527916873">
                      <w:marLeft w:val="0"/>
                      <w:marRight w:val="0"/>
                      <w:marTop w:val="0"/>
                      <w:marBottom w:val="0"/>
                      <w:divBdr>
                        <w:top w:val="none" w:sz="0" w:space="0" w:color="auto"/>
                        <w:left w:val="none" w:sz="0" w:space="0" w:color="auto"/>
                        <w:bottom w:val="none" w:sz="0" w:space="0" w:color="auto"/>
                        <w:right w:val="none" w:sz="0" w:space="0" w:color="auto"/>
                      </w:divBdr>
                    </w:div>
                  </w:divsChild>
                </w:div>
                <w:div w:id="1585608061">
                  <w:marLeft w:val="0"/>
                  <w:marRight w:val="0"/>
                  <w:marTop w:val="0"/>
                  <w:marBottom w:val="0"/>
                  <w:divBdr>
                    <w:top w:val="none" w:sz="0" w:space="0" w:color="auto"/>
                    <w:left w:val="none" w:sz="0" w:space="0" w:color="auto"/>
                    <w:bottom w:val="none" w:sz="0" w:space="0" w:color="auto"/>
                    <w:right w:val="none" w:sz="0" w:space="0" w:color="auto"/>
                  </w:divBdr>
                  <w:divsChild>
                    <w:div w:id="1359626634">
                      <w:marLeft w:val="0"/>
                      <w:marRight w:val="0"/>
                      <w:marTop w:val="0"/>
                      <w:marBottom w:val="0"/>
                      <w:divBdr>
                        <w:top w:val="none" w:sz="0" w:space="0" w:color="auto"/>
                        <w:left w:val="none" w:sz="0" w:space="0" w:color="auto"/>
                        <w:bottom w:val="none" w:sz="0" w:space="0" w:color="auto"/>
                        <w:right w:val="none" w:sz="0" w:space="0" w:color="auto"/>
                      </w:divBdr>
                    </w:div>
                  </w:divsChild>
                </w:div>
                <w:div w:id="1696344171">
                  <w:marLeft w:val="0"/>
                  <w:marRight w:val="0"/>
                  <w:marTop w:val="0"/>
                  <w:marBottom w:val="0"/>
                  <w:divBdr>
                    <w:top w:val="none" w:sz="0" w:space="0" w:color="auto"/>
                    <w:left w:val="none" w:sz="0" w:space="0" w:color="auto"/>
                    <w:bottom w:val="none" w:sz="0" w:space="0" w:color="auto"/>
                    <w:right w:val="none" w:sz="0" w:space="0" w:color="auto"/>
                  </w:divBdr>
                  <w:divsChild>
                    <w:div w:id="41248431">
                      <w:marLeft w:val="0"/>
                      <w:marRight w:val="0"/>
                      <w:marTop w:val="0"/>
                      <w:marBottom w:val="0"/>
                      <w:divBdr>
                        <w:top w:val="none" w:sz="0" w:space="0" w:color="auto"/>
                        <w:left w:val="none" w:sz="0" w:space="0" w:color="auto"/>
                        <w:bottom w:val="none" w:sz="0" w:space="0" w:color="auto"/>
                        <w:right w:val="none" w:sz="0" w:space="0" w:color="auto"/>
                      </w:divBdr>
                    </w:div>
                  </w:divsChild>
                </w:div>
                <w:div w:id="1592852526">
                  <w:marLeft w:val="0"/>
                  <w:marRight w:val="0"/>
                  <w:marTop w:val="0"/>
                  <w:marBottom w:val="0"/>
                  <w:divBdr>
                    <w:top w:val="none" w:sz="0" w:space="0" w:color="auto"/>
                    <w:left w:val="none" w:sz="0" w:space="0" w:color="auto"/>
                    <w:bottom w:val="none" w:sz="0" w:space="0" w:color="auto"/>
                    <w:right w:val="none" w:sz="0" w:space="0" w:color="auto"/>
                  </w:divBdr>
                  <w:divsChild>
                    <w:div w:id="702292810">
                      <w:marLeft w:val="0"/>
                      <w:marRight w:val="0"/>
                      <w:marTop w:val="0"/>
                      <w:marBottom w:val="0"/>
                      <w:divBdr>
                        <w:top w:val="none" w:sz="0" w:space="0" w:color="auto"/>
                        <w:left w:val="none" w:sz="0" w:space="0" w:color="auto"/>
                        <w:bottom w:val="none" w:sz="0" w:space="0" w:color="auto"/>
                        <w:right w:val="none" w:sz="0" w:space="0" w:color="auto"/>
                      </w:divBdr>
                    </w:div>
                  </w:divsChild>
                </w:div>
                <w:div w:id="796142990">
                  <w:marLeft w:val="0"/>
                  <w:marRight w:val="0"/>
                  <w:marTop w:val="0"/>
                  <w:marBottom w:val="0"/>
                  <w:divBdr>
                    <w:top w:val="none" w:sz="0" w:space="0" w:color="auto"/>
                    <w:left w:val="none" w:sz="0" w:space="0" w:color="auto"/>
                    <w:bottom w:val="none" w:sz="0" w:space="0" w:color="auto"/>
                    <w:right w:val="none" w:sz="0" w:space="0" w:color="auto"/>
                  </w:divBdr>
                  <w:divsChild>
                    <w:div w:id="1949196609">
                      <w:marLeft w:val="0"/>
                      <w:marRight w:val="0"/>
                      <w:marTop w:val="0"/>
                      <w:marBottom w:val="0"/>
                      <w:divBdr>
                        <w:top w:val="none" w:sz="0" w:space="0" w:color="auto"/>
                        <w:left w:val="none" w:sz="0" w:space="0" w:color="auto"/>
                        <w:bottom w:val="none" w:sz="0" w:space="0" w:color="auto"/>
                        <w:right w:val="none" w:sz="0" w:space="0" w:color="auto"/>
                      </w:divBdr>
                    </w:div>
                  </w:divsChild>
                </w:div>
                <w:div w:id="1102140603">
                  <w:marLeft w:val="0"/>
                  <w:marRight w:val="0"/>
                  <w:marTop w:val="0"/>
                  <w:marBottom w:val="0"/>
                  <w:divBdr>
                    <w:top w:val="none" w:sz="0" w:space="0" w:color="auto"/>
                    <w:left w:val="none" w:sz="0" w:space="0" w:color="auto"/>
                    <w:bottom w:val="none" w:sz="0" w:space="0" w:color="auto"/>
                    <w:right w:val="none" w:sz="0" w:space="0" w:color="auto"/>
                  </w:divBdr>
                  <w:divsChild>
                    <w:div w:id="1174690474">
                      <w:marLeft w:val="0"/>
                      <w:marRight w:val="0"/>
                      <w:marTop w:val="0"/>
                      <w:marBottom w:val="0"/>
                      <w:divBdr>
                        <w:top w:val="none" w:sz="0" w:space="0" w:color="auto"/>
                        <w:left w:val="none" w:sz="0" w:space="0" w:color="auto"/>
                        <w:bottom w:val="none" w:sz="0" w:space="0" w:color="auto"/>
                        <w:right w:val="none" w:sz="0" w:space="0" w:color="auto"/>
                      </w:divBdr>
                    </w:div>
                  </w:divsChild>
                </w:div>
                <w:div w:id="1634672391">
                  <w:marLeft w:val="0"/>
                  <w:marRight w:val="0"/>
                  <w:marTop w:val="0"/>
                  <w:marBottom w:val="0"/>
                  <w:divBdr>
                    <w:top w:val="none" w:sz="0" w:space="0" w:color="auto"/>
                    <w:left w:val="none" w:sz="0" w:space="0" w:color="auto"/>
                    <w:bottom w:val="none" w:sz="0" w:space="0" w:color="auto"/>
                    <w:right w:val="none" w:sz="0" w:space="0" w:color="auto"/>
                  </w:divBdr>
                  <w:divsChild>
                    <w:div w:id="723337717">
                      <w:marLeft w:val="0"/>
                      <w:marRight w:val="0"/>
                      <w:marTop w:val="0"/>
                      <w:marBottom w:val="0"/>
                      <w:divBdr>
                        <w:top w:val="none" w:sz="0" w:space="0" w:color="auto"/>
                        <w:left w:val="none" w:sz="0" w:space="0" w:color="auto"/>
                        <w:bottom w:val="none" w:sz="0" w:space="0" w:color="auto"/>
                        <w:right w:val="none" w:sz="0" w:space="0" w:color="auto"/>
                      </w:divBdr>
                    </w:div>
                  </w:divsChild>
                </w:div>
                <w:div w:id="2060323630">
                  <w:marLeft w:val="0"/>
                  <w:marRight w:val="0"/>
                  <w:marTop w:val="0"/>
                  <w:marBottom w:val="0"/>
                  <w:divBdr>
                    <w:top w:val="none" w:sz="0" w:space="0" w:color="auto"/>
                    <w:left w:val="none" w:sz="0" w:space="0" w:color="auto"/>
                    <w:bottom w:val="none" w:sz="0" w:space="0" w:color="auto"/>
                    <w:right w:val="none" w:sz="0" w:space="0" w:color="auto"/>
                  </w:divBdr>
                  <w:divsChild>
                    <w:div w:id="475218098">
                      <w:marLeft w:val="0"/>
                      <w:marRight w:val="0"/>
                      <w:marTop w:val="0"/>
                      <w:marBottom w:val="0"/>
                      <w:divBdr>
                        <w:top w:val="none" w:sz="0" w:space="0" w:color="auto"/>
                        <w:left w:val="none" w:sz="0" w:space="0" w:color="auto"/>
                        <w:bottom w:val="none" w:sz="0" w:space="0" w:color="auto"/>
                        <w:right w:val="none" w:sz="0" w:space="0" w:color="auto"/>
                      </w:divBdr>
                    </w:div>
                  </w:divsChild>
                </w:div>
                <w:div w:id="1660301770">
                  <w:marLeft w:val="0"/>
                  <w:marRight w:val="0"/>
                  <w:marTop w:val="0"/>
                  <w:marBottom w:val="0"/>
                  <w:divBdr>
                    <w:top w:val="none" w:sz="0" w:space="0" w:color="auto"/>
                    <w:left w:val="none" w:sz="0" w:space="0" w:color="auto"/>
                    <w:bottom w:val="none" w:sz="0" w:space="0" w:color="auto"/>
                    <w:right w:val="none" w:sz="0" w:space="0" w:color="auto"/>
                  </w:divBdr>
                  <w:divsChild>
                    <w:div w:id="2081444399">
                      <w:marLeft w:val="0"/>
                      <w:marRight w:val="0"/>
                      <w:marTop w:val="0"/>
                      <w:marBottom w:val="0"/>
                      <w:divBdr>
                        <w:top w:val="none" w:sz="0" w:space="0" w:color="auto"/>
                        <w:left w:val="none" w:sz="0" w:space="0" w:color="auto"/>
                        <w:bottom w:val="none" w:sz="0" w:space="0" w:color="auto"/>
                        <w:right w:val="none" w:sz="0" w:space="0" w:color="auto"/>
                      </w:divBdr>
                    </w:div>
                  </w:divsChild>
                </w:div>
                <w:div w:id="1078407165">
                  <w:marLeft w:val="0"/>
                  <w:marRight w:val="0"/>
                  <w:marTop w:val="0"/>
                  <w:marBottom w:val="0"/>
                  <w:divBdr>
                    <w:top w:val="none" w:sz="0" w:space="0" w:color="auto"/>
                    <w:left w:val="none" w:sz="0" w:space="0" w:color="auto"/>
                    <w:bottom w:val="none" w:sz="0" w:space="0" w:color="auto"/>
                    <w:right w:val="none" w:sz="0" w:space="0" w:color="auto"/>
                  </w:divBdr>
                  <w:divsChild>
                    <w:div w:id="637152578">
                      <w:marLeft w:val="0"/>
                      <w:marRight w:val="0"/>
                      <w:marTop w:val="0"/>
                      <w:marBottom w:val="0"/>
                      <w:divBdr>
                        <w:top w:val="none" w:sz="0" w:space="0" w:color="auto"/>
                        <w:left w:val="none" w:sz="0" w:space="0" w:color="auto"/>
                        <w:bottom w:val="none" w:sz="0" w:space="0" w:color="auto"/>
                        <w:right w:val="none" w:sz="0" w:space="0" w:color="auto"/>
                      </w:divBdr>
                    </w:div>
                  </w:divsChild>
                </w:div>
                <w:div w:id="822741235">
                  <w:marLeft w:val="0"/>
                  <w:marRight w:val="0"/>
                  <w:marTop w:val="0"/>
                  <w:marBottom w:val="0"/>
                  <w:divBdr>
                    <w:top w:val="none" w:sz="0" w:space="0" w:color="auto"/>
                    <w:left w:val="none" w:sz="0" w:space="0" w:color="auto"/>
                    <w:bottom w:val="none" w:sz="0" w:space="0" w:color="auto"/>
                    <w:right w:val="none" w:sz="0" w:space="0" w:color="auto"/>
                  </w:divBdr>
                  <w:divsChild>
                    <w:div w:id="371930053">
                      <w:marLeft w:val="0"/>
                      <w:marRight w:val="0"/>
                      <w:marTop w:val="0"/>
                      <w:marBottom w:val="0"/>
                      <w:divBdr>
                        <w:top w:val="none" w:sz="0" w:space="0" w:color="auto"/>
                        <w:left w:val="none" w:sz="0" w:space="0" w:color="auto"/>
                        <w:bottom w:val="none" w:sz="0" w:space="0" w:color="auto"/>
                        <w:right w:val="none" w:sz="0" w:space="0" w:color="auto"/>
                      </w:divBdr>
                    </w:div>
                  </w:divsChild>
                </w:div>
                <w:div w:id="1698769249">
                  <w:marLeft w:val="0"/>
                  <w:marRight w:val="0"/>
                  <w:marTop w:val="0"/>
                  <w:marBottom w:val="0"/>
                  <w:divBdr>
                    <w:top w:val="none" w:sz="0" w:space="0" w:color="auto"/>
                    <w:left w:val="none" w:sz="0" w:space="0" w:color="auto"/>
                    <w:bottom w:val="none" w:sz="0" w:space="0" w:color="auto"/>
                    <w:right w:val="none" w:sz="0" w:space="0" w:color="auto"/>
                  </w:divBdr>
                  <w:divsChild>
                    <w:div w:id="1844128293">
                      <w:marLeft w:val="0"/>
                      <w:marRight w:val="0"/>
                      <w:marTop w:val="0"/>
                      <w:marBottom w:val="0"/>
                      <w:divBdr>
                        <w:top w:val="none" w:sz="0" w:space="0" w:color="auto"/>
                        <w:left w:val="none" w:sz="0" w:space="0" w:color="auto"/>
                        <w:bottom w:val="none" w:sz="0" w:space="0" w:color="auto"/>
                        <w:right w:val="none" w:sz="0" w:space="0" w:color="auto"/>
                      </w:divBdr>
                    </w:div>
                  </w:divsChild>
                </w:div>
                <w:div w:id="1830173926">
                  <w:marLeft w:val="0"/>
                  <w:marRight w:val="0"/>
                  <w:marTop w:val="0"/>
                  <w:marBottom w:val="0"/>
                  <w:divBdr>
                    <w:top w:val="none" w:sz="0" w:space="0" w:color="auto"/>
                    <w:left w:val="none" w:sz="0" w:space="0" w:color="auto"/>
                    <w:bottom w:val="none" w:sz="0" w:space="0" w:color="auto"/>
                    <w:right w:val="none" w:sz="0" w:space="0" w:color="auto"/>
                  </w:divBdr>
                  <w:divsChild>
                    <w:div w:id="268317095">
                      <w:marLeft w:val="0"/>
                      <w:marRight w:val="0"/>
                      <w:marTop w:val="0"/>
                      <w:marBottom w:val="0"/>
                      <w:divBdr>
                        <w:top w:val="none" w:sz="0" w:space="0" w:color="auto"/>
                        <w:left w:val="none" w:sz="0" w:space="0" w:color="auto"/>
                        <w:bottom w:val="none" w:sz="0" w:space="0" w:color="auto"/>
                        <w:right w:val="none" w:sz="0" w:space="0" w:color="auto"/>
                      </w:divBdr>
                    </w:div>
                  </w:divsChild>
                </w:div>
                <w:div w:id="1282229997">
                  <w:marLeft w:val="0"/>
                  <w:marRight w:val="0"/>
                  <w:marTop w:val="0"/>
                  <w:marBottom w:val="0"/>
                  <w:divBdr>
                    <w:top w:val="none" w:sz="0" w:space="0" w:color="auto"/>
                    <w:left w:val="none" w:sz="0" w:space="0" w:color="auto"/>
                    <w:bottom w:val="none" w:sz="0" w:space="0" w:color="auto"/>
                    <w:right w:val="none" w:sz="0" w:space="0" w:color="auto"/>
                  </w:divBdr>
                  <w:divsChild>
                    <w:div w:id="1323967763">
                      <w:marLeft w:val="0"/>
                      <w:marRight w:val="0"/>
                      <w:marTop w:val="0"/>
                      <w:marBottom w:val="0"/>
                      <w:divBdr>
                        <w:top w:val="none" w:sz="0" w:space="0" w:color="auto"/>
                        <w:left w:val="none" w:sz="0" w:space="0" w:color="auto"/>
                        <w:bottom w:val="none" w:sz="0" w:space="0" w:color="auto"/>
                        <w:right w:val="none" w:sz="0" w:space="0" w:color="auto"/>
                      </w:divBdr>
                    </w:div>
                  </w:divsChild>
                </w:div>
                <w:div w:id="1184520229">
                  <w:marLeft w:val="0"/>
                  <w:marRight w:val="0"/>
                  <w:marTop w:val="0"/>
                  <w:marBottom w:val="0"/>
                  <w:divBdr>
                    <w:top w:val="none" w:sz="0" w:space="0" w:color="auto"/>
                    <w:left w:val="none" w:sz="0" w:space="0" w:color="auto"/>
                    <w:bottom w:val="none" w:sz="0" w:space="0" w:color="auto"/>
                    <w:right w:val="none" w:sz="0" w:space="0" w:color="auto"/>
                  </w:divBdr>
                  <w:divsChild>
                    <w:div w:id="391463549">
                      <w:marLeft w:val="0"/>
                      <w:marRight w:val="0"/>
                      <w:marTop w:val="0"/>
                      <w:marBottom w:val="0"/>
                      <w:divBdr>
                        <w:top w:val="none" w:sz="0" w:space="0" w:color="auto"/>
                        <w:left w:val="none" w:sz="0" w:space="0" w:color="auto"/>
                        <w:bottom w:val="none" w:sz="0" w:space="0" w:color="auto"/>
                        <w:right w:val="none" w:sz="0" w:space="0" w:color="auto"/>
                      </w:divBdr>
                    </w:div>
                  </w:divsChild>
                </w:div>
                <w:div w:id="824592393">
                  <w:marLeft w:val="0"/>
                  <w:marRight w:val="0"/>
                  <w:marTop w:val="0"/>
                  <w:marBottom w:val="0"/>
                  <w:divBdr>
                    <w:top w:val="none" w:sz="0" w:space="0" w:color="auto"/>
                    <w:left w:val="none" w:sz="0" w:space="0" w:color="auto"/>
                    <w:bottom w:val="none" w:sz="0" w:space="0" w:color="auto"/>
                    <w:right w:val="none" w:sz="0" w:space="0" w:color="auto"/>
                  </w:divBdr>
                  <w:divsChild>
                    <w:div w:id="906578000">
                      <w:marLeft w:val="0"/>
                      <w:marRight w:val="0"/>
                      <w:marTop w:val="0"/>
                      <w:marBottom w:val="0"/>
                      <w:divBdr>
                        <w:top w:val="none" w:sz="0" w:space="0" w:color="auto"/>
                        <w:left w:val="none" w:sz="0" w:space="0" w:color="auto"/>
                        <w:bottom w:val="none" w:sz="0" w:space="0" w:color="auto"/>
                        <w:right w:val="none" w:sz="0" w:space="0" w:color="auto"/>
                      </w:divBdr>
                    </w:div>
                  </w:divsChild>
                </w:div>
                <w:div w:id="559757293">
                  <w:marLeft w:val="0"/>
                  <w:marRight w:val="0"/>
                  <w:marTop w:val="0"/>
                  <w:marBottom w:val="0"/>
                  <w:divBdr>
                    <w:top w:val="none" w:sz="0" w:space="0" w:color="auto"/>
                    <w:left w:val="none" w:sz="0" w:space="0" w:color="auto"/>
                    <w:bottom w:val="none" w:sz="0" w:space="0" w:color="auto"/>
                    <w:right w:val="none" w:sz="0" w:space="0" w:color="auto"/>
                  </w:divBdr>
                  <w:divsChild>
                    <w:div w:id="200485628">
                      <w:marLeft w:val="0"/>
                      <w:marRight w:val="0"/>
                      <w:marTop w:val="0"/>
                      <w:marBottom w:val="0"/>
                      <w:divBdr>
                        <w:top w:val="none" w:sz="0" w:space="0" w:color="auto"/>
                        <w:left w:val="none" w:sz="0" w:space="0" w:color="auto"/>
                        <w:bottom w:val="none" w:sz="0" w:space="0" w:color="auto"/>
                        <w:right w:val="none" w:sz="0" w:space="0" w:color="auto"/>
                      </w:divBdr>
                    </w:div>
                  </w:divsChild>
                </w:div>
                <w:div w:id="1795902457">
                  <w:marLeft w:val="0"/>
                  <w:marRight w:val="0"/>
                  <w:marTop w:val="0"/>
                  <w:marBottom w:val="0"/>
                  <w:divBdr>
                    <w:top w:val="none" w:sz="0" w:space="0" w:color="auto"/>
                    <w:left w:val="none" w:sz="0" w:space="0" w:color="auto"/>
                    <w:bottom w:val="none" w:sz="0" w:space="0" w:color="auto"/>
                    <w:right w:val="none" w:sz="0" w:space="0" w:color="auto"/>
                  </w:divBdr>
                  <w:divsChild>
                    <w:div w:id="44523613">
                      <w:marLeft w:val="0"/>
                      <w:marRight w:val="0"/>
                      <w:marTop w:val="0"/>
                      <w:marBottom w:val="0"/>
                      <w:divBdr>
                        <w:top w:val="none" w:sz="0" w:space="0" w:color="auto"/>
                        <w:left w:val="none" w:sz="0" w:space="0" w:color="auto"/>
                        <w:bottom w:val="none" w:sz="0" w:space="0" w:color="auto"/>
                        <w:right w:val="none" w:sz="0" w:space="0" w:color="auto"/>
                      </w:divBdr>
                    </w:div>
                  </w:divsChild>
                </w:div>
                <w:div w:id="1958415837">
                  <w:marLeft w:val="0"/>
                  <w:marRight w:val="0"/>
                  <w:marTop w:val="0"/>
                  <w:marBottom w:val="0"/>
                  <w:divBdr>
                    <w:top w:val="none" w:sz="0" w:space="0" w:color="auto"/>
                    <w:left w:val="none" w:sz="0" w:space="0" w:color="auto"/>
                    <w:bottom w:val="none" w:sz="0" w:space="0" w:color="auto"/>
                    <w:right w:val="none" w:sz="0" w:space="0" w:color="auto"/>
                  </w:divBdr>
                  <w:divsChild>
                    <w:div w:id="471021014">
                      <w:marLeft w:val="0"/>
                      <w:marRight w:val="0"/>
                      <w:marTop w:val="0"/>
                      <w:marBottom w:val="0"/>
                      <w:divBdr>
                        <w:top w:val="none" w:sz="0" w:space="0" w:color="auto"/>
                        <w:left w:val="none" w:sz="0" w:space="0" w:color="auto"/>
                        <w:bottom w:val="none" w:sz="0" w:space="0" w:color="auto"/>
                        <w:right w:val="none" w:sz="0" w:space="0" w:color="auto"/>
                      </w:divBdr>
                    </w:div>
                  </w:divsChild>
                </w:div>
                <w:div w:id="2011715578">
                  <w:marLeft w:val="0"/>
                  <w:marRight w:val="0"/>
                  <w:marTop w:val="0"/>
                  <w:marBottom w:val="0"/>
                  <w:divBdr>
                    <w:top w:val="none" w:sz="0" w:space="0" w:color="auto"/>
                    <w:left w:val="none" w:sz="0" w:space="0" w:color="auto"/>
                    <w:bottom w:val="none" w:sz="0" w:space="0" w:color="auto"/>
                    <w:right w:val="none" w:sz="0" w:space="0" w:color="auto"/>
                  </w:divBdr>
                  <w:divsChild>
                    <w:div w:id="1735622284">
                      <w:marLeft w:val="0"/>
                      <w:marRight w:val="0"/>
                      <w:marTop w:val="0"/>
                      <w:marBottom w:val="0"/>
                      <w:divBdr>
                        <w:top w:val="none" w:sz="0" w:space="0" w:color="auto"/>
                        <w:left w:val="none" w:sz="0" w:space="0" w:color="auto"/>
                        <w:bottom w:val="none" w:sz="0" w:space="0" w:color="auto"/>
                        <w:right w:val="none" w:sz="0" w:space="0" w:color="auto"/>
                      </w:divBdr>
                    </w:div>
                  </w:divsChild>
                </w:div>
                <w:div w:id="916748685">
                  <w:marLeft w:val="0"/>
                  <w:marRight w:val="0"/>
                  <w:marTop w:val="0"/>
                  <w:marBottom w:val="0"/>
                  <w:divBdr>
                    <w:top w:val="none" w:sz="0" w:space="0" w:color="auto"/>
                    <w:left w:val="none" w:sz="0" w:space="0" w:color="auto"/>
                    <w:bottom w:val="none" w:sz="0" w:space="0" w:color="auto"/>
                    <w:right w:val="none" w:sz="0" w:space="0" w:color="auto"/>
                  </w:divBdr>
                  <w:divsChild>
                    <w:div w:id="676421343">
                      <w:marLeft w:val="0"/>
                      <w:marRight w:val="0"/>
                      <w:marTop w:val="0"/>
                      <w:marBottom w:val="0"/>
                      <w:divBdr>
                        <w:top w:val="none" w:sz="0" w:space="0" w:color="auto"/>
                        <w:left w:val="none" w:sz="0" w:space="0" w:color="auto"/>
                        <w:bottom w:val="none" w:sz="0" w:space="0" w:color="auto"/>
                        <w:right w:val="none" w:sz="0" w:space="0" w:color="auto"/>
                      </w:divBdr>
                    </w:div>
                  </w:divsChild>
                </w:div>
                <w:div w:id="1932662199">
                  <w:marLeft w:val="0"/>
                  <w:marRight w:val="0"/>
                  <w:marTop w:val="0"/>
                  <w:marBottom w:val="0"/>
                  <w:divBdr>
                    <w:top w:val="none" w:sz="0" w:space="0" w:color="auto"/>
                    <w:left w:val="none" w:sz="0" w:space="0" w:color="auto"/>
                    <w:bottom w:val="none" w:sz="0" w:space="0" w:color="auto"/>
                    <w:right w:val="none" w:sz="0" w:space="0" w:color="auto"/>
                  </w:divBdr>
                  <w:divsChild>
                    <w:div w:id="1210459465">
                      <w:marLeft w:val="0"/>
                      <w:marRight w:val="0"/>
                      <w:marTop w:val="0"/>
                      <w:marBottom w:val="0"/>
                      <w:divBdr>
                        <w:top w:val="none" w:sz="0" w:space="0" w:color="auto"/>
                        <w:left w:val="none" w:sz="0" w:space="0" w:color="auto"/>
                        <w:bottom w:val="none" w:sz="0" w:space="0" w:color="auto"/>
                        <w:right w:val="none" w:sz="0" w:space="0" w:color="auto"/>
                      </w:divBdr>
                    </w:div>
                  </w:divsChild>
                </w:div>
                <w:div w:id="2107266322">
                  <w:marLeft w:val="0"/>
                  <w:marRight w:val="0"/>
                  <w:marTop w:val="0"/>
                  <w:marBottom w:val="0"/>
                  <w:divBdr>
                    <w:top w:val="none" w:sz="0" w:space="0" w:color="auto"/>
                    <w:left w:val="none" w:sz="0" w:space="0" w:color="auto"/>
                    <w:bottom w:val="none" w:sz="0" w:space="0" w:color="auto"/>
                    <w:right w:val="none" w:sz="0" w:space="0" w:color="auto"/>
                  </w:divBdr>
                  <w:divsChild>
                    <w:div w:id="354818510">
                      <w:marLeft w:val="0"/>
                      <w:marRight w:val="0"/>
                      <w:marTop w:val="0"/>
                      <w:marBottom w:val="0"/>
                      <w:divBdr>
                        <w:top w:val="none" w:sz="0" w:space="0" w:color="auto"/>
                        <w:left w:val="none" w:sz="0" w:space="0" w:color="auto"/>
                        <w:bottom w:val="none" w:sz="0" w:space="0" w:color="auto"/>
                        <w:right w:val="none" w:sz="0" w:space="0" w:color="auto"/>
                      </w:divBdr>
                    </w:div>
                  </w:divsChild>
                </w:div>
                <w:div w:id="181549221">
                  <w:marLeft w:val="0"/>
                  <w:marRight w:val="0"/>
                  <w:marTop w:val="0"/>
                  <w:marBottom w:val="0"/>
                  <w:divBdr>
                    <w:top w:val="none" w:sz="0" w:space="0" w:color="auto"/>
                    <w:left w:val="none" w:sz="0" w:space="0" w:color="auto"/>
                    <w:bottom w:val="none" w:sz="0" w:space="0" w:color="auto"/>
                    <w:right w:val="none" w:sz="0" w:space="0" w:color="auto"/>
                  </w:divBdr>
                  <w:divsChild>
                    <w:div w:id="713624210">
                      <w:marLeft w:val="0"/>
                      <w:marRight w:val="0"/>
                      <w:marTop w:val="0"/>
                      <w:marBottom w:val="0"/>
                      <w:divBdr>
                        <w:top w:val="none" w:sz="0" w:space="0" w:color="auto"/>
                        <w:left w:val="none" w:sz="0" w:space="0" w:color="auto"/>
                        <w:bottom w:val="none" w:sz="0" w:space="0" w:color="auto"/>
                        <w:right w:val="none" w:sz="0" w:space="0" w:color="auto"/>
                      </w:divBdr>
                    </w:div>
                  </w:divsChild>
                </w:div>
                <w:div w:id="1020157126">
                  <w:marLeft w:val="0"/>
                  <w:marRight w:val="0"/>
                  <w:marTop w:val="0"/>
                  <w:marBottom w:val="0"/>
                  <w:divBdr>
                    <w:top w:val="none" w:sz="0" w:space="0" w:color="auto"/>
                    <w:left w:val="none" w:sz="0" w:space="0" w:color="auto"/>
                    <w:bottom w:val="none" w:sz="0" w:space="0" w:color="auto"/>
                    <w:right w:val="none" w:sz="0" w:space="0" w:color="auto"/>
                  </w:divBdr>
                  <w:divsChild>
                    <w:div w:id="464661692">
                      <w:marLeft w:val="0"/>
                      <w:marRight w:val="0"/>
                      <w:marTop w:val="0"/>
                      <w:marBottom w:val="0"/>
                      <w:divBdr>
                        <w:top w:val="none" w:sz="0" w:space="0" w:color="auto"/>
                        <w:left w:val="none" w:sz="0" w:space="0" w:color="auto"/>
                        <w:bottom w:val="none" w:sz="0" w:space="0" w:color="auto"/>
                        <w:right w:val="none" w:sz="0" w:space="0" w:color="auto"/>
                      </w:divBdr>
                    </w:div>
                  </w:divsChild>
                </w:div>
                <w:div w:id="911425677">
                  <w:marLeft w:val="0"/>
                  <w:marRight w:val="0"/>
                  <w:marTop w:val="0"/>
                  <w:marBottom w:val="0"/>
                  <w:divBdr>
                    <w:top w:val="none" w:sz="0" w:space="0" w:color="auto"/>
                    <w:left w:val="none" w:sz="0" w:space="0" w:color="auto"/>
                    <w:bottom w:val="none" w:sz="0" w:space="0" w:color="auto"/>
                    <w:right w:val="none" w:sz="0" w:space="0" w:color="auto"/>
                  </w:divBdr>
                  <w:divsChild>
                    <w:div w:id="775059783">
                      <w:marLeft w:val="0"/>
                      <w:marRight w:val="0"/>
                      <w:marTop w:val="0"/>
                      <w:marBottom w:val="0"/>
                      <w:divBdr>
                        <w:top w:val="none" w:sz="0" w:space="0" w:color="auto"/>
                        <w:left w:val="none" w:sz="0" w:space="0" w:color="auto"/>
                        <w:bottom w:val="none" w:sz="0" w:space="0" w:color="auto"/>
                        <w:right w:val="none" w:sz="0" w:space="0" w:color="auto"/>
                      </w:divBdr>
                    </w:div>
                  </w:divsChild>
                </w:div>
                <w:div w:id="1498577286">
                  <w:marLeft w:val="0"/>
                  <w:marRight w:val="0"/>
                  <w:marTop w:val="0"/>
                  <w:marBottom w:val="0"/>
                  <w:divBdr>
                    <w:top w:val="none" w:sz="0" w:space="0" w:color="auto"/>
                    <w:left w:val="none" w:sz="0" w:space="0" w:color="auto"/>
                    <w:bottom w:val="none" w:sz="0" w:space="0" w:color="auto"/>
                    <w:right w:val="none" w:sz="0" w:space="0" w:color="auto"/>
                  </w:divBdr>
                  <w:divsChild>
                    <w:div w:id="134153575">
                      <w:marLeft w:val="0"/>
                      <w:marRight w:val="0"/>
                      <w:marTop w:val="0"/>
                      <w:marBottom w:val="0"/>
                      <w:divBdr>
                        <w:top w:val="none" w:sz="0" w:space="0" w:color="auto"/>
                        <w:left w:val="none" w:sz="0" w:space="0" w:color="auto"/>
                        <w:bottom w:val="none" w:sz="0" w:space="0" w:color="auto"/>
                        <w:right w:val="none" w:sz="0" w:space="0" w:color="auto"/>
                      </w:divBdr>
                    </w:div>
                  </w:divsChild>
                </w:div>
                <w:div w:id="306056551">
                  <w:marLeft w:val="0"/>
                  <w:marRight w:val="0"/>
                  <w:marTop w:val="0"/>
                  <w:marBottom w:val="0"/>
                  <w:divBdr>
                    <w:top w:val="none" w:sz="0" w:space="0" w:color="auto"/>
                    <w:left w:val="none" w:sz="0" w:space="0" w:color="auto"/>
                    <w:bottom w:val="none" w:sz="0" w:space="0" w:color="auto"/>
                    <w:right w:val="none" w:sz="0" w:space="0" w:color="auto"/>
                  </w:divBdr>
                  <w:divsChild>
                    <w:div w:id="1988706676">
                      <w:marLeft w:val="0"/>
                      <w:marRight w:val="0"/>
                      <w:marTop w:val="0"/>
                      <w:marBottom w:val="0"/>
                      <w:divBdr>
                        <w:top w:val="none" w:sz="0" w:space="0" w:color="auto"/>
                        <w:left w:val="none" w:sz="0" w:space="0" w:color="auto"/>
                        <w:bottom w:val="none" w:sz="0" w:space="0" w:color="auto"/>
                        <w:right w:val="none" w:sz="0" w:space="0" w:color="auto"/>
                      </w:divBdr>
                    </w:div>
                  </w:divsChild>
                </w:div>
                <w:div w:id="1273631009">
                  <w:marLeft w:val="0"/>
                  <w:marRight w:val="0"/>
                  <w:marTop w:val="0"/>
                  <w:marBottom w:val="0"/>
                  <w:divBdr>
                    <w:top w:val="none" w:sz="0" w:space="0" w:color="auto"/>
                    <w:left w:val="none" w:sz="0" w:space="0" w:color="auto"/>
                    <w:bottom w:val="none" w:sz="0" w:space="0" w:color="auto"/>
                    <w:right w:val="none" w:sz="0" w:space="0" w:color="auto"/>
                  </w:divBdr>
                  <w:divsChild>
                    <w:div w:id="920410971">
                      <w:marLeft w:val="0"/>
                      <w:marRight w:val="0"/>
                      <w:marTop w:val="0"/>
                      <w:marBottom w:val="0"/>
                      <w:divBdr>
                        <w:top w:val="none" w:sz="0" w:space="0" w:color="auto"/>
                        <w:left w:val="none" w:sz="0" w:space="0" w:color="auto"/>
                        <w:bottom w:val="none" w:sz="0" w:space="0" w:color="auto"/>
                        <w:right w:val="none" w:sz="0" w:space="0" w:color="auto"/>
                      </w:divBdr>
                    </w:div>
                  </w:divsChild>
                </w:div>
                <w:div w:id="1152137052">
                  <w:marLeft w:val="0"/>
                  <w:marRight w:val="0"/>
                  <w:marTop w:val="0"/>
                  <w:marBottom w:val="0"/>
                  <w:divBdr>
                    <w:top w:val="none" w:sz="0" w:space="0" w:color="auto"/>
                    <w:left w:val="none" w:sz="0" w:space="0" w:color="auto"/>
                    <w:bottom w:val="none" w:sz="0" w:space="0" w:color="auto"/>
                    <w:right w:val="none" w:sz="0" w:space="0" w:color="auto"/>
                  </w:divBdr>
                  <w:divsChild>
                    <w:div w:id="687102047">
                      <w:marLeft w:val="0"/>
                      <w:marRight w:val="0"/>
                      <w:marTop w:val="0"/>
                      <w:marBottom w:val="0"/>
                      <w:divBdr>
                        <w:top w:val="none" w:sz="0" w:space="0" w:color="auto"/>
                        <w:left w:val="none" w:sz="0" w:space="0" w:color="auto"/>
                        <w:bottom w:val="none" w:sz="0" w:space="0" w:color="auto"/>
                        <w:right w:val="none" w:sz="0" w:space="0" w:color="auto"/>
                      </w:divBdr>
                    </w:div>
                  </w:divsChild>
                </w:div>
                <w:div w:id="521020833">
                  <w:marLeft w:val="0"/>
                  <w:marRight w:val="0"/>
                  <w:marTop w:val="0"/>
                  <w:marBottom w:val="0"/>
                  <w:divBdr>
                    <w:top w:val="none" w:sz="0" w:space="0" w:color="auto"/>
                    <w:left w:val="none" w:sz="0" w:space="0" w:color="auto"/>
                    <w:bottom w:val="none" w:sz="0" w:space="0" w:color="auto"/>
                    <w:right w:val="none" w:sz="0" w:space="0" w:color="auto"/>
                  </w:divBdr>
                  <w:divsChild>
                    <w:div w:id="1708530063">
                      <w:marLeft w:val="0"/>
                      <w:marRight w:val="0"/>
                      <w:marTop w:val="0"/>
                      <w:marBottom w:val="0"/>
                      <w:divBdr>
                        <w:top w:val="none" w:sz="0" w:space="0" w:color="auto"/>
                        <w:left w:val="none" w:sz="0" w:space="0" w:color="auto"/>
                        <w:bottom w:val="none" w:sz="0" w:space="0" w:color="auto"/>
                        <w:right w:val="none" w:sz="0" w:space="0" w:color="auto"/>
                      </w:divBdr>
                    </w:div>
                  </w:divsChild>
                </w:div>
                <w:div w:id="1837645058">
                  <w:marLeft w:val="0"/>
                  <w:marRight w:val="0"/>
                  <w:marTop w:val="0"/>
                  <w:marBottom w:val="0"/>
                  <w:divBdr>
                    <w:top w:val="none" w:sz="0" w:space="0" w:color="auto"/>
                    <w:left w:val="none" w:sz="0" w:space="0" w:color="auto"/>
                    <w:bottom w:val="none" w:sz="0" w:space="0" w:color="auto"/>
                    <w:right w:val="none" w:sz="0" w:space="0" w:color="auto"/>
                  </w:divBdr>
                  <w:divsChild>
                    <w:div w:id="748772224">
                      <w:marLeft w:val="0"/>
                      <w:marRight w:val="0"/>
                      <w:marTop w:val="0"/>
                      <w:marBottom w:val="0"/>
                      <w:divBdr>
                        <w:top w:val="none" w:sz="0" w:space="0" w:color="auto"/>
                        <w:left w:val="none" w:sz="0" w:space="0" w:color="auto"/>
                        <w:bottom w:val="none" w:sz="0" w:space="0" w:color="auto"/>
                        <w:right w:val="none" w:sz="0" w:space="0" w:color="auto"/>
                      </w:divBdr>
                    </w:div>
                  </w:divsChild>
                </w:div>
                <w:div w:id="1400054710">
                  <w:marLeft w:val="0"/>
                  <w:marRight w:val="0"/>
                  <w:marTop w:val="0"/>
                  <w:marBottom w:val="0"/>
                  <w:divBdr>
                    <w:top w:val="none" w:sz="0" w:space="0" w:color="auto"/>
                    <w:left w:val="none" w:sz="0" w:space="0" w:color="auto"/>
                    <w:bottom w:val="none" w:sz="0" w:space="0" w:color="auto"/>
                    <w:right w:val="none" w:sz="0" w:space="0" w:color="auto"/>
                  </w:divBdr>
                  <w:divsChild>
                    <w:div w:id="2068608694">
                      <w:marLeft w:val="0"/>
                      <w:marRight w:val="0"/>
                      <w:marTop w:val="0"/>
                      <w:marBottom w:val="0"/>
                      <w:divBdr>
                        <w:top w:val="none" w:sz="0" w:space="0" w:color="auto"/>
                        <w:left w:val="none" w:sz="0" w:space="0" w:color="auto"/>
                        <w:bottom w:val="none" w:sz="0" w:space="0" w:color="auto"/>
                        <w:right w:val="none" w:sz="0" w:space="0" w:color="auto"/>
                      </w:divBdr>
                    </w:div>
                  </w:divsChild>
                </w:div>
                <w:div w:id="612397370">
                  <w:marLeft w:val="0"/>
                  <w:marRight w:val="0"/>
                  <w:marTop w:val="0"/>
                  <w:marBottom w:val="0"/>
                  <w:divBdr>
                    <w:top w:val="none" w:sz="0" w:space="0" w:color="auto"/>
                    <w:left w:val="none" w:sz="0" w:space="0" w:color="auto"/>
                    <w:bottom w:val="none" w:sz="0" w:space="0" w:color="auto"/>
                    <w:right w:val="none" w:sz="0" w:space="0" w:color="auto"/>
                  </w:divBdr>
                  <w:divsChild>
                    <w:div w:id="110168956">
                      <w:marLeft w:val="0"/>
                      <w:marRight w:val="0"/>
                      <w:marTop w:val="0"/>
                      <w:marBottom w:val="0"/>
                      <w:divBdr>
                        <w:top w:val="none" w:sz="0" w:space="0" w:color="auto"/>
                        <w:left w:val="none" w:sz="0" w:space="0" w:color="auto"/>
                        <w:bottom w:val="none" w:sz="0" w:space="0" w:color="auto"/>
                        <w:right w:val="none" w:sz="0" w:space="0" w:color="auto"/>
                      </w:divBdr>
                    </w:div>
                  </w:divsChild>
                </w:div>
                <w:div w:id="1048606698">
                  <w:marLeft w:val="0"/>
                  <w:marRight w:val="0"/>
                  <w:marTop w:val="0"/>
                  <w:marBottom w:val="0"/>
                  <w:divBdr>
                    <w:top w:val="none" w:sz="0" w:space="0" w:color="auto"/>
                    <w:left w:val="none" w:sz="0" w:space="0" w:color="auto"/>
                    <w:bottom w:val="none" w:sz="0" w:space="0" w:color="auto"/>
                    <w:right w:val="none" w:sz="0" w:space="0" w:color="auto"/>
                  </w:divBdr>
                  <w:divsChild>
                    <w:div w:id="1641809141">
                      <w:marLeft w:val="0"/>
                      <w:marRight w:val="0"/>
                      <w:marTop w:val="0"/>
                      <w:marBottom w:val="0"/>
                      <w:divBdr>
                        <w:top w:val="none" w:sz="0" w:space="0" w:color="auto"/>
                        <w:left w:val="none" w:sz="0" w:space="0" w:color="auto"/>
                        <w:bottom w:val="none" w:sz="0" w:space="0" w:color="auto"/>
                        <w:right w:val="none" w:sz="0" w:space="0" w:color="auto"/>
                      </w:divBdr>
                    </w:div>
                  </w:divsChild>
                </w:div>
                <w:div w:id="1959795540">
                  <w:marLeft w:val="0"/>
                  <w:marRight w:val="0"/>
                  <w:marTop w:val="0"/>
                  <w:marBottom w:val="0"/>
                  <w:divBdr>
                    <w:top w:val="none" w:sz="0" w:space="0" w:color="auto"/>
                    <w:left w:val="none" w:sz="0" w:space="0" w:color="auto"/>
                    <w:bottom w:val="none" w:sz="0" w:space="0" w:color="auto"/>
                    <w:right w:val="none" w:sz="0" w:space="0" w:color="auto"/>
                  </w:divBdr>
                  <w:divsChild>
                    <w:div w:id="1726948948">
                      <w:marLeft w:val="0"/>
                      <w:marRight w:val="0"/>
                      <w:marTop w:val="0"/>
                      <w:marBottom w:val="0"/>
                      <w:divBdr>
                        <w:top w:val="none" w:sz="0" w:space="0" w:color="auto"/>
                        <w:left w:val="none" w:sz="0" w:space="0" w:color="auto"/>
                        <w:bottom w:val="none" w:sz="0" w:space="0" w:color="auto"/>
                        <w:right w:val="none" w:sz="0" w:space="0" w:color="auto"/>
                      </w:divBdr>
                    </w:div>
                  </w:divsChild>
                </w:div>
                <w:div w:id="593172268">
                  <w:marLeft w:val="0"/>
                  <w:marRight w:val="0"/>
                  <w:marTop w:val="0"/>
                  <w:marBottom w:val="0"/>
                  <w:divBdr>
                    <w:top w:val="none" w:sz="0" w:space="0" w:color="auto"/>
                    <w:left w:val="none" w:sz="0" w:space="0" w:color="auto"/>
                    <w:bottom w:val="none" w:sz="0" w:space="0" w:color="auto"/>
                    <w:right w:val="none" w:sz="0" w:space="0" w:color="auto"/>
                  </w:divBdr>
                  <w:divsChild>
                    <w:div w:id="19711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42717">
          <w:marLeft w:val="0"/>
          <w:marRight w:val="0"/>
          <w:marTop w:val="0"/>
          <w:marBottom w:val="0"/>
          <w:divBdr>
            <w:top w:val="none" w:sz="0" w:space="0" w:color="auto"/>
            <w:left w:val="none" w:sz="0" w:space="0" w:color="auto"/>
            <w:bottom w:val="none" w:sz="0" w:space="0" w:color="auto"/>
            <w:right w:val="none" w:sz="0" w:space="0" w:color="auto"/>
          </w:divBdr>
        </w:div>
        <w:div w:id="211038017">
          <w:marLeft w:val="0"/>
          <w:marRight w:val="0"/>
          <w:marTop w:val="0"/>
          <w:marBottom w:val="0"/>
          <w:divBdr>
            <w:top w:val="none" w:sz="0" w:space="0" w:color="auto"/>
            <w:left w:val="none" w:sz="0" w:space="0" w:color="auto"/>
            <w:bottom w:val="none" w:sz="0" w:space="0" w:color="auto"/>
            <w:right w:val="none" w:sz="0" w:space="0" w:color="auto"/>
          </w:divBdr>
        </w:div>
        <w:div w:id="1635866253">
          <w:marLeft w:val="0"/>
          <w:marRight w:val="0"/>
          <w:marTop w:val="0"/>
          <w:marBottom w:val="0"/>
          <w:divBdr>
            <w:top w:val="none" w:sz="0" w:space="0" w:color="auto"/>
            <w:left w:val="none" w:sz="0" w:space="0" w:color="auto"/>
            <w:bottom w:val="none" w:sz="0" w:space="0" w:color="auto"/>
            <w:right w:val="none" w:sz="0" w:space="0" w:color="auto"/>
          </w:divBdr>
        </w:div>
        <w:div w:id="2085686799">
          <w:marLeft w:val="0"/>
          <w:marRight w:val="0"/>
          <w:marTop w:val="0"/>
          <w:marBottom w:val="0"/>
          <w:divBdr>
            <w:top w:val="none" w:sz="0" w:space="0" w:color="auto"/>
            <w:left w:val="none" w:sz="0" w:space="0" w:color="auto"/>
            <w:bottom w:val="none" w:sz="0" w:space="0" w:color="auto"/>
            <w:right w:val="none" w:sz="0" w:space="0" w:color="auto"/>
          </w:divBdr>
        </w:div>
        <w:div w:id="1647200077">
          <w:marLeft w:val="0"/>
          <w:marRight w:val="0"/>
          <w:marTop w:val="0"/>
          <w:marBottom w:val="0"/>
          <w:divBdr>
            <w:top w:val="none" w:sz="0" w:space="0" w:color="auto"/>
            <w:left w:val="none" w:sz="0" w:space="0" w:color="auto"/>
            <w:bottom w:val="none" w:sz="0" w:space="0" w:color="auto"/>
            <w:right w:val="none" w:sz="0" w:space="0" w:color="auto"/>
          </w:divBdr>
        </w:div>
        <w:div w:id="1598127064">
          <w:marLeft w:val="0"/>
          <w:marRight w:val="0"/>
          <w:marTop w:val="0"/>
          <w:marBottom w:val="0"/>
          <w:divBdr>
            <w:top w:val="none" w:sz="0" w:space="0" w:color="auto"/>
            <w:left w:val="none" w:sz="0" w:space="0" w:color="auto"/>
            <w:bottom w:val="none" w:sz="0" w:space="0" w:color="auto"/>
            <w:right w:val="none" w:sz="0" w:space="0" w:color="auto"/>
          </w:divBdr>
        </w:div>
        <w:div w:id="752506648">
          <w:marLeft w:val="0"/>
          <w:marRight w:val="0"/>
          <w:marTop w:val="0"/>
          <w:marBottom w:val="0"/>
          <w:divBdr>
            <w:top w:val="none" w:sz="0" w:space="0" w:color="auto"/>
            <w:left w:val="none" w:sz="0" w:space="0" w:color="auto"/>
            <w:bottom w:val="none" w:sz="0" w:space="0" w:color="auto"/>
            <w:right w:val="none" w:sz="0" w:space="0" w:color="auto"/>
          </w:divBdr>
        </w:div>
        <w:div w:id="1673070097">
          <w:marLeft w:val="0"/>
          <w:marRight w:val="0"/>
          <w:marTop w:val="0"/>
          <w:marBottom w:val="0"/>
          <w:divBdr>
            <w:top w:val="none" w:sz="0" w:space="0" w:color="auto"/>
            <w:left w:val="none" w:sz="0" w:space="0" w:color="auto"/>
            <w:bottom w:val="none" w:sz="0" w:space="0" w:color="auto"/>
            <w:right w:val="none" w:sz="0" w:space="0" w:color="auto"/>
          </w:divBdr>
        </w:div>
        <w:div w:id="1335303967">
          <w:marLeft w:val="0"/>
          <w:marRight w:val="0"/>
          <w:marTop w:val="0"/>
          <w:marBottom w:val="0"/>
          <w:divBdr>
            <w:top w:val="none" w:sz="0" w:space="0" w:color="auto"/>
            <w:left w:val="none" w:sz="0" w:space="0" w:color="auto"/>
            <w:bottom w:val="none" w:sz="0" w:space="0" w:color="auto"/>
            <w:right w:val="none" w:sz="0" w:space="0" w:color="auto"/>
          </w:divBdr>
        </w:div>
        <w:div w:id="10423423">
          <w:marLeft w:val="0"/>
          <w:marRight w:val="0"/>
          <w:marTop w:val="0"/>
          <w:marBottom w:val="0"/>
          <w:divBdr>
            <w:top w:val="none" w:sz="0" w:space="0" w:color="auto"/>
            <w:left w:val="none" w:sz="0" w:space="0" w:color="auto"/>
            <w:bottom w:val="none" w:sz="0" w:space="0" w:color="auto"/>
            <w:right w:val="none" w:sz="0" w:space="0" w:color="auto"/>
          </w:divBdr>
        </w:div>
        <w:div w:id="1664315726">
          <w:marLeft w:val="0"/>
          <w:marRight w:val="0"/>
          <w:marTop w:val="0"/>
          <w:marBottom w:val="0"/>
          <w:divBdr>
            <w:top w:val="none" w:sz="0" w:space="0" w:color="auto"/>
            <w:left w:val="none" w:sz="0" w:space="0" w:color="auto"/>
            <w:bottom w:val="none" w:sz="0" w:space="0" w:color="auto"/>
            <w:right w:val="none" w:sz="0" w:space="0" w:color="auto"/>
          </w:divBdr>
          <w:divsChild>
            <w:div w:id="482888852">
              <w:marLeft w:val="-75"/>
              <w:marRight w:val="0"/>
              <w:marTop w:val="30"/>
              <w:marBottom w:val="30"/>
              <w:divBdr>
                <w:top w:val="none" w:sz="0" w:space="0" w:color="auto"/>
                <w:left w:val="none" w:sz="0" w:space="0" w:color="auto"/>
                <w:bottom w:val="none" w:sz="0" w:space="0" w:color="auto"/>
                <w:right w:val="none" w:sz="0" w:space="0" w:color="auto"/>
              </w:divBdr>
              <w:divsChild>
                <w:div w:id="1115563989">
                  <w:marLeft w:val="0"/>
                  <w:marRight w:val="0"/>
                  <w:marTop w:val="0"/>
                  <w:marBottom w:val="0"/>
                  <w:divBdr>
                    <w:top w:val="none" w:sz="0" w:space="0" w:color="auto"/>
                    <w:left w:val="none" w:sz="0" w:space="0" w:color="auto"/>
                    <w:bottom w:val="none" w:sz="0" w:space="0" w:color="auto"/>
                    <w:right w:val="none" w:sz="0" w:space="0" w:color="auto"/>
                  </w:divBdr>
                  <w:divsChild>
                    <w:div w:id="1563131427">
                      <w:marLeft w:val="0"/>
                      <w:marRight w:val="0"/>
                      <w:marTop w:val="0"/>
                      <w:marBottom w:val="0"/>
                      <w:divBdr>
                        <w:top w:val="none" w:sz="0" w:space="0" w:color="auto"/>
                        <w:left w:val="none" w:sz="0" w:space="0" w:color="auto"/>
                        <w:bottom w:val="none" w:sz="0" w:space="0" w:color="auto"/>
                        <w:right w:val="none" w:sz="0" w:space="0" w:color="auto"/>
                      </w:divBdr>
                    </w:div>
                  </w:divsChild>
                </w:div>
                <w:div w:id="1048720848">
                  <w:marLeft w:val="0"/>
                  <w:marRight w:val="0"/>
                  <w:marTop w:val="0"/>
                  <w:marBottom w:val="0"/>
                  <w:divBdr>
                    <w:top w:val="none" w:sz="0" w:space="0" w:color="auto"/>
                    <w:left w:val="none" w:sz="0" w:space="0" w:color="auto"/>
                    <w:bottom w:val="none" w:sz="0" w:space="0" w:color="auto"/>
                    <w:right w:val="none" w:sz="0" w:space="0" w:color="auto"/>
                  </w:divBdr>
                  <w:divsChild>
                    <w:div w:id="787550374">
                      <w:marLeft w:val="0"/>
                      <w:marRight w:val="0"/>
                      <w:marTop w:val="0"/>
                      <w:marBottom w:val="0"/>
                      <w:divBdr>
                        <w:top w:val="none" w:sz="0" w:space="0" w:color="auto"/>
                        <w:left w:val="none" w:sz="0" w:space="0" w:color="auto"/>
                        <w:bottom w:val="none" w:sz="0" w:space="0" w:color="auto"/>
                        <w:right w:val="none" w:sz="0" w:space="0" w:color="auto"/>
                      </w:divBdr>
                    </w:div>
                  </w:divsChild>
                </w:div>
                <w:div w:id="1792165378">
                  <w:marLeft w:val="0"/>
                  <w:marRight w:val="0"/>
                  <w:marTop w:val="0"/>
                  <w:marBottom w:val="0"/>
                  <w:divBdr>
                    <w:top w:val="none" w:sz="0" w:space="0" w:color="auto"/>
                    <w:left w:val="none" w:sz="0" w:space="0" w:color="auto"/>
                    <w:bottom w:val="none" w:sz="0" w:space="0" w:color="auto"/>
                    <w:right w:val="none" w:sz="0" w:space="0" w:color="auto"/>
                  </w:divBdr>
                  <w:divsChild>
                    <w:div w:id="216282816">
                      <w:marLeft w:val="0"/>
                      <w:marRight w:val="0"/>
                      <w:marTop w:val="0"/>
                      <w:marBottom w:val="0"/>
                      <w:divBdr>
                        <w:top w:val="none" w:sz="0" w:space="0" w:color="auto"/>
                        <w:left w:val="none" w:sz="0" w:space="0" w:color="auto"/>
                        <w:bottom w:val="none" w:sz="0" w:space="0" w:color="auto"/>
                        <w:right w:val="none" w:sz="0" w:space="0" w:color="auto"/>
                      </w:divBdr>
                    </w:div>
                  </w:divsChild>
                </w:div>
                <w:div w:id="1817718463">
                  <w:marLeft w:val="0"/>
                  <w:marRight w:val="0"/>
                  <w:marTop w:val="0"/>
                  <w:marBottom w:val="0"/>
                  <w:divBdr>
                    <w:top w:val="none" w:sz="0" w:space="0" w:color="auto"/>
                    <w:left w:val="none" w:sz="0" w:space="0" w:color="auto"/>
                    <w:bottom w:val="none" w:sz="0" w:space="0" w:color="auto"/>
                    <w:right w:val="none" w:sz="0" w:space="0" w:color="auto"/>
                  </w:divBdr>
                  <w:divsChild>
                    <w:div w:id="1609122183">
                      <w:marLeft w:val="0"/>
                      <w:marRight w:val="0"/>
                      <w:marTop w:val="0"/>
                      <w:marBottom w:val="0"/>
                      <w:divBdr>
                        <w:top w:val="none" w:sz="0" w:space="0" w:color="auto"/>
                        <w:left w:val="none" w:sz="0" w:space="0" w:color="auto"/>
                        <w:bottom w:val="none" w:sz="0" w:space="0" w:color="auto"/>
                        <w:right w:val="none" w:sz="0" w:space="0" w:color="auto"/>
                      </w:divBdr>
                    </w:div>
                  </w:divsChild>
                </w:div>
                <w:div w:id="1721442728">
                  <w:marLeft w:val="0"/>
                  <w:marRight w:val="0"/>
                  <w:marTop w:val="0"/>
                  <w:marBottom w:val="0"/>
                  <w:divBdr>
                    <w:top w:val="none" w:sz="0" w:space="0" w:color="auto"/>
                    <w:left w:val="none" w:sz="0" w:space="0" w:color="auto"/>
                    <w:bottom w:val="none" w:sz="0" w:space="0" w:color="auto"/>
                    <w:right w:val="none" w:sz="0" w:space="0" w:color="auto"/>
                  </w:divBdr>
                  <w:divsChild>
                    <w:div w:id="1947733869">
                      <w:marLeft w:val="0"/>
                      <w:marRight w:val="0"/>
                      <w:marTop w:val="0"/>
                      <w:marBottom w:val="0"/>
                      <w:divBdr>
                        <w:top w:val="none" w:sz="0" w:space="0" w:color="auto"/>
                        <w:left w:val="none" w:sz="0" w:space="0" w:color="auto"/>
                        <w:bottom w:val="none" w:sz="0" w:space="0" w:color="auto"/>
                        <w:right w:val="none" w:sz="0" w:space="0" w:color="auto"/>
                      </w:divBdr>
                    </w:div>
                  </w:divsChild>
                </w:div>
                <w:div w:id="2041740161">
                  <w:marLeft w:val="0"/>
                  <w:marRight w:val="0"/>
                  <w:marTop w:val="0"/>
                  <w:marBottom w:val="0"/>
                  <w:divBdr>
                    <w:top w:val="none" w:sz="0" w:space="0" w:color="auto"/>
                    <w:left w:val="none" w:sz="0" w:space="0" w:color="auto"/>
                    <w:bottom w:val="none" w:sz="0" w:space="0" w:color="auto"/>
                    <w:right w:val="none" w:sz="0" w:space="0" w:color="auto"/>
                  </w:divBdr>
                  <w:divsChild>
                    <w:div w:id="1416852585">
                      <w:marLeft w:val="0"/>
                      <w:marRight w:val="0"/>
                      <w:marTop w:val="0"/>
                      <w:marBottom w:val="0"/>
                      <w:divBdr>
                        <w:top w:val="none" w:sz="0" w:space="0" w:color="auto"/>
                        <w:left w:val="none" w:sz="0" w:space="0" w:color="auto"/>
                        <w:bottom w:val="none" w:sz="0" w:space="0" w:color="auto"/>
                        <w:right w:val="none" w:sz="0" w:space="0" w:color="auto"/>
                      </w:divBdr>
                    </w:div>
                  </w:divsChild>
                </w:div>
                <w:div w:id="836385407">
                  <w:marLeft w:val="0"/>
                  <w:marRight w:val="0"/>
                  <w:marTop w:val="0"/>
                  <w:marBottom w:val="0"/>
                  <w:divBdr>
                    <w:top w:val="none" w:sz="0" w:space="0" w:color="auto"/>
                    <w:left w:val="none" w:sz="0" w:space="0" w:color="auto"/>
                    <w:bottom w:val="none" w:sz="0" w:space="0" w:color="auto"/>
                    <w:right w:val="none" w:sz="0" w:space="0" w:color="auto"/>
                  </w:divBdr>
                  <w:divsChild>
                    <w:div w:id="966351599">
                      <w:marLeft w:val="0"/>
                      <w:marRight w:val="0"/>
                      <w:marTop w:val="0"/>
                      <w:marBottom w:val="0"/>
                      <w:divBdr>
                        <w:top w:val="none" w:sz="0" w:space="0" w:color="auto"/>
                        <w:left w:val="none" w:sz="0" w:space="0" w:color="auto"/>
                        <w:bottom w:val="none" w:sz="0" w:space="0" w:color="auto"/>
                        <w:right w:val="none" w:sz="0" w:space="0" w:color="auto"/>
                      </w:divBdr>
                    </w:div>
                  </w:divsChild>
                </w:div>
                <w:div w:id="1769502522">
                  <w:marLeft w:val="0"/>
                  <w:marRight w:val="0"/>
                  <w:marTop w:val="0"/>
                  <w:marBottom w:val="0"/>
                  <w:divBdr>
                    <w:top w:val="none" w:sz="0" w:space="0" w:color="auto"/>
                    <w:left w:val="none" w:sz="0" w:space="0" w:color="auto"/>
                    <w:bottom w:val="none" w:sz="0" w:space="0" w:color="auto"/>
                    <w:right w:val="none" w:sz="0" w:space="0" w:color="auto"/>
                  </w:divBdr>
                  <w:divsChild>
                    <w:div w:id="719790662">
                      <w:marLeft w:val="0"/>
                      <w:marRight w:val="0"/>
                      <w:marTop w:val="0"/>
                      <w:marBottom w:val="0"/>
                      <w:divBdr>
                        <w:top w:val="none" w:sz="0" w:space="0" w:color="auto"/>
                        <w:left w:val="none" w:sz="0" w:space="0" w:color="auto"/>
                        <w:bottom w:val="none" w:sz="0" w:space="0" w:color="auto"/>
                        <w:right w:val="none" w:sz="0" w:space="0" w:color="auto"/>
                      </w:divBdr>
                    </w:div>
                  </w:divsChild>
                </w:div>
                <w:div w:id="762259842">
                  <w:marLeft w:val="0"/>
                  <w:marRight w:val="0"/>
                  <w:marTop w:val="0"/>
                  <w:marBottom w:val="0"/>
                  <w:divBdr>
                    <w:top w:val="none" w:sz="0" w:space="0" w:color="auto"/>
                    <w:left w:val="none" w:sz="0" w:space="0" w:color="auto"/>
                    <w:bottom w:val="none" w:sz="0" w:space="0" w:color="auto"/>
                    <w:right w:val="none" w:sz="0" w:space="0" w:color="auto"/>
                  </w:divBdr>
                  <w:divsChild>
                    <w:div w:id="716930068">
                      <w:marLeft w:val="0"/>
                      <w:marRight w:val="0"/>
                      <w:marTop w:val="0"/>
                      <w:marBottom w:val="0"/>
                      <w:divBdr>
                        <w:top w:val="none" w:sz="0" w:space="0" w:color="auto"/>
                        <w:left w:val="none" w:sz="0" w:space="0" w:color="auto"/>
                        <w:bottom w:val="none" w:sz="0" w:space="0" w:color="auto"/>
                        <w:right w:val="none" w:sz="0" w:space="0" w:color="auto"/>
                      </w:divBdr>
                    </w:div>
                  </w:divsChild>
                </w:div>
                <w:div w:id="1548250514">
                  <w:marLeft w:val="0"/>
                  <w:marRight w:val="0"/>
                  <w:marTop w:val="0"/>
                  <w:marBottom w:val="0"/>
                  <w:divBdr>
                    <w:top w:val="none" w:sz="0" w:space="0" w:color="auto"/>
                    <w:left w:val="none" w:sz="0" w:space="0" w:color="auto"/>
                    <w:bottom w:val="none" w:sz="0" w:space="0" w:color="auto"/>
                    <w:right w:val="none" w:sz="0" w:space="0" w:color="auto"/>
                  </w:divBdr>
                  <w:divsChild>
                    <w:div w:id="1819951134">
                      <w:marLeft w:val="0"/>
                      <w:marRight w:val="0"/>
                      <w:marTop w:val="0"/>
                      <w:marBottom w:val="0"/>
                      <w:divBdr>
                        <w:top w:val="none" w:sz="0" w:space="0" w:color="auto"/>
                        <w:left w:val="none" w:sz="0" w:space="0" w:color="auto"/>
                        <w:bottom w:val="none" w:sz="0" w:space="0" w:color="auto"/>
                        <w:right w:val="none" w:sz="0" w:space="0" w:color="auto"/>
                      </w:divBdr>
                    </w:div>
                  </w:divsChild>
                </w:div>
                <w:div w:id="794371030">
                  <w:marLeft w:val="0"/>
                  <w:marRight w:val="0"/>
                  <w:marTop w:val="0"/>
                  <w:marBottom w:val="0"/>
                  <w:divBdr>
                    <w:top w:val="none" w:sz="0" w:space="0" w:color="auto"/>
                    <w:left w:val="none" w:sz="0" w:space="0" w:color="auto"/>
                    <w:bottom w:val="none" w:sz="0" w:space="0" w:color="auto"/>
                    <w:right w:val="none" w:sz="0" w:space="0" w:color="auto"/>
                  </w:divBdr>
                  <w:divsChild>
                    <w:div w:id="2136024945">
                      <w:marLeft w:val="0"/>
                      <w:marRight w:val="0"/>
                      <w:marTop w:val="0"/>
                      <w:marBottom w:val="0"/>
                      <w:divBdr>
                        <w:top w:val="none" w:sz="0" w:space="0" w:color="auto"/>
                        <w:left w:val="none" w:sz="0" w:space="0" w:color="auto"/>
                        <w:bottom w:val="none" w:sz="0" w:space="0" w:color="auto"/>
                        <w:right w:val="none" w:sz="0" w:space="0" w:color="auto"/>
                      </w:divBdr>
                    </w:div>
                  </w:divsChild>
                </w:div>
                <w:div w:id="1089274992">
                  <w:marLeft w:val="0"/>
                  <w:marRight w:val="0"/>
                  <w:marTop w:val="0"/>
                  <w:marBottom w:val="0"/>
                  <w:divBdr>
                    <w:top w:val="none" w:sz="0" w:space="0" w:color="auto"/>
                    <w:left w:val="none" w:sz="0" w:space="0" w:color="auto"/>
                    <w:bottom w:val="none" w:sz="0" w:space="0" w:color="auto"/>
                    <w:right w:val="none" w:sz="0" w:space="0" w:color="auto"/>
                  </w:divBdr>
                  <w:divsChild>
                    <w:div w:id="1248735047">
                      <w:marLeft w:val="0"/>
                      <w:marRight w:val="0"/>
                      <w:marTop w:val="0"/>
                      <w:marBottom w:val="0"/>
                      <w:divBdr>
                        <w:top w:val="none" w:sz="0" w:space="0" w:color="auto"/>
                        <w:left w:val="none" w:sz="0" w:space="0" w:color="auto"/>
                        <w:bottom w:val="none" w:sz="0" w:space="0" w:color="auto"/>
                        <w:right w:val="none" w:sz="0" w:space="0" w:color="auto"/>
                      </w:divBdr>
                    </w:div>
                  </w:divsChild>
                </w:div>
                <w:div w:id="2029944543">
                  <w:marLeft w:val="0"/>
                  <w:marRight w:val="0"/>
                  <w:marTop w:val="0"/>
                  <w:marBottom w:val="0"/>
                  <w:divBdr>
                    <w:top w:val="none" w:sz="0" w:space="0" w:color="auto"/>
                    <w:left w:val="none" w:sz="0" w:space="0" w:color="auto"/>
                    <w:bottom w:val="none" w:sz="0" w:space="0" w:color="auto"/>
                    <w:right w:val="none" w:sz="0" w:space="0" w:color="auto"/>
                  </w:divBdr>
                  <w:divsChild>
                    <w:div w:id="1131481438">
                      <w:marLeft w:val="0"/>
                      <w:marRight w:val="0"/>
                      <w:marTop w:val="0"/>
                      <w:marBottom w:val="0"/>
                      <w:divBdr>
                        <w:top w:val="none" w:sz="0" w:space="0" w:color="auto"/>
                        <w:left w:val="none" w:sz="0" w:space="0" w:color="auto"/>
                        <w:bottom w:val="none" w:sz="0" w:space="0" w:color="auto"/>
                        <w:right w:val="none" w:sz="0" w:space="0" w:color="auto"/>
                      </w:divBdr>
                    </w:div>
                  </w:divsChild>
                </w:div>
                <w:div w:id="153643633">
                  <w:marLeft w:val="0"/>
                  <w:marRight w:val="0"/>
                  <w:marTop w:val="0"/>
                  <w:marBottom w:val="0"/>
                  <w:divBdr>
                    <w:top w:val="none" w:sz="0" w:space="0" w:color="auto"/>
                    <w:left w:val="none" w:sz="0" w:space="0" w:color="auto"/>
                    <w:bottom w:val="none" w:sz="0" w:space="0" w:color="auto"/>
                    <w:right w:val="none" w:sz="0" w:space="0" w:color="auto"/>
                  </w:divBdr>
                  <w:divsChild>
                    <w:div w:id="1660377785">
                      <w:marLeft w:val="0"/>
                      <w:marRight w:val="0"/>
                      <w:marTop w:val="0"/>
                      <w:marBottom w:val="0"/>
                      <w:divBdr>
                        <w:top w:val="none" w:sz="0" w:space="0" w:color="auto"/>
                        <w:left w:val="none" w:sz="0" w:space="0" w:color="auto"/>
                        <w:bottom w:val="none" w:sz="0" w:space="0" w:color="auto"/>
                        <w:right w:val="none" w:sz="0" w:space="0" w:color="auto"/>
                      </w:divBdr>
                    </w:div>
                  </w:divsChild>
                </w:div>
                <w:div w:id="775321291">
                  <w:marLeft w:val="0"/>
                  <w:marRight w:val="0"/>
                  <w:marTop w:val="0"/>
                  <w:marBottom w:val="0"/>
                  <w:divBdr>
                    <w:top w:val="none" w:sz="0" w:space="0" w:color="auto"/>
                    <w:left w:val="none" w:sz="0" w:space="0" w:color="auto"/>
                    <w:bottom w:val="none" w:sz="0" w:space="0" w:color="auto"/>
                    <w:right w:val="none" w:sz="0" w:space="0" w:color="auto"/>
                  </w:divBdr>
                  <w:divsChild>
                    <w:div w:id="213196546">
                      <w:marLeft w:val="0"/>
                      <w:marRight w:val="0"/>
                      <w:marTop w:val="0"/>
                      <w:marBottom w:val="0"/>
                      <w:divBdr>
                        <w:top w:val="none" w:sz="0" w:space="0" w:color="auto"/>
                        <w:left w:val="none" w:sz="0" w:space="0" w:color="auto"/>
                        <w:bottom w:val="none" w:sz="0" w:space="0" w:color="auto"/>
                        <w:right w:val="none" w:sz="0" w:space="0" w:color="auto"/>
                      </w:divBdr>
                    </w:div>
                  </w:divsChild>
                </w:div>
                <w:div w:id="1451975812">
                  <w:marLeft w:val="0"/>
                  <w:marRight w:val="0"/>
                  <w:marTop w:val="0"/>
                  <w:marBottom w:val="0"/>
                  <w:divBdr>
                    <w:top w:val="none" w:sz="0" w:space="0" w:color="auto"/>
                    <w:left w:val="none" w:sz="0" w:space="0" w:color="auto"/>
                    <w:bottom w:val="none" w:sz="0" w:space="0" w:color="auto"/>
                    <w:right w:val="none" w:sz="0" w:space="0" w:color="auto"/>
                  </w:divBdr>
                  <w:divsChild>
                    <w:div w:id="1136801658">
                      <w:marLeft w:val="0"/>
                      <w:marRight w:val="0"/>
                      <w:marTop w:val="0"/>
                      <w:marBottom w:val="0"/>
                      <w:divBdr>
                        <w:top w:val="none" w:sz="0" w:space="0" w:color="auto"/>
                        <w:left w:val="none" w:sz="0" w:space="0" w:color="auto"/>
                        <w:bottom w:val="none" w:sz="0" w:space="0" w:color="auto"/>
                        <w:right w:val="none" w:sz="0" w:space="0" w:color="auto"/>
                      </w:divBdr>
                    </w:div>
                  </w:divsChild>
                </w:div>
                <w:div w:id="1126435517">
                  <w:marLeft w:val="0"/>
                  <w:marRight w:val="0"/>
                  <w:marTop w:val="0"/>
                  <w:marBottom w:val="0"/>
                  <w:divBdr>
                    <w:top w:val="none" w:sz="0" w:space="0" w:color="auto"/>
                    <w:left w:val="none" w:sz="0" w:space="0" w:color="auto"/>
                    <w:bottom w:val="none" w:sz="0" w:space="0" w:color="auto"/>
                    <w:right w:val="none" w:sz="0" w:space="0" w:color="auto"/>
                  </w:divBdr>
                  <w:divsChild>
                    <w:div w:id="1427537620">
                      <w:marLeft w:val="0"/>
                      <w:marRight w:val="0"/>
                      <w:marTop w:val="0"/>
                      <w:marBottom w:val="0"/>
                      <w:divBdr>
                        <w:top w:val="none" w:sz="0" w:space="0" w:color="auto"/>
                        <w:left w:val="none" w:sz="0" w:space="0" w:color="auto"/>
                        <w:bottom w:val="none" w:sz="0" w:space="0" w:color="auto"/>
                        <w:right w:val="none" w:sz="0" w:space="0" w:color="auto"/>
                      </w:divBdr>
                    </w:div>
                  </w:divsChild>
                </w:div>
                <w:div w:id="939147843">
                  <w:marLeft w:val="0"/>
                  <w:marRight w:val="0"/>
                  <w:marTop w:val="0"/>
                  <w:marBottom w:val="0"/>
                  <w:divBdr>
                    <w:top w:val="none" w:sz="0" w:space="0" w:color="auto"/>
                    <w:left w:val="none" w:sz="0" w:space="0" w:color="auto"/>
                    <w:bottom w:val="none" w:sz="0" w:space="0" w:color="auto"/>
                    <w:right w:val="none" w:sz="0" w:space="0" w:color="auto"/>
                  </w:divBdr>
                  <w:divsChild>
                    <w:div w:id="236596465">
                      <w:marLeft w:val="0"/>
                      <w:marRight w:val="0"/>
                      <w:marTop w:val="0"/>
                      <w:marBottom w:val="0"/>
                      <w:divBdr>
                        <w:top w:val="none" w:sz="0" w:space="0" w:color="auto"/>
                        <w:left w:val="none" w:sz="0" w:space="0" w:color="auto"/>
                        <w:bottom w:val="none" w:sz="0" w:space="0" w:color="auto"/>
                        <w:right w:val="none" w:sz="0" w:space="0" w:color="auto"/>
                      </w:divBdr>
                    </w:div>
                  </w:divsChild>
                </w:div>
                <w:div w:id="92408861">
                  <w:marLeft w:val="0"/>
                  <w:marRight w:val="0"/>
                  <w:marTop w:val="0"/>
                  <w:marBottom w:val="0"/>
                  <w:divBdr>
                    <w:top w:val="none" w:sz="0" w:space="0" w:color="auto"/>
                    <w:left w:val="none" w:sz="0" w:space="0" w:color="auto"/>
                    <w:bottom w:val="none" w:sz="0" w:space="0" w:color="auto"/>
                    <w:right w:val="none" w:sz="0" w:space="0" w:color="auto"/>
                  </w:divBdr>
                  <w:divsChild>
                    <w:div w:id="575436908">
                      <w:marLeft w:val="0"/>
                      <w:marRight w:val="0"/>
                      <w:marTop w:val="0"/>
                      <w:marBottom w:val="0"/>
                      <w:divBdr>
                        <w:top w:val="none" w:sz="0" w:space="0" w:color="auto"/>
                        <w:left w:val="none" w:sz="0" w:space="0" w:color="auto"/>
                        <w:bottom w:val="none" w:sz="0" w:space="0" w:color="auto"/>
                        <w:right w:val="none" w:sz="0" w:space="0" w:color="auto"/>
                      </w:divBdr>
                    </w:div>
                  </w:divsChild>
                </w:div>
                <w:div w:id="561452577">
                  <w:marLeft w:val="0"/>
                  <w:marRight w:val="0"/>
                  <w:marTop w:val="0"/>
                  <w:marBottom w:val="0"/>
                  <w:divBdr>
                    <w:top w:val="none" w:sz="0" w:space="0" w:color="auto"/>
                    <w:left w:val="none" w:sz="0" w:space="0" w:color="auto"/>
                    <w:bottom w:val="none" w:sz="0" w:space="0" w:color="auto"/>
                    <w:right w:val="none" w:sz="0" w:space="0" w:color="auto"/>
                  </w:divBdr>
                  <w:divsChild>
                    <w:div w:id="872770959">
                      <w:marLeft w:val="0"/>
                      <w:marRight w:val="0"/>
                      <w:marTop w:val="0"/>
                      <w:marBottom w:val="0"/>
                      <w:divBdr>
                        <w:top w:val="none" w:sz="0" w:space="0" w:color="auto"/>
                        <w:left w:val="none" w:sz="0" w:space="0" w:color="auto"/>
                        <w:bottom w:val="none" w:sz="0" w:space="0" w:color="auto"/>
                        <w:right w:val="none" w:sz="0" w:space="0" w:color="auto"/>
                      </w:divBdr>
                    </w:div>
                  </w:divsChild>
                </w:div>
                <w:div w:id="325862104">
                  <w:marLeft w:val="0"/>
                  <w:marRight w:val="0"/>
                  <w:marTop w:val="0"/>
                  <w:marBottom w:val="0"/>
                  <w:divBdr>
                    <w:top w:val="none" w:sz="0" w:space="0" w:color="auto"/>
                    <w:left w:val="none" w:sz="0" w:space="0" w:color="auto"/>
                    <w:bottom w:val="none" w:sz="0" w:space="0" w:color="auto"/>
                    <w:right w:val="none" w:sz="0" w:space="0" w:color="auto"/>
                  </w:divBdr>
                  <w:divsChild>
                    <w:div w:id="771709388">
                      <w:marLeft w:val="0"/>
                      <w:marRight w:val="0"/>
                      <w:marTop w:val="0"/>
                      <w:marBottom w:val="0"/>
                      <w:divBdr>
                        <w:top w:val="none" w:sz="0" w:space="0" w:color="auto"/>
                        <w:left w:val="none" w:sz="0" w:space="0" w:color="auto"/>
                        <w:bottom w:val="none" w:sz="0" w:space="0" w:color="auto"/>
                        <w:right w:val="none" w:sz="0" w:space="0" w:color="auto"/>
                      </w:divBdr>
                    </w:div>
                  </w:divsChild>
                </w:div>
                <w:div w:id="993676878">
                  <w:marLeft w:val="0"/>
                  <w:marRight w:val="0"/>
                  <w:marTop w:val="0"/>
                  <w:marBottom w:val="0"/>
                  <w:divBdr>
                    <w:top w:val="none" w:sz="0" w:space="0" w:color="auto"/>
                    <w:left w:val="none" w:sz="0" w:space="0" w:color="auto"/>
                    <w:bottom w:val="none" w:sz="0" w:space="0" w:color="auto"/>
                    <w:right w:val="none" w:sz="0" w:space="0" w:color="auto"/>
                  </w:divBdr>
                  <w:divsChild>
                    <w:div w:id="1873418790">
                      <w:marLeft w:val="0"/>
                      <w:marRight w:val="0"/>
                      <w:marTop w:val="0"/>
                      <w:marBottom w:val="0"/>
                      <w:divBdr>
                        <w:top w:val="none" w:sz="0" w:space="0" w:color="auto"/>
                        <w:left w:val="none" w:sz="0" w:space="0" w:color="auto"/>
                        <w:bottom w:val="none" w:sz="0" w:space="0" w:color="auto"/>
                        <w:right w:val="none" w:sz="0" w:space="0" w:color="auto"/>
                      </w:divBdr>
                    </w:div>
                  </w:divsChild>
                </w:div>
                <w:div w:id="1142772042">
                  <w:marLeft w:val="0"/>
                  <w:marRight w:val="0"/>
                  <w:marTop w:val="0"/>
                  <w:marBottom w:val="0"/>
                  <w:divBdr>
                    <w:top w:val="none" w:sz="0" w:space="0" w:color="auto"/>
                    <w:left w:val="none" w:sz="0" w:space="0" w:color="auto"/>
                    <w:bottom w:val="none" w:sz="0" w:space="0" w:color="auto"/>
                    <w:right w:val="none" w:sz="0" w:space="0" w:color="auto"/>
                  </w:divBdr>
                  <w:divsChild>
                    <w:div w:id="366686180">
                      <w:marLeft w:val="0"/>
                      <w:marRight w:val="0"/>
                      <w:marTop w:val="0"/>
                      <w:marBottom w:val="0"/>
                      <w:divBdr>
                        <w:top w:val="none" w:sz="0" w:space="0" w:color="auto"/>
                        <w:left w:val="none" w:sz="0" w:space="0" w:color="auto"/>
                        <w:bottom w:val="none" w:sz="0" w:space="0" w:color="auto"/>
                        <w:right w:val="none" w:sz="0" w:space="0" w:color="auto"/>
                      </w:divBdr>
                    </w:div>
                  </w:divsChild>
                </w:div>
                <w:div w:id="896404846">
                  <w:marLeft w:val="0"/>
                  <w:marRight w:val="0"/>
                  <w:marTop w:val="0"/>
                  <w:marBottom w:val="0"/>
                  <w:divBdr>
                    <w:top w:val="none" w:sz="0" w:space="0" w:color="auto"/>
                    <w:left w:val="none" w:sz="0" w:space="0" w:color="auto"/>
                    <w:bottom w:val="none" w:sz="0" w:space="0" w:color="auto"/>
                    <w:right w:val="none" w:sz="0" w:space="0" w:color="auto"/>
                  </w:divBdr>
                  <w:divsChild>
                    <w:div w:id="601180316">
                      <w:marLeft w:val="0"/>
                      <w:marRight w:val="0"/>
                      <w:marTop w:val="0"/>
                      <w:marBottom w:val="0"/>
                      <w:divBdr>
                        <w:top w:val="none" w:sz="0" w:space="0" w:color="auto"/>
                        <w:left w:val="none" w:sz="0" w:space="0" w:color="auto"/>
                        <w:bottom w:val="none" w:sz="0" w:space="0" w:color="auto"/>
                        <w:right w:val="none" w:sz="0" w:space="0" w:color="auto"/>
                      </w:divBdr>
                    </w:div>
                  </w:divsChild>
                </w:div>
                <w:div w:id="1694649938">
                  <w:marLeft w:val="0"/>
                  <w:marRight w:val="0"/>
                  <w:marTop w:val="0"/>
                  <w:marBottom w:val="0"/>
                  <w:divBdr>
                    <w:top w:val="none" w:sz="0" w:space="0" w:color="auto"/>
                    <w:left w:val="none" w:sz="0" w:space="0" w:color="auto"/>
                    <w:bottom w:val="none" w:sz="0" w:space="0" w:color="auto"/>
                    <w:right w:val="none" w:sz="0" w:space="0" w:color="auto"/>
                  </w:divBdr>
                  <w:divsChild>
                    <w:div w:id="1196117807">
                      <w:marLeft w:val="0"/>
                      <w:marRight w:val="0"/>
                      <w:marTop w:val="0"/>
                      <w:marBottom w:val="0"/>
                      <w:divBdr>
                        <w:top w:val="none" w:sz="0" w:space="0" w:color="auto"/>
                        <w:left w:val="none" w:sz="0" w:space="0" w:color="auto"/>
                        <w:bottom w:val="none" w:sz="0" w:space="0" w:color="auto"/>
                        <w:right w:val="none" w:sz="0" w:space="0" w:color="auto"/>
                      </w:divBdr>
                    </w:div>
                  </w:divsChild>
                </w:div>
                <w:div w:id="119961696">
                  <w:marLeft w:val="0"/>
                  <w:marRight w:val="0"/>
                  <w:marTop w:val="0"/>
                  <w:marBottom w:val="0"/>
                  <w:divBdr>
                    <w:top w:val="none" w:sz="0" w:space="0" w:color="auto"/>
                    <w:left w:val="none" w:sz="0" w:space="0" w:color="auto"/>
                    <w:bottom w:val="none" w:sz="0" w:space="0" w:color="auto"/>
                    <w:right w:val="none" w:sz="0" w:space="0" w:color="auto"/>
                  </w:divBdr>
                  <w:divsChild>
                    <w:div w:id="300312056">
                      <w:marLeft w:val="0"/>
                      <w:marRight w:val="0"/>
                      <w:marTop w:val="0"/>
                      <w:marBottom w:val="0"/>
                      <w:divBdr>
                        <w:top w:val="none" w:sz="0" w:space="0" w:color="auto"/>
                        <w:left w:val="none" w:sz="0" w:space="0" w:color="auto"/>
                        <w:bottom w:val="none" w:sz="0" w:space="0" w:color="auto"/>
                        <w:right w:val="none" w:sz="0" w:space="0" w:color="auto"/>
                      </w:divBdr>
                    </w:div>
                  </w:divsChild>
                </w:div>
                <w:div w:id="1466703560">
                  <w:marLeft w:val="0"/>
                  <w:marRight w:val="0"/>
                  <w:marTop w:val="0"/>
                  <w:marBottom w:val="0"/>
                  <w:divBdr>
                    <w:top w:val="none" w:sz="0" w:space="0" w:color="auto"/>
                    <w:left w:val="none" w:sz="0" w:space="0" w:color="auto"/>
                    <w:bottom w:val="none" w:sz="0" w:space="0" w:color="auto"/>
                    <w:right w:val="none" w:sz="0" w:space="0" w:color="auto"/>
                  </w:divBdr>
                  <w:divsChild>
                    <w:div w:id="700665433">
                      <w:marLeft w:val="0"/>
                      <w:marRight w:val="0"/>
                      <w:marTop w:val="0"/>
                      <w:marBottom w:val="0"/>
                      <w:divBdr>
                        <w:top w:val="none" w:sz="0" w:space="0" w:color="auto"/>
                        <w:left w:val="none" w:sz="0" w:space="0" w:color="auto"/>
                        <w:bottom w:val="none" w:sz="0" w:space="0" w:color="auto"/>
                        <w:right w:val="none" w:sz="0" w:space="0" w:color="auto"/>
                      </w:divBdr>
                    </w:div>
                  </w:divsChild>
                </w:div>
                <w:div w:id="1069574578">
                  <w:marLeft w:val="0"/>
                  <w:marRight w:val="0"/>
                  <w:marTop w:val="0"/>
                  <w:marBottom w:val="0"/>
                  <w:divBdr>
                    <w:top w:val="none" w:sz="0" w:space="0" w:color="auto"/>
                    <w:left w:val="none" w:sz="0" w:space="0" w:color="auto"/>
                    <w:bottom w:val="none" w:sz="0" w:space="0" w:color="auto"/>
                    <w:right w:val="none" w:sz="0" w:space="0" w:color="auto"/>
                  </w:divBdr>
                  <w:divsChild>
                    <w:div w:id="32313840">
                      <w:marLeft w:val="0"/>
                      <w:marRight w:val="0"/>
                      <w:marTop w:val="0"/>
                      <w:marBottom w:val="0"/>
                      <w:divBdr>
                        <w:top w:val="none" w:sz="0" w:space="0" w:color="auto"/>
                        <w:left w:val="none" w:sz="0" w:space="0" w:color="auto"/>
                        <w:bottom w:val="none" w:sz="0" w:space="0" w:color="auto"/>
                        <w:right w:val="none" w:sz="0" w:space="0" w:color="auto"/>
                      </w:divBdr>
                    </w:div>
                  </w:divsChild>
                </w:div>
                <w:div w:id="252280264">
                  <w:marLeft w:val="0"/>
                  <w:marRight w:val="0"/>
                  <w:marTop w:val="0"/>
                  <w:marBottom w:val="0"/>
                  <w:divBdr>
                    <w:top w:val="none" w:sz="0" w:space="0" w:color="auto"/>
                    <w:left w:val="none" w:sz="0" w:space="0" w:color="auto"/>
                    <w:bottom w:val="none" w:sz="0" w:space="0" w:color="auto"/>
                    <w:right w:val="none" w:sz="0" w:space="0" w:color="auto"/>
                  </w:divBdr>
                  <w:divsChild>
                    <w:div w:id="9451414">
                      <w:marLeft w:val="0"/>
                      <w:marRight w:val="0"/>
                      <w:marTop w:val="0"/>
                      <w:marBottom w:val="0"/>
                      <w:divBdr>
                        <w:top w:val="none" w:sz="0" w:space="0" w:color="auto"/>
                        <w:left w:val="none" w:sz="0" w:space="0" w:color="auto"/>
                        <w:bottom w:val="none" w:sz="0" w:space="0" w:color="auto"/>
                        <w:right w:val="none" w:sz="0" w:space="0" w:color="auto"/>
                      </w:divBdr>
                    </w:div>
                  </w:divsChild>
                </w:div>
                <w:div w:id="106628310">
                  <w:marLeft w:val="0"/>
                  <w:marRight w:val="0"/>
                  <w:marTop w:val="0"/>
                  <w:marBottom w:val="0"/>
                  <w:divBdr>
                    <w:top w:val="none" w:sz="0" w:space="0" w:color="auto"/>
                    <w:left w:val="none" w:sz="0" w:space="0" w:color="auto"/>
                    <w:bottom w:val="none" w:sz="0" w:space="0" w:color="auto"/>
                    <w:right w:val="none" w:sz="0" w:space="0" w:color="auto"/>
                  </w:divBdr>
                  <w:divsChild>
                    <w:div w:id="29231748">
                      <w:marLeft w:val="0"/>
                      <w:marRight w:val="0"/>
                      <w:marTop w:val="0"/>
                      <w:marBottom w:val="0"/>
                      <w:divBdr>
                        <w:top w:val="none" w:sz="0" w:space="0" w:color="auto"/>
                        <w:left w:val="none" w:sz="0" w:space="0" w:color="auto"/>
                        <w:bottom w:val="none" w:sz="0" w:space="0" w:color="auto"/>
                        <w:right w:val="none" w:sz="0" w:space="0" w:color="auto"/>
                      </w:divBdr>
                    </w:div>
                  </w:divsChild>
                </w:div>
                <w:div w:id="935095877">
                  <w:marLeft w:val="0"/>
                  <w:marRight w:val="0"/>
                  <w:marTop w:val="0"/>
                  <w:marBottom w:val="0"/>
                  <w:divBdr>
                    <w:top w:val="none" w:sz="0" w:space="0" w:color="auto"/>
                    <w:left w:val="none" w:sz="0" w:space="0" w:color="auto"/>
                    <w:bottom w:val="none" w:sz="0" w:space="0" w:color="auto"/>
                    <w:right w:val="none" w:sz="0" w:space="0" w:color="auto"/>
                  </w:divBdr>
                  <w:divsChild>
                    <w:div w:id="1684240551">
                      <w:marLeft w:val="0"/>
                      <w:marRight w:val="0"/>
                      <w:marTop w:val="0"/>
                      <w:marBottom w:val="0"/>
                      <w:divBdr>
                        <w:top w:val="none" w:sz="0" w:space="0" w:color="auto"/>
                        <w:left w:val="none" w:sz="0" w:space="0" w:color="auto"/>
                        <w:bottom w:val="none" w:sz="0" w:space="0" w:color="auto"/>
                        <w:right w:val="none" w:sz="0" w:space="0" w:color="auto"/>
                      </w:divBdr>
                    </w:div>
                  </w:divsChild>
                </w:div>
                <w:div w:id="1896357800">
                  <w:marLeft w:val="0"/>
                  <w:marRight w:val="0"/>
                  <w:marTop w:val="0"/>
                  <w:marBottom w:val="0"/>
                  <w:divBdr>
                    <w:top w:val="none" w:sz="0" w:space="0" w:color="auto"/>
                    <w:left w:val="none" w:sz="0" w:space="0" w:color="auto"/>
                    <w:bottom w:val="none" w:sz="0" w:space="0" w:color="auto"/>
                    <w:right w:val="none" w:sz="0" w:space="0" w:color="auto"/>
                  </w:divBdr>
                  <w:divsChild>
                    <w:div w:id="1709841209">
                      <w:marLeft w:val="0"/>
                      <w:marRight w:val="0"/>
                      <w:marTop w:val="0"/>
                      <w:marBottom w:val="0"/>
                      <w:divBdr>
                        <w:top w:val="none" w:sz="0" w:space="0" w:color="auto"/>
                        <w:left w:val="none" w:sz="0" w:space="0" w:color="auto"/>
                        <w:bottom w:val="none" w:sz="0" w:space="0" w:color="auto"/>
                        <w:right w:val="none" w:sz="0" w:space="0" w:color="auto"/>
                      </w:divBdr>
                    </w:div>
                  </w:divsChild>
                </w:div>
                <w:div w:id="1218859344">
                  <w:marLeft w:val="0"/>
                  <w:marRight w:val="0"/>
                  <w:marTop w:val="0"/>
                  <w:marBottom w:val="0"/>
                  <w:divBdr>
                    <w:top w:val="none" w:sz="0" w:space="0" w:color="auto"/>
                    <w:left w:val="none" w:sz="0" w:space="0" w:color="auto"/>
                    <w:bottom w:val="none" w:sz="0" w:space="0" w:color="auto"/>
                    <w:right w:val="none" w:sz="0" w:space="0" w:color="auto"/>
                  </w:divBdr>
                  <w:divsChild>
                    <w:div w:id="344595179">
                      <w:marLeft w:val="0"/>
                      <w:marRight w:val="0"/>
                      <w:marTop w:val="0"/>
                      <w:marBottom w:val="0"/>
                      <w:divBdr>
                        <w:top w:val="none" w:sz="0" w:space="0" w:color="auto"/>
                        <w:left w:val="none" w:sz="0" w:space="0" w:color="auto"/>
                        <w:bottom w:val="none" w:sz="0" w:space="0" w:color="auto"/>
                        <w:right w:val="none" w:sz="0" w:space="0" w:color="auto"/>
                      </w:divBdr>
                    </w:div>
                  </w:divsChild>
                </w:div>
                <w:div w:id="1939094860">
                  <w:marLeft w:val="0"/>
                  <w:marRight w:val="0"/>
                  <w:marTop w:val="0"/>
                  <w:marBottom w:val="0"/>
                  <w:divBdr>
                    <w:top w:val="none" w:sz="0" w:space="0" w:color="auto"/>
                    <w:left w:val="none" w:sz="0" w:space="0" w:color="auto"/>
                    <w:bottom w:val="none" w:sz="0" w:space="0" w:color="auto"/>
                    <w:right w:val="none" w:sz="0" w:space="0" w:color="auto"/>
                  </w:divBdr>
                  <w:divsChild>
                    <w:div w:id="419329749">
                      <w:marLeft w:val="0"/>
                      <w:marRight w:val="0"/>
                      <w:marTop w:val="0"/>
                      <w:marBottom w:val="0"/>
                      <w:divBdr>
                        <w:top w:val="none" w:sz="0" w:space="0" w:color="auto"/>
                        <w:left w:val="none" w:sz="0" w:space="0" w:color="auto"/>
                        <w:bottom w:val="none" w:sz="0" w:space="0" w:color="auto"/>
                        <w:right w:val="none" w:sz="0" w:space="0" w:color="auto"/>
                      </w:divBdr>
                    </w:div>
                  </w:divsChild>
                </w:div>
                <w:div w:id="1078329396">
                  <w:marLeft w:val="0"/>
                  <w:marRight w:val="0"/>
                  <w:marTop w:val="0"/>
                  <w:marBottom w:val="0"/>
                  <w:divBdr>
                    <w:top w:val="none" w:sz="0" w:space="0" w:color="auto"/>
                    <w:left w:val="none" w:sz="0" w:space="0" w:color="auto"/>
                    <w:bottom w:val="none" w:sz="0" w:space="0" w:color="auto"/>
                    <w:right w:val="none" w:sz="0" w:space="0" w:color="auto"/>
                  </w:divBdr>
                  <w:divsChild>
                    <w:div w:id="766465792">
                      <w:marLeft w:val="0"/>
                      <w:marRight w:val="0"/>
                      <w:marTop w:val="0"/>
                      <w:marBottom w:val="0"/>
                      <w:divBdr>
                        <w:top w:val="none" w:sz="0" w:space="0" w:color="auto"/>
                        <w:left w:val="none" w:sz="0" w:space="0" w:color="auto"/>
                        <w:bottom w:val="none" w:sz="0" w:space="0" w:color="auto"/>
                        <w:right w:val="none" w:sz="0" w:space="0" w:color="auto"/>
                      </w:divBdr>
                    </w:div>
                  </w:divsChild>
                </w:div>
                <w:div w:id="962230365">
                  <w:marLeft w:val="0"/>
                  <w:marRight w:val="0"/>
                  <w:marTop w:val="0"/>
                  <w:marBottom w:val="0"/>
                  <w:divBdr>
                    <w:top w:val="none" w:sz="0" w:space="0" w:color="auto"/>
                    <w:left w:val="none" w:sz="0" w:space="0" w:color="auto"/>
                    <w:bottom w:val="none" w:sz="0" w:space="0" w:color="auto"/>
                    <w:right w:val="none" w:sz="0" w:space="0" w:color="auto"/>
                  </w:divBdr>
                  <w:divsChild>
                    <w:div w:id="1494301008">
                      <w:marLeft w:val="0"/>
                      <w:marRight w:val="0"/>
                      <w:marTop w:val="0"/>
                      <w:marBottom w:val="0"/>
                      <w:divBdr>
                        <w:top w:val="none" w:sz="0" w:space="0" w:color="auto"/>
                        <w:left w:val="none" w:sz="0" w:space="0" w:color="auto"/>
                        <w:bottom w:val="none" w:sz="0" w:space="0" w:color="auto"/>
                        <w:right w:val="none" w:sz="0" w:space="0" w:color="auto"/>
                      </w:divBdr>
                    </w:div>
                  </w:divsChild>
                </w:div>
                <w:div w:id="1420828847">
                  <w:marLeft w:val="0"/>
                  <w:marRight w:val="0"/>
                  <w:marTop w:val="0"/>
                  <w:marBottom w:val="0"/>
                  <w:divBdr>
                    <w:top w:val="none" w:sz="0" w:space="0" w:color="auto"/>
                    <w:left w:val="none" w:sz="0" w:space="0" w:color="auto"/>
                    <w:bottom w:val="none" w:sz="0" w:space="0" w:color="auto"/>
                    <w:right w:val="none" w:sz="0" w:space="0" w:color="auto"/>
                  </w:divBdr>
                  <w:divsChild>
                    <w:div w:id="1122266669">
                      <w:marLeft w:val="0"/>
                      <w:marRight w:val="0"/>
                      <w:marTop w:val="0"/>
                      <w:marBottom w:val="0"/>
                      <w:divBdr>
                        <w:top w:val="none" w:sz="0" w:space="0" w:color="auto"/>
                        <w:left w:val="none" w:sz="0" w:space="0" w:color="auto"/>
                        <w:bottom w:val="none" w:sz="0" w:space="0" w:color="auto"/>
                        <w:right w:val="none" w:sz="0" w:space="0" w:color="auto"/>
                      </w:divBdr>
                    </w:div>
                  </w:divsChild>
                </w:div>
                <w:div w:id="1443571324">
                  <w:marLeft w:val="0"/>
                  <w:marRight w:val="0"/>
                  <w:marTop w:val="0"/>
                  <w:marBottom w:val="0"/>
                  <w:divBdr>
                    <w:top w:val="none" w:sz="0" w:space="0" w:color="auto"/>
                    <w:left w:val="none" w:sz="0" w:space="0" w:color="auto"/>
                    <w:bottom w:val="none" w:sz="0" w:space="0" w:color="auto"/>
                    <w:right w:val="none" w:sz="0" w:space="0" w:color="auto"/>
                  </w:divBdr>
                  <w:divsChild>
                    <w:div w:id="1779520877">
                      <w:marLeft w:val="0"/>
                      <w:marRight w:val="0"/>
                      <w:marTop w:val="0"/>
                      <w:marBottom w:val="0"/>
                      <w:divBdr>
                        <w:top w:val="none" w:sz="0" w:space="0" w:color="auto"/>
                        <w:left w:val="none" w:sz="0" w:space="0" w:color="auto"/>
                        <w:bottom w:val="none" w:sz="0" w:space="0" w:color="auto"/>
                        <w:right w:val="none" w:sz="0" w:space="0" w:color="auto"/>
                      </w:divBdr>
                    </w:div>
                  </w:divsChild>
                </w:div>
                <w:div w:id="1727140340">
                  <w:marLeft w:val="0"/>
                  <w:marRight w:val="0"/>
                  <w:marTop w:val="0"/>
                  <w:marBottom w:val="0"/>
                  <w:divBdr>
                    <w:top w:val="none" w:sz="0" w:space="0" w:color="auto"/>
                    <w:left w:val="none" w:sz="0" w:space="0" w:color="auto"/>
                    <w:bottom w:val="none" w:sz="0" w:space="0" w:color="auto"/>
                    <w:right w:val="none" w:sz="0" w:space="0" w:color="auto"/>
                  </w:divBdr>
                  <w:divsChild>
                    <w:div w:id="2095465896">
                      <w:marLeft w:val="0"/>
                      <w:marRight w:val="0"/>
                      <w:marTop w:val="0"/>
                      <w:marBottom w:val="0"/>
                      <w:divBdr>
                        <w:top w:val="none" w:sz="0" w:space="0" w:color="auto"/>
                        <w:left w:val="none" w:sz="0" w:space="0" w:color="auto"/>
                        <w:bottom w:val="none" w:sz="0" w:space="0" w:color="auto"/>
                        <w:right w:val="none" w:sz="0" w:space="0" w:color="auto"/>
                      </w:divBdr>
                    </w:div>
                  </w:divsChild>
                </w:div>
                <w:div w:id="1012294366">
                  <w:marLeft w:val="0"/>
                  <w:marRight w:val="0"/>
                  <w:marTop w:val="0"/>
                  <w:marBottom w:val="0"/>
                  <w:divBdr>
                    <w:top w:val="none" w:sz="0" w:space="0" w:color="auto"/>
                    <w:left w:val="none" w:sz="0" w:space="0" w:color="auto"/>
                    <w:bottom w:val="none" w:sz="0" w:space="0" w:color="auto"/>
                    <w:right w:val="none" w:sz="0" w:space="0" w:color="auto"/>
                  </w:divBdr>
                  <w:divsChild>
                    <w:div w:id="12572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39978">
          <w:marLeft w:val="0"/>
          <w:marRight w:val="0"/>
          <w:marTop w:val="0"/>
          <w:marBottom w:val="0"/>
          <w:divBdr>
            <w:top w:val="none" w:sz="0" w:space="0" w:color="auto"/>
            <w:left w:val="none" w:sz="0" w:space="0" w:color="auto"/>
            <w:bottom w:val="none" w:sz="0" w:space="0" w:color="auto"/>
            <w:right w:val="none" w:sz="0" w:space="0" w:color="auto"/>
          </w:divBdr>
        </w:div>
        <w:div w:id="927033234">
          <w:marLeft w:val="0"/>
          <w:marRight w:val="0"/>
          <w:marTop w:val="0"/>
          <w:marBottom w:val="0"/>
          <w:divBdr>
            <w:top w:val="none" w:sz="0" w:space="0" w:color="auto"/>
            <w:left w:val="none" w:sz="0" w:space="0" w:color="auto"/>
            <w:bottom w:val="none" w:sz="0" w:space="0" w:color="auto"/>
            <w:right w:val="none" w:sz="0" w:space="0" w:color="auto"/>
          </w:divBdr>
        </w:div>
        <w:div w:id="2066561476">
          <w:marLeft w:val="0"/>
          <w:marRight w:val="0"/>
          <w:marTop w:val="0"/>
          <w:marBottom w:val="0"/>
          <w:divBdr>
            <w:top w:val="none" w:sz="0" w:space="0" w:color="auto"/>
            <w:left w:val="none" w:sz="0" w:space="0" w:color="auto"/>
            <w:bottom w:val="none" w:sz="0" w:space="0" w:color="auto"/>
            <w:right w:val="none" w:sz="0" w:space="0" w:color="auto"/>
          </w:divBdr>
        </w:div>
        <w:div w:id="1324817813">
          <w:marLeft w:val="0"/>
          <w:marRight w:val="0"/>
          <w:marTop w:val="0"/>
          <w:marBottom w:val="0"/>
          <w:divBdr>
            <w:top w:val="none" w:sz="0" w:space="0" w:color="auto"/>
            <w:left w:val="none" w:sz="0" w:space="0" w:color="auto"/>
            <w:bottom w:val="none" w:sz="0" w:space="0" w:color="auto"/>
            <w:right w:val="none" w:sz="0" w:space="0" w:color="auto"/>
          </w:divBdr>
          <w:divsChild>
            <w:div w:id="785347547">
              <w:marLeft w:val="-75"/>
              <w:marRight w:val="0"/>
              <w:marTop w:val="30"/>
              <w:marBottom w:val="30"/>
              <w:divBdr>
                <w:top w:val="none" w:sz="0" w:space="0" w:color="auto"/>
                <w:left w:val="none" w:sz="0" w:space="0" w:color="auto"/>
                <w:bottom w:val="none" w:sz="0" w:space="0" w:color="auto"/>
                <w:right w:val="none" w:sz="0" w:space="0" w:color="auto"/>
              </w:divBdr>
              <w:divsChild>
                <w:div w:id="29230221">
                  <w:marLeft w:val="0"/>
                  <w:marRight w:val="0"/>
                  <w:marTop w:val="0"/>
                  <w:marBottom w:val="0"/>
                  <w:divBdr>
                    <w:top w:val="none" w:sz="0" w:space="0" w:color="auto"/>
                    <w:left w:val="none" w:sz="0" w:space="0" w:color="auto"/>
                    <w:bottom w:val="none" w:sz="0" w:space="0" w:color="auto"/>
                    <w:right w:val="none" w:sz="0" w:space="0" w:color="auto"/>
                  </w:divBdr>
                  <w:divsChild>
                    <w:div w:id="920722577">
                      <w:marLeft w:val="0"/>
                      <w:marRight w:val="0"/>
                      <w:marTop w:val="0"/>
                      <w:marBottom w:val="0"/>
                      <w:divBdr>
                        <w:top w:val="none" w:sz="0" w:space="0" w:color="auto"/>
                        <w:left w:val="none" w:sz="0" w:space="0" w:color="auto"/>
                        <w:bottom w:val="none" w:sz="0" w:space="0" w:color="auto"/>
                        <w:right w:val="none" w:sz="0" w:space="0" w:color="auto"/>
                      </w:divBdr>
                    </w:div>
                  </w:divsChild>
                </w:div>
                <w:div w:id="294604177">
                  <w:marLeft w:val="0"/>
                  <w:marRight w:val="0"/>
                  <w:marTop w:val="0"/>
                  <w:marBottom w:val="0"/>
                  <w:divBdr>
                    <w:top w:val="none" w:sz="0" w:space="0" w:color="auto"/>
                    <w:left w:val="none" w:sz="0" w:space="0" w:color="auto"/>
                    <w:bottom w:val="none" w:sz="0" w:space="0" w:color="auto"/>
                    <w:right w:val="none" w:sz="0" w:space="0" w:color="auto"/>
                  </w:divBdr>
                  <w:divsChild>
                    <w:div w:id="219556340">
                      <w:marLeft w:val="0"/>
                      <w:marRight w:val="0"/>
                      <w:marTop w:val="0"/>
                      <w:marBottom w:val="0"/>
                      <w:divBdr>
                        <w:top w:val="none" w:sz="0" w:space="0" w:color="auto"/>
                        <w:left w:val="none" w:sz="0" w:space="0" w:color="auto"/>
                        <w:bottom w:val="none" w:sz="0" w:space="0" w:color="auto"/>
                        <w:right w:val="none" w:sz="0" w:space="0" w:color="auto"/>
                      </w:divBdr>
                    </w:div>
                  </w:divsChild>
                </w:div>
                <w:div w:id="803812652">
                  <w:marLeft w:val="0"/>
                  <w:marRight w:val="0"/>
                  <w:marTop w:val="0"/>
                  <w:marBottom w:val="0"/>
                  <w:divBdr>
                    <w:top w:val="none" w:sz="0" w:space="0" w:color="auto"/>
                    <w:left w:val="none" w:sz="0" w:space="0" w:color="auto"/>
                    <w:bottom w:val="none" w:sz="0" w:space="0" w:color="auto"/>
                    <w:right w:val="none" w:sz="0" w:space="0" w:color="auto"/>
                  </w:divBdr>
                  <w:divsChild>
                    <w:div w:id="1214464756">
                      <w:marLeft w:val="0"/>
                      <w:marRight w:val="0"/>
                      <w:marTop w:val="0"/>
                      <w:marBottom w:val="0"/>
                      <w:divBdr>
                        <w:top w:val="none" w:sz="0" w:space="0" w:color="auto"/>
                        <w:left w:val="none" w:sz="0" w:space="0" w:color="auto"/>
                        <w:bottom w:val="none" w:sz="0" w:space="0" w:color="auto"/>
                        <w:right w:val="none" w:sz="0" w:space="0" w:color="auto"/>
                      </w:divBdr>
                    </w:div>
                  </w:divsChild>
                </w:div>
                <w:div w:id="517618616">
                  <w:marLeft w:val="0"/>
                  <w:marRight w:val="0"/>
                  <w:marTop w:val="0"/>
                  <w:marBottom w:val="0"/>
                  <w:divBdr>
                    <w:top w:val="none" w:sz="0" w:space="0" w:color="auto"/>
                    <w:left w:val="none" w:sz="0" w:space="0" w:color="auto"/>
                    <w:bottom w:val="none" w:sz="0" w:space="0" w:color="auto"/>
                    <w:right w:val="none" w:sz="0" w:space="0" w:color="auto"/>
                  </w:divBdr>
                  <w:divsChild>
                    <w:div w:id="2029020214">
                      <w:marLeft w:val="0"/>
                      <w:marRight w:val="0"/>
                      <w:marTop w:val="0"/>
                      <w:marBottom w:val="0"/>
                      <w:divBdr>
                        <w:top w:val="none" w:sz="0" w:space="0" w:color="auto"/>
                        <w:left w:val="none" w:sz="0" w:space="0" w:color="auto"/>
                        <w:bottom w:val="none" w:sz="0" w:space="0" w:color="auto"/>
                        <w:right w:val="none" w:sz="0" w:space="0" w:color="auto"/>
                      </w:divBdr>
                    </w:div>
                  </w:divsChild>
                </w:div>
                <w:div w:id="457801686">
                  <w:marLeft w:val="0"/>
                  <w:marRight w:val="0"/>
                  <w:marTop w:val="0"/>
                  <w:marBottom w:val="0"/>
                  <w:divBdr>
                    <w:top w:val="none" w:sz="0" w:space="0" w:color="auto"/>
                    <w:left w:val="none" w:sz="0" w:space="0" w:color="auto"/>
                    <w:bottom w:val="none" w:sz="0" w:space="0" w:color="auto"/>
                    <w:right w:val="none" w:sz="0" w:space="0" w:color="auto"/>
                  </w:divBdr>
                  <w:divsChild>
                    <w:div w:id="343016896">
                      <w:marLeft w:val="0"/>
                      <w:marRight w:val="0"/>
                      <w:marTop w:val="0"/>
                      <w:marBottom w:val="0"/>
                      <w:divBdr>
                        <w:top w:val="none" w:sz="0" w:space="0" w:color="auto"/>
                        <w:left w:val="none" w:sz="0" w:space="0" w:color="auto"/>
                        <w:bottom w:val="none" w:sz="0" w:space="0" w:color="auto"/>
                        <w:right w:val="none" w:sz="0" w:space="0" w:color="auto"/>
                      </w:divBdr>
                    </w:div>
                  </w:divsChild>
                </w:div>
                <w:div w:id="752511202">
                  <w:marLeft w:val="0"/>
                  <w:marRight w:val="0"/>
                  <w:marTop w:val="0"/>
                  <w:marBottom w:val="0"/>
                  <w:divBdr>
                    <w:top w:val="none" w:sz="0" w:space="0" w:color="auto"/>
                    <w:left w:val="none" w:sz="0" w:space="0" w:color="auto"/>
                    <w:bottom w:val="none" w:sz="0" w:space="0" w:color="auto"/>
                    <w:right w:val="none" w:sz="0" w:space="0" w:color="auto"/>
                  </w:divBdr>
                  <w:divsChild>
                    <w:div w:id="985476537">
                      <w:marLeft w:val="0"/>
                      <w:marRight w:val="0"/>
                      <w:marTop w:val="0"/>
                      <w:marBottom w:val="0"/>
                      <w:divBdr>
                        <w:top w:val="none" w:sz="0" w:space="0" w:color="auto"/>
                        <w:left w:val="none" w:sz="0" w:space="0" w:color="auto"/>
                        <w:bottom w:val="none" w:sz="0" w:space="0" w:color="auto"/>
                        <w:right w:val="none" w:sz="0" w:space="0" w:color="auto"/>
                      </w:divBdr>
                    </w:div>
                  </w:divsChild>
                </w:div>
                <w:div w:id="593788501">
                  <w:marLeft w:val="0"/>
                  <w:marRight w:val="0"/>
                  <w:marTop w:val="0"/>
                  <w:marBottom w:val="0"/>
                  <w:divBdr>
                    <w:top w:val="none" w:sz="0" w:space="0" w:color="auto"/>
                    <w:left w:val="none" w:sz="0" w:space="0" w:color="auto"/>
                    <w:bottom w:val="none" w:sz="0" w:space="0" w:color="auto"/>
                    <w:right w:val="none" w:sz="0" w:space="0" w:color="auto"/>
                  </w:divBdr>
                  <w:divsChild>
                    <w:div w:id="1336373784">
                      <w:marLeft w:val="0"/>
                      <w:marRight w:val="0"/>
                      <w:marTop w:val="0"/>
                      <w:marBottom w:val="0"/>
                      <w:divBdr>
                        <w:top w:val="none" w:sz="0" w:space="0" w:color="auto"/>
                        <w:left w:val="none" w:sz="0" w:space="0" w:color="auto"/>
                        <w:bottom w:val="none" w:sz="0" w:space="0" w:color="auto"/>
                        <w:right w:val="none" w:sz="0" w:space="0" w:color="auto"/>
                      </w:divBdr>
                    </w:div>
                  </w:divsChild>
                </w:div>
                <w:div w:id="679426249">
                  <w:marLeft w:val="0"/>
                  <w:marRight w:val="0"/>
                  <w:marTop w:val="0"/>
                  <w:marBottom w:val="0"/>
                  <w:divBdr>
                    <w:top w:val="none" w:sz="0" w:space="0" w:color="auto"/>
                    <w:left w:val="none" w:sz="0" w:space="0" w:color="auto"/>
                    <w:bottom w:val="none" w:sz="0" w:space="0" w:color="auto"/>
                    <w:right w:val="none" w:sz="0" w:space="0" w:color="auto"/>
                  </w:divBdr>
                  <w:divsChild>
                    <w:div w:id="662007747">
                      <w:marLeft w:val="0"/>
                      <w:marRight w:val="0"/>
                      <w:marTop w:val="0"/>
                      <w:marBottom w:val="0"/>
                      <w:divBdr>
                        <w:top w:val="none" w:sz="0" w:space="0" w:color="auto"/>
                        <w:left w:val="none" w:sz="0" w:space="0" w:color="auto"/>
                        <w:bottom w:val="none" w:sz="0" w:space="0" w:color="auto"/>
                        <w:right w:val="none" w:sz="0" w:space="0" w:color="auto"/>
                      </w:divBdr>
                    </w:div>
                  </w:divsChild>
                </w:div>
                <w:div w:id="849686124">
                  <w:marLeft w:val="0"/>
                  <w:marRight w:val="0"/>
                  <w:marTop w:val="0"/>
                  <w:marBottom w:val="0"/>
                  <w:divBdr>
                    <w:top w:val="none" w:sz="0" w:space="0" w:color="auto"/>
                    <w:left w:val="none" w:sz="0" w:space="0" w:color="auto"/>
                    <w:bottom w:val="none" w:sz="0" w:space="0" w:color="auto"/>
                    <w:right w:val="none" w:sz="0" w:space="0" w:color="auto"/>
                  </w:divBdr>
                  <w:divsChild>
                    <w:div w:id="137503357">
                      <w:marLeft w:val="0"/>
                      <w:marRight w:val="0"/>
                      <w:marTop w:val="0"/>
                      <w:marBottom w:val="0"/>
                      <w:divBdr>
                        <w:top w:val="none" w:sz="0" w:space="0" w:color="auto"/>
                        <w:left w:val="none" w:sz="0" w:space="0" w:color="auto"/>
                        <w:bottom w:val="none" w:sz="0" w:space="0" w:color="auto"/>
                        <w:right w:val="none" w:sz="0" w:space="0" w:color="auto"/>
                      </w:divBdr>
                    </w:div>
                  </w:divsChild>
                </w:div>
                <w:div w:id="345988567">
                  <w:marLeft w:val="0"/>
                  <w:marRight w:val="0"/>
                  <w:marTop w:val="0"/>
                  <w:marBottom w:val="0"/>
                  <w:divBdr>
                    <w:top w:val="none" w:sz="0" w:space="0" w:color="auto"/>
                    <w:left w:val="none" w:sz="0" w:space="0" w:color="auto"/>
                    <w:bottom w:val="none" w:sz="0" w:space="0" w:color="auto"/>
                    <w:right w:val="none" w:sz="0" w:space="0" w:color="auto"/>
                  </w:divBdr>
                  <w:divsChild>
                    <w:div w:id="19354036">
                      <w:marLeft w:val="0"/>
                      <w:marRight w:val="0"/>
                      <w:marTop w:val="0"/>
                      <w:marBottom w:val="0"/>
                      <w:divBdr>
                        <w:top w:val="none" w:sz="0" w:space="0" w:color="auto"/>
                        <w:left w:val="none" w:sz="0" w:space="0" w:color="auto"/>
                        <w:bottom w:val="none" w:sz="0" w:space="0" w:color="auto"/>
                        <w:right w:val="none" w:sz="0" w:space="0" w:color="auto"/>
                      </w:divBdr>
                    </w:div>
                  </w:divsChild>
                </w:div>
                <w:div w:id="979962523">
                  <w:marLeft w:val="0"/>
                  <w:marRight w:val="0"/>
                  <w:marTop w:val="0"/>
                  <w:marBottom w:val="0"/>
                  <w:divBdr>
                    <w:top w:val="none" w:sz="0" w:space="0" w:color="auto"/>
                    <w:left w:val="none" w:sz="0" w:space="0" w:color="auto"/>
                    <w:bottom w:val="none" w:sz="0" w:space="0" w:color="auto"/>
                    <w:right w:val="none" w:sz="0" w:space="0" w:color="auto"/>
                  </w:divBdr>
                  <w:divsChild>
                    <w:div w:id="245651697">
                      <w:marLeft w:val="0"/>
                      <w:marRight w:val="0"/>
                      <w:marTop w:val="0"/>
                      <w:marBottom w:val="0"/>
                      <w:divBdr>
                        <w:top w:val="none" w:sz="0" w:space="0" w:color="auto"/>
                        <w:left w:val="none" w:sz="0" w:space="0" w:color="auto"/>
                        <w:bottom w:val="none" w:sz="0" w:space="0" w:color="auto"/>
                        <w:right w:val="none" w:sz="0" w:space="0" w:color="auto"/>
                      </w:divBdr>
                    </w:div>
                  </w:divsChild>
                </w:div>
                <w:div w:id="681007585">
                  <w:marLeft w:val="0"/>
                  <w:marRight w:val="0"/>
                  <w:marTop w:val="0"/>
                  <w:marBottom w:val="0"/>
                  <w:divBdr>
                    <w:top w:val="none" w:sz="0" w:space="0" w:color="auto"/>
                    <w:left w:val="none" w:sz="0" w:space="0" w:color="auto"/>
                    <w:bottom w:val="none" w:sz="0" w:space="0" w:color="auto"/>
                    <w:right w:val="none" w:sz="0" w:space="0" w:color="auto"/>
                  </w:divBdr>
                  <w:divsChild>
                    <w:div w:id="1446119622">
                      <w:marLeft w:val="0"/>
                      <w:marRight w:val="0"/>
                      <w:marTop w:val="0"/>
                      <w:marBottom w:val="0"/>
                      <w:divBdr>
                        <w:top w:val="none" w:sz="0" w:space="0" w:color="auto"/>
                        <w:left w:val="none" w:sz="0" w:space="0" w:color="auto"/>
                        <w:bottom w:val="none" w:sz="0" w:space="0" w:color="auto"/>
                        <w:right w:val="none" w:sz="0" w:space="0" w:color="auto"/>
                      </w:divBdr>
                    </w:div>
                  </w:divsChild>
                </w:div>
                <w:div w:id="703797199">
                  <w:marLeft w:val="0"/>
                  <w:marRight w:val="0"/>
                  <w:marTop w:val="0"/>
                  <w:marBottom w:val="0"/>
                  <w:divBdr>
                    <w:top w:val="none" w:sz="0" w:space="0" w:color="auto"/>
                    <w:left w:val="none" w:sz="0" w:space="0" w:color="auto"/>
                    <w:bottom w:val="none" w:sz="0" w:space="0" w:color="auto"/>
                    <w:right w:val="none" w:sz="0" w:space="0" w:color="auto"/>
                  </w:divBdr>
                  <w:divsChild>
                    <w:div w:id="572734993">
                      <w:marLeft w:val="0"/>
                      <w:marRight w:val="0"/>
                      <w:marTop w:val="0"/>
                      <w:marBottom w:val="0"/>
                      <w:divBdr>
                        <w:top w:val="none" w:sz="0" w:space="0" w:color="auto"/>
                        <w:left w:val="none" w:sz="0" w:space="0" w:color="auto"/>
                        <w:bottom w:val="none" w:sz="0" w:space="0" w:color="auto"/>
                        <w:right w:val="none" w:sz="0" w:space="0" w:color="auto"/>
                      </w:divBdr>
                    </w:div>
                  </w:divsChild>
                </w:div>
                <w:div w:id="1247812054">
                  <w:marLeft w:val="0"/>
                  <w:marRight w:val="0"/>
                  <w:marTop w:val="0"/>
                  <w:marBottom w:val="0"/>
                  <w:divBdr>
                    <w:top w:val="none" w:sz="0" w:space="0" w:color="auto"/>
                    <w:left w:val="none" w:sz="0" w:space="0" w:color="auto"/>
                    <w:bottom w:val="none" w:sz="0" w:space="0" w:color="auto"/>
                    <w:right w:val="none" w:sz="0" w:space="0" w:color="auto"/>
                  </w:divBdr>
                  <w:divsChild>
                    <w:div w:id="1859730812">
                      <w:marLeft w:val="0"/>
                      <w:marRight w:val="0"/>
                      <w:marTop w:val="0"/>
                      <w:marBottom w:val="0"/>
                      <w:divBdr>
                        <w:top w:val="none" w:sz="0" w:space="0" w:color="auto"/>
                        <w:left w:val="none" w:sz="0" w:space="0" w:color="auto"/>
                        <w:bottom w:val="none" w:sz="0" w:space="0" w:color="auto"/>
                        <w:right w:val="none" w:sz="0" w:space="0" w:color="auto"/>
                      </w:divBdr>
                    </w:div>
                  </w:divsChild>
                </w:div>
                <w:div w:id="417948552">
                  <w:marLeft w:val="0"/>
                  <w:marRight w:val="0"/>
                  <w:marTop w:val="0"/>
                  <w:marBottom w:val="0"/>
                  <w:divBdr>
                    <w:top w:val="none" w:sz="0" w:space="0" w:color="auto"/>
                    <w:left w:val="none" w:sz="0" w:space="0" w:color="auto"/>
                    <w:bottom w:val="none" w:sz="0" w:space="0" w:color="auto"/>
                    <w:right w:val="none" w:sz="0" w:space="0" w:color="auto"/>
                  </w:divBdr>
                  <w:divsChild>
                    <w:div w:id="964626276">
                      <w:marLeft w:val="0"/>
                      <w:marRight w:val="0"/>
                      <w:marTop w:val="0"/>
                      <w:marBottom w:val="0"/>
                      <w:divBdr>
                        <w:top w:val="none" w:sz="0" w:space="0" w:color="auto"/>
                        <w:left w:val="none" w:sz="0" w:space="0" w:color="auto"/>
                        <w:bottom w:val="none" w:sz="0" w:space="0" w:color="auto"/>
                        <w:right w:val="none" w:sz="0" w:space="0" w:color="auto"/>
                      </w:divBdr>
                    </w:div>
                  </w:divsChild>
                </w:div>
                <w:div w:id="700206907">
                  <w:marLeft w:val="0"/>
                  <w:marRight w:val="0"/>
                  <w:marTop w:val="0"/>
                  <w:marBottom w:val="0"/>
                  <w:divBdr>
                    <w:top w:val="none" w:sz="0" w:space="0" w:color="auto"/>
                    <w:left w:val="none" w:sz="0" w:space="0" w:color="auto"/>
                    <w:bottom w:val="none" w:sz="0" w:space="0" w:color="auto"/>
                    <w:right w:val="none" w:sz="0" w:space="0" w:color="auto"/>
                  </w:divBdr>
                  <w:divsChild>
                    <w:div w:id="998115276">
                      <w:marLeft w:val="0"/>
                      <w:marRight w:val="0"/>
                      <w:marTop w:val="0"/>
                      <w:marBottom w:val="0"/>
                      <w:divBdr>
                        <w:top w:val="none" w:sz="0" w:space="0" w:color="auto"/>
                        <w:left w:val="none" w:sz="0" w:space="0" w:color="auto"/>
                        <w:bottom w:val="none" w:sz="0" w:space="0" w:color="auto"/>
                        <w:right w:val="none" w:sz="0" w:space="0" w:color="auto"/>
                      </w:divBdr>
                    </w:div>
                  </w:divsChild>
                </w:div>
                <w:div w:id="611202618">
                  <w:marLeft w:val="0"/>
                  <w:marRight w:val="0"/>
                  <w:marTop w:val="0"/>
                  <w:marBottom w:val="0"/>
                  <w:divBdr>
                    <w:top w:val="none" w:sz="0" w:space="0" w:color="auto"/>
                    <w:left w:val="none" w:sz="0" w:space="0" w:color="auto"/>
                    <w:bottom w:val="none" w:sz="0" w:space="0" w:color="auto"/>
                    <w:right w:val="none" w:sz="0" w:space="0" w:color="auto"/>
                  </w:divBdr>
                  <w:divsChild>
                    <w:div w:id="802045243">
                      <w:marLeft w:val="0"/>
                      <w:marRight w:val="0"/>
                      <w:marTop w:val="0"/>
                      <w:marBottom w:val="0"/>
                      <w:divBdr>
                        <w:top w:val="none" w:sz="0" w:space="0" w:color="auto"/>
                        <w:left w:val="none" w:sz="0" w:space="0" w:color="auto"/>
                        <w:bottom w:val="none" w:sz="0" w:space="0" w:color="auto"/>
                        <w:right w:val="none" w:sz="0" w:space="0" w:color="auto"/>
                      </w:divBdr>
                    </w:div>
                  </w:divsChild>
                </w:div>
                <w:div w:id="572396832">
                  <w:marLeft w:val="0"/>
                  <w:marRight w:val="0"/>
                  <w:marTop w:val="0"/>
                  <w:marBottom w:val="0"/>
                  <w:divBdr>
                    <w:top w:val="none" w:sz="0" w:space="0" w:color="auto"/>
                    <w:left w:val="none" w:sz="0" w:space="0" w:color="auto"/>
                    <w:bottom w:val="none" w:sz="0" w:space="0" w:color="auto"/>
                    <w:right w:val="none" w:sz="0" w:space="0" w:color="auto"/>
                  </w:divBdr>
                  <w:divsChild>
                    <w:div w:id="1911621116">
                      <w:marLeft w:val="0"/>
                      <w:marRight w:val="0"/>
                      <w:marTop w:val="0"/>
                      <w:marBottom w:val="0"/>
                      <w:divBdr>
                        <w:top w:val="none" w:sz="0" w:space="0" w:color="auto"/>
                        <w:left w:val="none" w:sz="0" w:space="0" w:color="auto"/>
                        <w:bottom w:val="none" w:sz="0" w:space="0" w:color="auto"/>
                        <w:right w:val="none" w:sz="0" w:space="0" w:color="auto"/>
                      </w:divBdr>
                    </w:div>
                  </w:divsChild>
                </w:div>
                <w:div w:id="52656947">
                  <w:marLeft w:val="0"/>
                  <w:marRight w:val="0"/>
                  <w:marTop w:val="0"/>
                  <w:marBottom w:val="0"/>
                  <w:divBdr>
                    <w:top w:val="none" w:sz="0" w:space="0" w:color="auto"/>
                    <w:left w:val="none" w:sz="0" w:space="0" w:color="auto"/>
                    <w:bottom w:val="none" w:sz="0" w:space="0" w:color="auto"/>
                    <w:right w:val="none" w:sz="0" w:space="0" w:color="auto"/>
                  </w:divBdr>
                  <w:divsChild>
                    <w:div w:id="1973823811">
                      <w:marLeft w:val="0"/>
                      <w:marRight w:val="0"/>
                      <w:marTop w:val="0"/>
                      <w:marBottom w:val="0"/>
                      <w:divBdr>
                        <w:top w:val="none" w:sz="0" w:space="0" w:color="auto"/>
                        <w:left w:val="none" w:sz="0" w:space="0" w:color="auto"/>
                        <w:bottom w:val="none" w:sz="0" w:space="0" w:color="auto"/>
                        <w:right w:val="none" w:sz="0" w:space="0" w:color="auto"/>
                      </w:divBdr>
                    </w:div>
                  </w:divsChild>
                </w:div>
                <w:div w:id="1751270796">
                  <w:marLeft w:val="0"/>
                  <w:marRight w:val="0"/>
                  <w:marTop w:val="0"/>
                  <w:marBottom w:val="0"/>
                  <w:divBdr>
                    <w:top w:val="none" w:sz="0" w:space="0" w:color="auto"/>
                    <w:left w:val="none" w:sz="0" w:space="0" w:color="auto"/>
                    <w:bottom w:val="none" w:sz="0" w:space="0" w:color="auto"/>
                    <w:right w:val="none" w:sz="0" w:space="0" w:color="auto"/>
                  </w:divBdr>
                  <w:divsChild>
                    <w:div w:id="233316303">
                      <w:marLeft w:val="0"/>
                      <w:marRight w:val="0"/>
                      <w:marTop w:val="0"/>
                      <w:marBottom w:val="0"/>
                      <w:divBdr>
                        <w:top w:val="none" w:sz="0" w:space="0" w:color="auto"/>
                        <w:left w:val="none" w:sz="0" w:space="0" w:color="auto"/>
                        <w:bottom w:val="none" w:sz="0" w:space="0" w:color="auto"/>
                        <w:right w:val="none" w:sz="0" w:space="0" w:color="auto"/>
                      </w:divBdr>
                    </w:div>
                  </w:divsChild>
                </w:div>
                <w:div w:id="1235504133">
                  <w:marLeft w:val="0"/>
                  <w:marRight w:val="0"/>
                  <w:marTop w:val="0"/>
                  <w:marBottom w:val="0"/>
                  <w:divBdr>
                    <w:top w:val="none" w:sz="0" w:space="0" w:color="auto"/>
                    <w:left w:val="none" w:sz="0" w:space="0" w:color="auto"/>
                    <w:bottom w:val="none" w:sz="0" w:space="0" w:color="auto"/>
                    <w:right w:val="none" w:sz="0" w:space="0" w:color="auto"/>
                  </w:divBdr>
                  <w:divsChild>
                    <w:div w:id="2119056163">
                      <w:marLeft w:val="0"/>
                      <w:marRight w:val="0"/>
                      <w:marTop w:val="0"/>
                      <w:marBottom w:val="0"/>
                      <w:divBdr>
                        <w:top w:val="none" w:sz="0" w:space="0" w:color="auto"/>
                        <w:left w:val="none" w:sz="0" w:space="0" w:color="auto"/>
                        <w:bottom w:val="none" w:sz="0" w:space="0" w:color="auto"/>
                        <w:right w:val="none" w:sz="0" w:space="0" w:color="auto"/>
                      </w:divBdr>
                    </w:div>
                  </w:divsChild>
                </w:div>
                <w:div w:id="2132284888">
                  <w:marLeft w:val="0"/>
                  <w:marRight w:val="0"/>
                  <w:marTop w:val="0"/>
                  <w:marBottom w:val="0"/>
                  <w:divBdr>
                    <w:top w:val="none" w:sz="0" w:space="0" w:color="auto"/>
                    <w:left w:val="none" w:sz="0" w:space="0" w:color="auto"/>
                    <w:bottom w:val="none" w:sz="0" w:space="0" w:color="auto"/>
                    <w:right w:val="none" w:sz="0" w:space="0" w:color="auto"/>
                  </w:divBdr>
                  <w:divsChild>
                    <w:div w:id="1925066822">
                      <w:marLeft w:val="0"/>
                      <w:marRight w:val="0"/>
                      <w:marTop w:val="0"/>
                      <w:marBottom w:val="0"/>
                      <w:divBdr>
                        <w:top w:val="none" w:sz="0" w:space="0" w:color="auto"/>
                        <w:left w:val="none" w:sz="0" w:space="0" w:color="auto"/>
                        <w:bottom w:val="none" w:sz="0" w:space="0" w:color="auto"/>
                        <w:right w:val="none" w:sz="0" w:space="0" w:color="auto"/>
                      </w:divBdr>
                    </w:div>
                  </w:divsChild>
                </w:div>
                <w:div w:id="927032927">
                  <w:marLeft w:val="0"/>
                  <w:marRight w:val="0"/>
                  <w:marTop w:val="0"/>
                  <w:marBottom w:val="0"/>
                  <w:divBdr>
                    <w:top w:val="none" w:sz="0" w:space="0" w:color="auto"/>
                    <w:left w:val="none" w:sz="0" w:space="0" w:color="auto"/>
                    <w:bottom w:val="none" w:sz="0" w:space="0" w:color="auto"/>
                    <w:right w:val="none" w:sz="0" w:space="0" w:color="auto"/>
                  </w:divBdr>
                  <w:divsChild>
                    <w:div w:id="343166769">
                      <w:marLeft w:val="0"/>
                      <w:marRight w:val="0"/>
                      <w:marTop w:val="0"/>
                      <w:marBottom w:val="0"/>
                      <w:divBdr>
                        <w:top w:val="none" w:sz="0" w:space="0" w:color="auto"/>
                        <w:left w:val="none" w:sz="0" w:space="0" w:color="auto"/>
                        <w:bottom w:val="none" w:sz="0" w:space="0" w:color="auto"/>
                        <w:right w:val="none" w:sz="0" w:space="0" w:color="auto"/>
                      </w:divBdr>
                    </w:div>
                  </w:divsChild>
                </w:div>
                <w:div w:id="1539590783">
                  <w:marLeft w:val="0"/>
                  <w:marRight w:val="0"/>
                  <w:marTop w:val="0"/>
                  <w:marBottom w:val="0"/>
                  <w:divBdr>
                    <w:top w:val="none" w:sz="0" w:space="0" w:color="auto"/>
                    <w:left w:val="none" w:sz="0" w:space="0" w:color="auto"/>
                    <w:bottom w:val="none" w:sz="0" w:space="0" w:color="auto"/>
                    <w:right w:val="none" w:sz="0" w:space="0" w:color="auto"/>
                  </w:divBdr>
                  <w:divsChild>
                    <w:div w:id="1840316562">
                      <w:marLeft w:val="0"/>
                      <w:marRight w:val="0"/>
                      <w:marTop w:val="0"/>
                      <w:marBottom w:val="0"/>
                      <w:divBdr>
                        <w:top w:val="none" w:sz="0" w:space="0" w:color="auto"/>
                        <w:left w:val="none" w:sz="0" w:space="0" w:color="auto"/>
                        <w:bottom w:val="none" w:sz="0" w:space="0" w:color="auto"/>
                        <w:right w:val="none" w:sz="0" w:space="0" w:color="auto"/>
                      </w:divBdr>
                    </w:div>
                  </w:divsChild>
                </w:div>
                <w:div w:id="356007835">
                  <w:marLeft w:val="0"/>
                  <w:marRight w:val="0"/>
                  <w:marTop w:val="0"/>
                  <w:marBottom w:val="0"/>
                  <w:divBdr>
                    <w:top w:val="none" w:sz="0" w:space="0" w:color="auto"/>
                    <w:left w:val="none" w:sz="0" w:space="0" w:color="auto"/>
                    <w:bottom w:val="none" w:sz="0" w:space="0" w:color="auto"/>
                    <w:right w:val="none" w:sz="0" w:space="0" w:color="auto"/>
                  </w:divBdr>
                  <w:divsChild>
                    <w:div w:id="272901076">
                      <w:marLeft w:val="0"/>
                      <w:marRight w:val="0"/>
                      <w:marTop w:val="0"/>
                      <w:marBottom w:val="0"/>
                      <w:divBdr>
                        <w:top w:val="none" w:sz="0" w:space="0" w:color="auto"/>
                        <w:left w:val="none" w:sz="0" w:space="0" w:color="auto"/>
                        <w:bottom w:val="none" w:sz="0" w:space="0" w:color="auto"/>
                        <w:right w:val="none" w:sz="0" w:space="0" w:color="auto"/>
                      </w:divBdr>
                    </w:div>
                  </w:divsChild>
                </w:div>
                <w:div w:id="1644458193">
                  <w:marLeft w:val="0"/>
                  <w:marRight w:val="0"/>
                  <w:marTop w:val="0"/>
                  <w:marBottom w:val="0"/>
                  <w:divBdr>
                    <w:top w:val="none" w:sz="0" w:space="0" w:color="auto"/>
                    <w:left w:val="none" w:sz="0" w:space="0" w:color="auto"/>
                    <w:bottom w:val="none" w:sz="0" w:space="0" w:color="auto"/>
                    <w:right w:val="none" w:sz="0" w:space="0" w:color="auto"/>
                  </w:divBdr>
                  <w:divsChild>
                    <w:div w:id="1248731631">
                      <w:marLeft w:val="0"/>
                      <w:marRight w:val="0"/>
                      <w:marTop w:val="0"/>
                      <w:marBottom w:val="0"/>
                      <w:divBdr>
                        <w:top w:val="none" w:sz="0" w:space="0" w:color="auto"/>
                        <w:left w:val="none" w:sz="0" w:space="0" w:color="auto"/>
                        <w:bottom w:val="none" w:sz="0" w:space="0" w:color="auto"/>
                        <w:right w:val="none" w:sz="0" w:space="0" w:color="auto"/>
                      </w:divBdr>
                    </w:div>
                  </w:divsChild>
                </w:div>
                <w:div w:id="487402768">
                  <w:marLeft w:val="0"/>
                  <w:marRight w:val="0"/>
                  <w:marTop w:val="0"/>
                  <w:marBottom w:val="0"/>
                  <w:divBdr>
                    <w:top w:val="none" w:sz="0" w:space="0" w:color="auto"/>
                    <w:left w:val="none" w:sz="0" w:space="0" w:color="auto"/>
                    <w:bottom w:val="none" w:sz="0" w:space="0" w:color="auto"/>
                    <w:right w:val="none" w:sz="0" w:space="0" w:color="auto"/>
                  </w:divBdr>
                  <w:divsChild>
                    <w:div w:id="513109511">
                      <w:marLeft w:val="0"/>
                      <w:marRight w:val="0"/>
                      <w:marTop w:val="0"/>
                      <w:marBottom w:val="0"/>
                      <w:divBdr>
                        <w:top w:val="none" w:sz="0" w:space="0" w:color="auto"/>
                        <w:left w:val="none" w:sz="0" w:space="0" w:color="auto"/>
                        <w:bottom w:val="none" w:sz="0" w:space="0" w:color="auto"/>
                        <w:right w:val="none" w:sz="0" w:space="0" w:color="auto"/>
                      </w:divBdr>
                    </w:div>
                  </w:divsChild>
                </w:div>
                <w:div w:id="508636662">
                  <w:marLeft w:val="0"/>
                  <w:marRight w:val="0"/>
                  <w:marTop w:val="0"/>
                  <w:marBottom w:val="0"/>
                  <w:divBdr>
                    <w:top w:val="none" w:sz="0" w:space="0" w:color="auto"/>
                    <w:left w:val="none" w:sz="0" w:space="0" w:color="auto"/>
                    <w:bottom w:val="none" w:sz="0" w:space="0" w:color="auto"/>
                    <w:right w:val="none" w:sz="0" w:space="0" w:color="auto"/>
                  </w:divBdr>
                  <w:divsChild>
                    <w:div w:id="1603491927">
                      <w:marLeft w:val="0"/>
                      <w:marRight w:val="0"/>
                      <w:marTop w:val="0"/>
                      <w:marBottom w:val="0"/>
                      <w:divBdr>
                        <w:top w:val="none" w:sz="0" w:space="0" w:color="auto"/>
                        <w:left w:val="none" w:sz="0" w:space="0" w:color="auto"/>
                        <w:bottom w:val="none" w:sz="0" w:space="0" w:color="auto"/>
                        <w:right w:val="none" w:sz="0" w:space="0" w:color="auto"/>
                      </w:divBdr>
                    </w:div>
                  </w:divsChild>
                </w:div>
                <w:div w:id="659388495">
                  <w:marLeft w:val="0"/>
                  <w:marRight w:val="0"/>
                  <w:marTop w:val="0"/>
                  <w:marBottom w:val="0"/>
                  <w:divBdr>
                    <w:top w:val="none" w:sz="0" w:space="0" w:color="auto"/>
                    <w:left w:val="none" w:sz="0" w:space="0" w:color="auto"/>
                    <w:bottom w:val="none" w:sz="0" w:space="0" w:color="auto"/>
                    <w:right w:val="none" w:sz="0" w:space="0" w:color="auto"/>
                  </w:divBdr>
                  <w:divsChild>
                    <w:div w:id="1052653139">
                      <w:marLeft w:val="0"/>
                      <w:marRight w:val="0"/>
                      <w:marTop w:val="0"/>
                      <w:marBottom w:val="0"/>
                      <w:divBdr>
                        <w:top w:val="none" w:sz="0" w:space="0" w:color="auto"/>
                        <w:left w:val="none" w:sz="0" w:space="0" w:color="auto"/>
                        <w:bottom w:val="none" w:sz="0" w:space="0" w:color="auto"/>
                        <w:right w:val="none" w:sz="0" w:space="0" w:color="auto"/>
                      </w:divBdr>
                    </w:div>
                  </w:divsChild>
                </w:div>
                <w:div w:id="659626533">
                  <w:marLeft w:val="0"/>
                  <w:marRight w:val="0"/>
                  <w:marTop w:val="0"/>
                  <w:marBottom w:val="0"/>
                  <w:divBdr>
                    <w:top w:val="none" w:sz="0" w:space="0" w:color="auto"/>
                    <w:left w:val="none" w:sz="0" w:space="0" w:color="auto"/>
                    <w:bottom w:val="none" w:sz="0" w:space="0" w:color="auto"/>
                    <w:right w:val="none" w:sz="0" w:space="0" w:color="auto"/>
                  </w:divBdr>
                  <w:divsChild>
                    <w:div w:id="636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1190">
          <w:marLeft w:val="0"/>
          <w:marRight w:val="0"/>
          <w:marTop w:val="0"/>
          <w:marBottom w:val="0"/>
          <w:divBdr>
            <w:top w:val="none" w:sz="0" w:space="0" w:color="auto"/>
            <w:left w:val="none" w:sz="0" w:space="0" w:color="auto"/>
            <w:bottom w:val="none" w:sz="0" w:space="0" w:color="auto"/>
            <w:right w:val="none" w:sz="0" w:space="0" w:color="auto"/>
          </w:divBdr>
          <w:divsChild>
            <w:div w:id="1538470336">
              <w:marLeft w:val="0"/>
              <w:marRight w:val="0"/>
              <w:marTop w:val="0"/>
              <w:marBottom w:val="0"/>
              <w:divBdr>
                <w:top w:val="none" w:sz="0" w:space="0" w:color="auto"/>
                <w:left w:val="none" w:sz="0" w:space="0" w:color="auto"/>
                <w:bottom w:val="none" w:sz="0" w:space="0" w:color="auto"/>
                <w:right w:val="none" w:sz="0" w:space="0" w:color="auto"/>
              </w:divBdr>
            </w:div>
            <w:div w:id="510923384">
              <w:marLeft w:val="0"/>
              <w:marRight w:val="0"/>
              <w:marTop w:val="0"/>
              <w:marBottom w:val="0"/>
              <w:divBdr>
                <w:top w:val="none" w:sz="0" w:space="0" w:color="auto"/>
                <w:left w:val="none" w:sz="0" w:space="0" w:color="auto"/>
                <w:bottom w:val="none" w:sz="0" w:space="0" w:color="auto"/>
                <w:right w:val="none" w:sz="0" w:space="0" w:color="auto"/>
              </w:divBdr>
            </w:div>
            <w:div w:id="416706076">
              <w:marLeft w:val="0"/>
              <w:marRight w:val="0"/>
              <w:marTop w:val="0"/>
              <w:marBottom w:val="0"/>
              <w:divBdr>
                <w:top w:val="none" w:sz="0" w:space="0" w:color="auto"/>
                <w:left w:val="none" w:sz="0" w:space="0" w:color="auto"/>
                <w:bottom w:val="none" w:sz="0" w:space="0" w:color="auto"/>
                <w:right w:val="none" w:sz="0" w:space="0" w:color="auto"/>
              </w:divBdr>
            </w:div>
            <w:div w:id="1181429133">
              <w:marLeft w:val="0"/>
              <w:marRight w:val="0"/>
              <w:marTop w:val="0"/>
              <w:marBottom w:val="0"/>
              <w:divBdr>
                <w:top w:val="none" w:sz="0" w:space="0" w:color="auto"/>
                <w:left w:val="none" w:sz="0" w:space="0" w:color="auto"/>
                <w:bottom w:val="none" w:sz="0" w:space="0" w:color="auto"/>
                <w:right w:val="none" w:sz="0" w:space="0" w:color="auto"/>
              </w:divBdr>
            </w:div>
            <w:div w:id="280110411">
              <w:marLeft w:val="0"/>
              <w:marRight w:val="0"/>
              <w:marTop w:val="0"/>
              <w:marBottom w:val="0"/>
              <w:divBdr>
                <w:top w:val="none" w:sz="0" w:space="0" w:color="auto"/>
                <w:left w:val="none" w:sz="0" w:space="0" w:color="auto"/>
                <w:bottom w:val="none" w:sz="0" w:space="0" w:color="auto"/>
                <w:right w:val="none" w:sz="0" w:space="0" w:color="auto"/>
              </w:divBdr>
            </w:div>
            <w:div w:id="1225488504">
              <w:marLeft w:val="0"/>
              <w:marRight w:val="0"/>
              <w:marTop w:val="0"/>
              <w:marBottom w:val="0"/>
              <w:divBdr>
                <w:top w:val="none" w:sz="0" w:space="0" w:color="auto"/>
                <w:left w:val="none" w:sz="0" w:space="0" w:color="auto"/>
                <w:bottom w:val="none" w:sz="0" w:space="0" w:color="auto"/>
                <w:right w:val="none" w:sz="0" w:space="0" w:color="auto"/>
              </w:divBdr>
            </w:div>
            <w:div w:id="1045789456">
              <w:marLeft w:val="0"/>
              <w:marRight w:val="0"/>
              <w:marTop w:val="0"/>
              <w:marBottom w:val="0"/>
              <w:divBdr>
                <w:top w:val="none" w:sz="0" w:space="0" w:color="auto"/>
                <w:left w:val="none" w:sz="0" w:space="0" w:color="auto"/>
                <w:bottom w:val="none" w:sz="0" w:space="0" w:color="auto"/>
                <w:right w:val="none" w:sz="0" w:space="0" w:color="auto"/>
              </w:divBdr>
            </w:div>
            <w:div w:id="1712461262">
              <w:marLeft w:val="0"/>
              <w:marRight w:val="0"/>
              <w:marTop w:val="0"/>
              <w:marBottom w:val="0"/>
              <w:divBdr>
                <w:top w:val="none" w:sz="0" w:space="0" w:color="auto"/>
                <w:left w:val="none" w:sz="0" w:space="0" w:color="auto"/>
                <w:bottom w:val="none" w:sz="0" w:space="0" w:color="auto"/>
                <w:right w:val="none" w:sz="0" w:space="0" w:color="auto"/>
              </w:divBdr>
            </w:div>
            <w:div w:id="1200584015">
              <w:marLeft w:val="0"/>
              <w:marRight w:val="0"/>
              <w:marTop w:val="0"/>
              <w:marBottom w:val="0"/>
              <w:divBdr>
                <w:top w:val="none" w:sz="0" w:space="0" w:color="auto"/>
                <w:left w:val="none" w:sz="0" w:space="0" w:color="auto"/>
                <w:bottom w:val="none" w:sz="0" w:space="0" w:color="auto"/>
                <w:right w:val="none" w:sz="0" w:space="0" w:color="auto"/>
              </w:divBdr>
            </w:div>
            <w:div w:id="674840401">
              <w:marLeft w:val="0"/>
              <w:marRight w:val="0"/>
              <w:marTop w:val="0"/>
              <w:marBottom w:val="0"/>
              <w:divBdr>
                <w:top w:val="none" w:sz="0" w:space="0" w:color="auto"/>
                <w:left w:val="none" w:sz="0" w:space="0" w:color="auto"/>
                <w:bottom w:val="none" w:sz="0" w:space="0" w:color="auto"/>
                <w:right w:val="none" w:sz="0" w:space="0" w:color="auto"/>
              </w:divBdr>
            </w:div>
            <w:div w:id="607201551">
              <w:marLeft w:val="0"/>
              <w:marRight w:val="0"/>
              <w:marTop w:val="0"/>
              <w:marBottom w:val="0"/>
              <w:divBdr>
                <w:top w:val="none" w:sz="0" w:space="0" w:color="auto"/>
                <w:left w:val="none" w:sz="0" w:space="0" w:color="auto"/>
                <w:bottom w:val="none" w:sz="0" w:space="0" w:color="auto"/>
                <w:right w:val="none" w:sz="0" w:space="0" w:color="auto"/>
              </w:divBdr>
            </w:div>
            <w:div w:id="989479325">
              <w:marLeft w:val="0"/>
              <w:marRight w:val="0"/>
              <w:marTop w:val="0"/>
              <w:marBottom w:val="0"/>
              <w:divBdr>
                <w:top w:val="none" w:sz="0" w:space="0" w:color="auto"/>
                <w:left w:val="none" w:sz="0" w:space="0" w:color="auto"/>
                <w:bottom w:val="none" w:sz="0" w:space="0" w:color="auto"/>
                <w:right w:val="none" w:sz="0" w:space="0" w:color="auto"/>
              </w:divBdr>
            </w:div>
            <w:div w:id="1124230023">
              <w:marLeft w:val="0"/>
              <w:marRight w:val="0"/>
              <w:marTop w:val="0"/>
              <w:marBottom w:val="0"/>
              <w:divBdr>
                <w:top w:val="none" w:sz="0" w:space="0" w:color="auto"/>
                <w:left w:val="none" w:sz="0" w:space="0" w:color="auto"/>
                <w:bottom w:val="none" w:sz="0" w:space="0" w:color="auto"/>
                <w:right w:val="none" w:sz="0" w:space="0" w:color="auto"/>
              </w:divBdr>
            </w:div>
            <w:div w:id="1251626208">
              <w:marLeft w:val="0"/>
              <w:marRight w:val="0"/>
              <w:marTop w:val="0"/>
              <w:marBottom w:val="0"/>
              <w:divBdr>
                <w:top w:val="none" w:sz="0" w:space="0" w:color="auto"/>
                <w:left w:val="none" w:sz="0" w:space="0" w:color="auto"/>
                <w:bottom w:val="none" w:sz="0" w:space="0" w:color="auto"/>
                <w:right w:val="none" w:sz="0" w:space="0" w:color="auto"/>
              </w:divBdr>
            </w:div>
            <w:div w:id="1040592757">
              <w:marLeft w:val="0"/>
              <w:marRight w:val="0"/>
              <w:marTop w:val="0"/>
              <w:marBottom w:val="0"/>
              <w:divBdr>
                <w:top w:val="none" w:sz="0" w:space="0" w:color="auto"/>
                <w:left w:val="none" w:sz="0" w:space="0" w:color="auto"/>
                <w:bottom w:val="none" w:sz="0" w:space="0" w:color="auto"/>
                <w:right w:val="none" w:sz="0" w:space="0" w:color="auto"/>
              </w:divBdr>
            </w:div>
          </w:divsChild>
        </w:div>
        <w:div w:id="804735134">
          <w:marLeft w:val="0"/>
          <w:marRight w:val="0"/>
          <w:marTop w:val="0"/>
          <w:marBottom w:val="0"/>
          <w:divBdr>
            <w:top w:val="none" w:sz="0" w:space="0" w:color="auto"/>
            <w:left w:val="none" w:sz="0" w:space="0" w:color="auto"/>
            <w:bottom w:val="none" w:sz="0" w:space="0" w:color="auto"/>
            <w:right w:val="none" w:sz="0" w:space="0" w:color="auto"/>
          </w:divBdr>
        </w:div>
        <w:div w:id="69546293">
          <w:marLeft w:val="0"/>
          <w:marRight w:val="0"/>
          <w:marTop w:val="0"/>
          <w:marBottom w:val="0"/>
          <w:divBdr>
            <w:top w:val="none" w:sz="0" w:space="0" w:color="auto"/>
            <w:left w:val="none" w:sz="0" w:space="0" w:color="auto"/>
            <w:bottom w:val="none" w:sz="0" w:space="0" w:color="auto"/>
            <w:right w:val="none" w:sz="0" w:space="0" w:color="auto"/>
          </w:divBdr>
          <w:divsChild>
            <w:div w:id="2084838166">
              <w:marLeft w:val="0"/>
              <w:marRight w:val="0"/>
              <w:marTop w:val="0"/>
              <w:marBottom w:val="0"/>
              <w:divBdr>
                <w:top w:val="none" w:sz="0" w:space="0" w:color="auto"/>
                <w:left w:val="none" w:sz="0" w:space="0" w:color="auto"/>
                <w:bottom w:val="none" w:sz="0" w:space="0" w:color="auto"/>
                <w:right w:val="none" w:sz="0" w:space="0" w:color="auto"/>
              </w:divBdr>
            </w:div>
            <w:div w:id="737939532">
              <w:marLeft w:val="0"/>
              <w:marRight w:val="0"/>
              <w:marTop w:val="0"/>
              <w:marBottom w:val="0"/>
              <w:divBdr>
                <w:top w:val="none" w:sz="0" w:space="0" w:color="auto"/>
                <w:left w:val="none" w:sz="0" w:space="0" w:color="auto"/>
                <w:bottom w:val="none" w:sz="0" w:space="0" w:color="auto"/>
                <w:right w:val="none" w:sz="0" w:space="0" w:color="auto"/>
              </w:divBdr>
            </w:div>
            <w:div w:id="2060976671">
              <w:marLeft w:val="0"/>
              <w:marRight w:val="0"/>
              <w:marTop w:val="0"/>
              <w:marBottom w:val="0"/>
              <w:divBdr>
                <w:top w:val="none" w:sz="0" w:space="0" w:color="auto"/>
                <w:left w:val="none" w:sz="0" w:space="0" w:color="auto"/>
                <w:bottom w:val="none" w:sz="0" w:space="0" w:color="auto"/>
                <w:right w:val="none" w:sz="0" w:space="0" w:color="auto"/>
              </w:divBdr>
            </w:div>
            <w:div w:id="1140538384">
              <w:marLeft w:val="0"/>
              <w:marRight w:val="0"/>
              <w:marTop w:val="0"/>
              <w:marBottom w:val="0"/>
              <w:divBdr>
                <w:top w:val="none" w:sz="0" w:space="0" w:color="auto"/>
                <w:left w:val="none" w:sz="0" w:space="0" w:color="auto"/>
                <w:bottom w:val="none" w:sz="0" w:space="0" w:color="auto"/>
                <w:right w:val="none" w:sz="0" w:space="0" w:color="auto"/>
              </w:divBdr>
            </w:div>
            <w:div w:id="1583367199">
              <w:marLeft w:val="0"/>
              <w:marRight w:val="0"/>
              <w:marTop w:val="0"/>
              <w:marBottom w:val="0"/>
              <w:divBdr>
                <w:top w:val="none" w:sz="0" w:space="0" w:color="auto"/>
                <w:left w:val="none" w:sz="0" w:space="0" w:color="auto"/>
                <w:bottom w:val="none" w:sz="0" w:space="0" w:color="auto"/>
                <w:right w:val="none" w:sz="0" w:space="0" w:color="auto"/>
              </w:divBdr>
            </w:div>
            <w:div w:id="1596286137">
              <w:marLeft w:val="0"/>
              <w:marRight w:val="0"/>
              <w:marTop w:val="0"/>
              <w:marBottom w:val="0"/>
              <w:divBdr>
                <w:top w:val="none" w:sz="0" w:space="0" w:color="auto"/>
                <w:left w:val="none" w:sz="0" w:space="0" w:color="auto"/>
                <w:bottom w:val="none" w:sz="0" w:space="0" w:color="auto"/>
                <w:right w:val="none" w:sz="0" w:space="0" w:color="auto"/>
              </w:divBdr>
            </w:div>
            <w:div w:id="257258782">
              <w:marLeft w:val="0"/>
              <w:marRight w:val="0"/>
              <w:marTop w:val="0"/>
              <w:marBottom w:val="0"/>
              <w:divBdr>
                <w:top w:val="none" w:sz="0" w:space="0" w:color="auto"/>
                <w:left w:val="none" w:sz="0" w:space="0" w:color="auto"/>
                <w:bottom w:val="none" w:sz="0" w:space="0" w:color="auto"/>
                <w:right w:val="none" w:sz="0" w:space="0" w:color="auto"/>
              </w:divBdr>
            </w:div>
            <w:div w:id="177890678">
              <w:marLeft w:val="0"/>
              <w:marRight w:val="0"/>
              <w:marTop w:val="0"/>
              <w:marBottom w:val="0"/>
              <w:divBdr>
                <w:top w:val="none" w:sz="0" w:space="0" w:color="auto"/>
                <w:left w:val="none" w:sz="0" w:space="0" w:color="auto"/>
                <w:bottom w:val="none" w:sz="0" w:space="0" w:color="auto"/>
                <w:right w:val="none" w:sz="0" w:space="0" w:color="auto"/>
              </w:divBdr>
            </w:div>
            <w:div w:id="111947287">
              <w:marLeft w:val="0"/>
              <w:marRight w:val="0"/>
              <w:marTop w:val="0"/>
              <w:marBottom w:val="0"/>
              <w:divBdr>
                <w:top w:val="none" w:sz="0" w:space="0" w:color="auto"/>
                <w:left w:val="none" w:sz="0" w:space="0" w:color="auto"/>
                <w:bottom w:val="none" w:sz="0" w:space="0" w:color="auto"/>
                <w:right w:val="none" w:sz="0" w:space="0" w:color="auto"/>
              </w:divBdr>
            </w:div>
            <w:div w:id="1857421840">
              <w:marLeft w:val="0"/>
              <w:marRight w:val="0"/>
              <w:marTop w:val="0"/>
              <w:marBottom w:val="0"/>
              <w:divBdr>
                <w:top w:val="none" w:sz="0" w:space="0" w:color="auto"/>
                <w:left w:val="none" w:sz="0" w:space="0" w:color="auto"/>
                <w:bottom w:val="none" w:sz="0" w:space="0" w:color="auto"/>
                <w:right w:val="none" w:sz="0" w:space="0" w:color="auto"/>
              </w:divBdr>
            </w:div>
            <w:div w:id="1555315480">
              <w:marLeft w:val="0"/>
              <w:marRight w:val="0"/>
              <w:marTop w:val="0"/>
              <w:marBottom w:val="0"/>
              <w:divBdr>
                <w:top w:val="none" w:sz="0" w:space="0" w:color="auto"/>
                <w:left w:val="none" w:sz="0" w:space="0" w:color="auto"/>
                <w:bottom w:val="none" w:sz="0" w:space="0" w:color="auto"/>
                <w:right w:val="none" w:sz="0" w:space="0" w:color="auto"/>
              </w:divBdr>
            </w:div>
            <w:div w:id="333192947">
              <w:marLeft w:val="0"/>
              <w:marRight w:val="0"/>
              <w:marTop w:val="0"/>
              <w:marBottom w:val="0"/>
              <w:divBdr>
                <w:top w:val="none" w:sz="0" w:space="0" w:color="auto"/>
                <w:left w:val="none" w:sz="0" w:space="0" w:color="auto"/>
                <w:bottom w:val="none" w:sz="0" w:space="0" w:color="auto"/>
                <w:right w:val="none" w:sz="0" w:space="0" w:color="auto"/>
              </w:divBdr>
            </w:div>
            <w:div w:id="1928267209">
              <w:marLeft w:val="0"/>
              <w:marRight w:val="0"/>
              <w:marTop w:val="0"/>
              <w:marBottom w:val="0"/>
              <w:divBdr>
                <w:top w:val="none" w:sz="0" w:space="0" w:color="auto"/>
                <w:left w:val="none" w:sz="0" w:space="0" w:color="auto"/>
                <w:bottom w:val="none" w:sz="0" w:space="0" w:color="auto"/>
                <w:right w:val="none" w:sz="0" w:space="0" w:color="auto"/>
              </w:divBdr>
            </w:div>
          </w:divsChild>
        </w:div>
        <w:div w:id="1829517300">
          <w:marLeft w:val="0"/>
          <w:marRight w:val="0"/>
          <w:marTop w:val="0"/>
          <w:marBottom w:val="0"/>
          <w:divBdr>
            <w:top w:val="none" w:sz="0" w:space="0" w:color="auto"/>
            <w:left w:val="none" w:sz="0" w:space="0" w:color="auto"/>
            <w:bottom w:val="none" w:sz="0" w:space="0" w:color="auto"/>
            <w:right w:val="none" w:sz="0" w:space="0" w:color="auto"/>
          </w:divBdr>
          <w:divsChild>
            <w:div w:id="423189263">
              <w:marLeft w:val="-75"/>
              <w:marRight w:val="0"/>
              <w:marTop w:val="30"/>
              <w:marBottom w:val="30"/>
              <w:divBdr>
                <w:top w:val="none" w:sz="0" w:space="0" w:color="auto"/>
                <w:left w:val="none" w:sz="0" w:space="0" w:color="auto"/>
                <w:bottom w:val="none" w:sz="0" w:space="0" w:color="auto"/>
                <w:right w:val="none" w:sz="0" w:space="0" w:color="auto"/>
              </w:divBdr>
              <w:divsChild>
                <w:div w:id="247084894">
                  <w:marLeft w:val="0"/>
                  <w:marRight w:val="0"/>
                  <w:marTop w:val="0"/>
                  <w:marBottom w:val="0"/>
                  <w:divBdr>
                    <w:top w:val="none" w:sz="0" w:space="0" w:color="auto"/>
                    <w:left w:val="none" w:sz="0" w:space="0" w:color="auto"/>
                    <w:bottom w:val="none" w:sz="0" w:space="0" w:color="auto"/>
                    <w:right w:val="none" w:sz="0" w:space="0" w:color="auto"/>
                  </w:divBdr>
                  <w:divsChild>
                    <w:div w:id="1678774757">
                      <w:marLeft w:val="0"/>
                      <w:marRight w:val="0"/>
                      <w:marTop w:val="0"/>
                      <w:marBottom w:val="0"/>
                      <w:divBdr>
                        <w:top w:val="none" w:sz="0" w:space="0" w:color="auto"/>
                        <w:left w:val="none" w:sz="0" w:space="0" w:color="auto"/>
                        <w:bottom w:val="none" w:sz="0" w:space="0" w:color="auto"/>
                        <w:right w:val="none" w:sz="0" w:space="0" w:color="auto"/>
                      </w:divBdr>
                    </w:div>
                  </w:divsChild>
                </w:div>
                <w:div w:id="1970085540">
                  <w:marLeft w:val="0"/>
                  <w:marRight w:val="0"/>
                  <w:marTop w:val="0"/>
                  <w:marBottom w:val="0"/>
                  <w:divBdr>
                    <w:top w:val="none" w:sz="0" w:space="0" w:color="auto"/>
                    <w:left w:val="none" w:sz="0" w:space="0" w:color="auto"/>
                    <w:bottom w:val="none" w:sz="0" w:space="0" w:color="auto"/>
                    <w:right w:val="none" w:sz="0" w:space="0" w:color="auto"/>
                  </w:divBdr>
                  <w:divsChild>
                    <w:div w:id="901790500">
                      <w:marLeft w:val="0"/>
                      <w:marRight w:val="0"/>
                      <w:marTop w:val="0"/>
                      <w:marBottom w:val="0"/>
                      <w:divBdr>
                        <w:top w:val="none" w:sz="0" w:space="0" w:color="auto"/>
                        <w:left w:val="none" w:sz="0" w:space="0" w:color="auto"/>
                        <w:bottom w:val="none" w:sz="0" w:space="0" w:color="auto"/>
                        <w:right w:val="none" w:sz="0" w:space="0" w:color="auto"/>
                      </w:divBdr>
                    </w:div>
                  </w:divsChild>
                </w:div>
                <w:div w:id="2120442265">
                  <w:marLeft w:val="0"/>
                  <w:marRight w:val="0"/>
                  <w:marTop w:val="0"/>
                  <w:marBottom w:val="0"/>
                  <w:divBdr>
                    <w:top w:val="none" w:sz="0" w:space="0" w:color="auto"/>
                    <w:left w:val="none" w:sz="0" w:space="0" w:color="auto"/>
                    <w:bottom w:val="none" w:sz="0" w:space="0" w:color="auto"/>
                    <w:right w:val="none" w:sz="0" w:space="0" w:color="auto"/>
                  </w:divBdr>
                  <w:divsChild>
                    <w:div w:id="207255413">
                      <w:marLeft w:val="0"/>
                      <w:marRight w:val="0"/>
                      <w:marTop w:val="0"/>
                      <w:marBottom w:val="0"/>
                      <w:divBdr>
                        <w:top w:val="none" w:sz="0" w:space="0" w:color="auto"/>
                        <w:left w:val="none" w:sz="0" w:space="0" w:color="auto"/>
                        <w:bottom w:val="none" w:sz="0" w:space="0" w:color="auto"/>
                        <w:right w:val="none" w:sz="0" w:space="0" w:color="auto"/>
                      </w:divBdr>
                    </w:div>
                  </w:divsChild>
                </w:div>
                <w:div w:id="1007292862">
                  <w:marLeft w:val="0"/>
                  <w:marRight w:val="0"/>
                  <w:marTop w:val="0"/>
                  <w:marBottom w:val="0"/>
                  <w:divBdr>
                    <w:top w:val="none" w:sz="0" w:space="0" w:color="auto"/>
                    <w:left w:val="none" w:sz="0" w:space="0" w:color="auto"/>
                    <w:bottom w:val="none" w:sz="0" w:space="0" w:color="auto"/>
                    <w:right w:val="none" w:sz="0" w:space="0" w:color="auto"/>
                  </w:divBdr>
                  <w:divsChild>
                    <w:div w:id="1368679883">
                      <w:marLeft w:val="0"/>
                      <w:marRight w:val="0"/>
                      <w:marTop w:val="0"/>
                      <w:marBottom w:val="0"/>
                      <w:divBdr>
                        <w:top w:val="none" w:sz="0" w:space="0" w:color="auto"/>
                        <w:left w:val="none" w:sz="0" w:space="0" w:color="auto"/>
                        <w:bottom w:val="none" w:sz="0" w:space="0" w:color="auto"/>
                        <w:right w:val="none" w:sz="0" w:space="0" w:color="auto"/>
                      </w:divBdr>
                    </w:div>
                  </w:divsChild>
                </w:div>
                <w:div w:id="1829009692">
                  <w:marLeft w:val="0"/>
                  <w:marRight w:val="0"/>
                  <w:marTop w:val="0"/>
                  <w:marBottom w:val="0"/>
                  <w:divBdr>
                    <w:top w:val="none" w:sz="0" w:space="0" w:color="auto"/>
                    <w:left w:val="none" w:sz="0" w:space="0" w:color="auto"/>
                    <w:bottom w:val="none" w:sz="0" w:space="0" w:color="auto"/>
                    <w:right w:val="none" w:sz="0" w:space="0" w:color="auto"/>
                  </w:divBdr>
                  <w:divsChild>
                    <w:div w:id="927495326">
                      <w:marLeft w:val="0"/>
                      <w:marRight w:val="0"/>
                      <w:marTop w:val="0"/>
                      <w:marBottom w:val="0"/>
                      <w:divBdr>
                        <w:top w:val="none" w:sz="0" w:space="0" w:color="auto"/>
                        <w:left w:val="none" w:sz="0" w:space="0" w:color="auto"/>
                        <w:bottom w:val="none" w:sz="0" w:space="0" w:color="auto"/>
                        <w:right w:val="none" w:sz="0" w:space="0" w:color="auto"/>
                      </w:divBdr>
                    </w:div>
                  </w:divsChild>
                </w:div>
                <w:div w:id="1361861711">
                  <w:marLeft w:val="0"/>
                  <w:marRight w:val="0"/>
                  <w:marTop w:val="0"/>
                  <w:marBottom w:val="0"/>
                  <w:divBdr>
                    <w:top w:val="none" w:sz="0" w:space="0" w:color="auto"/>
                    <w:left w:val="none" w:sz="0" w:space="0" w:color="auto"/>
                    <w:bottom w:val="none" w:sz="0" w:space="0" w:color="auto"/>
                    <w:right w:val="none" w:sz="0" w:space="0" w:color="auto"/>
                  </w:divBdr>
                  <w:divsChild>
                    <w:div w:id="135680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79067">
          <w:marLeft w:val="0"/>
          <w:marRight w:val="0"/>
          <w:marTop w:val="0"/>
          <w:marBottom w:val="0"/>
          <w:divBdr>
            <w:top w:val="none" w:sz="0" w:space="0" w:color="auto"/>
            <w:left w:val="none" w:sz="0" w:space="0" w:color="auto"/>
            <w:bottom w:val="none" w:sz="0" w:space="0" w:color="auto"/>
            <w:right w:val="none" w:sz="0" w:space="0" w:color="auto"/>
          </w:divBdr>
        </w:div>
        <w:div w:id="1953898398">
          <w:marLeft w:val="0"/>
          <w:marRight w:val="0"/>
          <w:marTop w:val="0"/>
          <w:marBottom w:val="0"/>
          <w:divBdr>
            <w:top w:val="none" w:sz="0" w:space="0" w:color="auto"/>
            <w:left w:val="none" w:sz="0" w:space="0" w:color="auto"/>
            <w:bottom w:val="none" w:sz="0" w:space="0" w:color="auto"/>
            <w:right w:val="none" w:sz="0" w:space="0" w:color="auto"/>
          </w:divBdr>
        </w:div>
        <w:div w:id="200632599">
          <w:marLeft w:val="0"/>
          <w:marRight w:val="0"/>
          <w:marTop w:val="0"/>
          <w:marBottom w:val="0"/>
          <w:divBdr>
            <w:top w:val="none" w:sz="0" w:space="0" w:color="auto"/>
            <w:left w:val="none" w:sz="0" w:space="0" w:color="auto"/>
            <w:bottom w:val="none" w:sz="0" w:space="0" w:color="auto"/>
            <w:right w:val="none" w:sz="0" w:space="0" w:color="auto"/>
          </w:divBdr>
        </w:div>
        <w:div w:id="943536830">
          <w:marLeft w:val="0"/>
          <w:marRight w:val="0"/>
          <w:marTop w:val="0"/>
          <w:marBottom w:val="0"/>
          <w:divBdr>
            <w:top w:val="none" w:sz="0" w:space="0" w:color="auto"/>
            <w:left w:val="none" w:sz="0" w:space="0" w:color="auto"/>
            <w:bottom w:val="none" w:sz="0" w:space="0" w:color="auto"/>
            <w:right w:val="none" w:sz="0" w:space="0" w:color="auto"/>
          </w:divBdr>
        </w:div>
        <w:div w:id="544368386">
          <w:marLeft w:val="0"/>
          <w:marRight w:val="0"/>
          <w:marTop w:val="0"/>
          <w:marBottom w:val="0"/>
          <w:divBdr>
            <w:top w:val="none" w:sz="0" w:space="0" w:color="auto"/>
            <w:left w:val="none" w:sz="0" w:space="0" w:color="auto"/>
            <w:bottom w:val="none" w:sz="0" w:space="0" w:color="auto"/>
            <w:right w:val="none" w:sz="0" w:space="0" w:color="auto"/>
          </w:divBdr>
        </w:div>
        <w:div w:id="1554660656">
          <w:marLeft w:val="0"/>
          <w:marRight w:val="0"/>
          <w:marTop w:val="0"/>
          <w:marBottom w:val="0"/>
          <w:divBdr>
            <w:top w:val="none" w:sz="0" w:space="0" w:color="auto"/>
            <w:left w:val="none" w:sz="0" w:space="0" w:color="auto"/>
            <w:bottom w:val="none" w:sz="0" w:space="0" w:color="auto"/>
            <w:right w:val="none" w:sz="0" w:space="0" w:color="auto"/>
          </w:divBdr>
        </w:div>
        <w:div w:id="1747264351">
          <w:marLeft w:val="0"/>
          <w:marRight w:val="0"/>
          <w:marTop w:val="0"/>
          <w:marBottom w:val="0"/>
          <w:divBdr>
            <w:top w:val="none" w:sz="0" w:space="0" w:color="auto"/>
            <w:left w:val="none" w:sz="0" w:space="0" w:color="auto"/>
            <w:bottom w:val="none" w:sz="0" w:space="0" w:color="auto"/>
            <w:right w:val="none" w:sz="0" w:space="0" w:color="auto"/>
          </w:divBdr>
        </w:div>
        <w:div w:id="394746068">
          <w:marLeft w:val="0"/>
          <w:marRight w:val="0"/>
          <w:marTop w:val="0"/>
          <w:marBottom w:val="0"/>
          <w:divBdr>
            <w:top w:val="none" w:sz="0" w:space="0" w:color="auto"/>
            <w:left w:val="none" w:sz="0" w:space="0" w:color="auto"/>
            <w:bottom w:val="none" w:sz="0" w:space="0" w:color="auto"/>
            <w:right w:val="none" w:sz="0" w:space="0" w:color="auto"/>
          </w:divBdr>
        </w:div>
        <w:div w:id="1745105911">
          <w:marLeft w:val="0"/>
          <w:marRight w:val="0"/>
          <w:marTop w:val="0"/>
          <w:marBottom w:val="0"/>
          <w:divBdr>
            <w:top w:val="none" w:sz="0" w:space="0" w:color="auto"/>
            <w:left w:val="none" w:sz="0" w:space="0" w:color="auto"/>
            <w:bottom w:val="none" w:sz="0" w:space="0" w:color="auto"/>
            <w:right w:val="none" w:sz="0" w:space="0" w:color="auto"/>
          </w:divBdr>
        </w:div>
      </w:divsChild>
    </w:div>
    <w:div w:id="1327903930">
      <w:bodyDiv w:val="1"/>
      <w:marLeft w:val="0"/>
      <w:marRight w:val="0"/>
      <w:marTop w:val="0"/>
      <w:marBottom w:val="0"/>
      <w:divBdr>
        <w:top w:val="none" w:sz="0" w:space="0" w:color="auto"/>
        <w:left w:val="none" w:sz="0" w:space="0" w:color="auto"/>
        <w:bottom w:val="none" w:sz="0" w:space="0" w:color="auto"/>
        <w:right w:val="none" w:sz="0" w:space="0" w:color="auto"/>
      </w:divBdr>
      <w:divsChild>
        <w:div w:id="1976058784">
          <w:marLeft w:val="-225"/>
          <w:marRight w:val="-225"/>
          <w:marTop w:val="0"/>
          <w:marBottom w:val="0"/>
          <w:divBdr>
            <w:top w:val="none" w:sz="0" w:space="0" w:color="auto"/>
            <w:left w:val="none" w:sz="0" w:space="0" w:color="auto"/>
            <w:bottom w:val="none" w:sz="0" w:space="0" w:color="auto"/>
            <w:right w:val="none" w:sz="0" w:space="0" w:color="auto"/>
          </w:divBdr>
          <w:divsChild>
            <w:div w:id="760490901">
              <w:marLeft w:val="0"/>
              <w:marRight w:val="0"/>
              <w:marTop w:val="0"/>
              <w:marBottom w:val="0"/>
              <w:divBdr>
                <w:top w:val="none" w:sz="0" w:space="0" w:color="auto"/>
                <w:left w:val="none" w:sz="0" w:space="0" w:color="auto"/>
                <w:bottom w:val="none" w:sz="0" w:space="0" w:color="auto"/>
                <w:right w:val="none" w:sz="0" w:space="0" w:color="auto"/>
              </w:divBdr>
              <w:divsChild>
                <w:div w:id="2088575983">
                  <w:marLeft w:val="0"/>
                  <w:marRight w:val="0"/>
                  <w:marTop w:val="0"/>
                  <w:marBottom w:val="675"/>
                  <w:divBdr>
                    <w:top w:val="none" w:sz="0" w:space="0" w:color="auto"/>
                    <w:left w:val="none" w:sz="0" w:space="0" w:color="auto"/>
                    <w:bottom w:val="none" w:sz="0" w:space="0" w:color="auto"/>
                    <w:right w:val="none" w:sz="0" w:space="0" w:color="auto"/>
                  </w:divBdr>
                  <w:divsChild>
                    <w:div w:id="932322002">
                      <w:marLeft w:val="0"/>
                      <w:marRight w:val="0"/>
                      <w:marTop w:val="0"/>
                      <w:marBottom w:val="0"/>
                      <w:divBdr>
                        <w:top w:val="none" w:sz="0" w:space="0" w:color="auto"/>
                        <w:left w:val="none" w:sz="0" w:space="0" w:color="auto"/>
                        <w:bottom w:val="none" w:sz="0" w:space="0" w:color="auto"/>
                        <w:right w:val="none" w:sz="0" w:space="0" w:color="auto"/>
                      </w:divBdr>
                      <w:divsChild>
                        <w:div w:id="1963922114">
                          <w:marLeft w:val="0"/>
                          <w:marRight w:val="0"/>
                          <w:marTop w:val="0"/>
                          <w:marBottom w:val="0"/>
                          <w:divBdr>
                            <w:top w:val="none" w:sz="0" w:space="0" w:color="auto"/>
                            <w:left w:val="none" w:sz="0" w:space="0" w:color="auto"/>
                            <w:bottom w:val="none" w:sz="0" w:space="0" w:color="auto"/>
                            <w:right w:val="none" w:sz="0" w:space="0" w:color="auto"/>
                          </w:divBdr>
                          <w:divsChild>
                            <w:div w:id="1325813721">
                              <w:marLeft w:val="0"/>
                              <w:marRight w:val="0"/>
                              <w:marTop w:val="0"/>
                              <w:marBottom w:val="300"/>
                              <w:divBdr>
                                <w:top w:val="none" w:sz="0" w:space="0" w:color="auto"/>
                                <w:left w:val="single" w:sz="48" w:space="15" w:color="B1B4B6"/>
                                <w:bottom w:val="none" w:sz="0" w:space="0" w:color="auto"/>
                                <w:right w:val="none" w:sz="0" w:space="0" w:color="auto"/>
                              </w:divBdr>
                            </w:div>
                            <w:div w:id="2116630718">
                              <w:marLeft w:val="0"/>
                              <w:marRight w:val="0"/>
                              <w:marTop w:val="0"/>
                              <w:marBottom w:val="300"/>
                              <w:divBdr>
                                <w:top w:val="none" w:sz="0" w:space="0" w:color="auto"/>
                                <w:left w:val="single" w:sz="48" w:space="15" w:color="B1B4B6"/>
                                <w:bottom w:val="none" w:sz="0" w:space="0" w:color="auto"/>
                                <w:right w:val="none" w:sz="0" w:space="0" w:color="auto"/>
                              </w:divBdr>
                            </w:div>
                            <w:div w:id="922227206">
                              <w:marLeft w:val="0"/>
                              <w:marRight w:val="0"/>
                              <w:marTop w:val="0"/>
                              <w:marBottom w:val="300"/>
                              <w:divBdr>
                                <w:top w:val="single" w:sz="6" w:space="15" w:color="B1B4B6"/>
                                <w:left w:val="none" w:sz="0" w:space="0" w:color="auto"/>
                                <w:bottom w:val="none" w:sz="0" w:space="0" w:color="auto"/>
                                <w:right w:val="none" w:sz="0" w:space="0" w:color="auto"/>
                              </w:divBdr>
                            </w:div>
                          </w:divsChild>
                        </w:div>
                      </w:divsChild>
                    </w:div>
                  </w:divsChild>
                </w:div>
              </w:divsChild>
            </w:div>
          </w:divsChild>
        </w:div>
        <w:div w:id="1698194684">
          <w:marLeft w:val="-225"/>
          <w:marRight w:val="-225"/>
          <w:marTop w:val="0"/>
          <w:marBottom w:val="0"/>
          <w:divBdr>
            <w:top w:val="none" w:sz="0" w:space="0" w:color="auto"/>
            <w:left w:val="none" w:sz="0" w:space="0" w:color="auto"/>
            <w:bottom w:val="none" w:sz="0" w:space="0" w:color="auto"/>
            <w:right w:val="none" w:sz="0" w:space="0" w:color="auto"/>
          </w:divBdr>
        </w:div>
      </w:divsChild>
    </w:div>
    <w:div w:id="16821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national-standards-of-excellence-for-headteachers/headteachers-standards-2020" TargetMode="External"/><Relationship Id="rId18" Type="http://schemas.openxmlformats.org/officeDocument/2006/relationships/hyperlink" Target="https://www.gov.uk/government/publications/standard-for-teachers-professional-developmen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gov.uk/government/publications/send-code-of-practice-0-to-25" TargetMode="External"/><Relationship Id="rId2" Type="http://schemas.openxmlformats.org/officeDocument/2006/relationships/customXml" Target="../customXml/item2.xml"/><Relationship Id="rId16" Type="http://schemas.openxmlformats.org/officeDocument/2006/relationships/hyperlink" Target="https://www.gov.uk/government/publications/the-7-principles-of-public-lif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hurchnearyou.com/church/15869/page/79167/view/" TargetMode="External"/><Relationship Id="rId5" Type="http://schemas.openxmlformats.org/officeDocument/2006/relationships/styles" Target="styles.xml"/><Relationship Id="rId15" Type="http://schemas.openxmlformats.org/officeDocument/2006/relationships/hyperlink" Target="https://www.gov.uk/government/publications/the-7-principles-of-public-life" TargetMode="External"/><Relationship Id="rId10" Type="http://schemas.openxmlformats.org/officeDocument/2006/relationships/hyperlink" Target="https://www.manchester.anglican.org/schools/educationsupportforschools/" TargetMode="External"/><Relationship Id="rId19" Type="http://schemas.openxmlformats.org/officeDocument/2006/relationships/hyperlink" Target="https://www.gov.uk/government/publications/teachers-standards" TargetMode="External"/><Relationship Id="rId4" Type="http://schemas.openxmlformats.org/officeDocument/2006/relationships/numbering" Target="numbering.xml"/><Relationship Id="rId9" Type="http://schemas.openxmlformats.org/officeDocument/2006/relationships/hyperlink" Target="https://www.stwilfridsceprimary.co.uk/" TargetMode="External"/><Relationship Id="rId14" Type="http://schemas.openxmlformats.org/officeDocument/2006/relationships/hyperlink" Target="https://www.gov.uk/government/publications/teachers-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E5D794764234D8F4D89A90EEE6538" ma:contentTypeVersion="6" ma:contentTypeDescription="Create a new document." ma:contentTypeScope="" ma:versionID="2a3ba91cec2a6f56902615356c081e1e">
  <xsd:schema xmlns:xsd="http://www.w3.org/2001/XMLSchema" xmlns:xs="http://www.w3.org/2001/XMLSchema" xmlns:p="http://schemas.microsoft.com/office/2006/metadata/properties" xmlns:ns2="a527ddf4-ed6d-42c9-82c4-b58b9f8555d8" xmlns:ns3="ad66d576-e27c-4b57-94c4-a97bb0f06432" targetNamespace="http://schemas.microsoft.com/office/2006/metadata/properties" ma:root="true" ma:fieldsID="2b065ba071cb40993b8d20870d6fbfcc" ns2:_="" ns3:_="">
    <xsd:import namespace="a527ddf4-ed6d-42c9-82c4-b58b9f8555d8"/>
    <xsd:import namespace="ad66d576-e27c-4b57-94c4-a97bb0f064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7ddf4-ed6d-42c9-82c4-b58b9f855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6d576-e27c-4b57-94c4-a97bb0f064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48F93-C4E9-4C9F-9522-694B419BA3CF}">
  <ds:schemaRefs>
    <ds:schemaRef ds:uri="a527ddf4-ed6d-42c9-82c4-b58b9f8555d8"/>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ad66d576-e27c-4b57-94c4-a97bb0f0643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466121F-6240-4688-BB1E-44002D5CE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7ddf4-ed6d-42c9-82c4-b58b9f8555d8"/>
    <ds:schemaRef ds:uri="ad66d576-e27c-4b57-94c4-a97bb0f0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7E8984-FACC-4DAB-BA34-A4F4BEE6D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21</Pages>
  <Words>6454</Words>
  <Characters>36794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dc:creator>
  <cp:keywords/>
  <dc:description/>
  <cp:lastModifiedBy>Julie Hallett</cp:lastModifiedBy>
  <cp:revision>3</cp:revision>
  <dcterms:created xsi:type="dcterms:W3CDTF">2025-12-11T10:14:00Z</dcterms:created>
  <dcterms:modified xsi:type="dcterms:W3CDTF">2025-12-11T11:34:00Z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0x010100F63E5D794764234D8F4D89A90EEE6538</vt:lpwstr>
  </property>
</Properties>
</file>