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 xml:space="preserve">Having a criminal record will not automatically bar you from employment or voluntary work </w:t>
      </w:r>
      <w:proofErr w:type="gramStart"/>
      <w:r w:rsidRPr="00FF472C">
        <w:rPr>
          <w:rFonts w:asciiTheme="minorHAnsi" w:hAnsiTheme="minorHAnsi" w:cs="Arial"/>
          <w:bCs/>
        </w:rPr>
        <w:t>with</w:t>
      </w:r>
      <w:proofErr w:type="gramEnd"/>
      <w:r w:rsidRPr="00FF472C">
        <w:rPr>
          <w:rFonts w:asciiTheme="minorHAnsi" w:hAnsiTheme="minorHAnsi" w:cs="Arial"/>
          <w:bCs/>
        </w:rPr>
        <w:t xml:space="preserve">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62EF0412" w:rsidR="00B872A1" w:rsidRPr="00041194" w:rsidRDefault="00764A36" w:rsidP="00527743">
      <w:pPr>
        <w:pStyle w:val="ListParagraph"/>
        <w:numPr>
          <w:ilvl w:val="0"/>
          <w:numId w:val="14"/>
        </w:numPr>
        <w:jc w:val="both"/>
        <w:rPr>
          <w:rFonts w:asciiTheme="minorHAnsi" w:hAnsiTheme="minorHAnsi"/>
        </w:rPr>
      </w:pPr>
      <w:r w:rsidRPr="00041194">
        <w:rPr>
          <w:rFonts w:asciiTheme="minorHAnsi" w:hAnsiTheme="minorHAnsi"/>
        </w:rPr>
        <w:t>We are</w:t>
      </w:r>
      <w:r w:rsidR="00B872A1" w:rsidRPr="00041194">
        <w:rPr>
          <w:rFonts w:asciiTheme="minorHAnsi" w:hAnsiTheme="minorHAnsi"/>
        </w:rPr>
        <w:t xml:space="preserve"> </w:t>
      </w:r>
      <w:r w:rsidR="00041194">
        <w:rPr>
          <w:rFonts w:asciiTheme="minorHAnsi" w:hAnsiTheme="minorHAnsi"/>
          <w:b/>
          <w:i/>
        </w:rPr>
        <w:t xml:space="preserve">St George’s Catholic Primary School, </w:t>
      </w:r>
      <w:proofErr w:type="spellStart"/>
      <w:r w:rsidR="00041194">
        <w:rPr>
          <w:rFonts w:asciiTheme="minorHAnsi" w:hAnsiTheme="minorHAnsi"/>
          <w:b/>
          <w:i/>
        </w:rPr>
        <w:t>Thorneloe</w:t>
      </w:r>
      <w:proofErr w:type="spellEnd"/>
      <w:r w:rsidR="00041194">
        <w:rPr>
          <w:rFonts w:asciiTheme="minorHAnsi" w:hAnsiTheme="minorHAnsi"/>
          <w:b/>
          <w:i/>
        </w:rPr>
        <w:t xml:space="preserve"> Walk, </w:t>
      </w:r>
      <w:proofErr w:type="spellStart"/>
      <w:r w:rsidR="00041194">
        <w:rPr>
          <w:rFonts w:asciiTheme="minorHAnsi" w:hAnsiTheme="minorHAnsi"/>
          <w:b/>
          <w:i/>
        </w:rPr>
        <w:t>Barbourne</w:t>
      </w:r>
      <w:proofErr w:type="spellEnd"/>
      <w:r w:rsidR="00041194">
        <w:rPr>
          <w:rFonts w:asciiTheme="minorHAnsi" w:hAnsiTheme="minorHAnsi"/>
          <w:b/>
          <w:i/>
        </w:rPr>
        <w:t>, Worcester WR1 3JY.</w:t>
      </w:r>
    </w:p>
    <w:p w14:paraId="53BA438C" w14:textId="204D4CF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41194">
        <w:rPr>
          <w:rFonts w:asciiTheme="minorHAnsi" w:hAnsiTheme="minorHAnsi"/>
        </w:rPr>
        <w:t>the 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2EF4EA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041194" w:rsidRPr="00041194">
        <w:rPr>
          <w:rFonts w:asciiTheme="minorHAnsi" w:hAnsiTheme="minorHAnsi"/>
          <w:b/>
          <w:i/>
        </w:rPr>
        <w:t xml:space="preserve">Richard Morley </w:t>
      </w:r>
      <w:r w:rsidRPr="00041194">
        <w:rPr>
          <w:rFonts w:asciiTheme="minorHAnsi" w:hAnsiTheme="minorHAnsi"/>
        </w:rPr>
        <w:t>and</w:t>
      </w:r>
      <w:r w:rsidRPr="00B5457A">
        <w:rPr>
          <w:rFonts w:asciiTheme="minorHAnsi" w:hAnsiTheme="minorHAnsi"/>
        </w:rPr>
        <w:t xml:space="preserve"> you can contact them with any questions relating to our handling of your data.  You can contact them by </w:t>
      </w:r>
      <w:r w:rsidR="00041194" w:rsidRPr="00041194">
        <w:rPr>
          <w:rFonts w:asciiTheme="minorHAnsi" w:hAnsiTheme="minorHAnsi"/>
          <w:b/>
          <w:i/>
        </w:rPr>
        <w:t>ringing the school on 01905 25841.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024D0B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8577C9">
        <w:rPr>
          <w:rFonts w:asciiTheme="minorHAnsi" w:hAnsiTheme="minorHAnsi"/>
        </w:rPr>
        <w:t>by</w:t>
      </w:r>
      <w:r w:rsidR="00041194" w:rsidRPr="008577C9">
        <w:rPr>
          <w:rFonts w:asciiTheme="minorHAnsi" w:hAnsiTheme="minorHAnsi"/>
        </w:rPr>
        <w:t xml:space="preserve"> ringing</w:t>
      </w:r>
      <w:r w:rsidR="00041194" w:rsidRPr="00041194">
        <w:rPr>
          <w:rFonts w:asciiTheme="minorHAnsi" w:hAnsiTheme="minorHAnsi"/>
        </w:rPr>
        <w:t xml:space="preserve"> the school on 01905 25841</w:t>
      </w:r>
      <w:r w:rsidR="00764A36" w:rsidRPr="00041194">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B85E12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5315D" w:rsidRPr="0055315D">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1194"/>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5315D"/>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77C9"/>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5F8C"/>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4dfaa1f-f179-4211-beb9-86f6063cde03"/>
  </ds:schemaRefs>
</ds:datastoreItem>
</file>

<file path=customXml/itemProps5.xml><?xml version="1.0" encoding="utf-8"?>
<ds:datastoreItem xmlns:ds="http://schemas.openxmlformats.org/officeDocument/2006/customXml" ds:itemID="{C0C495F9-3351-4F28-ADEA-F7F22617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Bament</cp:lastModifiedBy>
  <cp:revision>3</cp:revision>
  <cp:lastPrinted>2016-01-28T14:41:00Z</cp:lastPrinted>
  <dcterms:created xsi:type="dcterms:W3CDTF">2021-04-27T09:53:00Z</dcterms:created>
  <dcterms:modified xsi:type="dcterms:W3CDTF">2021-04-27T10:01:00Z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