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C616D" w:rsidP="00CC616D" w:rsidRDefault="00CC616D" w14:paraId="59754F74" w14:textId="77777777">
      <w:pPr>
        <w:rPr>
          <w:rFonts w:ascii="Arial" w:hAnsi="Arial" w:cs="Arial"/>
          <w:b/>
          <w:sz w:val="20"/>
          <w:szCs w:val="20"/>
        </w:rPr>
      </w:pPr>
      <w:r w:rsidRPr="000B17A5">
        <w:rPr>
          <w:noProof/>
        </w:rPr>
        <w:drawing>
          <wp:inline distT="0" distB="0" distL="0" distR="0" wp14:anchorId="0D26FF72" wp14:editId="2C2279E7">
            <wp:extent cx="429577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C616D" w:rsidR="006617A9" w:rsidP="00CC616D" w:rsidRDefault="006617A9" w14:paraId="047606D0" w14:textId="77777777">
      <w:pPr>
        <w:jc w:val="center"/>
        <w:rPr>
          <w:rFonts w:ascii="Arial" w:hAnsi="Arial" w:cs="Arial"/>
          <w:b/>
          <w:sz w:val="18"/>
          <w:szCs w:val="20"/>
        </w:rPr>
      </w:pPr>
      <w:r w:rsidRPr="00CC616D">
        <w:rPr>
          <w:rFonts w:ascii="Arial" w:hAnsi="Arial" w:cs="Arial"/>
          <w:b/>
          <w:sz w:val="28"/>
          <w:szCs w:val="32"/>
        </w:rPr>
        <w:t>JOB DESCRIPTION</w:t>
      </w:r>
    </w:p>
    <w:p w:rsidRPr="00CC616D" w:rsidR="006617A9" w:rsidP="002D57C1" w:rsidRDefault="006617A9" w14:paraId="3EEFFBBB" w14:textId="33E7DEAF">
      <w:pPr>
        <w:pStyle w:val="NoSpacing"/>
        <w:rPr>
          <w:rFonts w:ascii="Arial" w:hAnsi="Arial" w:cs="Arial"/>
          <w:b/>
          <w:szCs w:val="20"/>
        </w:rPr>
      </w:pPr>
      <w:r w:rsidRPr="00CC616D">
        <w:rPr>
          <w:rFonts w:ascii="Arial" w:hAnsi="Arial" w:cs="Arial"/>
          <w:b/>
          <w:szCs w:val="20"/>
        </w:rPr>
        <w:t>Job Title:</w:t>
      </w:r>
      <w:r w:rsidRPr="00CC616D">
        <w:rPr>
          <w:rFonts w:ascii="Arial" w:hAnsi="Arial" w:cs="Arial"/>
          <w:b/>
          <w:szCs w:val="20"/>
        </w:rPr>
        <w:tab/>
      </w:r>
      <w:r w:rsidR="00725B08">
        <w:rPr>
          <w:rFonts w:ascii="Arial" w:hAnsi="Arial" w:cs="Arial"/>
          <w:b/>
          <w:szCs w:val="20"/>
        </w:rPr>
        <w:tab/>
      </w:r>
      <w:r w:rsidR="00725B08">
        <w:rPr>
          <w:rFonts w:ascii="Arial" w:hAnsi="Arial" w:cs="Arial"/>
          <w:b/>
          <w:szCs w:val="20"/>
        </w:rPr>
        <w:t>Lead Attendance Officer</w:t>
      </w:r>
      <w:r w:rsidRPr="00CC616D">
        <w:rPr>
          <w:rFonts w:ascii="Arial" w:hAnsi="Arial" w:cs="Arial"/>
          <w:b/>
          <w:szCs w:val="20"/>
        </w:rPr>
        <w:tab/>
      </w:r>
    </w:p>
    <w:p w:rsidRPr="00CC616D" w:rsidR="00C40FB2" w:rsidP="002D57C1" w:rsidRDefault="00C40FB2" w14:paraId="1799082F" w14:textId="77777777">
      <w:pPr>
        <w:pStyle w:val="NoSpacing"/>
        <w:rPr>
          <w:rFonts w:ascii="Arial" w:hAnsi="Arial" w:cs="Arial"/>
          <w:b/>
          <w:szCs w:val="20"/>
        </w:rPr>
      </w:pPr>
    </w:p>
    <w:p w:rsidR="006617A9" w:rsidP="002D57C1" w:rsidRDefault="006617A9" w14:paraId="64DB9EFB" w14:textId="1481C8B3">
      <w:pPr>
        <w:pStyle w:val="NoSpacing"/>
        <w:rPr>
          <w:rFonts w:ascii="Arial" w:hAnsi="Arial" w:cs="Arial"/>
          <w:b/>
          <w:szCs w:val="20"/>
        </w:rPr>
      </w:pPr>
      <w:r w:rsidRPr="00CC616D">
        <w:rPr>
          <w:rFonts w:ascii="Arial" w:hAnsi="Arial" w:cs="Arial"/>
          <w:b/>
          <w:szCs w:val="20"/>
        </w:rPr>
        <w:t>Line Manager:</w:t>
      </w:r>
      <w:r w:rsidRPr="00CC616D">
        <w:rPr>
          <w:rFonts w:ascii="Arial" w:hAnsi="Arial" w:cs="Arial"/>
          <w:b/>
          <w:szCs w:val="20"/>
        </w:rPr>
        <w:tab/>
      </w:r>
      <w:r w:rsidR="00E74F68">
        <w:rPr>
          <w:rFonts w:ascii="Arial" w:hAnsi="Arial" w:cs="Arial"/>
          <w:b/>
          <w:szCs w:val="20"/>
        </w:rPr>
        <w:t>Deputy Headteacher (</w:t>
      </w:r>
      <w:r w:rsidR="007D0EFA">
        <w:rPr>
          <w:rFonts w:ascii="Arial" w:hAnsi="Arial" w:cs="Arial"/>
          <w:b/>
          <w:szCs w:val="20"/>
        </w:rPr>
        <w:t>Pastoral</w:t>
      </w:r>
      <w:r w:rsidR="00E74F68">
        <w:rPr>
          <w:rFonts w:ascii="Arial" w:hAnsi="Arial" w:cs="Arial"/>
          <w:b/>
          <w:szCs w:val="20"/>
        </w:rPr>
        <w:t>)</w:t>
      </w:r>
    </w:p>
    <w:p w:rsidR="00F200BE" w:rsidP="002D57C1" w:rsidRDefault="00F200BE" w14:paraId="036E2F26" w14:textId="35138133">
      <w:pPr>
        <w:pStyle w:val="NoSpacing"/>
        <w:rPr>
          <w:rFonts w:ascii="Arial" w:hAnsi="Arial" w:cs="Arial"/>
          <w:b/>
          <w:szCs w:val="20"/>
        </w:rPr>
      </w:pPr>
    </w:p>
    <w:p w:rsidR="00657D5A" w:rsidP="4AF8BEED" w:rsidRDefault="00F200BE" w14:paraId="19022F2C" w14:textId="62925236">
      <w:pPr>
        <w:pStyle w:val="NoSpacing"/>
        <w:rPr>
          <w:rFonts w:ascii="Arial" w:hAnsi="Arial" w:cs="Arial"/>
          <w:b/>
          <w:bCs/>
        </w:rPr>
      </w:pPr>
      <w:r w:rsidRPr="4AF8BEED">
        <w:rPr>
          <w:rFonts w:ascii="Arial" w:hAnsi="Arial" w:cs="Arial"/>
          <w:b/>
          <w:bCs/>
        </w:rPr>
        <w:t>Working Hours:</w:t>
      </w:r>
      <w:r>
        <w:tab/>
      </w:r>
      <w:r w:rsidRPr="4AF8BEED" w:rsidR="00657D5A">
        <w:rPr>
          <w:rFonts w:ascii="Arial" w:hAnsi="Arial" w:cs="Arial"/>
          <w:b/>
          <w:bCs/>
        </w:rPr>
        <w:t xml:space="preserve">36 hours per week x 40 weeks </w:t>
      </w:r>
      <w:r w:rsidRPr="4AF8BEED" w:rsidR="00B113AE">
        <w:rPr>
          <w:rFonts w:ascii="Arial" w:hAnsi="Arial" w:cs="Arial"/>
          <w:b/>
          <w:bCs/>
        </w:rPr>
        <w:t>(</w:t>
      </w:r>
      <w:r w:rsidRPr="4AF8BEED" w:rsidR="00657D5A">
        <w:rPr>
          <w:rFonts w:ascii="Arial" w:hAnsi="Arial" w:cs="Arial"/>
          <w:b/>
          <w:bCs/>
        </w:rPr>
        <w:t xml:space="preserve">term time </w:t>
      </w:r>
      <w:r w:rsidRPr="4AF8BEED" w:rsidR="00B113AE">
        <w:rPr>
          <w:rFonts w:ascii="Arial" w:hAnsi="Arial" w:cs="Arial"/>
          <w:b/>
          <w:bCs/>
        </w:rPr>
        <w:t>+ 1 week)</w:t>
      </w:r>
      <w:r w:rsidRPr="4AF8BEED" w:rsidR="00657D5A">
        <w:rPr>
          <w:rFonts w:ascii="Arial" w:hAnsi="Arial" w:cs="Arial"/>
          <w:b/>
          <w:bCs/>
        </w:rPr>
        <w:t xml:space="preserve"> </w:t>
      </w:r>
    </w:p>
    <w:p w:rsidRPr="00590FA9" w:rsidR="00657D5A" w:rsidP="0E2FEC43" w:rsidRDefault="00B113AE" w14:paraId="61DD6912" w14:textId="1F2BAEAE">
      <w:pPr>
        <w:pStyle w:val="NoSpacing"/>
        <w:ind w:left="2160"/>
        <w:rPr>
          <w:rFonts w:ascii="Arial" w:hAnsi="Arial" w:cs="Arial"/>
          <w:b w:val="1"/>
          <w:bCs w:val="1"/>
        </w:rPr>
      </w:pPr>
      <w:r w:rsidRPr="0E2FEC43" w:rsidR="00B113AE">
        <w:rPr>
          <w:rFonts w:ascii="Arial" w:hAnsi="Arial" w:cs="Arial"/>
          <w:i w:val="1"/>
          <w:iCs w:val="1"/>
        </w:rPr>
        <w:t>(</w:t>
      </w:r>
      <w:r w:rsidRPr="0E2FEC43" w:rsidR="00680381">
        <w:rPr>
          <w:rFonts w:ascii="Arial" w:hAnsi="Arial" w:cs="Arial"/>
          <w:i w:val="1"/>
          <w:iCs w:val="1"/>
        </w:rPr>
        <w:t>Designated</w:t>
      </w:r>
      <w:r w:rsidRPr="0E2FEC43" w:rsidR="00657D5A">
        <w:rPr>
          <w:rFonts w:ascii="Arial" w:hAnsi="Arial" w:cs="Arial"/>
          <w:i w:val="1"/>
          <w:iCs w:val="1"/>
        </w:rPr>
        <w:t xml:space="preserve"> INSET &amp; </w:t>
      </w:r>
      <w:r w:rsidRPr="0E2FEC43" w:rsidR="5D0AF8C8">
        <w:rPr>
          <w:rFonts w:ascii="Arial" w:hAnsi="Arial" w:cs="Arial"/>
          <w:i w:val="1"/>
          <w:iCs w:val="1"/>
        </w:rPr>
        <w:t>5</w:t>
      </w:r>
      <w:r w:rsidRPr="0E2FEC43" w:rsidR="00657D5A">
        <w:rPr>
          <w:rFonts w:ascii="Arial" w:hAnsi="Arial" w:cs="Arial"/>
          <w:i w:val="1"/>
          <w:iCs w:val="1"/>
        </w:rPr>
        <w:t xml:space="preserve"> days </w:t>
      </w:r>
      <w:r w:rsidRPr="0E2FEC43" w:rsidR="00C42638">
        <w:rPr>
          <w:rFonts w:ascii="Arial" w:hAnsi="Arial" w:cs="Arial"/>
          <w:i w:val="1"/>
          <w:iCs w:val="1"/>
        </w:rPr>
        <w:t>outside of</w:t>
      </w:r>
      <w:r w:rsidRPr="0E2FEC43" w:rsidR="0043138A">
        <w:rPr>
          <w:rFonts w:ascii="Arial" w:hAnsi="Arial" w:cs="Arial"/>
          <w:i w:val="1"/>
          <w:iCs w:val="1"/>
        </w:rPr>
        <w:t xml:space="preserve"> </w:t>
      </w:r>
      <w:r w:rsidRPr="0E2FEC43" w:rsidR="0043138A">
        <w:rPr>
          <w:rFonts w:ascii="Arial" w:hAnsi="Arial" w:cs="Arial"/>
          <w:i w:val="1"/>
          <w:iCs w:val="1"/>
        </w:rPr>
        <w:t>school</w:t>
      </w:r>
      <w:r w:rsidRPr="0E2FEC43" w:rsidR="00E737DC">
        <w:rPr>
          <w:rFonts w:ascii="Arial" w:hAnsi="Arial" w:cs="Arial"/>
          <w:i w:val="1"/>
          <w:iCs w:val="1"/>
        </w:rPr>
        <w:t xml:space="preserve"> terms) </w:t>
      </w:r>
    </w:p>
    <w:p w:rsidRPr="00590FA9" w:rsidR="00657D5A" w:rsidP="0E2FEC43" w:rsidRDefault="00B113AE" w14:paraId="1ACA259B" w14:textId="29E6F6EF">
      <w:pPr>
        <w:pStyle w:val="NoSpacing"/>
        <w:ind w:left="2160"/>
        <w:rPr>
          <w:rFonts w:ascii="Arial" w:hAnsi="Arial" w:cs="Arial"/>
          <w:b w:val="1"/>
          <w:bCs w:val="1"/>
        </w:rPr>
      </w:pPr>
      <w:r w:rsidRPr="0E2FEC43" w:rsidR="00590FA9">
        <w:rPr>
          <w:rFonts w:ascii="Arial" w:hAnsi="Arial" w:cs="Arial"/>
          <w:b w:val="1"/>
          <w:bCs w:val="1"/>
        </w:rPr>
        <w:t>Paid 45.2</w:t>
      </w:r>
      <w:r w:rsidRPr="0E2FEC43" w:rsidR="2CFDBB72">
        <w:rPr>
          <w:rFonts w:ascii="Arial" w:hAnsi="Arial" w:cs="Arial"/>
          <w:b w:val="1"/>
          <w:bCs w:val="1"/>
        </w:rPr>
        <w:t xml:space="preserve"> </w:t>
      </w:r>
      <w:r w:rsidRPr="0E2FEC43" w:rsidR="00590FA9">
        <w:rPr>
          <w:rFonts w:ascii="Arial" w:hAnsi="Arial" w:cs="Arial"/>
          <w:b w:val="1"/>
          <w:bCs w:val="1"/>
        </w:rPr>
        <w:t>weeks</w:t>
      </w:r>
    </w:p>
    <w:p w:rsidRPr="007059D6" w:rsidR="00F200BE" w:rsidP="00657D5A" w:rsidRDefault="00F200BE" w14:paraId="09C144B7" w14:textId="02AB950E">
      <w:pPr>
        <w:pStyle w:val="NoSpacing"/>
        <w:ind w:left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Monday-Thursday: 08:</w:t>
      </w:r>
      <w:r w:rsidR="00EB1FF5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>-16:</w:t>
      </w:r>
      <w:r w:rsidR="009F69DE">
        <w:rPr>
          <w:rFonts w:ascii="Arial" w:hAnsi="Arial" w:cs="Arial"/>
          <w:b/>
        </w:rPr>
        <w:t>15</w:t>
      </w:r>
    </w:p>
    <w:p w:rsidRPr="007059D6" w:rsidR="00F200BE" w:rsidP="4AF8BEED" w:rsidRDefault="00F200BE" w14:paraId="5675DB39" w14:textId="062C2748">
      <w:pPr>
        <w:pStyle w:val="NoSpacing"/>
        <w:ind w:left="2160"/>
        <w:rPr>
          <w:rFonts w:ascii="Arial" w:hAnsi="Arial" w:cs="Arial"/>
          <w:b/>
          <w:bCs/>
        </w:rPr>
      </w:pPr>
      <w:r w:rsidRPr="4AF8BEED">
        <w:rPr>
          <w:rFonts w:ascii="Arial" w:hAnsi="Arial" w:cs="Arial"/>
          <w:b/>
          <w:bCs/>
        </w:rPr>
        <w:t>Friday: 08:</w:t>
      </w:r>
      <w:r w:rsidRPr="4AF8BEED" w:rsidR="00EB1FF5">
        <w:rPr>
          <w:rFonts w:ascii="Arial" w:hAnsi="Arial" w:cs="Arial"/>
          <w:b/>
          <w:bCs/>
        </w:rPr>
        <w:t>1</w:t>
      </w:r>
      <w:r w:rsidRPr="4AF8BEED">
        <w:rPr>
          <w:rFonts w:ascii="Arial" w:hAnsi="Arial" w:cs="Arial"/>
          <w:b/>
          <w:bCs/>
        </w:rPr>
        <w:t>5-16:</w:t>
      </w:r>
      <w:r w:rsidRPr="4AF8BEED" w:rsidR="00EB1FF5">
        <w:rPr>
          <w:rFonts w:ascii="Arial" w:hAnsi="Arial" w:cs="Arial"/>
          <w:b/>
          <w:bCs/>
        </w:rPr>
        <w:t>00</w:t>
      </w:r>
      <w:r w:rsidRPr="4AF8BEED">
        <w:rPr>
          <w:rFonts w:ascii="Arial" w:hAnsi="Arial" w:cs="Arial"/>
          <w:b/>
          <w:bCs/>
        </w:rPr>
        <w:t xml:space="preserve">  </w:t>
      </w:r>
    </w:p>
    <w:p w:rsidRPr="006D7751" w:rsidR="00F200BE" w:rsidP="0E2FEC43" w:rsidRDefault="00F200BE" w14:paraId="6B4CF8A1" w14:textId="2A45CB0D">
      <w:pPr>
        <w:pStyle w:val="NoSpacing"/>
        <w:ind w:left="2880" w:hanging="720"/>
        <w:rPr>
          <w:rFonts w:ascii="Arial" w:hAnsi="Arial" w:cs="Arial"/>
          <w:b w:val="1"/>
          <w:bCs w:val="1"/>
        </w:rPr>
      </w:pPr>
      <w:r w:rsidRPr="0E2FEC43" w:rsidR="00F200BE">
        <w:rPr>
          <w:rFonts w:ascii="Arial" w:hAnsi="Arial" w:cs="Arial"/>
          <w:b w:val="1"/>
          <w:bCs w:val="1"/>
        </w:rPr>
        <w:t>(</w:t>
      </w:r>
      <w:r w:rsidRPr="0E2FEC43" w:rsidR="00EB1FF5">
        <w:rPr>
          <w:rFonts w:ascii="Arial" w:hAnsi="Arial" w:cs="Arial"/>
          <w:b w:val="1"/>
          <w:bCs w:val="1"/>
        </w:rPr>
        <w:t>Includes</w:t>
      </w:r>
      <w:r w:rsidRPr="0E2FEC43" w:rsidR="00F200BE">
        <w:rPr>
          <w:rFonts w:ascii="Arial" w:hAnsi="Arial" w:cs="Arial"/>
          <w:b w:val="1"/>
          <w:bCs w:val="1"/>
        </w:rPr>
        <w:t xml:space="preserve"> a 45 min unpaid </w:t>
      </w:r>
      <w:r w:rsidRPr="0E2FEC43" w:rsidR="00F200BE">
        <w:rPr>
          <w:rFonts w:ascii="Arial" w:hAnsi="Arial" w:cs="Arial"/>
          <w:b w:val="1"/>
          <w:bCs w:val="1"/>
        </w:rPr>
        <w:t>lunch</w:t>
      </w:r>
      <w:r w:rsidRPr="0E2FEC43" w:rsidR="00F200BE">
        <w:rPr>
          <w:rFonts w:ascii="Arial" w:hAnsi="Arial" w:cs="Arial"/>
          <w:b w:val="1"/>
          <w:bCs w:val="1"/>
        </w:rPr>
        <w:t xml:space="preserve"> </w:t>
      </w:r>
      <w:r w:rsidRPr="0E2FEC43" w:rsidR="00F200BE">
        <w:rPr>
          <w:rFonts w:ascii="Arial" w:hAnsi="Arial" w:cs="Arial"/>
          <w:b w:val="1"/>
          <w:bCs w:val="1"/>
        </w:rPr>
        <w:t>break)</w:t>
      </w:r>
    </w:p>
    <w:p w:rsidR="00F200BE" w:rsidP="00F200BE" w:rsidRDefault="00F200BE" w14:paraId="02EB2B0F" w14:textId="77777777">
      <w:pPr>
        <w:pStyle w:val="NoSpacing"/>
        <w:ind w:left="2160" w:hanging="2160"/>
        <w:rPr>
          <w:rFonts w:ascii="Arial" w:hAnsi="Arial" w:cs="Arial"/>
          <w:b/>
        </w:rPr>
      </w:pPr>
    </w:p>
    <w:p w:rsidRPr="00CC616D" w:rsidR="006617A9" w:rsidP="00F200BE" w:rsidRDefault="00F200BE" w14:paraId="586EEDF5" w14:textId="52C3DA9D">
      <w:pPr>
        <w:pStyle w:val="NoSpacing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57D5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Flexibility required due to the nature of the </w:t>
      </w:r>
      <w:proofErr w:type="gramStart"/>
      <w:r>
        <w:rPr>
          <w:rFonts w:ascii="Arial" w:hAnsi="Arial" w:cs="Arial"/>
          <w:b/>
        </w:rPr>
        <w:t>role</w:t>
      </w:r>
      <w:proofErr w:type="gramEnd"/>
      <w:r w:rsidRPr="007059D6">
        <w:rPr>
          <w:rFonts w:ascii="Arial" w:hAnsi="Arial" w:cs="Arial"/>
          <w:b/>
        </w:rPr>
        <w:tab/>
      </w:r>
      <w:r w:rsidRPr="007059D6">
        <w:rPr>
          <w:rFonts w:ascii="Arial" w:hAnsi="Arial" w:cs="Arial"/>
          <w:b/>
        </w:rPr>
        <w:tab/>
      </w:r>
    </w:p>
    <w:p w:rsidR="00CC616D" w:rsidP="00901DDF" w:rsidRDefault="00CC616D" w14:paraId="50AFCC28" w14:textId="77777777">
      <w:pPr>
        <w:jc w:val="both"/>
        <w:rPr>
          <w:rFonts w:ascii="Arial" w:hAnsi="Arial" w:cs="Arial"/>
          <w:b/>
          <w:color w:val="auto"/>
          <w:szCs w:val="20"/>
        </w:rPr>
      </w:pPr>
    </w:p>
    <w:p w:rsidRPr="00590FA9" w:rsidR="00CC616D" w:rsidP="00CC616D" w:rsidRDefault="00CC616D" w14:paraId="0337F4AD" w14:textId="77777777">
      <w:pPr>
        <w:pStyle w:val="NoSpacing"/>
        <w:rPr>
          <w:rFonts w:ascii="Arial" w:hAnsi="Arial" w:eastAsia="Arial" w:cs="Arial"/>
          <w:b/>
          <w:color w:val="000000" w:themeColor="text1"/>
        </w:rPr>
      </w:pPr>
      <w:r w:rsidRPr="00590FA9">
        <w:rPr>
          <w:rFonts w:ascii="Arial" w:hAnsi="Arial" w:eastAsia="Arial" w:cs="Arial"/>
          <w:b/>
          <w:color w:val="000000" w:themeColor="text1"/>
        </w:rPr>
        <w:t>Key Responsibilities:</w:t>
      </w:r>
    </w:p>
    <w:p w:rsidR="00E5537B" w:rsidP="00680381" w:rsidRDefault="00E74F68" w14:paraId="1A0BBACB" w14:textId="40220AE1">
      <w:pPr>
        <w:pStyle w:val="1bodycopy10pt"/>
        <w:jc w:val="both"/>
        <w:rPr>
          <w:sz w:val="22"/>
          <w:szCs w:val="22"/>
        </w:rPr>
      </w:pPr>
      <w:r w:rsidRPr="00E74F68">
        <w:rPr>
          <w:sz w:val="22"/>
          <w:szCs w:val="22"/>
        </w:rPr>
        <w:t xml:space="preserve">To </w:t>
      </w:r>
      <w:r w:rsidRPr="00145CDA" w:rsidR="00715776">
        <w:rPr>
          <w:sz w:val="22"/>
          <w:szCs w:val="22"/>
        </w:rPr>
        <w:t>improve whole-school attendance</w:t>
      </w:r>
      <w:r w:rsidR="00715776">
        <w:rPr>
          <w:sz w:val="22"/>
          <w:szCs w:val="22"/>
        </w:rPr>
        <w:t>.</w:t>
      </w:r>
      <w:r w:rsidRPr="00145CDA" w:rsidR="00715776">
        <w:rPr>
          <w:sz w:val="22"/>
          <w:szCs w:val="22"/>
        </w:rPr>
        <w:t xml:space="preserve"> </w:t>
      </w:r>
      <w:r w:rsidR="00715776">
        <w:rPr>
          <w:sz w:val="22"/>
          <w:szCs w:val="22"/>
        </w:rPr>
        <w:t>The role requires r</w:t>
      </w:r>
      <w:r w:rsidRPr="00E74F68" w:rsidR="00715776">
        <w:rPr>
          <w:sz w:val="22"/>
          <w:szCs w:val="22"/>
        </w:rPr>
        <w:t>eport</w:t>
      </w:r>
      <w:r w:rsidR="00715776">
        <w:rPr>
          <w:sz w:val="22"/>
          <w:szCs w:val="22"/>
        </w:rPr>
        <w:t xml:space="preserve">ing </w:t>
      </w:r>
      <w:r w:rsidRPr="00E74F68" w:rsidR="00715776">
        <w:rPr>
          <w:sz w:val="22"/>
          <w:szCs w:val="22"/>
        </w:rPr>
        <w:t xml:space="preserve">on whole-school attendance data, </w:t>
      </w:r>
      <w:proofErr w:type="spellStart"/>
      <w:r w:rsidRPr="00E74F68" w:rsidR="00715776">
        <w:rPr>
          <w:sz w:val="22"/>
          <w:szCs w:val="22"/>
        </w:rPr>
        <w:t>analysing</w:t>
      </w:r>
      <w:proofErr w:type="spellEnd"/>
      <w:r w:rsidRPr="00E74F68" w:rsidR="00715776">
        <w:rPr>
          <w:sz w:val="22"/>
          <w:szCs w:val="22"/>
        </w:rPr>
        <w:t xml:space="preserve"> data to identify key areas of </w:t>
      </w:r>
      <w:r w:rsidR="00715776">
        <w:rPr>
          <w:sz w:val="22"/>
          <w:szCs w:val="22"/>
        </w:rPr>
        <w:t xml:space="preserve">concern and </w:t>
      </w:r>
      <w:r w:rsidRPr="00E74F68" w:rsidR="00715776">
        <w:rPr>
          <w:sz w:val="22"/>
          <w:szCs w:val="22"/>
        </w:rPr>
        <w:t>work</w:t>
      </w:r>
      <w:r w:rsidR="00715776">
        <w:rPr>
          <w:sz w:val="22"/>
          <w:szCs w:val="22"/>
        </w:rPr>
        <w:t>ing</w:t>
      </w:r>
      <w:r w:rsidRPr="00E74F68" w:rsidR="00715776">
        <w:rPr>
          <w:sz w:val="22"/>
          <w:szCs w:val="22"/>
        </w:rPr>
        <w:t xml:space="preserve"> closely with </w:t>
      </w:r>
      <w:r w:rsidR="00715776">
        <w:rPr>
          <w:sz w:val="22"/>
          <w:szCs w:val="22"/>
        </w:rPr>
        <w:t>students</w:t>
      </w:r>
      <w:r w:rsidRPr="00E74F68" w:rsidR="00715776">
        <w:rPr>
          <w:sz w:val="22"/>
          <w:szCs w:val="22"/>
        </w:rPr>
        <w:t xml:space="preserve">, </w:t>
      </w:r>
      <w:proofErr w:type="gramStart"/>
      <w:r w:rsidRPr="00E74F68" w:rsidR="00715776">
        <w:rPr>
          <w:sz w:val="22"/>
          <w:szCs w:val="22"/>
        </w:rPr>
        <w:t>staff</w:t>
      </w:r>
      <w:proofErr w:type="gramEnd"/>
      <w:r w:rsidR="00715776">
        <w:rPr>
          <w:sz w:val="22"/>
          <w:szCs w:val="22"/>
        </w:rPr>
        <w:t xml:space="preserve"> and </w:t>
      </w:r>
      <w:r w:rsidRPr="00E74F68" w:rsidR="00715776">
        <w:rPr>
          <w:sz w:val="22"/>
          <w:szCs w:val="22"/>
        </w:rPr>
        <w:t>parents</w:t>
      </w:r>
      <w:r w:rsidR="00715776">
        <w:rPr>
          <w:sz w:val="22"/>
          <w:szCs w:val="22"/>
        </w:rPr>
        <w:t xml:space="preserve"> </w:t>
      </w:r>
      <w:r w:rsidRPr="00E74F68" w:rsidR="00715776">
        <w:rPr>
          <w:sz w:val="22"/>
          <w:szCs w:val="22"/>
        </w:rPr>
        <w:t xml:space="preserve">to reduce levels of absence, and </w:t>
      </w:r>
      <w:r w:rsidR="00715776">
        <w:rPr>
          <w:sz w:val="22"/>
          <w:szCs w:val="22"/>
        </w:rPr>
        <w:t xml:space="preserve">to </w:t>
      </w:r>
      <w:r w:rsidRPr="00E74F68" w:rsidR="00715776">
        <w:rPr>
          <w:sz w:val="22"/>
          <w:szCs w:val="22"/>
        </w:rPr>
        <w:t>act appropriately when persistent absence becomes a</w:t>
      </w:r>
      <w:r w:rsidR="00715776">
        <w:rPr>
          <w:sz w:val="22"/>
          <w:szCs w:val="22"/>
        </w:rPr>
        <w:t xml:space="preserve"> safeguarding issue.</w:t>
      </w:r>
    </w:p>
    <w:p w:rsidR="00B0541F" w:rsidP="0E2FEC43" w:rsidRDefault="00B0541F" w14:paraId="5D2979EF" w14:textId="522E5F10">
      <w:pPr>
        <w:pStyle w:val="1bodycopy10pt"/>
        <w:spacing w:after="0" w:line="240" w:lineRule="auto"/>
        <w:rPr>
          <w:rFonts w:ascii="Arial" w:hAnsi="Arial" w:eastAsia="Arial" w:cs="Arial"/>
          <w:sz w:val="22"/>
          <w:szCs w:val="22"/>
        </w:rPr>
      </w:pPr>
      <w:r w:rsidRPr="0E2FEC43" w:rsidR="00585386">
        <w:rPr>
          <w:rFonts w:ascii="Arial" w:hAnsi="Arial" w:eastAsia="Arial" w:cs="Arial"/>
          <w:sz w:val="22"/>
          <w:szCs w:val="22"/>
        </w:rPr>
        <w:t xml:space="preserve">This will include working with school staff to </w:t>
      </w:r>
      <w:r w:rsidRPr="0E2FEC43" w:rsidR="00585386">
        <w:rPr>
          <w:rFonts w:ascii="Arial" w:hAnsi="Arial" w:eastAsia="Arial" w:cs="Arial"/>
          <w:sz w:val="22"/>
          <w:szCs w:val="22"/>
        </w:rPr>
        <w:t>identify</w:t>
      </w:r>
      <w:r w:rsidRPr="0E2FEC43" w:rsidR="00585386">
        <w:rPr>
          <w:rFonts w:ascii="Arial" w:hAnsi="Arial" w:eastAsia="Arial" w:cs="Arial"/>
          <w:sz w:val="22"/>
          <w:szCs w:val="22"/>
        </w:rPr>
        <w:t xml:space="preserve"> </w:t>
      </w:r>
      <w:r w:rsidRPr="0E2FEC43" w:rsidR="00000D9C">
        <w:rPr>
          <w:rFonts w:ascii="Arial" w:hAnsi="Arial" w:eastAsia="Arial" w:cs="Arial"/>
          <w:sz w:val="22"/>
          <w:szCs w:val="22"/>
        </w:rPr>
        <w:t>student</w:t>
      </w:r>
      <w:r w:rsidRPr="0E2FEC43" w:rsidR="00585386">
        <w:rPr>
          <w:rFonts w:ascii="Arial" w:hAnsi="Arial" w:eastAsia="Arial" w:cs="Arial"/>
          <w:sz w:val="22"/>
          <w:szCs w:val="22"/>
        </w:rPr>
        <w:t xml:space="preserve">s who are absent or truant, </w:t>
      </w:r>
      <w:r w:rsidRPr="0E2FEC43" w:rsidR="00585386">
        <w:rPr>
          <w:rFonts w:ascii="Arial" w:hAnsi="Arial" w:eastAsia="Arial" w:cs="Arial"/>
          <w:sz w:val="22"/>
          <w:szCs w:val="22"/>
        </w:rPr>
        <w:t xml:space="preserve">contacting parents/carers by telephone, </w:t>
      </w:r>
      <w:r w:rsidRPr="0E2FEC43" w:rsidR="00FE3179">
        <w:rPr>
          <w:rFonts w:ascii="Arial" w:hAnsi="Arial" w:eastAsia="Arial" w:cs="Arial"/>
          <w:sz w:val="22"/>
          <w:szCs w:val="22"/>
        </w:rPr>
        <w:t>relating</w:t>
      </w:r>
      <w:r w:rsidRPr="0E2FEC43" w:rsidR="00F22F95">
        <w:rPr>
          <w:rFonts w:ascii="Arial" w:hAnsi="Arial" w:eastAsia="Arial" w:cs="Arial"/>
          <w:sz w:val="22"/>
          <w:szCs w:val="22"/>
        </w:rPr>
        <w:t xml:space="preserve"> to attendance. Working with </w:t>
      </w:r>
      <w:r w:rsidRPr="0E2FEC43" w:rsidR="00FE3179">
        <w:rPr>
          <w:rFonts w:ascii="Arial" w:hAnsi="Arial" w:eastAsia="Arial" w:cs="Arial"/>
          <w:sz w:val="22"/>
          <w:szCs w:val="22"/>
        </w:rPr>
        <w:t xml:space="preserve">relevant stakeholders and outside agencies </w:t>
      </w:r>
      <w:r w:rsidRPr="0E2FEC43" w:rsidR="00585386">
        <w:rPr>
          <w:rFonts w:ascii="Arial" w:hAnsi="Arial" w:eastAsia="Arial" w:cs="Arial"/>
          <w:sz w:val="22"/>
          <w:szCs w:val="22"/>
        </w:rPr>
        <w:t xml:space="preserve">and enforcing compliance </w:t>
      </w:r>
      <w:r w:rsidRPr="0E2FEC43" w:rsidR="00585386">
        <w:rPr>
          <w:rFonts w:ascii="Arial" w:hAnsi="Arial" w:eastAsia="Arial" w:cs="Arial"/>
          <w:sz w:val="22"/>
          <w:szCs w:val="22"/>
        </w:rPr>
        <w:t>of</w:t>
      </w:r>
      <w:r w:rsidRPr="0E2FEC43" w:rsidR="00585386">
        <w:rPr>
          <w:rFonts w:ascii="Arial" w:hAnsi="Arial" w:eastAsia="Arial" w:cs="Arial"/>
          <w:sz w:val="22"/>
          <w:szCs w:val="22"/>
        </w:rPr>
        <w:t xml:space="preserve"> applicable laws, </w:t>
      </w:r>
      <w:r w:rsidRPr="0E2FEC43" w:rsidR="00585386">
        <w:rPr>
          <w:rFonts w:ascii="Arial" w:hAnsi="Arial" w:eastAsia="Arial" w:cs="Arial"/>
          <w:sz w:val="22"/>
          <w:szCs w:val="22"/>
        </w:rPr>
        <w:t>codes</w:t>
      </w:r>
      <w:r w:rsidRPr="0E2FEC43" w:rsidR="00585386">
        <w:rPr>
          <w:rFonts w:ascii="Arial" w:hAnsi="Arial" w:eastAsia="Arial" w:cs="Arial"/>
          <w:sz w:val="22"/>
          <w:szCs w:val="22"/>
        </w:rPr>
        <w:t xml:space="preserve"> and requirements. </w:t>
      </w:r>
    </w:p>
    <w:p w:rsidR="00585386" w:rsidP="00B0541F" w:rsidRDefault="00585386" w14:paraId="5A945DA8" w14:textId="4947A8F4">
      <w:pPr>
        <w:spacing w:after="0" w:line="240" w:lineRule="auto"/>
        <w:jc w:val="both"/>
      </w:pPr>
      <w:r>
        <w:rPr>
          <w:rFonts w:ascii="Arial" w:hAnsi="Arial" w:eastAsia="Arial" w:cs="Arial"/>
        </w:rPr>
        <w:t xml:space="preserve">The postholder will also ensure that </w:t>
      </w:r>
      <w:r w:rsidR="00B0541F">
        <w:rPr>
          <w:rFonts w:ascii="Arial" w:hAnsi="Arial" w:eastAsia="Arial" w:cs="Arial"/>
        </w:rPr>
        <w:t xml:space="preserve">student </w:t>
      </w:r>
      <w:r>
        <w:rPr>
          <w:rFonts w:ascii="Arial" w:hAnsi="Arial" w:eastAsia="Arial" w:cs="Arial"/>
        </w:rPr>
        <w:t xml:space="preserve">data is up to date and accurate. </w:t>
      </w:r>
    </w:p>
    <w:p w:rsidR="00943F24" w:rsidP="00901DDF" w:rsidRDefault="00943F24" w14:paraId="0FCAD5BA" w14:textId="77777777">
      <w:pPr>
        <w:jc w:val="both"/>
        <w:rPr>
          <w:rFonts w:ascii="Arial" w:hAnsi="Arial" w:cs="Arial"/>
          <w:b/>
          <w:color w:val="auto"/>
        </w:rPr>
      </w:pPr>
    </w:p>
    <w:p w:rsidRPr="00590FA9" w:rsidR="00A16135" w:rsidP="00901DDF" w:rsidRDefault="00A16135" w14:paraId="05AADF09" w14:textId="0DA8622B">
      <w:pPr>
        <w:jc w:val="both"/>
        <w:rPr>
          <w:rFonts w:ascii="Arial" w:hAnsi="Arial" w:cs="Arial"/>
          <w:b/>
          <w:color w:val="auto"/>
        </w:rPr>
      </w:pPr>
      <w:r w:rsidRPr="00590FA9">
        <w:rPr>
          <w:rFonts w:ascii="Arial" w:hAnsi="Arial" w:cs="Arial"/>
          <w:b/>
          <w:color w:val="auto"/>
        </w:rPr>
        <w:t>Main Duties</w:t>
      </w:r>
      <w:r w:rsidRPr="00590FA9" w:rsidR="00C345D5">
        <w:rPr>
          <w:rFonts w:ascii="Arial" w:hAnsi="Arial" w:cs="Arial"/>
          <w:b/>
          <w:color w:val="auto"/>
        </w:rPr>
        <w:t xml:space="preserve"> </w:t>
      </w:r>
      <w:r w:rsidRPr="00590FA9">
        <w:rPr>
          <w:rFonts w:ascii="Arial" w:hAnsi="Arial" w:cs="Arial"/>
          <w:b/>
          <w:color w:val="auto"/>
        </w:rPr>
        <w:t>and Responsibilities</w:t>
      </w:r>
    </w:p>
    <w:p w:rsidRPr="0043437D" w:rsidR="00CC0B47" w:rsidP="007D0EFA" w:rsidRDefault="00CC0B47" w14:paraId="1A3E35CE" w14:textId="2DCB142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3437D">
        <w:rPr>
          <w:rFonts w:ascii="Arial" w:hAnsi="Arial" w:cs="Arial"/>
        </w:rPr>
        <w:t xml:space="preserve">To </w:t>
      </w:r>
      <w:r w:rsidR="00052B7E">
        <w:rPr>
          <w:rFonts w:ascii="Arial" w:hAnsi="Arial" w:cs="Arial"/>
        </w:rPr>
        <w:t>lead</w:t>
      </w:r>
      <w:r w:rsidRPr="0043437D">
        <w:rPr>
          <w:rFonts w:ascii="Arial" w:hAnsi="Arial" w:cs="Arial"/>
        </w:rPr>
        <w:t xml:space="preserve"> the attendance team</w:t>
      </w:r>
      <w:r w:rsidR="00AF1F41">
        <w:rPr>
          <w:rFonts w:ascii="Arial" w:hAnsi="Arial" w:cs="Arial"/>
        </w:rPr>
        <w:t>, comprising of a</w:t>
      </w:r>
      <w:r w:rsidR="00EF33DF">
        <w:rPr>
          <w:rFonts w:ascii="Arial" w:hAnsi="Arial" w:cs="Arial"/>
        </w:rPr>
        <w:t xml:space="preserve">n Attendance Officer, </w:t>
      </w:r>
      <w:r w:rsidR="0004509E">
        <w:rPr>
          <w:rFonts w:ascii="Arial" w:hAnsi="Arial" w:cs="Arial"/>
        </w:rPr>
        <w:t>and Attendance Administrators</w:t>
      </w:r>
      <w:r w:rsidR="00AF1F41">
        <w:rPr>
          <w:rFonts w:ascii="Arial" w:hAnsi="Arial" w:cs="Arial"/>
        </w:rPr>
        <w:t xml:space="preserve"> </w:t>
      </w:r>
    </w:p>
    <w:p w:rsidRPr="0043437D" w:rsidR="00506E7A" w:rsidP="007D0EFA" w:rsidRDefault="00506E7A" w14:paraId="2DD2BC04" w14:textId="226F132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3437D">
        <w:rPr>
          <w:rFonts w:ascii="Arial" w:hAnsi="Arial" w:cs="Arial"/>
        </w:rPr>
        <w:t>To be responsible for</w:t>
      </w:r>
      <w:r w:rsidRPr="0043437D" w:rsidR="00CC0B47">
        <w:rPr>
          <w:rFonts w:ascii="Arial" w:hAnsi="Arial" w:cs="Arial"/>
        </w:rPr>
        <w:t xml:space="preserve"> overseeing and assisting with </w:t>
      </w:r>
      <w:r w:rsidRPr="0043437D">
        <w:rPr>
          <w:rFonts w:ascii="Arial" w:hAnsi="Arial" w:cs="Arial"/>
        </w:rPr>
        <w:t xml:space="preserve">the recording of all attendance data and reasons for </w:t>
      </w:r>
      <w:r w:rsidRPr="0043437D" w:rsidR="0095250D">
        <w:rPr>
          <w:rFonts w:ascii="Arial" w:hAnsi="Arial" w:cs="Arial"/>
        </w:rPr>
        <w:t>student’s</w:t>
      </w:r>
      <w:r w:rsidRPr="0043437D">
        <w:rPr>
          <w:rFonts w:ascii="Arial" w:hAnsi="Arial" w:cs="Arial"/>
        </w:rPr>
        <w:t xml:space="preserve"> absence </w:t>
      </w:r>
    </w:p>
    <w:p w:rsidRPr="0043437D" w:rsidR="00506E7A" w:rsidP="007D0EFA" w:rsidRDefault="00506E7A" w14:paraId="0883B7E1" w14:textId="4334B1A3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3437D">
        <w:rPr>
          <w:rFonts w:ascii="Arial" w:hAnsi="Arial" w:cs="Arial"/>
        </w:rPr>
        <w:t xml:space="preserve">To </w:t>
      </w:r>
      <w:r w:rsidRPr="0043437D" w:rsidR="00CC0B47">
        <w:rPr>
          <w:rFonts w:ascii="Arial" w:hAnsi="Arial" w:cs="Arial"/>
        </w:rPr>
        <w:t>oversee and assist with the recording of</w:t>
      </w:r>
      <w:r w:rsidRPr="0043437D">
        <w:rPr>
          <w:rFonts w:ascii="Arial" w:hAnsi="Arial" w:cs="Arial"/>
        </w:rPr>
        <w:t xml:space="preserve"> all absences </w:t>
      </w:r>
      <w:proofErr w:type="gramStart"/>
      <w:r w:rsidRPr="0043437D">
        <w:rPr>
          <w:rFonts w:ascii="Arial" w:hAnsi="Arial" w:cs="Arial"/>
        </w:rPr>
        <w:t>electronically</w:t>
      </w:r>
      <w:proofErr w:type="gramEnd"/>
      <w:r w:rsidRPr="0043437D">
        <w:rPr>
          <w:rFonts w:ascii="Arial" w:hAnsi="Arial" w:cs="Arial"/>
        </w:rPr>
        <w:t xml:space="preserve"> </w:t>
      </w:r>
    </w:p>
    <w:p w:rsidRPr="0043437D" w:rsidR="00506E7A" w:rsidP="007D0EFA" w:rsidRDefault="00506E7A" w14:paraId="4031DEB9" w14:textId="3A988923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3437D">
        <w:rPr>
          <w:rFonts w:ascii="Arial" w:hAnsi="Arial" w:cs="Arial"/>
        </w:rPr>
        <w:t xml:space="preserve">To be the first point of contact for all attendance issues in the school, including liaising with relevant Year </w:t>
      </w:r>
      <w:r w:rsidRPr="0043437D" w:rsidR="0095250D">
        <w:rPr>
          <w:rFonts w:ascii="Arial" w:hAnsi="Arial" w:cs="Arial"/>
        </w:rPr>
        <w:t>Group Leader</w:t>
      </w:r>
      <w:r w:rsidR="00036915">
        <w:rPr>
          <w:rFonts w:ascii="Arial" w:hAnsi="Arial" w:cs="Arial"/>
        </w:rPr>
        <w:t>s</w:t>
      </w:r>
      <w:r w:rsidRPr="0043437D">
        <w:rPr>
          <w:rFonts w:ascii="Arial" w:hAnsi="Arial" w:cs="Arial"/>
        </w:rPr>
        <w:t xml:space="preserve"> </w:t>
      </w:r>
      <w:r w:rsidRPr="0043437D" w:rsidR="0095250D">
        <w:rPr>
          <w:rFonts w:ascii="Arial" w:hAnsi="Arial" w:cs="Arial"/>
        </w:rPr>
        <w:t>and Assistant Year Group Leader</w:t>
      </w:r>
      <w:r w:rsidR="00036915">
        <w:rPr>
          <w:rFonts w:ascii="Arial" w:hAnsi="Arial" w:cs="Arial"/>
        </w:rPr>
        <w:t>s</w:t>
      </w:r>
    </w:p>
    <w:p w:rsidRPr="0043437D" w:rsidR="00506E7A" w:rsidP="007D0EFA" w:rsidRDefault="00506E7A" w14:paraId="543A2A96" w14:textId="47BC6B59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3437D">
        <w:rPr>
          <w:rFonts w:ascii="Arial" w:hAnsi="Arial" w:cs="Arial"/>
        </w:rPr>
        <w:t xml:space="preserve">To </w:t>
      </w:r>
      <w:r w:rsidRPr="0043437D" w:rsidR="00CC0B47">
        <w:rPr>
          <w:rFonts w:ascii="Arial" w:hAnsi="Arial" w:cs="Arial"/>
        </w:rPr>
        <w:t xml:space="preserve">oversee and assist with </w:t>
      </w:r>
      <w:r w:rsidRPr="0043437D">
        <w:rPr>
          <w:rFonts w:ascii="Arial" w:hAnsi="Arial" w:cs="Arial"/>
        </w:rPr>
        <w:t>generat</w:t>
      </w:r>
      <w:r w:rsidRPr="0043437D" w:rsidR="00CC0B47">
        <w:rPr>
          <w:rFonts w:ascii="Arial" w:hAnsi="Arial" w:cs="Arial"/>
        </w:rPr>
        <w:t>ing</w:t>
      </w:r>
      <w:r w:rsidRPr="0043437D">
        <w:rPr>
          <w:rFonts w:ascii="Arial" w:hAnsi="Arial" w:cs="Arial"/>
        </w:rPr>
        <w:t xml:space="preserve"> and interpret</w:t>
      </w:r>
      <w:r w:rsidRPr="0043437D" w:rsidR="00CC0B47">
        <w:rPr>
          <w:rFonts w:ascii="Arial" w:hAnsi="Arial" w:cs="Arial"/>
        </w:rPr>
        <w:t>ing</w:t>
      </w:r>
      <w:r w:rsidRPr="0043437D">
        <w:rPr>
          <w:rFonts w:ascii="Arial" w:hAnsi="Arial" w:cs="Arial"/>
        </w:rPr>
        <w:t xml:space="preserve"> attendance statistics, creating data </w:t>
      </w:r>
      <w:proofErr w:type="gramStart"/>
      <w:r w:rsidRPr="0043437D">
        <w:rPr>
          <w:rFonts w:ascii="Arial" w:hAnsi="Arial" w:cs="Arial"/>
        </w:rPr>
        <w:t>reports</w:t>
      </w:r>
      <w:proofErr w:type="gramEnd"/>
      <w:r w:rsidRPr="0043437D">
        <w:rPr>
          <w:rFonts w:ascii="Arial" w:hAnsi="Arial" w:cs="Arial"/>
        </w:rPr>
        <w:t xml:space="preserve"> </w:t>
      </w:r>
    </w:p>
    <w:p w:rsidRPr="0043437D" w:rsidR="00506E7A" w:rsidP="007D0EFA" w:rsidRDefault="00506E7A" w14:paraId="56808BFD" w14:textId="121E9682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3437D">
        <w:rPr>
          <w:rFonts w:ascii="Arial" w:hAnsi="Arial" w:cs="Arial"/>
        </w:rPr>
        <w:t xml:space="preserve">To </w:t>
      </w:r>
      <w:r w:rsidRPr="0043437D" w:rsidR="00CC0B47">
        <w:rPr>
          <w:rFonts w:ascii="Arial" w:hAnsi="Arial" w:cs="Arial"/>
        </w:rPr>
        <w:t xml:space="preserve">oversee and assist with </w:t>
      </w:r>
      <w:r w:rsidRPr="0043437D">
        <w:rPr>
          <w:rFonts w:ascii="Arial" w:hAnsi="Arial" w:cs="Arial"/>
        </w:rPr>
        <w:t>manag</w:t>
      </w:r>
      <w:r w:rsidRPr="0043437D" w:rsidR="00CC0B47">
        <w:rPr>
          <w:rFonts w:ascii="Arial" w:hAnsi="Arial" w:cs="Arial"/>
        </w:rPr>
        <w:t>ing</w:t>
      </w:r>
      <w:r w:rsidRPr="0043437D">
        <w:rPr>
          <w:rFonts w:ascii="Arial" w:hAnsi="Arial" w:cs="Arial"/>
        </w:rPr>
        <w:t xml:space="preserve"> school correspondence in respect of attendance, issuing letters and liaising with the relevant member of the </w:t>
      </w:r>
      <w:r w:rsidRPr="0043437D" w:rsidR="0095250D">
        <w:rPr>
          <w:rFonts w:ascii="Arial" w:hAnsi="Arial" w:cs="Arial"/>
        </w:rPr>
        <w:t xml:space="preserve">Behaviour </w:t>
      </w:r>
      <w:r w:rsidRPr="0043437D">
        <w:rPr>
          <w:rFonts w:ascii="Arial" w:hAnsi="Arial" w:cs="Arial"/>
        </w:rPr>
        <w:t xml:space="preserve">Support Team as </w:t>
      </w:r>
      <w:proofErr w:type="gramStart"/>
      <w:r w:rsidRPr="0043437D">
        <w:rPr>
          <w:rFonts w:ascii="Arial" w:hAnsi="Arial" w:cs="Arial"/>
        </w:rPr>
        <w:t>required</w:t>
      </w:r>
      <w:proofErr w:type="gramEnd"/>
      <w:r w:rsidRPr="0043437D">
        <w:rPr>
          <w:rFonts w:ascii="Arial" w:hAnsi="Arial" w:cs="Arial"/>
        </w:rPr>
        <w:t xml:space="preserve"> </w:t>
      </w:r>
    </w:p>
    <w:p w:rsidRPr="0043437D" w:rsidR="00506E7A" w:rsidP="007D0EFA" w:rsidRDefault="00506E7A" w14:paraId="103D41B4" w14:textId="650CEFC0">
      <w:pPr>
        <w:numPr>
          <w:ilvl w:val="0"/>
          <w:numId w:val="4"/>
        </w:numPr>
        <w:spacing w:after="100" w:afterAutospacing="1" w:line="240" w:lineRule="auto"/>
        <w:ind w:left="714" w:hanging="357"/>
        <w:jc w:val="both"/>
        <w:rPr>
          <w:rFonts w:ascii="Arial" w:hAnsi="Arial" w:cs="Arial"/>
        </w:rPr>
      </w:pPr>
      <w:r w:rsidRPr="0043437D">
        <w:rPr>
          <w:rFonts w:ascii="Arial" w:hAnsi="Arial" w:cs="Arial"/>
        </w:rPr>
        <w:t xml:space="preserve">To </w:t>
      </w:r>
      <w:r w:rsidRPr="0043437D" w:rsidR="00CC0B47">
        <w:rPr>
          <w:rFonts w:ascii="Arial" w:hAnsi="Arial" w:cs="Arial"/>
        </w:rPr>
        <w:t xml:space="preserve">oversee and assist where necessary the </w:t>
      </w:r>
      <w:r w:rsidRPr="0043437D">
        <w:rPr>
          <w:rFonts w:ascii="Arial" w:hAnsi="Arial" w:cs="Arial"/>
        </w:rPr>
        <w:t>operat</w:t>
      </w:r>
      <w:r w:rsidRPr="0043437D" w:rsidR="00CC0B47">
        <w:rPr>
          <w:rFonts w:ascii="Arial" w:hAnsi="Arial" w:cs="Arial"/>
        </w:rPr>
        <w:t>ion of</w:t>
      </w:r>
      <w:r w:rsidRPr="0043437D">
        <w:rPr>
          <w:rFonts w:ascii="Arial" w:hAnsi="Arial" w:cs="Arial"/>
        </w:rPr>
        <w:t xml:space="preserve"> the late gate system including recording latecomers to </w:t>
      </w:r>
      <w:proofErr w:type="gramStart"/>
      <w:r w:rsidRPr="0043437D">
        <w:rPr>
          <w:rFonts w:ascii="Arial" w:hAnsi="Arial" w:cs="Arial"/>
        </w:rPr>
        <w:t>school</w:t>
      </w:r>
      <w:proofErr w:type="gramEnd"/>
      <w:r w:rsidRPr="0043437D">
        <w:rPr>
          <w:rFonts w:ascii="Arial" w:hAnsi="Arial" w:cs="Arial"/>
        </w:rPr>
        <w:t xml:space="preserve"> </w:t>
      </w:r>
    </w:p>
    <w:p w:rsidRPr="00A51330" w:rsidR="00506E7A" w:rsidP="007D0EFA" w:rsidRDefault="00506E7A" w14:paraId="190E5748" w14:textId="0EBAA32B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A51330">
        <w:rPr>
          <w:rFonts w:ascii="Arial" w:hAnsi="Arial" w:cs="Arial"/>
        </w:rPr>
        <w:t xml:space="preserve">To </w:t>
      </w:r>
      <w:r w:rsidRPr="00A51330" w:rsidR="00CC0B47">
        <w:rPr>
          <w:rFonts w:ascii="Arial" w:hAnsi="Arial" w:cs="Arial"/>
        </w:rPr>
        <w:t xml:space="preserve">oversee and assist with the </w:t>
      </w:r>
      <w:r w:rsidRPr="00A51330">
        <w:rPr>
          <w:rFonts w:ascii="Arial" w:hAnsi="Arial" w:cs="Arial"/>
        </w:rPr>
        <w:t xml:space="preserve">contact parents where a child’s absence has not been </w:t>
      </w:r>
      <w:proofErr w:type="gramStart"/>
      <w:r w:rsidRPr="00A51330">
        <w:rPr>
          <w:rFonts w:ascii="Arial" w:hAnsi="Arial" w:cs="Arial"/>
        </w:rPr>
        <w:t>explained</w:t>
      </w:r>
      <w:proofErr w:type="gramEnd"/>
      <w:r w:rsidRPr="00A51330">
        <w:rPr>
          <w:rFonts w:ascii="Arial" w:hAnsi="Arial" w:cs="Arial"/>
        </w:rPr>
        <w:t xml:space="preserve"> </w:t>
      </w:r>
    </w:p>
    <w:p w:rsidRPr="007D0EFA" w:rsidR="00506E7A" w:rsidP="007D0EFA" w:rsidRDefault="00506E7A" w14:paraId="5637242B" w14:textId="296D6D66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7D0EFA">
        <w:rPr>
          <w:rFonts w:ascii="Arial" w:hAnsi="Arial" w:cs="Arial"/>
        </w:rPr>
        <w:lastRenderedPageBreak/>
        <w:t xml:space="preserve">To </w:t>
      </w:r>
      <w:r w:rsidRPr="007D0EFA" w:rsidR="00CC0B47">
        <w:rPr>
          <w:rFonts w:ascii="Arial" w:hAnsi="Arial" w:cs="Arial"/>
        </w:rPr>
        <w:t xml:space="preserve">oversee and assist with </w:t>
      </w:r>
      <w:r w:rsidRPr="007D0EFA">
        <w:rPr>
          <w:rFonts w:ascii="Arial" w:hAnsi="Arial" w:cs="Arial"/>
        </w:rPr>
        <w:t>contact</w:t>
      </w:r>
      <w:r w:rsidRPr="007D0EFA" w:rsidR="00CC0B47">
        <w:rPr>
          <w:rFonts w:ascii="Arial" w:hAnsi="Arial" w:cs="Arial"/>
        </w:rPr>
        <w:t>ing</w:t>
      </w:r>
      <w:r w:rsidRPr="007D0EFA">
        <w:rPr>
          <w:rFonts w:ascii="Arial" w:hAnsi="Arial" w:cs="Arial"/>
        </w:rPr>
        <w:t xml:space="preserve"> staff where registers have not been </w:t>
      </w:r>
      <w:proofErr w:type="gramStart"/>
      <w:r w:rsidRPr="007D0EFA">
        <w:rPr>
          <w:rFonts w:ascii="Arial" w:hAnsi="Arial" w:cs="Arial"/>
        </w:rPr>
        <w:t>completed</w:t>
      </w:r>
      <w:proofErr w:type="gramEnd"/>
      <w:r w:rsidRPr="007D0EFA">
        <w:rPr>
          <w:rFonts w:ascii="Arial" w:hAnsi="Arial" w:cs="Arial"/>
        </w:rPr>
        <w:t xml:space="preserve"> </w:t>
      </w:r>
    </w:p>
    <w:p w:rsidRPr="007D0EFA" w:rsidR="00CB1A85" w:rsidP="007D0EFA" w:rsidRDefault="00CB1A85" w14:paraId="5472B5F3" w14:textId="6EBEA0D1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7D0EFA">
        <w:rPr>
          <w:rFonts w:ascii="Arial" w:hAnsi="Arial" w:eastAsia="Arial" w:cs="Arial"/>
        </w:rPr>
        <w:t xml:space="preserve">To oversee and assist with the recording and maintaining details of all holiday </w:t>
      </w:r>
      <w:proofErr w:type="gramStart"/>
      <w:r w:rsidRPr="007D0EFA">
        <w:rPr>
          <w:rFonts w:ascii="Arial" w:hAnsi="Arial" w:eastAsia="Arial" w:cs="Arial"/>
        </w:rPr>
        <w:t>requests</w:t>
      </w:r>
      <w:proofErr w:type="gramEnd"/>
    </w:p>
    <w:p w:rsidRPr="007D0EFA" w:rsidR="00CB1A85" w:rsidP="007D0EFA" w:rsidRDefault="00CB1A85" w14:paraId="222C5AD4" w14:textId="7D2F670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7D0EFA">
        <w:rPr>
          <w:rFonts w:ascii="Arial" w:hAnsi="Arial" w:eastAsia="Arial" w:cs="Arial"/>
        </w:rPr>
        <w:t xml:space="preserve">To communicate effectively with colleagues, students, </w:t>
      </w:r>
      <w:proofErr w:type="gramStart"/>
      <w:r w:rsidRPr="007D0EFA">
        <w:rPr>
          <w:rFonts w:ascii="Arial" w:hAnsi="Arial" w:eastAsia="Arial" w:cs="Arial"/>
        </w:rPr>
        <w:t>parents</w:t>
      </w:r>
      <w:proofErr w:type="gramEnd"/>
      <w:r w:rsidRPr="007D0EFA">
        <w:rPr>
          <w:rFonts w:ascii="Arial" w:hAnsi="Arial" w:eastAsia="Arial" w:cs="Arial"/>
        </w:rPr>
        <w:t xml:space="preserve"> and carers</w:t>
      </w:r>
    </w:p>
    <w:p w:rsidRPr="007D0EFA" w:rsidR="00506E7A" w:rsidP="007D0EFA" w:rsidRDefault="00506E7A" w14:paraId="1C737C9C" w14:textId="08A0B241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7D0EFA">
        <w:rPr>
          <w:rFonts w:ascii="Arial" w:hAnsi="Arial" w:cs="Arial"/>
        </w:rPr>
        <w:t>To work alongside relevant Year Leader</w:t>
      </w:r>
      <w:r w:rsidR="00563605">
        <w:rPr>
          <w:rFonts w:ascii="Arial" w:hAnsi="Arial" w:cs="Arial"/>
        </w:rPr>
        <w:t>s</w:t>
      </w:r>
      <w:r w:rsidRPr="007D0EFA">
        <w:rPr>
          <w:rFonts w:ascii="Arial" w:hAnsi="Arial" w:cs="Arial"/>
        </w:rPr>
        <w:t xml:space="preserve"> and </w:t>
      </w:r>
      <w:r w:rsidRPr="007D0EFA" w:rsidR="0095250D">
        <w:rPr>
          <w:rFonts w:ascii="Arial" w:hAnsi="Arial" w:cs="Arial"/>
        </w:rPr>
        <w:t xml:space="preserve">Assistant </w:t>
      </w:r>
      <w:r w:rsidRPr="007D0EFA">
        <w:rPr>
          <w:rFonts w:ascii="Arial" w:hAnsi="Arial" w:cs="Arial"/>
        </w:rPr>
        <w:t xml:space="preserve">Year </w:t>
      </w:r>
      <w:r w:rsidRPr="007D0EFA" w:rsidR="0095250D">
        <w:rPr>
          <w:rFonts w:ascii="Arial" w:hAnsi="Arial" w:cs="Arial"/>
        </w:rPr>
        <w:t>Group Leader</w:t>
      </w:r>
      <w:r w:rsidR="00563605">
        <w:rPr>
          <w:rFonts w:ascii="Arial" w:hAnsi="Arial" w:cs="Arial"/>
        </w:rPr>
        <w:t>s</w:t>
      </w:r>
      <w:r w:rsidRPr="007D0EFA" w:rsidR="0095250D">
        <w:rPr>
          <w:rFonts w:ascii="Arial" w:hAnsi="Arial" w:cs="Arial"/>
        </w:rPr>
        <w:t xml:space="preserve"> </w:t>
      </w:r>
      <w:r w:rsidRPr="007D0EFA">
        <w:rPr>
          <w:rFonts w:ascii="Arial" w:hAnsi="Arial" w:cs="Arial"/>
        </w:rPr>
        <w:t xml:space="preserve">and where necessary external agencies in order to support parents with improving their child’s </w:t>
      </w:r>
      <w:proofErr w:type="gramStart"/>
      <w:r w:rsidRPr="007D0EFA">
        <w:rPr>
          <w:rFonts w:ascii="Arial" w:hAnsi="Arial" w:cs="Arial"/>
        </w:rPr>
        <w:t>attendance</w:t>
      </w:r>
      <w:proofErr w:type="gramEnd"/>
      <w:r w:rsidRPr="007D0EFA">
        <w:rPr>
          <w:rFonts w:ascii="Arial" w:hAnsi="Arial" w:cs="Arial"/>
        </w:rPr>
        <w:t xml:space="preserve"> </w:t>
      </w:r>
    </w:p>
    <w:p w:rsidRPr="007D0EFA" w:rsidR="00CB1A85" w:rsidP="007D0EFA" w:rsidRDefault="00CB1A85" w14:paraId="4EB4FDD5" w14:textId="24F41366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7D0EFA">
        <w:rPr>
          <w:rFonts w:ascii="Arial" w:hAnsi="Arial" w:eastAsia="Arial" w:cs="Arial"/>
        </w:rPr>
        <w:t xml:space="preserve">To make home visits for students not engaging with education and meet regularly with target families in school to raise expectations of outstanding </w:t>
      </w:r>
      <w:proofErr w:type="gramStart"/>
      <w:r w:rsidRPr="007D0EFA">
        <w:rPr>
          <w:rFonts w:ascii="Arial" w:hAnsi="Arial" w:eastAsia="Arial" w:cs="Arial"/>
        </w:rPr>
        <w:t>attendance</w:t>
      </w:r>
      <w:proofErr w:type="gramEnd"/>
      <w:r w:rsidRPr="007D0EFA">
        <w:rPr>
          <w:rFonts w:ascii="Arial" w:hAnsi="Arial" w:eastAsia="Arial" w:cs="Arial"/>
        </w:rPr>
        <w:t xml:space="preserve"> </w:t>
      </w:r>
    </w:p>
    <w:p w:rsidRPr="007D0EFA" w:rsidR="00CB1A85" w:rsidP="007D0EFA" w:rsidRDefault="00CB1A85" w14:paraId="01C1C307" w14:textId="79EE40B6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7D0EFA">
        <w:rPr>
          <w:rFonts w:ascii="Arial" w:hAnsi="Arial" w:eastAsia="Arial" w:cs="Arial"/>
        </w:rPr>
        <w:t>To manage a target cohort of students by regular contact with key students and their parents or carers</w:t>
      </w:r>
    </w:p>
    <w:p w:rsidRPr="007D0EFA" w:rsidR="00CB1A85" w:rsidP="007D0EFA" w:rsidRDefault="00CB1A85" w14:paraId="525DE155" w14:textId="0ED44626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7D0EFA">
        <w:rPr>
          <w:rFonts w:ascii="Arial" w:hAnsi="Arial" w:eastAsia="Arial" w:cs="Arial"/>
        </w:rPr>
        <w:t>To work in close partnership with pastoral leaders and tutors and other colleagues including SENDCO and alternative provision in raising attendance of students</w:t>
      </w:r>
      <w:r w:rsidRPr="007D0EFA" w:rsidR="00585386">
        <w:rPr>
          <w:rFonts w:ascii="Arial" w:hAnsi="Arial" w:eastAsia="Arial" w:cs="Arial"/>
        </w:rPr>
        <w:t xml:space="preserve">, this includes the creation of specific student support groups who engage in programmes that you have created to raise </w:t>
      </w:r>
      <w:proofErr w:type="gramStart"/>
      <w:r w:rsidRPr="007D0EFA" w:rsidR="00585386">
        <w:rPr>
          <w:rFonts w:ascii="Arial" w:hAnsi="Arial" w:eastAsia="Arial" w:cs="Arial"/>
        </w:rPr>
        <w:t>attendance</w:t>
      </w:r>
      <w:proofErr w:type="gramEnd"/>
    </w:p>
    <w:p w:rsidRPr="007D0EFA" w:rsidR="00CB1A85" w:rsidP="007D0EFA" w:rsidRDefault="00585386" w14:paraId="53FD103D" w14:textId="6508B8F5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7D0EFA">
        <w:rPr>
          <w:rFonts w:ascii="Arial" w:hAnsi="Arial" w:eastAsia="Arial" w:cs="Arial"/>
        </w:rPr>
        <w:t xml:space="preserve">To compile, maintain and file all physical and computerised records reports and other documents required, including records of cases investigated and reports required by other </w:t>
      </w:r>
      <w:proofErr w:type="gramStart"/>
      <w:r w:rsidRPr="007D0EFA">
        <w:rPr>
          <w:rFonts w:ascii="Arial" w:hAnsi="Arial" w:eastAsia="Arial" w:cs="Arial"/>
        </w:rPr>
        <w:t>agencies</w:t>
      </w:r>
      <w:proofErr w:type="gramEnd"/>
      <w:r w:rsidRPr="007D0EFA">
        <w:rPr>
          <w:rFonts w:ascii="Arial" w:hAnsi="Arial" w:eastAsia="Arial" w:cs="Arial"/>
        </w:rPr>
        <w:t xml:space="preserve"> </w:t>
      </w:r>
    </w:p>
    <w:p w:rsidRPr="007D0EFA" w:rsidR="0095250D" w:rsidP="007D0EFA" w:rsidRDefault="00CC0B47" w14:paraId="44CC36DB" w14:textId="75208DB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D0EFA">
        <w:rPr>
          <w:rFonts w:ascii="Arial" w:hAnsi="Arial" w:eastAsia="Arial" w:cs="Arial"/>
        </w:rPr>
        <w:t>To c</w:t>
      </w:r>
      <w:r w:rsidRPr="007D0EFA" w:rsidR="0095250D">
        <w:rPr>
          <w:rFonts w:ascii="Arial" w:hAnsi="Arial" w:eastAsia="Arial" w:cs="Arial"/>
        </w:rPr>
        <w:t>hallenge students on reason for lateness and absenteeism on a regular basis</w:t>
      </w:r>
    </w:p>
    <w:p w:rsidRPr="009C5318" w:rsidR="00506E7A" w:rsidP="007D0EFA" w:rsidRDefault="00CC0B47" w14:paraId="71ED85FD" w14:textId="58F0515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D0EFA">
        <w:rPr>
          <w:rFonts w:ascii="Arial" w:hAnsi="Arial" w:eastAsia="Arial" w:cs="Arial"/>
        </w:rPr>
        <w:t xml:space="preserve">To </w:t>
      </w:r>
      <w:r w:rsidRPr="007D0EFA" w:rsidR="00CB1A85">
        <w:rPr>
          <w:rFonts w:ascii="Arial" w:hAnsi="Arial" w:eastAsia="Arial" w:cs="Arial"/>
        </w:rPr>
        <w:t>d</w:t>
      </w:r>
      <w:r w:rsidRPr="007D0EFA">
        <w:rPr>
          <w:rFonts w:ascii="Arial" w:hAnsi="Arial" w:eastAsia="Arial" w:cs="Arial"/>
        </w:rPr>
        <w:t xml:space="preserve">emonstrate behaviour that is professional, ethical and </w:t>
      </w:r>
      <w:proofErr w:type="gramStart"/>
      <w:r w:rsidRPr="007D0EFA">
        <w:rPr>
          <w:rFonts w:ascii="Arial" w:hAnsi="Arial" w:eastAsia="Arial" w:cs="Arial"/>
        </w:rPr>
        <w:t>responsible</w:t>
      </w:r>
      <w:proofErr w:type="gramEnd"/>
    </w:p>
    <w:p w:rsidRPr="007D0EFA" w:rsidR="009C5318" w:rsidP="007D0EFA" w:rsidRDefault="009C5318" w14:paraId="38FD6404" w14:textId="02E891A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To attend </w:t>
      </w:r>
      <w:r w:rsidR="004E6EEC">
        <w:rPr>
          <w:rFonts w:ascii="Arial" w:hAnsi="Arial" w:eastAsia="Arial" w:cs="Arial"/>
        </w:rPr>
        <w:t>parents’</w:t>
      </w:r>
      <w:r>
        <w:rPr>
          <w:rFonts w:ascii="Arial" w:hAnsi="Arial" w:eastAsia="Arial" w:cs="Arial"/>
        </w:rPr>
        <w:t xml:space="preserve"> evenings as directed</w:t>
      </w:r>
    </w:p>
    <w:p w:rsidRPr="007D0EFA" w:rsidR="00CC0B47" w:rsidP="007D0EFA" w:rsidRDefault="00CC0B47" w14:paraId="589E616E" w14:textId="2C313C7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D0EFA">
        <w:rPr>
          <w:rFonts w:ascii="Arial" w:hAnsi="Arial" w:cs="Arial"/>
        </w:rPr>
        <w:t xml:space="preserve">To work have regular meetings with </w:t>
      </w:r>
      <w:r w:rsidR="009025EC">
        <w:rPr>
          <w:rFonts w:ascii="Arial" w:hAnsi="Arial" w:cs="Arial"/>
        </w:rPr>
        <w:t>l</w:t>
      </w:r>
      <w:r w:rsidRPr="007D0EFA">
        <w:rPr>
          <w:rFonts w:ascii="Arial" w:hAnsi="Arial" w:cs="Arial"/>
        </w:rPr>
        <w:t xml:space="preserve">ine </w:t>
      </w:r>
      <w:proofErr w:type="gramStart"/>
      <w:r w:rsidR="009025EC">
        <w:rPr>
          <w:rFonts w:ascii="Arial" w:hAnsi="Arial" w:cs="Arial"/>
        </w:rPr>
        <w:t>m</w:t>
      </w:r>
      <w:r w:rsidRPr="007D0EFA">
        <w:rPr>
          <w:rFonts w:ascii="Arial" w:hAnsi="Arial" w:cs="Arial"/>
        </w:rPr>
        <w:t>anager</w:t>
      </w:r>
      <w:proofErr w:type="gramEnd"/>
    </w:p>
    <w:p w:rsidRPr="007D0EFA" w:rsidR="001B39E9" w:rsidP="007D0EFA" w:rsidRDefault="00093237" w14:paraId="678DACFE" w14:textId="5CC03ABF">
      <w:pPr>
        <w:pStyle w:val="NoSpacing"/>
        <w:numPr>
          <w:ilvl w:val="0"/>
          <w:numId w:val="4"/>
        </w:numPr>
        <w:jc w:val="both"/>
        <w:rPr>
          <w:rFonts w:ascii="Arial" w:hAnsi="Arial" w:eastAsia="Comic Sans MS" w:cs="Arial"/>
          <w:b/>
        </w:rPr>
      </w:pPr>
      <w:r w:rsidRPr="007D0EFA">
        <w:rPr>
          <w:rFonts w:ascii="Arial" w:hAnsi="Arial" w:cs="Arial"/>
        </w:rPr>
        <w:t>To l</w:t>
      </w:r>
      <w:r w:rsidRPr="007D0EFA" w:rsidR="00C72E2F">
        <w:rPr>
          <w:rFonts w:ascii="Arial" w:hAnsi="Arial" w:cs="Arial"/>
        </w:rPr>
        <w:t xml:space="preserve">iaise </w:t>
      </w:r>
      <w:r w:rsidRPr="007D0EFA" w:rsidR="001B39E9">
        <w:rPr>
          <w:rFonts w:ascii="Arial" w:hAnsi="Arial" w:cs="Arial"/>
        </w:rPr>
        <w:t xml:space="preserve">closely with Student Reception regarding arrival and departure of students </w:t>
      </w:r>
      <w:r w:rsidRPr="007D0EFA" w:rsidR="00C72E2F">
        <w:rPr>
          <w:rFonts w:ascii="Arial" w:hAnsi="Arial" w:cs="Arial"/>
        </w:rPr>
        <w:t xml:space="preserve">out of normal expected times, </w:t>
      </w:r>
      <w:proofErr w:type="gramStart"/>
      <w:r w:rsidRPr="007D0EFA" w:rsidR="00C72E2F">
        <w:rPr>
          <w:rFonts w:ascii="Arial" w:hAnsi="Arial" w:cs="Arial"/>
        </w:rPr>
        <w:t>i.e.</w:t>
      </w:r>
      <w:proofErr w:type="gramEnd"/>
      <w:r w:rsidRPr="007D0EFA" w:rsidR="00C72E2F">
        <w:rPr>
          <w:rFonts w:ascii="Arial" w:hAnsi="Arial" w:cs="Arial"/>
        </w:rPr>
        <w:t xml:space="preserve"> students arriving late or leaving early for appointments</w:t>
      </w:r>
    </w:p>
    <w:p w:rsidRPr="007D0EFA" w:rsidR="000B060C" w:rsidP="007D0EFA" w:rsidRDefault="00093237" w14:paraId="30FE5370" w14:textId="3FE83278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 w:rsidRPr="007D0EFA">
        <w:rPr>
          <w:rFonts w:ascii="Arial" w:hAnsi="Arial" w:cs="Arial"/>
        </w:rPr>
        <w:t>To e</w:t>
      </w:r>
      <w:r w:rsidRPr="007D0EFA" w:rsidR="000B060C">
        <w:rPr>
          <w:rFonts w:ascii="Arial" w:hAnsi="Arial" w:cs="Arial"/>
        </w:rPr>
        <w:t>nsure all personal data is handled and stored confidentially</w:t>
      </w:r>
      <w:r w:rsidRPr="007D0EFA" w:rsidR="00980A65">
        <w:rPr>
          <w:rFonts w:ascii="Arial" w:hAnsi="Arial" w:cs="Arial"/>
        </w:rPr>
        <w:t xml:space="preserve"> in line with current GDPR </w:t>
      </w:r>
      <w:proofErr w:type="gramStart"/>
      <w:r w:rsidRPr="007D0EFA" w:rsidR="00980A65">
        <w:rPr>
          <w:rFonts w:ascii="Arial" w:hAnsi="Arial" w:cs="Arial"/>
        </w:rPr>
        <w:t>regulations</w:t>
      </w:r>
      <w:proofErr w:type="gramEnd"/>
    </w:p>
    <w:p w:rsidRPr="007D0EFA" w:rsidR="00535149" w:rsidP="007D0EFA" w:rsidRDefault="00093237" w14:paraId="01FE3C32" w14:textId="5E457625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7D0EFA">
        <w:rPr>
          <w:rFonts w:ascii="Arial" w:hAnsi="Arial" w:cs="Arial"/>
        </w:rPr>
        <w:t>To b</w:t>
      </w:r>
      <w:r w:rsidRPr="007D0EFA" w:rsidR="00AA2B01">
        <w:rPr>
          <w:rFonts w:ascii="Arial" w:hAnsi="Arial" w:cs="Arial"/>
        </w:rPr>
        <w:t>e vigilant to the safety and welfare of students, staff and visitors and follow a</w:t>
      </w:r>
      <w:r w:rsidRPr="007D0EFA" w:rsidR="00535149">
        <w:rPr>
          <w:rFonts w:ascii="Arial" w:hAnsi="Arial" w:cs="Arial"/>
        </w:rPr>
        <w:t>ll safeguarding guidelines.</w:t>
      </w:r>
    </w:p>
    <w:p w:rsidRPr="007D0EFA" w:rsidR="00590FA9" w:rsidP="007D0EFA" w:rsidRDefault="00590FA9" w14:paraId="3C560CDC" w14:textId="49E4FE89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7D0EFA">
        <w:rPr>
          <w:rFonts w:ascii="Arial" w:hAnsi="Arial" w:cs="Arial"/>
        </w:rPr>
        <w:t>To be a trained First Aider</w:t>
      </w:r>
    </w:p>
    <w:p w:rsidRPr="007D0EFA" w:rsidR="00801F9C" w:rsidP="007D0EFA" w:rsidRDefault="00093237" w14:paraId="1157F1BB" w14:textId="7105988C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 w:rsidRPr="007D0EFA">
        <w:rPr>
          <w:rFonts w:ascii="Arial" w:hAnsi="Arial" w:cs="Arial"/>
        </w:rPr>
        <w:t>To c</w:t>
      </w:r>
      <w:r w:rsidRPr="007D0EFA" w:rsidR="00801F9C">
        <w:rPr>
          <w:rFonts w:ascii="Arial" w:hAnsi="Arial" w:cs="Arial"/>
        </w:rPr>
        <w:t xml:space="preserve">arry out other duties as required which are commensurate with the grade of the post and as requested by the line </w:t>
      </w:r>
      <w:proofErr w:type="gramStart"/>
      <w:r w:rsidRPr="007D0EFA" w:rsidR="00801F9C">
        <w:rPr>
          <w:rFonts w:ascii="Arial" w:hAnsi="Arial" w:cs="Arial"/>
        </w:rPr>
        <w:t>manager</w:t>
      </w:r>
      <w:proofErr w:type="gramEnd"/>
    </w:p>
    <w:p w:rsidRPr="007D0EFA" w:rsidR="00535149" w:rsidP="007D0EFA" w:rsidRDefault="00590FA9" w14:paraId="75E142D0" w14:textId="7EBA1756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7D0EFA">
        <w:rPr>
          <w:rFonts w:ascii="Arial" w:hAnsi="Arial" w:cs="Arial"/>
        </w:rPr>
        <w:t>To n</w:t>
      </w:r>
      <w:r w:rsidRPr="007D0EFA" w:rsidR="00535149">
        <w:rPr>
          <w:rFonts w:ascii="Arial" w:hAnsi="Arial" w:cs="Arial"/>
        </w:rPr>
        <w:t xml:space="preserve">ote and comply with all school policies and procedures, reporting all concerns to the appropriate </w:t>
      </w:r>
      <w:proofErr w:type="gramStart"/>
      <w:r w:rsidRPr="007D0EFA" w:rsidR="00535149">
        <w:rPr>
          <w:rFonts w:ascii="Arial" w:hAnsi="Arial" w:cs="Arial"/>
        </w:rPr>
        <w:t>person</w:t>
      </w:r>
      <w:proofErr w:type="gramEnd"/>
    </w:p>
    <w:p w:rsidRPr="007D0EFA" w:rsidR="00D36AE8" w:rsidP="007D0EFA" w:rsidRDefault="00590FA9" w14:paraId="5DCD1907" w14:textId="441E2E69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7D0EFA">
        <w:rPr>
          <w:rFonts w:ascii="Arial" w:hAnsi="Arial" w:cs="Arial"/>
          <w:bCs/>
        </w:rPr>
        <w:t>To u</w:t>
      </w:r>
      <w:r w:rsidRPr="007D0EFA" w:rsidR="00535149">
        <w:rPr>
          <w:rFonts w:ascii="Arial" w:hAnsi="Arial" w:cs="Arial"/>
          <w:bCs/>
        </w:rPr>
        <w:t xml:space="preserve">ndertake </w:t>
      </w:r>
      <w:r w:rsidRPr="007D0EFA">
        <w:rPr>
          <w:rFonts w:ascii="Arial" w:hAnsi="Arial" w:cs="Arial"/>
          <w:bCs/>
        </w:rPr>
        <w:t xml:space="preserve">any </w:t>
      </w:r>
      <w:r w:rsidRPr="007D0EFA" w:rsidR="00535149">
        <w:rPr>
          <w:rFonts w:ascii="Arial" w:hAnsi="Arial" w:cs="Arial"/>
          <w:bCs/>
        </w:rPr>
        <w:t xml:space="preserve">training applicable to the role as directed by the </w:t>
      </w:r>
      <w:proofErr w:type="gramStart"/>
      <w:r w:rsidRPr="007D0EFA" w:rsidR="00D36AE8">
        <w:rPr>
          <w:rFonts w:ascii="Arial" w:hAnsi="Arial" w:cs="Arial"/>
          <w:bCs/>
        </w:rPr>
        <w:t>school</w:t>
      </w:r>
      <w:proofErr w:type="gramEnd"/>
    </w:p>
    <w:p w:rsidRPr="007D0EFA" w:rsidR="00590FA9" w:rsidP="007D0EFA" w:rsidRDefault="00590FA9" w14:paraId="55C3B67F" w14:textId="54E748D6">
      <w:pPr>
        <w:pStyle w:val="NoSpacing"/>
        <w:numPr>
          <w:ilvl w:val="0"/>
          <w:numId w:val="1"/>
        </w:numPr>
        <w:jc w:val="both"/>
        <w:rPr>
          <w:rFonts w:ascii="Arial" w:hAnsi="Arial" w:eastAsia="Arial" w:cs="Arial"/>
          <w:color w:val="000000" w:themeColor="text1"/>
        </w:rPr>
      </w:pPr>
      <w:r w:rsidRPr="007D0EFA">
        <w:rPr>
          <w:rFonts w:ascii="Arial" w:hAnsi="Arial" w:eastAsia="Arial" w:cs="Arial"/>
          <w:color w:val="000000" w:themeColor="text1"/>
        </w:rPr>
        <w:t>The post is subject to interruptions according to the demands of the school and the postholder should be aware that tasks may need to be re-</w:t>
      </w:r>
      <w:proofErr w:type="gramStart"/>
      <w:r w:rsidRPr="007D0EFA">
        <w:rPr>
          <w:rFonts w:ascii="Arial" w:hAnsi="Arial" w:eastAsia="Arial" w:cs="Arial"/>
          <w:color w:val="000000" w:themeColor="text1"/>
        </w:rPr>
        <w:t>scheduled</w:t>
      </w:r>
      <w:proofErr w:type="gramEnd"/>
    </w:p>
    <w:p w:rsidRPr="007D0EFA" w:rsidR="00590FA9" w:rsidP="007D0EFA" w:rsidRDefault="00590FA9" w14:paraId="7798AC8A" w14:textId="776F85D0">
      <w:pPr>
        <w:pStyle w:val="NoSpacing"/>
        <w:numPr>
          <w:ilvl w:val="0"/>
          <w:numId w:val="1"/>
        </w:numPr>
        <w:jc w:val="both"/>
        <w:rPr>
          <w:rFonts w:ascii="Arial" w:hAnsi="Arial" w:eastAsia="Arial" w:cs="Arial"/>
          <w:color w:val="000000" w:themeColor="text1"/>
        </w:rPr>
      </w:pPr>
      <w:r w:rsidRPr="007D0EFA">
        <w:rPr>
          <w:rFonts w:ascii="Arial" w:hAnsi="Arial" w:eastAsia="Arial" w:cs="Arial"/>
          <w:color w:val="000000" w:themeColor="text1"/>
        </w:rPr>
        <w:t xml:space="preserve">To undertake such duties as are within the scope and the spirit of the job purpose, the title of the post, and its grading, as directed by </w:t>
      </w:r>
      <w:r w:rsidRPr="007D0EFA" w:rsidR="007D0EFA">
        <w:rPr>
          <w:rFonts w:ascii="Arial" w:hAnsi="Arial" w:eastAsia="Arial" w:cs="Arial"/>
          <w:color w:val="000000" w:themeColor="text1"/>
        </w:rPr>
        <w:t>l</w:t>
      </w:r>
      <w:r w:rsidRPr="007D0EFA">
        <w:rPr>
          <w:rFonts w:ascii="Arial" w:hAnsi="Arial" w:eastAsia="Arial" w:cs="Arial"/>
          <w:color w:val="000000" w:themeColor="text1"/>
        </w:rPr>
        <w:t xml:space="preserve">ine </w:t>
      </w:r>
      <w:proofErr w:type="gramStart"/>
      <w:r w:rsidRPr="007D0EFA" w:rsidR="007D0EFA">
        <w:rPr>
          <w:rFonts w:ascii="Arial" w:hAnsi="Arial" w:eastAsia="Arial" w:cs="Arial"/>
          <w:color w:val="000000" w:themeColor="text1"/>
        </w:rPr>
        <w:t>m</w:t>
      </w:r>
      <w:r w:rsidRPr="007D0EFA">
        <w:rPr>
          <w:rFonts w:ascii="Arial" w:hAnsi="Arial" w:eastAsia="Arial" w:cs="Arial"/>
          <w:color w:val="000000" w:themeColor="text1"/>
        </w:rPr>
        <w:t>anager</w:t>
      </w:r>
      <w:proofErr w:type="gramEnd"/>
    </w:p>
    <w:p w:rsidR="008007B0" w:rsidP="00901DDF" w:rsidRDefault="00590FA9" w14:paraId="2045F7F0" w14:textId="229FFA07">
      <w:pPr>
        <w:pStyle w:val="NoSpacing"/>
        <w:numPr>
          <w:ilvl w:val="0"/>
          <w:numId w:val="1"/>
        </w:numPr>
        <w:jc w:val="both"/>
        <w:rPr>
          <w:rFonts w:ascii="Arial" w:hAnsi="Arial" w:eastAsia="Arial" w:cs="Arial"/>
          <w:color w:val="000000" w:themeColor="text1"/>
        </w:rPr>
      </w:pPr>
      <w:r w:rsidRPr="007D0EFA">
        <w:rPr>
          <w:rFonts w:ascii="Arial" w:hAnsi="Arial" w:eastAsia="Arial" w:cs="Arial"/>
          <w:color w:val="000000" w:themeColor="text1"/>
        </w:rPr>
        <w:t xml:space="preserve">To ensure all personal data is handled and stored confidentially in line with GDPR and school </w:t>
      </w:r>
      <w:proofErr w:type="gramStart"/>
      <w:r w:rsidRPr="007D0EFA">
        <w:rPr>
          <w:rFonts w:ascii="Arial" w:hAnsi="Arial" w:eastAsia="Arial" w:cs="Arial"/>
          <w:color w:val="000000" w:themeColor="text1"/>
        </w:rPr>
        <w:t>policy</w:t>
      </w:r>
      <w:proofErr w:type="gramEnd"/>
    </w:p>
    <w:p w:rsidRPr="00943F24" w:rsidR="00943F24" w:rsidP="009F145F" w:rsidRDefault="00943F24" w14:paraId="4D90F1C5" w14:textId="77777777">
      <w:pPr>
        <w:pStyle w:val="NoSpacing"/>
        <w:ind w:left="720"/>
        <w:jc w:val="both"/>
        <w:rPr>
          <w:rFonts w:ascii="Arial" w:hAnsi="Arial" w:eastAsia="Arial" w:cs="Arial"/>
          <w:color w:val="000000" w:themeColor="text1"/>
        </w:rPr>
      </w:pPr>
    </w:p>
    <w:p w:rsidR="00746280" w:rsidP="00746280" w:rsidRDefault="00746280" w14:paraId="37457639" w14:textId="51E10CB6">
      <w:pPr>
        <w:jc w:val="both"/>
        <w:rPr>
          <w:rStyle w:val="Strong"/>
          <w:rFonts w:ascii="Arial" w:hAnsi="Arial" w:cs="Arial"/>
        </w:rPr>
      </w:pPr>
      <w:r w:rsidRPr="00590FA9">
        <w:rPr>
          <w:rStyle w:val="Strong"/>
          <w:rFonts w:ascii="Arial" w:hAnsi="Arial" w:cs="Arial"/>
        </w:rPr>
        <w:t>SAFEGUARDING</w:t>
      </w:r>
    </w:p>
    <w:p w:rsidRPr="00590FA9" w:rsidR="00590FA9" w:rsidP="00590FA9" w:rsidRDefault="00590FA9" w14:paraId="41B18C24" w14:textId="638D8EBB">
      <w:pPr>
        <w:numPr>
          <w:ilvl w:val="0"/>
          <w:numId w:val="13"/>
        </w:numPr>
        <w:spacing w:after="0"/>
        <w:ind w:left="714" w:hanging="357"/>
        <w:contextualSpacing/>
        <w:rPr>
          <w:rStyle w:val="Strong"/>
          <w:rFonts w:ascii="Arial" w:hAnsi="Arial" w:cs="Arial"/>
          <w:b w:val="0"/>
          <w:bCs w:val="0"/>
        </w:rPr>
      </w:pPr>
      <w:r w:rsidRPr="009D0167">
        <w:rPr>
          <w:rFonts w:ascii="Arial" w:hAnsi="Arial" w:cs="Arial"/>
        </w:rPr>
        <w:t xml:space="preserve">To be aware of safeguarding and promoting the welfare of children and vulnerable adults and to report any concerns in accordance with Mayfield’s Safeguarding/Child Protection </w:t>
      </w:r>
      <w:proofErr w:type="gramStart"/>
      <w:r w:rsidRPr="009D0167">
        <w:rPr>
          <w:rFonts w:ascii="Arial" w:hAnsi="Arial" w:cs="Arial"/>
        </w:rPr>
        <w:t>policies</w:t>
      </w:r>
      <w:proofErr w:type="gramEnd"/>
    </w:p>
    <w:p w:rsidRPr="00590FA9" w:rsidR="00746280" w:rsidP="00590FA9" w:rsidRDefault="00590FA9" w14:paraId="7ED53FD8" w14:textId="311FDAAB">
      <w:pPr>
        <w:pStyle w:val="NoSpacing"/>
        <w:numPr>
          <w:ilvl w:val="0"/>
          <w:numId w:val="11"/>
        </w:numPr>
        <w:ind w:left="714" w:hanging="357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To n</w:t>
      </w:r>
      <w:r w:rsidRPr="00590FA9" w:rsidR="00746280">
        <w:rPr>
          <w:rFonts w:ascii="Arial" w:hAnsi="Arial" w:eastAsia="Arial" w:cs="Arial"/>
          <w:color w:val="000000" w:themeColor="text1"/>
        </w:rPr>
        <w:t xml:space="preserve">ote and comply with all school policies and procedures, reporting all concerns to the appropriate </w:t>
      </w:r>
      <w:proofErr w:type="gramStart"/>
      <w:r w:rsidRPr="00590FA9" w:rsidR="00746280">
        <w:rPr>
          <w:rFonts w:ascii="Arial" w:hAnsi="Arial" w:eastAsia="Arial" w:cs="Arial"/>
          <w:color w:val="000000" w:themeColor="text1"/>
        </w:rPr>
        <w:t>person</w:t>
      </w:r>
      <w:proofErr w:type="gramEnd"/>
    </w:p>
    <w:p w:rsidRPr="00590FA9" w:rsidR="00746280" w:rsidP="00746280" w:rsidRDefault="00590FA9" w14:paraId="55FF4B30" w14:textId="2E14A418">
      <w:pPr>
        <w:pStyle w:val="NoSpacing"/>
        <w:numPr>
          <w:ilvl w:val="0"/>
          <w:numId w:val="11"/>
        </w:numPr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To u</w:t>
      </w:r>
      <w:r w:rsidRPr="00590FA9" w:rsidR="00746280">
        <w:rPr>
          <w:rFonts w:ascii="Arial" w:hAnsi="Arial" w:eastAsia="Arial" w:cs="Arial"/>
          <w:color w:val="000000" w:themeColor="text1"/>
        </w:rPr>
        <w:t xml:space="preserve">ndertake compulsory Safeguarding as directed by the </w:t>
      </w:r>
      <w:proofErr w:type="gramStart"/>
      <w:r w:rsidRPr="00590FA9" w:rsidR="00746280">
        <w:rPr>
          <w:rFonts w:ascii="Arial" w:hAnsi="Arial" w:eastAsia="Arial" w:cs="Arial"/>
          <w:color w:val="000000" w:themeColor="text1"/>
        </w:rPr>
        <w:t>school</w:t>
      </w:r>
      <w:proofErr w:type="gramEnd"/>
    </w:p>
    <w:p w:rsidRPr="00590FA9" w:rsidR="00746280" w:rsidP="00746280" w:rsidRDefault="00746280" w14:paraId="05089864" w14:textId="77777777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Pr="00590FA9" w:rsidR="00746280" w:rsidP="00746280" w:rsidRDefault="00746280" w14:paraId="35CAF119" w14:textId="77777777">
      <w:pPr>
        <w:pStyle w:val="NoSpacing"/>
        <w:rPr>
          <w:rFonts w:ascii="Arial" w:hAnsi="Arial" w:eastAsia="Arial" w:cs="Arial"/>
          <w:color w:val="000000" w:themeColor="text1"/>
        </w:rPr>
      </w:pPr>
      <w:r w:rsidRPr="00590FA9">
        <w:rPr>
          <w:rFonts w:ascii="Arial" w:hAnsi="Arial" w:eastAsia="Arial" w:cs="Arial"/>
          <w:b/>
          <w:bCs/>
          <w:color w:val="000000" w:themeColor="text1"/>
        </w:rPr>
        <w:t xml:space="preserve">The duties and responsibilities in this job description are not exhaustive and may be varied from time to time, in a manner that is compatible with the post held, at the discretion of the </w:t>
      </w:r>
      <w:r w:rsidRPr="00590FA9">
        <w:rPr>
          <w:rFonts w:ascii="Arial" w:hAnsi="Arial" w:cs="Arial"/>
          <w:b/>
        </w:rPr>
        <w:t>Headteacher/Line Manager.</w:t>
      </w:r>
    </w:p>
    <w:p w:rsidRPr="00590FA9" w:rsidR="00746280" w:rsidP="00746280" w:rsidRDefault="00746280" w14:paraId="4214EE0F" w14:textId="77777777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Pr="00590FA9" w:rsidR="00746280" w:rsidP="00746280" w:rsidRDefault="00746280" w14:paraId="37FD8BC4" w14:textId="77777777">
      <w:pPr>
        <w:jc w:val="both"/>
        <w:rPr>
          <w:rFonts w:ascii="Arial" w:hAnsi="Arial" w:cs="Arial"/>
        </w:rPr>
      </w:pPr>
      <w:r w:rsidRPr="00590FA9">
        <w:rPr>
          <w:rFonts w:ascii="Arial" w:hAnsi="Arial" w:cs="Arial"/>
        </w:rPr>
        <w:t>Name: …………………………………</w:t>
      </w:r>
      <w:proofErr w:type="gramStart"/>
      <w:r w:rsidRPr="00590FA9">
        <w:rPr>
          <w:rFonts w:ascii="Arial" w:hAnsi="Arial" w:cs="Arial"/>
        </w:rPr>
        <w:t>…..</w:t>
      </w:r>
      <w:proofErr w:type="gramEnd"/>
      <w:r w:rsidRPr="00590FA9">
        <w:rPr>
          <w:rFonts w:ascii="Arial" w:hAnsi="Arial" w:cs="Arial"/>
        </w:rPr>
        <w:tab/>
      </w:r>
      <w:r w:rsidRPr="00590FA9">
        <w:rPr>
          <w:rFonts w:ascii="Arial" w:hAnsi="Arial" w:cs="Arial"/>
        </w:rPr>
        <w:tab/>
      </w:r>
      <w:r w:rsidRPr="00590FA9">
        <w:rPr>
          <w:rFonts w:ascii="Arial" w:hAnsi="Arial" w:cs="Arial"/>
        </w:rPr>
        <w:t>Date: ……………………….</w:t>
      </w:r>
    </w:p>
    <w:p w:rsidRPr="00010A61" w:rsidR="00746280" w:rsidP="00901DDF" w:rsidRDefault="00746280" w14:paraId="7D0E1E83" w14:textId="323FFE9F">
      <w:pPr>
        <w:jc w:val="both"/>
        <w:rPr>
          <w:rFonts w:ascii="Arial" w:hAnsi="Arial" w:cs="Arial"/>
        </w:rPr>
      </w:pPr>
      <w:r w:rsidRPr="001C150C">
        <w:rPr>
          <w:rFonts w:ascii="Arial" w:hAnsi="Arial" w:cs="Arial"/>
        </w:rPr>
        <w:t>Signature: …………………………………</w:t>
      </w:r>
    </w:p>
    <w:sectPr w:rsidRPr="00010A61" w:rsidR="00746280" w:rsidSect="00943F24">
      <w:footerReference w:type="default" r:id="rId12"/>
      <w:pgSz w:w="11906" w:h="16838" w:orient="portrait"/>
      <w:pgMar w:top="992" w:right="1440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1B7D" w:rsidP="00C6395F" w:rsidRDefault="008C1B7D" w14:paraId="5FE3647D" w14:textId="77777777">
      <w:pPr>
        <w:spacing w:after="0" w:line="240" w:lineRule="auto"/>
      </w:pPr>
      <w:r>
        <w:separator/>
      </w:r>
    </w:p>
  </w:endnote>
  <w:endnote w:type="continuationSeparator" w:id="0">
    <w:p w:rsidR="008C1B7D" w:rsidP="00C6395F" w:rsidRDefault="008C1B7D" w14:paraId="6E4714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90FA9" w:rsidR="00C6395F" w:rsidP="00590FA9" w:rsidRDefault="00CC0B47" w14:paraId="7677036B" w14:textId="5A6BBF2F">
    <w:pPr>
      <w:pStyle w:val="Footer"/>
      <w:jc w:val="both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 xml:space="preserve">April </w:t>
    </w:r>
    <w:r w:rsidRPr="00590FA9" w:rsidR="00590FA9">
      <w:rPr>
        <w:rFonts w:ascii="Arial" w:hAnsi="Arial" w:cs="Arial"/>
        <w:sz w:val="20"/>
        <w:szCs w:val="20"/>
        <w:lang w:val="en-US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1B7D" w:rsidP="00C6395F" w:rsidRDefault="008C1B7D" w14:paraId="3E7A71AC" w14:textId="77777777">
      <w:pPr>
        <w:spacing w:after="0" w:line="240" w:lineRule="auto"/>
      </w:pPr>
      <w:r>
        <w:separator/>
      </w:r>
    </w:p>
  </w:footnote>
  <w:footnote w:type="continuationSeparator" w:id="0">
    <w:p w:rsidR="008C1B7D" w:rsidP="00C6395F" w:rsidRDefault="008C1B7D" w14:paraId="773A51C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B66F97"/>
    <w:multiLevelType w:val="hybridMultilevel"/>
    <w:tmpl w:val="8D2A21F8"/>
    <w:lvl w:ilvl="0" w:tplc="2CD44D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2" w15:restartNumberingAfterBreak="0">
    <w:nsid w:val="0A6B5A7A"/>
    <w:multiLevelType w:val="hybridMultilevel"/>
    <w:tmpl w:val="C04CB6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C56A72"/>
    <w:multiLevelType w:val="hybridMultilevel"/>
    <w:tmpl w:val="CE2628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077FE9"/>
    <w:multiLevelType w:val="hybridMultilevel"/>
    <w:tmpl w:val="70001F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A65CF5"/>
    <w:multiLevelType w:val="hybridMultilevel"/>
    <w:tmpl w:val="E48EDCFE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753B69"/>
    <w:multiLevelType w:val="hybridMultilevel"/>
    <w:tmpl w:val="F1EA47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2B23E7"/>
    <w:multiLevelType w:val="hybridMultilevel"/>
    <w:tmpl w:val="3080100A"/>
    <w:lvl w:ilvl="0" w:tplc="A74223EC">
      <w:start w:val="1"/>
      <w:numFmt w:val="lowerRoman"/>
      <w:lvlText w:val="(%1)"/>
      <w:lvlJc w:val="left"/>
      <w:pPr>
        <w:ind w:left="1443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7982CB22">
      <w:start w:val="1"/>
      <w:numFmt w:val="lowerLetter"/>
      <w:lvlText w:val="%2"/>
      <w:lvlJc w:val="left"/>
      <w:pPr>
        <w:ind w:left="155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BE2B682">
      <w:start w:val="1"/>
      <w:numFmt w:val="lowerRoman"/>
      <w:lvlText w:val="%3"/>
      <w:lvlJc w:val="left"/>
      <w:pPr>
        <w:ind w:left="227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0EA63128">
      <w:start w:val="1"/>
      <w:numFmt w:val="decimal"/>
      <w:lvlText w:val="%4"/>
      <w:lvlJc w:val="left"/>
      <w:pPr>
        <w:ind w:left="299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49AA4EBC">
      <w:start w:val="1"/>
      <w:numFmt w:val="lowerLetter"/>
      <w:lvlText w:val="%5"/>
      <w:lvlJc w:val="left"/>
      <w:pPr>
        <w:ind w:left="371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F050CB60">
      <w:start w:val="1"/>
      <w:numFmt w:val="lowerRoman"/>
      <w:lvlText w:val="%6"/>
      <w:lvlJc w:val="left"/>
      <w:pPr>
        <w:ind w:left="443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6D44E38">
      <w:start w:val="1"/>
      <w:numFmt w:val="decimal"/>
      <w:lvlText w:val="%7"/>
      <w:lvlJc w:val="left"/>
      <w:pPr>
        <w:ind w:left="515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8A2E8C8">
      <w:start w:val="1"/>
      <w:numFmt w:val="lowerLetter"/>
      <w:lvlText w:val="%8"/>
      <w:lvlJc w:val="left"/>
      <w:pPr>
        <w:ind w:left="587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E786B270">
      <w:start w:val="1"/>
      <w:numFmt w:val="lowerRoman"/>
      <w:lvlText w:val="%9"/>
      <w:lvlJc w:val="left"/>
      <w:pPr>
        <w:ind w:left="659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 w15:restartNumberingAfterBreak="0">
    <w:nsid w:val="47414FA4"/>
    <w:multiLevelType w:val="hybridMultilevel"/>
    <w:tmpl w:val="FED86222"/>
    <w:lvl w:ilvl="0" w:tplc="23AE181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EB1C17FA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074E77E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79BCC34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C20DC32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00489D2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9D568BAA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A1E8CE36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98E646B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 w15:restartNumberingAfterBreak="0">
    <w:nsid w:val="555033D7"/>
    <w:multiLevelType w:val="hybridMultilevel"/>
    <w:tmpl w:val="90382F9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5A6A57DE"/>
    <w:multiLevelType w:val="multilevel"/>
    <w:tmpl w:val="D2F2173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2224CCA"/>
    <w:multiLevelType w:val="hybridMultilevel"/>
    <w:tmpl w:val="5EB019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C616D00"/>
    <w:multiLevelType w:val="hybridMultilevel"/>
    <w:tmpl w:val="F580F66A"/>
    <w:lvl w:ilvl="0" w:tplc="EEC22700">
      <w:start w:val="1"/>
      <w:numFmt w:val="bullet"/>
      <w:lvlText w:val="•"/>
      <w:lvlJc w:val="left"/>
      <w:pPr>
        <w:ind w:left="36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6F129382">
      <w:start w:val="1"/>
      <w:numFmt w:val="bullet"/>
      <w:lvlText w:val="o"/>
      <w:lvlJc w:val="left"/>
      <w:pPr>
        <w:ind w:left="119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8FBCB7C6">
      <w:start w:val="1"/>
      <w:numFmt w:val="bullet"/>
      <w:lvlText w:val="▪"/>
      <w:lvlJc w:val="left"/>
      <w:pPr>
        <w:ind w:left="191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AC9C8322">
      <w:start w:val="1"/>
      <w:numFmt w:val="bullet"/>
      <w:lvlText w:val="•"/>
      <w:lvlJc w:val="left"/>
      <w:pPr>
        <w:ind w:left="263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340D654">
      <w:start w:val="1"/>
      <w:numFmt w:val="bullet"/>
      <w:lvlText w:val="o"/>
      <w:lvlJc w:val="left"/>
      <w:pPr>
        <w:ind w:left="335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EF682E1A">
      <w:start w:val="1"/>
      <w:numFmt w:val="bullet"/>
      <w:lvlText w:val="▪"/>
      <w:lvlJc w:val="left"/>
      <w:pPr>
        <w:ind w:left="407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EA8814A2">
      <w:start w:val="1"/>
      <w:numFmt w:val="bullet"/>
      <w:lvlText w:val="•"/>
      <w:lvlJc w:val="left"/>
      <w:pPr>
        <w:ind w:left="47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C9649FF2">
      <w:start w:val="1"/>
      <w:numFmt w:val="bullet"/>
      <w:lvlText w:val="o"/>
      <w:lvlJc w:val="left"/>
      <w:pPr>
        <w:ind w:left="551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1B24ADC">
      <w:start w:val="1"/>
      <w:numFmt w:val="bullet"/>
      <w:lvlText w:val="▪"/>
      <w:lvlJc w:val="left"/>
      <w:pPr>
        <w:ind w:left="623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68253342">
    <w:abstractNumId w:val="2"/>
  </w:num>
  <w:num w:numId="2" w16cid:durableId="882445244">
    <w:abstractNumId w:val="7"/>
  </w:num>
  <w:num w:numId="3" w16cid:durableId="1264143626">
    <w:abstractNumId w:val="12"/>
  </w:num>
  <w:num w:numId="4" w16cid:durableId="35349353">
    <w:abstractNumId w:val="11"/>
  </w:num>
  <w:num w:numId="5" w16cid:durableId="1349133787">
    <w:abstractNumId w:val="9"/>
  </w:num>
  <w:num w:numId="6" w16cid:durableId="77151436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7" w16cid:durableId="157288365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8" w16cid:durableId="1700231710">
    <w:abstractNumId w:val="5"/>
  </w:num>
  <w:num w:numId="9" w16cid:durableId="1465004547">
    <w:abstractNumId w:val="6"/>
  </w:num>
  <w:num w:numId="10" w16cid:durableId="430928807">
    <w:abstractNumId w:val="4"/>
  </w:num>
  <w:num w:numId="11" w16cid:durableId="1204561363">
    <w:abstractNumId w:val="1"/>
  </w:num>
  <w:num w:numId="12" w16cid:durableId="1110008317">
    <w:abstractNumId w:val="10"/>
  </w:num>
  <w:num w:numId="13" w16cid:durableId="518545958">
    <w:abstractNumId w:val="3"/>
  </w:num>
  <w:num w:numId="14" w16cid:durableId="330984231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CAA"/>
    <w:rsid w:val="00000D9C"/>
    <w:rsid w:val="00010A61"/>
    <w:rsid w:val="00036915"/>
    <w:rsid w:val="0004509E"/>
    <w:rsid w:val="00050F3A"/>
    <w:rsid w:val="00052B7E"/>
    <w:rsid w:val="000654BC"/>
    <w:rsid w:val="000811B5"/>
    <w:rsid w:val="00093237"/>
    <w:rsid w:val="000937B0"/>
    <w:rsid w:val="000B060C"/>
    <w:rsid w:val="000D1ED0"/>
    <w:rsid w:val="00103844"/>
    <w:rsid w:val="00121178"/>
    <w:rsid w:val="0015444B"/>
    <w:rsid w:val="001B39E9"/>
    <w:rsid w:val="001C0A7B"/>
    <w:rsid w:val="001C774E"/>
    <w:rsid w:val="0020221E"/>
    <w:rsid w:val="00214BC5"/>
    <w:rsid w:val="002216DD"/>
    <w:rsid w:val="002C27CC"/>
    <w:rsid w:val="002D57C1"/>
    <w:rsid w:val="00307C32"/>
    <w:rsid w:val="003111B5"/>
    <w:rsid w:val="00315778"/>
    <w:rsid w:val="00321334"/>
    <w:rsid w:val="00345B0B"/>
    <w:rsid w:val="00356F12"/>
    <w:rsid w:val="003612F2"/>
    <w:rsid w:val="00370506"/>
    <w:rsid w:val="0038140D"/>
    <w:rsid w:val="003878DE"/>
    <w:rsid w:val="003D19A3"/>
    <w:rsid w:val="003E442B"/>
    <w:rsid w:val="003F223B"/>
    <w:rsid w:val="0043138A"/>
    <w:rsid w:val="0043437D"/>
    <w:rsid w:val="004379F1"/>
    <w:rsid w:val="0044474A"/>
    <w:rsid w:val="00470580"/>
    <w:rsid w:val="00475CAA"/>
    <w:rsid w:val="004811FF"/>
    <w:rsid w:val="004B0FEF"/>
    <w:rsid w:val="004C5483"/>
    <w:rsid w:val="004E67B0"/>
    <w:rsid w:val="004E6EEC"/>
    <w:rsid w:val="00506E7A"/>
    <w:rsid w:val="00535149"/>
    <w:rsid w:val="00540167"/>
    <w:rsid w:val="00545AD1"/>
    <w:rsid w:val="00554A5D"/>
    <w:rsid w:val="00563605"/>
    <w:rsid w:val="00567AD4"/>
    <w:rsid w:val="00585386"/>
    <w:rsid w:val="005868CB"/>
    <w:rsid w:val="00590FA9"/>
    <w:rsid w:val="005961A1"/>
    <w:rsid w:val="005B35F6"/>
    <w:rsid w:val="005D2234"/>
    <w:rsid w:val="005D2F3A"/>
    <w:rsid w:val="005E0AE2"/>
    <w:rsid w:val="0060034A"/>
    <w:rsid w:val="00600CA1"/>
    <w:rsid w:val="00640A74"/>
    <w:rsid w:val="00657D5A"/>
    <w:rsid w:val="006617A9"/>
    <w:rsid w:val="00680381"/>
    <w:rsid w:val="006B5EDB"/>
    <w:rsid w:val="006B675C"/>
    <w:rsid w:val="006C605A"/>
    <w:rsid w:val="006D220C"/>
    <w:rsid w:val="006E1AC1"/>
    <w:rsid w:val="007044A1"/>
    <w:rsid w:val="00715776"/>
    <w:rsid w:val="00722E4A"/>
    <w:rsid w:val="00725B08"/>
    <w:rsid w:val="00727DC1"/>
    <w:rsid w:val="00745458"/>
    <w:rsid w:val="00746280"/>
    <w:rsid w:val="00746BD7"/>
    <w:rsid w:val="00747EEC"/>
    <w:rsid w:val="00750CA1"/>
    <w:rsid w:val="00774C05"/>
    <w:rsid w:val="007A6BAA"/>
    <w:rsid w:val="007D0EFA"/>
    <w:rsid w:val="007D7163"/>
    <w:rsid w:val="007F6A35"/>
    <w:rsid w:val="008007B0"/>
    <w:rsid w:val="00801F9C"/>
    <w:rsid w:val="00812179"/>
    <w:rsid w:val="0085205B"/>
    <w:rsid w:val="00852875"/>
    <w:rsid w:val="00874C6C"/>
    <w:rsid w:val="0088100E"/>
    <w:rsid w:val="008877D0"/>
    <w:rsid w:val="00897304"/>
    <w:rsid w:val="008A1BEC"/>
    <w:rsid w:val="008A4FC3"/>
    <w:rsid w:val="008C1B7D"/>
    <w:rsid w:val="008D78B7"/>
    <w:rsid w:val="00901DDF"/>
    <w:rsid w:val="009025EC"/>
    <w:rsid w:val="0091784E"/>
    <w:rsid w:val="00921417"/>
    <w:rsid w:val="00943F24"/>
    <w:rsid w:val="0095250D"/>
    <w:rsid w:val="00980A65"/>
    <w:rsid w:val="009B2E5F"/>
    <w:rsid w:val="009C3166"/>
    <w:rsid w:val="009C5318"/>
    <w:rsid w:val="009D5430"/>
    <w:rsid w:val="009E75AA"/>
    <w:rsid w:val="009F0372"/>
    <w:rsid w:val="009F145F"/>
    <w:rsid w:val="009F5655"/>
    <w:rsid w:val="009F69DE"/>
    <w:rsid w:val="00A06831"/>
    <w:rsid w:val="00A16135"/>
    <w:rsid w:val="00A51330"/>
    <w:rsid w:val="00A72CEA"/>
    <w:rsid w:val="00A73088"/>
    <w:rsid w:val="00A77154"/>
    <w:rsid w:val="00A93AB3"/>
    <w:rsid w:val="00A93D67"/>
    <w:rsid w:val="00AA2B01"/>
    <w:rsid w:val="00AA3F5B"/>
    <w:rsid w:val="00AC4610"/>
    <w:rsid w:val="00AF1F41"/>
    <w:rsid w:val="00AF27DA"/>
    <w:rsid w:val="00B0541F"/>
    <w:rsid w:val="00B113AE"/>
    <w:rsid w:val="00B25258"/>
    <w:rsid w:val="00B5059C"/>
    <w:rsid w:val="00B54787"/>
    <w:rsid w:val="00BC43EA"/>
    <w:rsid w:val="00BD7759"/>
    <w:rsid w:val="00BD7DE8"/>
    <w:rsid w:val="00BF4C86"/>
    <w:rsid w:val="00C2438E"/>
    <w:rsid w:val="00C25A9A"/>
    <w:rsid w:val="00C345D5"/>
    <w:rsid w:val="00C40FB2"/>
    <w:rsid w:val="00C42638"/>
    <w:rsid w:val="00C614EF"/>
    <w:rsid w:val="00C6395F"/>
    <w:rsid w:val="00C72E2F"/>
    <w:rsid w:val="00C76799"/>
    <w:rsid w:val="00C80CF0"/>
    <w:rsid w:val="00C8279E"/>
    <w:rsid w:val="00C866A5"/>
    <w:rsid w:val="00CA116F"/>
    <w:rsid w:val="00CB1A85"/>
    <w:rsid w:val="00CC0B47"/>
    <w:rsid w:val="00CC616D"/>
    <w:rsid w:val="00CD40A3"/>
    <w:rsid w:val="00D31323"/>
    <w:rsid w:val="00D36AE8"/>
    <w:rsid w:val="00D459C0"/>
    <w:rsid w:val="00D53DA1"/>
    <w:rsid w:val="00D55A3F"/>
    <w:rsid w:val="00D629DD"/>
    <w:rsid w:val="00D97BCE"/>
    <w:rsid w:val="00DD3095"/>
    <w:rsid w:val="00DF00D6"/>
    <w:rsid w:val="00DF5A7D"/>
    <w:rsid w:val="00DF7AF6"/>
    <w:rsid w:val="00E130B8"/>
    <w:rsid w:val="00E5537B"/>
    <w:rsid w:val="00E6015F"/>
    <w:rsid w:val="00E737DC"/>
    <w:rsid w:val="00E74F68"/>
    <w:rsid w:val="00E90717"/>
    <w:rsid w:val="00EB0AA9"/>
    <w:rsid w:val="00EB1FF5"/>
    <w:rsid w:val="00ED6C4E"/>
    <w:rsid w:val="00EF33DF"/>
    <w:rsid w:val="00F024C8"/>
    <w:rsid w:val="00F200BE"/>
    <w:rsid w:val="00F22F95"/>
    <w:rsid w:val="00F34961"/>
    <w:rsid w:val="00F356CA"/>
    <w:rsid w:val="00F4521C"/>
    <w:rsid w:val="00F660C0"/>
    <w:rsid w:val="00F8093F"/>
    <w:rsid w:val="00F9617B"/>
    <w:rsid w:val="00FA6277"/>
    <w:rsid w:val="00FB4095"/>
    <w:rsid w:val="00FB470C"/>
    <w:rsid w:val="00FB6DB0"/>
    <w:rsid w:val="00FC4C44"/>
    <w:rsid w:val="00FC4E5A"/>
    <w:rsid w:val="00FD5609"/>
    <w:rsid w:val="00FD7697"/>
    <w:rsid w:val="00FE3179"/>
    <w:rsid w:val="00FE4D67"/>
    <w:rsid w:val="00FF1DA0"/>
    <w:rsid w:val="0E2FEC43"/>
    <w:rsid w:val="0F8A95CA"/>
    <w:rsid w:val="2CFDBB72"/>
    <w:rsid w:val="4AF8BEED"/>
    <w:rsid w:val="537D3EDF"/>
    <w:rsid w:val="5B60BE5F"/>
    <w:rsid w:val="5D0AF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ECE7E"/>
  <w15:chartTrackingRefBased/>
  <w15:docId w15:val="{C0BA564D-92CB-4757-BCB3-FF810BD4E2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6799"/>
    <w:rPr>
      <w:rFonts w:ascii="Calibri" w:hAnsi="Calibri" w:eastAsia="Calibri" w:cs="Calibri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200BE"/>
    <w:pPr>
      <w:keepNext/>
      <w:numPr>
        <w:numId w:val="12"/>
      </w:numPr>
      <w:spacing w:before="60" w:after="180" w:line="240" w:lineRule="auto"/>
      <w:jc w:val="both"/>
      <w:outlineLvl w:val="0"/>
    </w:pPr>
    <w:rPr>
      <w:rFonts w:ascii="Arial" w:hAnsi="Arial" w:eastAsia="Times New Roman" w:cs="Times New Roman"/>
      <w:b/>
      <w:bCs/>
      <w:color w:val="auto"/>
      <w:kern w:val="32"/>
      <w:sz w:val="24"/>
      <w:szCs w:val="3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475CAA"/>
    <w:pPr>
      <w:spacing w:after="0" w:line="240" w:lineRule="auto"/>
    </w:pPr>
  </w:style>
  <w:style w:type="table" w:styleId="TableGrid1" w:customStyle="1">
    <w:name w:val="Table Grid1"/>
    <w:rsid w:val="00C7679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0CA1"/>
    <w:rPr>
      <w:rFonts w:ascii="Segoe UI" w:hAnsi="Segoe UI" w:eastAsia="Calibri" w:cs="Segoe UI"/>
      <w:color w:val="000000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1C0A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95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395F"/>
    <w:rPr>
      <w:rFonts w:ascii="Calibri" w:hAnsi="Calibri" w:eastAsia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6395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395F"/>
    <w:rPr>
      <w:rFonts w:ascii="Calibri" w:hAnsi="Calibri" w:eastAsia="Calibri" w:cs="Calibri"/>
      <w:color w:val="00000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874C6C"/>
    <w:rPr>
      <w:color w:val="808080"/>
    </w:rPr>
  </w:style>
  <w:style w:type="character" w:styleId="Strong">
    <w:name w:val="Strong"/>
    <w:basedOn w:val="DefaultParagraphFont"/>
    <w:qFormat/>
    <w:rsid w:val="00746280"/>
    <w:rPr>
      <w:b/>
      <w:bCs/>
    </w:rPr>
  </w:style>
  <w:style w:type="character" w:styleId="Heading1Char" w:customStyle="1">
    <w:name w:val="Heading 1 Char"/>
    <w:basedOn w:val="DefaultParagraphFont"/>
    <w:link w:val="Heading1"/>
    <w:rsid w:val="00F200BE"/>
    <w:rPr>
      <w:rFonts w:ascii="Arial" w:hAnsi="Arial" w:eastAsia="Times New Roman" w:cs="Times New Roman"/>
      <w:b/>
      <w:bCs/>
      <w:kern w:val="32"/>
      <w:sz w:val="24"/>
      <w:szCs w:val="32"/>
    </w:rPr>
  </w:style>
  <w:style w:type="paragraph" w:styleId="1bodycopy10pt" w:customStyle="1">
    <w:name w:val="1 body copy 10pt"/>
    <w:basedOn w:val="Normal"/>
    <w:link w:val="1bodycopy10ptChar"/>
    <w:qFormat/>
    <w:rsid w:val="00E74F68"/>
    <w:pPr>
      <w:spacing w:after="120" w:line="240" w:lineRule="auto"/>
    </w:pPr>
    <w:rPr>
      <w:rFonts w:ascii="Arial" w:hAnsi="Arial" w:eastAsia="MS Mincho" w:cs="Times New Roman"/>
      <w:color w:val="auto"/>
      <w:sz w:val="20"/>
      <w:szCs w:val="24"/>
      <w:lang w:val="en-US" w:eastAsia="en-US"/>
    </w:rPr>
  </w:style>
  <w:style w:type="character" w:styleId="1bodycopy10ptChar" w:customStyle="1">
    <w:name w:val="1 body copy 10pt Char"/>
    <w:link w:val="1bodycopy10pt"/>
    <w:rsid w:val="00E74F68"/>
    <w:rPr>
      <w:rFonts w:ascii="Arial" w:hAnsi="Arial" w:eastAsia="MS Mincho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c72b92-7707-4b50-9a9d-eb8f1bcafa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EF92ACB4AE2438C8C506CE4133594" ma:contentTypeVersion="13" ma:contentTypeDescription="Create a new document." ma:contentTypeScope="" ma:versionID="6f9e31451aa6ad70b8ce5b15232682fb">
  <xsd:schema xmlns:xsd="http://www.w3.org/2001/XMLSchema" xmlns:xs="http://www.w3.org/2001/XMLSchema" xmlns:p="http://schemas.microsoft.com/office/2006/metadata/properties" xmlns:ns3="d0c72b92-7707-4b50-9a9d-eb8f1bcafa71" xmlns:ns4="d25d3dc7-70dc-4d2e-8d15-be0352d8a52d" targetNamespace="http://schemas.microsoft.com/office/2006/metadata/properties" ma:root="true" ma:fieldsID="31b38f9a77114665abee610c42506c1c" ns3:_="" ns4:_="">
    <xsd:import namespace="d0c72b92-7707-4b50-9a9d-eb8f1bcafa71"/>
    <xsd:import namespace="d25d3dc7-70dc-4d2e-8d15-be0352d8a5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72b92-7707-4b50-9a9d-eb8f1bcaf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d3dc7-70dc-4d2e-8d15-be0352d8a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D602E-3143-4BFF-A697-E01CF04F7300}">
  <ds:schemaRefs>
    <ds:schemaRef ds:uri="http://schemas.microsoft.com/office/2006/metadata/properties"/>
    <ds:schemaRef ds:uri="http://schemas.microsoft.com/office/infopath/2007/PartnerControls"/>
    <ds:schemaRef ds:uri="d0c72b92-7707-4b50-9a9d-eb8f1bcafa71"/>
  </ds:schemaRefs>
</ds:datastoreItem>
</file>

<file path=customXml/itemProps2.xml><?xml version="1.0" encoding="utf-8"?>
<ds:datastoreItem xmlns:ds="http://schemas.openxmlformats.org/officeDocument/2006/customXml" ds:itemID="{27EB4ACD-DD11-494D-97DF-C6AA7F10B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6C13F-6CAB-45F6-9E9C-C6681FFEF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72b92-7707-4b50-9a9d-eb8f1bcafa71"/>
    <ds:schemaRef ds:uri="d25d3dc7-70dc-4d2e-8d15-be0352d8a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023B9-DAD4-497D-A8C3-B8E8AE8E069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bonda</dc:creator>
  <keywords/>
  <dc:description/>
  <lastModifiedBy>Miss B Pollard</lastModifiedBy>
  <revision>50</revision>
  <lastPrinted>2023-04-24T08:30:00.0000000Z</lastPrinted>
  <dcterms:created xsi:type="dcterms:W3CDTF">2023-04-18T22:28:00.0000000Z</dcterms:created>
  <dcterms:modified xsi:type="dcterms:W3CDTF">2023-04-24T10:26:19.2590999Z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0x010100C11EF92ACB4AE2438C8C506CE4133594</vt:lpwstr>
  </property>
</Properties>
</file>