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51AB" w14:textId="77777777" w:rsidR="009816B7" w:rsidRPr="003F2A85" w:rsidRDefault="008000E1" w:rsidP="0003710F">
      <w:pPr>
        <w:pStyle w:val="Title"/>
        <w:rPr>
          <w:rFonts w:asciiTheme="minorHAnsi" w:hAnsiTheme="minorHAnsi" w:cstheme="minorHAnsi"/>
          <w:noProof/>
          <w:sz w:val="44"/>
          <w:lang w:eastAsia="en-GB"/>
        </w:rPr>
      </w:pPr>
      <w:r w:rsidRPr="003F2A85">
        <w:rPr>
          <w:rFonts w:asciiTheme="minorHAnsi" w:hAnsiTheme="minorHAnsi" w:cstheme="minorHAnsi"/>
          <w:sz w:val="44"/>
        </w:rPr>
        <w:t>Job Description</w:t>
      </w:r>
      <w:r w:rsidRPr="003F2A85">
        <w:rPr>
          <w:rFonts w:asciiTheme="minorHAnsi" w:hAnsiTheme="minorHAnsi" w:cstheme="minorHAnsi"/>
          <w:sz w:val="20"/>
          <w:szCs w:val="28"/>
        </w:rPr>
        <w:t xml:space="preserve">: </w:t>
      </w:r>
      <w:r w:rsidR="009816B7" w:rsidRPr="003F2A85">
        <w:rPr>
          <w:rFonts w:asciiTheme="minorHAnsi" w:hAnsiTheme="minorHAnsi" w:cstheme="minorHAnsi"/>
          <w:noProof/>
          <w:sz w:val="44"/>
          <w:lang w:eastAsia="en-GB"/>
        </w:rPr>
        <w:t xml:space="preserve">Lead Practitioner of </w:t>
      </w:r>
      <w:r w:rsidR="009656E6">
        <w:rPr>
          <w:rFonts w:asciiTheme="minorHAnsi" w:hAnsiTheme="minorHAnsi" w:cstheme="minorHAnsi"/>
          <w:noProof/>
          <w:sz w:val="44"/>
          <w:lang w:eastAsia="en-GB"/>
        </w:rPr>
        <w:t>Chemistry</w:t>
      </w:r>
      <w:r w:rsidR="009816B7" w:rsidRPr="003F2A85">
        <w:rPr>
          <w:rFonts w:asciiTheme="minorHAnsi" w:hAnsiTheme="minorHAnsi" w:cstheme="minorHAnsi"/>
          <w:noProof/>
          <w:sz w:val="44"/>
          <w:lang w:eastAsia="en-GB"/>
        </w:rPr>
        <w:t xml:space="preserve"> </w:t>
      </w:r>
    </w:p>
    <w:p w14:paraId="1724D73A" w14:textId="77777777" w:rsidR="009816B7" w:rsidRPr="003F2A85" w:rsidRDefault="009816B7" w:rsidP="0003710F">
      <w:pPr>
        <w:pStyle w:val="Title"/>
        <w:rPr>
          <w:rFonts w:asciiTheme="minorHAnsi" w:hAnsiTheme="minorHAnsi" w:cstheme="minorHAnsi"/>
          <w:noProof/>
          <w:sz w:val="44"/>
          <w:lang w:eastAsia="en-GB"/>
        </w:rPr>
      </w:pPr>
      <w:r w:rsidRPr="003F2A85">
        <w:rPr>
          <w:rFonts w:asciiTheme="minorHAnsi" w:hAnsiTheme="minorHAnsi" w:cstheme="minorHAnsi"/>
          <w:noProof/>
          <w:sz w:val="44"/>
          <w:lang w:eastAsia="en-GB"/>
        </w:rPr>
        <w:t>(Curriculum Development and Teacher Coaching)</w:t>
      </w:r>
    </w:p>
    <w:p w14:paraId="7B619832" w14:textId="77777777" w:rsidR="009816B7" w:rsidRPr="003F2A85" w:rsidRDefault="009816B7" w:rsidP="009816B7">
      <w:pPr>
        <w:jc w:val="center"/>
        <w:rPr>
          <w:rFonts w:asciiTheme="minorHAnsi" w:hAnsiTheme="minorHAnsi" w:cstheme="minorHAnsi"/>
          <w:noProof/>
          <w:sz w:val="36"/>
          <w:szCs w:val="36"/>
          <w:lang w:eastAsia="en-GB"/>
        </w:rPr>
      </w:pPr>
    </w:p>
    <w:p w14:paraId="6A18A4FB" w14:textId="77777777" w:rsidR="008000E1" w:rsidRPr="003F2A85" w:rsidRDefault="008000E1" w:rsidP="009816B7">
      <w:pPr>
        <w:rPr>
          <w:rFonts w:asciiTheme="minorHAnsi" w:hAnsiTheme="minorHAnsi" w:cstheme="minorHAnsi"/>
          <w:b/>
          <w:sz w:val="22"/>
          <w:szCs w:val="22"/>
        </w:rPr>
      </w:pPr>
      <w:r w:rsidRPr="003F2A85">
        <w:rPr>
          <w:rFonts w:asciiTheme="minorHAnsi" w:hAnsiTheme="minorHAnsi" w:cstheme="minorHAnsi"/>
          <w:b/>
          <w:sz w:val="22"/>
          <w:szCs w:val="22"/>
        </w:rPr>
        <w:t>Reporting to:</w:t>
      </w:r>
      <w:r w:rsidRPr="003F2A85">
        <w:rPr>
          <w:rFonts w:asciiTheme="minorHAnsi" w:hAnsiTheme="minorHAnsi" w:cstheme="minorHAnsi"/>
          <w:sz w:val="22"/>
          <w:szCs w:val="22"/>
        </w:rPr>
        <w:tab/>
      </w:r>
      <w:r w:rsidR="0003710F" w:rsidRPr="003F2A85">
        <w:rPr>
          <w:rFonts w:asciiTheme="minorHAnsi" w:hAnsiTheme="minorHAnsi" w:cstheme="minorHAnsi"/>
          <w:b/>
          <w:sz w:val="22"/>
          <w:szCs w:val="22"/>
        </w:rPr>
        <w:t xml:space="preserve">Director of Learning: </w:t>
      </w:r>
      <w:r w:rsidR="009656E6">
        <w:rPr>
          <w:rFonts w:asciiTheme="minorHAnsi" w:hAnsiTheme="minorHAnsi" w:cstheme="minorHAnsi"/>
          <w:b/>
          <w:sz w:val="22"/>
          <w:szCs w:val="22"/>
        </w:rPr>
        <w:t>Science</w:t>
      </w:r>
    </w:p>
    <w:p w14:paraId="4E7E23E6" w14:textId="77777777" w:rsidR="008000E1" w:rsidRPr="003F2A85" w:rsidRDefault="008000E1" w:rsidP="008000E1">
      <w:pPr>
        <w:rPr>
          <w:rFonts w:asciiTheme="minorHAnsi" w:hAnsiTheme="minorHAnsi" w:cstheme="minorHAnsi"/>
          <w:sz w:val="22"/>
          <w:szCs w:val="22"/>
        </w:rPr>
      </w:pPr>
    </w:p>
    <w:p w14:paraId="58340BEA" w14:textId="00004377" w:rsidR="008000E1" w:rsidRPr="00DC7572" w:rsidRDefault="009656E6" w:rsidP="0003710F">
      <w:pPr>
        <w:rPr>
          <w:rFonts w:asciiTheme="minorHAnsi" w:hAnsiTheme="minorHAnsi" w:cstheme="minorHAnsi"/>
          <w:b/>
          <w:color w:val="FFFF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Salary: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C7F35" w:rsidRPr="00DC7F35">
        <w:rPr>
          <w:rFonts w:asciiTheme="minorHAnsi" w:hAnsiTheme="minorHAnsi" w:cstheme="minorHAnsi"/>
          <w:b/>
          <w:sz w:val="22"/>
          <w:szCs w:val="22"/>
        </w:rPr>
        <w:t xml:space="preserve">Leading </w:t>
      </w:r>
      <w:r w:rsidR="00DC7F35" w:rsidRPr="00DC7F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Practitioners Scale Point</w:t>
      </w:r>
      <w:r w:rsidR="00C62DB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C7F35" w:rsidRPr="00DC7F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5-9</w:t>
      </w:r>
    </w:p>
    <w:p w14:paraId="5FB9F649" w14:textId="77777777" w:rsidR="008000E1" w:rsidRPr="003F2A85" w:rsidRDefault="008000E1" w:rsidP="008000E1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C2A2608" w14:textId="77777777" w:rsidR="008000E1" w:rsidRPr="003F2A85" w:rsidRDefault="008000E1" w:rsidP="008000E1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3F2A85">
        <w:rPr>
          <w:rFonts w:asciiTheme="minorHAnsi" w:eastAsia="Calibri" w:hAnsiTheme="minorHAnsi" w:cstheme="minorHAnsi"/>
          <w:b/>
          <w:sz w:val="22"/>
          <w:szCs w:val="22"/>
        </w:rPr>
        <w:t>The Role</w:t>
      </w:r>
    </w:p>
    <w:p w14:paraId="7802071A" w14:textId="77777777" w:rsidR="009816B7" w:rsidRPr="003F2A85" w:rsidRDefault="0003710F" w:rsidP="009816B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F2A85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To support the </w:t>
      </w:r>
      <w:r w:rsidR="009656E6">
        <w:rPr>
          <w:rFonts w:asciiTheme="minorHAnsi" w:eastAsia="Times New Roman" w:hAnsiTheme="minorHAnsi" w:cstheme="minorHAnsi"/>
          <w:sz w:val="22"/>
          <w:szCs w:val="22"/>
          <w:lang w:val="en-US"/>
        </w:rPr>
        <w:t>Science/Chemistry</w:t>
      </w:r>
      <w:r w:rsidRPr="003F2A85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Department with ongoing strategies in creating a bespoke, knowledge-rich curriculum and lead on developing teaching and learning within the department to achieve excellence in all areas.  </w:t>
      </w:r>
    </w:p>
    <w:p w14:paraId="00D75694" w14:textId="77777777" w:rsidR="008000E1" w:rsidRPr="003F2A85" w:rsidRDefault="008000E1" w:rsidP="008000E1">
      <w:pPr>
        <w:pStyle w:val="Default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</w:p>
    <w:p w14:paraId="60210F0E" w14:textId="2B9DA6D9" w:rsidR="00161E32" w:rsidRDefault="00161E32" w:rsidP="00161E32">
      <w:pPr>
        <w:rPr>
          <w:rFonts w:asciiTheme="minorHAnsi" w:eastAsia="Georgia" w:hAnsiTheme="minorHAnsi" w:cstheme="minorHAnsi"/>
          <w:b/>
          <w:bCs/>
          <w:sz w:val="22"/>
          <w:szCs w:val="22"/>
        </w:rPr>
      </w:pPr>
      <w:r w:rsidRPr="003F2A85">
        <w:rPr>
          <w:rFonts w:asciiTheme="minorHAnsi" w:eastAsia="Georgia" w:hAnsiTheme="minorHAnsi" w:cstheme="minorHAnsi"/>
          <w:b/>
          <w:bCs/>
          <w:sz w:val="22"/>
          <w:szCs w:val="22"/>
        </w:rPr>
        <w:t>Key Responsibilities</w:t>
      </w:r>
    </w:p>
    <w:p w14:paraId="5A16A8C6" w14:textId="77777777" w:rsidR="00DC7572" w:rsidRPr="003F2A85" w:rsidRDefault="00DC7572" w:rsidP="00161E32">
      <w:pPr>
        <w:rPr>
          <w:rFonts w:asciiTheme="minorHAnsi" w:eastAsia="Georgia" w:hAnsiTheme="minorHAnsi" w:cstheme="minorHAnsi"/>
          <w:b/>
          <w:bCs/>
          <w:sz w:val="22"/>
          <w:szCs w:val="22"/>
        </w:rPr>
      </w:pPr>
    </w:p>
    <w:p w14:paraId="6F4B7B21" w14:textId="77777777" w:rsidR="00161E32" w:rsidRPr="003F2A85" w:rsidRDefault="00161E32" w:rsidP="00161E32">
      <w:pPr>
        <w:pStyle w:val="p5"/>
        <w:widowControl/>
        <w:tabs>
          <w:tab w:val="left" w:pos="780"/>
        </w:tabs>
        <w:rPr>
          <w:rFonts w:asciiTheme="minorHAnsi" w:hAnsiTheme="minorHAnsi" w:cstheme="minorHAnsi"/>
          <w:b/>
          <w:sz w:val="22"/>
          <w:szCs w:val="22"/>
        </w:rPr>
      </w:pPr>
      <w:r w:rsidRPr="003F2A85">
        <w:rPr>
          <w:rFonts w:asciiTheme="minorHAnsi" w:hAnsiTheme="minorHAnsi" w:cstheme="minorHAnsi"/>
          <w:b/>
          <w:sz w:val="22"/>
          <w:szCs w:val="22"/>
        </w:rPr>
        <w:t xml:space="preserve">Leadership and management </w:t>
      </w:r>
    </w:p>
    <w:p w14:paraId="3DBF8DA3" w14:textId="77777777" w:rsidR="00161E32" w:rsidRPr="003F2A85" w:rsidRDefault="00161E32" w:rsidP="00161E32">
      <w:pPr>
        <w:pStyle w:val="p5"/>
        <w:widowControl/>
        <w:numPr>
          <w:ilvl w:val="0"/>
          <w:numId w:val="10"/>
        </w:numPr>
        <w:tabs>
          <w:tab w:val="left" w:pos="78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3F2A85">
        <w:rPr>
          <w:rFonts w:asciiTheme="minorHAnsi" w:hAnsiTheme="minorHAnsi" w:cstheme="minorHAnsi"/>
          <w:sz w:val="22"/>
          <w:szCs w:val="22"/>
        </w:rPr>
        <w:t xml:space="preserve">Enable all teachers in </w:t>
      </w:r>
      <w:r w:rsidR="009656E6">
        <w:rPr>
          <w:rFonts w:asciiTheme="minorHAnsi" w:hAnsiTheme="minorHAnsi" w:cstheme="minorHAnsi"/>
          <w:sz w:val="22"/>
          <w:szCs w:val="22"/>
        </w:rPr>
        <w:t>Chemistry and Science</w:t>
      </w:r>
      <w:r w:rsidRPr="003F2A85">
        <w:rPr>
          <w:rFonts w:asciiTheme="minorHAnsi" w:hAnsiTheme="minorHAnsi" w:cstheme="minorHAnsi"/>
          <w:sz w:val="22"/>
          <w:szCs w:val="22"/>
        </w:rPr>
        <w:t xml:space="preserve"> to achieve expertise in teaching and planning, through</w:t>
      </w:r>
      <w:r w:rsidR="009656E6">
        <w:rPr>
          <w:rFonts w:asciiTheme="minorHAnsi" w:hAnsiTheme="minorHAnsi" w:cstheme="minorHAnsi"/>
          <w:sz w:val="22"/>
          <w:szCs w:val="22"/>
        </w:rPr>
        <w:t xml:space="preserve"> coaching and support, </w:t>
      </w:r>
      <w:r w:rsidRPr="003F2A85">
        <w:rPr>
          <w:rFonts w:asciiTheme="minorHAnsi" w:hAnsiTheme="minorHAnsi" w:cstheme="minorHAnsi"/>
          <w:sz w:val="22"/>
          <w:szCs w:val="22"/>
        </w:rPr>
        <w:t>through the provision of CPD and inset training days</w:t>
      </w:r>
    </w:p>
    <w:p w14:paraId="78A96860" w14:textId="77777777" w:rsidR="00161E32" w:rsidRPr="003F2A85" w:rsidRDefault="0003710F" w:rsidP="00161E32">
      <w:pPr>
        <w:pStyle w:val="p5"/>
        <w:widowControl/>
        <w:numPr>
          <w:ilvl w:val="0"/>
          <w:numId w:val="10"/>
        </w:numPr>
        <w:tabs>
          <w:tab w:val="left" w:pos="78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3F2A85">
        <w:rPr>
          <w:rFonts w:asciiTheme="minorHAnsi" w:hAnsiTheme="minorHAnsi" w:cstheme="minorHAnsi"/>
          <w:sz w:val="22"/>
          <w:szCs w:val="22"/>
        </w:rPr>
        <w:t>Assist the Director of Learning</w:t>
      </w:r>
      <w:r w:rsidR="00161E32" w:rsidRPr="003F2A85">
        <w:rPr>
          <w:rFonts w:asciiTheme="minorHAnsi" w:hAnsiTheme="minorHAnsi" w:cstheme="minorHAnsi"/>
          <w:sz w:val="22"/>
          <w:szCs w:val="22"/>
        </w:rPr>
        <w:t xml:space="preserve"> in monitoring, evaluating and continually improving the quality of p</w:t>
      </w:r>
      <w:r w:rsidRPr="003F2A85">
        <w:rPr>
          <w:rFonts w:asciiTheme="minorHAnsi" w:hAnsiTheme="minorHAnsi" w:cstheme="minorHAnsi"/>
          <w:sz w:val="22"/>
          <w:szCs w:val="22"/>
        </w:rPr>
        <w:t>lanning,</w:t>
      </w:r>
      <w:r w:rsidR="00161E32" w:rsidRPr="003F2A85">
        <w:rPr>
          <w:rFonts w:asciiTheme="minorHAnsi" w:hAnsiTheme="minorHAnsi" w:cstheme="minorHAnsi"/>
          <w:sz w:val="22"/>
          <w:szCs w:val="22"/>
        </w:rPr>
        <w:t xml:space="preserve"> assessment</w:t>
      </w:r>
      <w:r w:rsidRPr="003F2A85">
        <w:rPr>
          <w:rFonts w:asciiTheme="minorHAnsi" w:hAnsiTheme="minorHAnsi" w:cstheme="minorHAnsi"/>
          <w:sz w:val="22"/>
          <w:szCs w:val="22"/>
        </w:rPr>
        <w:t xml:space="preserve"> and classroom pra</w:t>
      </w:r>
      <w:r w:rsidR="006D4B15">
        <w:rPr>
          <w:rFonts w:asciiTheme="minorHAnsi" w:hAnsiTheme="minorHAnsi" w:cstheme="minorHAnsi"/>
          <w:sz w:val="22"/>
          <w:szCs w:val="22"/>
        </w:rPr>
        <w:t>c</w:t>
      </w:r>
      <w:r w:rsidRPr="003F2A85">
        <w:rPr>
          <w:rFonts w:asciiTheme="minorHAnsi" w:hAnsiTheme="minorHAnsi" w:cstheme="minorHAnsi"/>
          <w:sz w:val="22"/>
          <w:szCs w:val="22"/>
        </w:rPr>
        <w:t>tice</w:t>
      </w:r>
      <w:r w:rsidR="00161E32" w:rsidRPr="003F2A85">
        <w:rPr>
          <w:rFonts w:asciiTheme="minorHAnsi" w:hAnsiTheme="minorHAnsi" w:cstheme="minorHAnsi"/>
          <w:sz w:val="22"/>
          <w:szCs w:val="22"/>
        </w:rPr>
        <w:t xml:space="preserve"> of all members of the </w:t>
      </w:r>
      <w:r w:rsidR="009656E6">
        <w:rPr>
          <w:rFonts w:asciiTheme="minorHAnsi" w:hAnsiTheme="minorHAnsi" w:cstheme="minorHAnsi"/>
          <w:sz w:val="22"/>
          <w:szCs w:val="22"/>
        </w:rPr>
        <w:t>Science</w:t>
      </w:r>
      <w:r w:rsidR="00161E32" w:rsidRPr="003F2A85">
        <w:rPr>
          <w:rFonts w:asciiTheme="minorHAnsi" w:hAnsiTheme="minorHAnsi" w:cstheme="minorHAnsi"/>
          <w:sz w:val="22"/>
          <w:szCs w:val="22"/>
        </w:rPr>
        <w:t xml:space="preserve"> team</w:t>
      </w:r>
    </w:p>
    <w:p w14:paraId="161613A1" w14:textId="77777777" w:rsidR="00161E32" w:rsidRPr="003F2A85" w:rsidRDefault="00161E32" w:rsidP="00161E32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rPr>
          <w:rFonts w:eastAsia="Times New Roman" w:cstheme="minorHAnsi"/>
          <w:lang w:eastAsia="en-GB"/>
        </w:rPr>
      </w:pPr>
      <w:r w:rsidRPr="003F2A85">
        <w:rPr>
          <w:rFonts w:eastAsia="Times New Roman" w:cstheme="minorHAnsi"/>
          <w:lang w:eastAsia="en-GB"/>
        </w:rPr>
        <w:t>Develop strong partnerships and ensure regular communication with parents and carers</w:t>
      </w:r>
    </w:p>
    <w:p w14:paraId="67FBB890" w14:textId="77777777" w:rsidR="00161E32" w:rsidRPr="003F2A85" w:rsidRDefault="00161E32" w:rsidP="00161E32">
      <w:pPr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EE46B8B" w14:textId="77777777" w:rsidR="00161E32" w:rsidRPr="003F2A85" w:rsidRDefault="00161E32" w:rsidP="00161E32">
      <w:pPr>
        <w:pStyle w:val="p5"/>
        <w:widowControl/>
        <w:tabs>
          <w:tab w:val="left" w:pos="780"/>
        </w:tabs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F2A85">
        <w:rPr>
          <w:rFonts w:asciiTheme="minorHAnsi" w:hAnsiTheme="minorHAnsi" w:cstheme="minorHAnsi"/>
          <w:b/>
          <w:sz w:val="22"/>
          <w:szCs w:val="22"/>
        </w:rPr>
        <w:t xml:space="preserve">Improving Teaching &amp; Learning </w:t>
      </w:r>
    </w:p>
    <w:p w14:paraId="5BFE774E" w14:textId="77777777" w:rsidR="00161E32" w:rsidRPr="003F2A85" w:rsidRDefault="00161E32" w:rsidP="00161E32">
      <w:pPr>
        <w:pStyle w:val="p5"/>
        <w:widowControl/>
        <w:numPr>
          <w:ilvl w:val="0"/>
          <w:numId w:val="10"/>
        </w:numPr>
        <w:tabs>
          <w:tab w:val="left" w:pos="780"/>
        </w:tabs>
        <w:rPr>
          <w:rFonts w:asciiTheme="minorHAnsi" w:hAnsiTheme="minorHAnsi" w:cstheme="minorHAnsi"/>
          <w:sz w:val="22"/>
          <w:szCs w:val="22"/>
        </w:rPr>
      </w:pPr>
      <w:r w:rsidRPr="003F2A85">
        <w:rPr>
          <w:rFonts w:asciiTheme="minorHAnsi" w:hAnsiTheme="minorHAnsi" w:cstheme="minorHAnsi"/>
          <w:sz w:val="22"/>
          <w:szCs w:val="22"/>
        </w:rPr>
        <w:t xml:space="preserve">Model outstanding teaching and lead collaborative planning and development, including the sharing of resources and best practice within the department </w:t>
      </w:r>
    </w:p>
    <w:p w14:paraId="4C33D3EF" w14:textId="77777777" w:rsidR="00161E32" w:rsidRPr="003F2A85" w:rsidRDefault="00161E32" w:rsidP="00161E32">
      <w:pPr>
        <w:pStyle w:val="p5"/>
        <w:widowControl/>
        <w:numPr>
          <w:ilvl w:val="0"/>
          <w:numId w:val="10"/>
        </w:numPr>
        <w:tabs>
          <w:tab w:val="left" w:pos="780"/>
        </w:tabs>
        <w:rPr>
          <w:rFonts w:asciiTheme="minorHAnsi" w:hAnsiTheme="minorHAnsi" w:cstheme="minorHAnsi"/>
          <w:sz w:val="22"/>
          <w:szCs w:val="22"/>
        </w:rPr>
      </w:pPr>
      <w:r w:rsidRPr="003F2A85">
        <w:rPr>
          <w:rFonts w:asciiTheme="minorHAnsi" w:hAnsiTheme="minorHAnsi" w:cstheme="minorHAnsi"/>
          <w:sz w:val="22"/>
          <w:szCs w:val="22"/>
        </w:rPr>
        <w:t>Monitor the work of the department through</w:t>
      </w:r>
      <w:r w:rsidR="0003710F" w:rsidRPr="003F2A85">
        <w:rPr>
          <w:rFonts w:asciiTheme="minorHAnsi" w:hAnsiTheme="minorHAnsi" w:cstheme="minorHAnsi"/>
          <w:sz w:val="22"/>
          <w:szCs w:val="22"/>
        </w:rPr>
        <w:t xml:space="preserve"> the learning walk and coaching programme</w:t>
      </w:r>
      <w:r w:rsidRPr="003F2A85">
        <w:rPr>
          <w:rFonts w:asciiTheme="minorHAnsi" w:hAnsiTheme="minorHAnsi" w:cstheme="minorHAnsi"/>
          <w:sz w:val="22"/>
          <w:szCs w:val="22"/>
        </w:rPr>
        <w:t>, work scrutinies, and provide detailed, constructive feedback</w:t>
      </w:r>
    </w:p>
    <w:p w14:paraId="7B56678A" w14:textId="77777777" w:rsidR="00161E32" w:rsidRPr="003F2A85" w:rsidRDefault="00161E32" w:rsidP="00161E32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F2A85">
        <w:rPr>
          <w:rFonts w:cstheme="minorHAnsi"/>
        </w:rPr>
        <w:t>Use data to inform teaching and learning, identify areas for intervention and provide feedback to students, staff and families in order to promote progress and outcomes</w:t>
      </w:r>
    </w:p>
    <w:p w14:paraId="3CCF12AB" w14:textId="77777777" w:rsidR="00161E32" w:rsidRPr="003F2A85" w:rsidRDefault="00161E32" w:rsidP="00161E32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pacing w:val="2"/>
        </w:rPr>
      </w:pPr>
      <w:r w:rsidRPr="003F2A85">
        <w:rPr>
          <w:rFonts w:cstheme="minorHAnsi"/>
          <w:spacing w:val="2"/>
        </w:rPr>
        <w:t>Manage behaviour effectively to create a safe, respectful and nurturing environment so that students can focus on learning</w:t>
      </w:r>
    </w:p>
    <w:p w14:paraId="6F0BF592" w14:textId="77777777" w:rsidR="00161E32" w:rsidRPr="003F2A85" w:rsidRDefault="0003710F" w:rsidP="00161E32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pacing w:val="2"/>
        </w:rPr>
      </w:pPr>
      <w:r w:rsidRPr="003F2A85">
        <w:rPr>
          <w:rFonts w:cstheme="minorHAnsi"/>
          <w:spacing w:val="2"/>
        </w:rPr>
        <w:t>Promote strong links to our feeder-schools</w:t>
      </w:r>
      <w:r w:rsidR="00161E32" w:rsidRPr="003F2A85">
        <w:rPr>
          <w:rFonts w:cstheme="minorHAnsi"/>
          <w:spacing w:val="2"/>
        </w:rPr>
        <w:t xml:space="preserve"> by attending relevant meetings, and, as appro</w:t>
      </w:r>
      <w:r w:rsidR="003F2A85" w:rsidRPr="003F2A85">
        <w:rPr>
          <w:rFonts w:cstheme="minorHAnsi"/>
          <w:spacing w:val="2"/>
        </w:rPr>
        <w:t>priate, delivering training and sharing best practice with our Middle School colleagues.</w:t>
      </w:r>
      <w:r w:rsidR="00161E32" w:rsidRPr="003F2A85">
        <w:rPr>
          <w:rFonts w:cstheme="minorHAnsi"/>
          <w:spacing w:val="2"/>
        </w:rPr>
        <w:t xml:space="preserve"> </w:t>
      </w:r>
    </w:p>
    <w:p w14:paraId="38D8DEDF" w14:textId="77777777" w:rsidR="00161E32" w:rsidRPr="003F2A85" w:rsidRDefault="00161E32" w:rsidP="00161E32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pacing w:val="2"/>
        </w:rPr>
      </w:pPr>
      <w:r w:rsidRPr="003F2A85">
        <w:rPr>
          <w:rFonts w:cstheme="minorHAnsi"/>
          <w:spacing w:val="2"/>
        </w:rPr>
        <w:t xml:space="preserve">Work with colleagues, students and families to develop a strong school community </w:t>
      </w:r>
    </w:p>
    <w:p w14:paraId="72EADC29" w14:textId="77777777" w:rsidR="00161E32" w:rsidRPr="003F2A85" w:rsidRDefault="00161E32" w:rsidP="00161E32">
      <w:pPr>
        <w:pStyle w:val="p5"/>
        <w:widowControl/>
        <w:tabs>
          <w:tab w:val="left" w:pos="7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70D1837" w14:textId="77777777" w:rsidR="00161E32" w:rsidRPr="003F2A85" w:rsidRDefault="00161E32" w:rsidP="00161E32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C66D19F" w14:textId="77777777" w:rsidR="00161E32" w:rsidRPr="003F2A85" w:rsidRDefault="00161E32" w:rsidP="00161E32">
      <w:pPr>
        <w:jc w:val="both"/>
        <w:rPr>
          <w:rFonts w:asciiTheme="minorHAnsi" w:hAnsiTheme="minorHAnsi" w:cstheme="minorHAnsi"/>
          <w:sz w:val="22"/>
          <w:szCs w:val="22"/>
        </w:rPr>
      </w:pPr>
      <w:r w:rsidRPr="003F2A85">
        <w:rPr>
          <w:rFonts w:asciiTheme="minorHAnsi" w:hAnsiTheme="minorHAnsi" w:cstheme="minorHAnsi"/>
          <w:sz w:val="22"/>
          <w:szCs w:val="22"/>
        </w:rPr>
        <w:t xml:space="preserve">This job description is not an exhaustive list and you will be expected to carry out any other reasonable tasks as directed by your line manager. </w:t>
      </w:r>
    </w:p>
    <w:p w14:paraId="5F8479DB" w14:textId="77777777" w:rsidR="00161E32" w:rsidRPr="003F2A85" w:rsidRDefault="00161E32" w:rsidP="00161E32">
      <w:pPr>
        <w:rPr>
          <w:rFonts w:asciiTheme="minorHAnsi" w:eastAsia="Georgia" w:hAnsiTheme="minorHAnsi" w:cstheme="minorHAnsi"/>
          <w:sz w:val="22"/>
          <w:szCs w:val="22"/>
        </w:rPr>
      </w:pPr>
    </w:p>
    <w:p w14:paraId="7843B021" w14:textId="77777777" w:rsidR="00161E32" w:rsidRPr="003F2A85" w:rsidRDefault="00161E32" w:rsidP="00161E32">
      <w:pPr>
        <w:rPr>
          <w:rFonts w:asciiTheme="minorHAnsi" w:eastAsia="Georgia" w:hAnsiTheme="minorHAnsi" w:cstheme="minorHAnsi"/>
          <w:sz w:val="22"/>
          <w:szCs w:val="22"/>
        </w:rPr>
      </w:pPr>
    </w:p>
    <w:p w14:paraId="57C8DF91" w14:textId="77777777" w:rsidR="00161E32" w:rsidRPr="003F2A85" w:rsidRDefault="00161E32" w:rsidP="00161E32">
      <w:pPr>
        <w:rPr>
          <w:rFonts w:asciiTheme="minorHAnsi" w:eastAsia="Georgia" w:hAnsiTheme="minorHAnsi" w:cstheme="minorHAnsi"/>
          <w:sz w:val="22"/>
          <w:szCs w:val="22"/>
        </w:rPr>
      </w:pPr>
    </w:p>
    <w:p w14:paraId="5035A800" w14:textId="77777777" w:rsidR="00161E32" w:rsidRDefault="00161E32" w:rsidP="00161E32">
      <w:pPr>
        <w:rPr>
          <w:rFonts w:asciiTheme="minorHAnsi" w:eastAsia="Georgia" w:hAnsiTheme="minorHAnsi" w:cstheme="minorHAnsi"/>
          <w:sz w:val="22"/>
          <w:szCs w:val="22"/>
        </w:rPr>
      </w:pPr>
    </w:p>
    <w:p w14:paraId="357AD82D" w14:textId="77777777" w:rsidR="006D4B15" w:rsidRPr="003F2A85" w:rsidRDefault="006D4B15" w:rsidP="00161E32">
      <w:pPr>
        <w:rPr>
          <w:rFonts w:asciiTheme="minorHAnsi" w:eastAsia="Georgia" w:hAnsiTheme="minorHAnsi" w:cstheme="minorHAnsi"/>
          <w:sz w:val="22"/>
          <w:szCs w:val="22"/>
        </w:rPr>
      </w:pPr>
    </w:p>
    <w:p w14:paraId="44C3F776" w14:textId="77777777" w:rsidR="003F2A85" w:rsidRPr="003F2A85" w:rsidRDefault="003F2A85" w:rsidP="00161E32">
      <w:pPr>
        <w:rPr>
          <w:rFonts w:asciiTheme="minorHAnsi" w:eastAsia="Georgia" w:hAnsiTheme="minorHAnsi" w:cstheme="minorHAnsi"/>
          <w:sz w:val="22"/>
          <w:szCs w:val="22"/>
        </w:rPr>
      </w:pPr>
    </w:p>
    <w:p w14:paraId="2CF93DCA" w14:textId="77777777" w:rsidR="003F2A85" w:rsidRPr="003F2A85" w:rsidRDefault="003F2A85" w:rsidP="00161E32">
      <w:pPr>
        <w:jc w:val="center"/>
        <w:rPr>
          <w:rFonts w:asciiTheme="minorHAnsi" w:hAnsiTheme="minorHAnsi" w:cstheme="minorHAnsi"/>
          <w:b/>
          <w:sz w:val="32"/>
        </w:rPr>
      </w:pPr>
    </w:p>
    <w:p w14:paraId="70C432A4" w14:textId="77777777" w:rsidR="009656E6" w:rsidRDefault="009656E6">
      <w:pPr>
        <w:spacing w:after="160" w:line="259" w:lineRule="auto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br w:type="page"/>
      </w:r>
    </w:p>
    <w:p w14:paraId="31D7A9A0" w14:textId="77777777" w:rsidR="00161E32" w:rsidRPr="003F2A85" w:rsidRDefault="00161E32" w:rsidP="00161E32">
      <w:pPr>
        <w:jc w:val="center"/>
        <w:rPr>
          <w:rFonts w:asciiTheme="minorHAnsi" w:eastAsia="Georgia" w:hAnsiTheme="minorHAnsi" w:cstheme="minorHAnsi"/>
          <w:b/>
          <w:bCs/>
          <w:sz w:val="32"/>
        </w:rPr>
      </w:pPr>
      <w:r w:rsidRPr="003F2A85">
        <w:rPr>
          <w:rFonts w:asciiTheme="minorHAnsi" w:hAnsiTheme="minorHAnsi" w:cstheme="minorHAnsi"/>
          <w:b/>
          <w:sz w:val="32"/>
        </w:rPr>
        <w:lastRenderedPageBreak/>
        <w:t xml:space="preserve">Person Specification: </w:t>
      </w:r>
      <w:r w:rsidRPr="003F2A85">
        <w:rPr>
          <w:rFonts w:asciiTheme="minorHAnsi" w:eastAsia="Georgia" w:hAnsiTheme="minorHAnsi" w:cstheme="minorHAnsi"/>
          <w:b/>
          <w:bCs/>
          <w:sz w:val="32"/>
        </w:rPr>
        <w:t xml:space="preserve">Lead Practitioner of </w:t>
      </w:r>
      <w:r w:rsidR="009656E6">
        <w:rPr>
          <w:rFonts w:asciiTheme="minorHAnsi" w:eastAsia="Georgia" w:hAnsiTheme="minorHAnsi" w:cstheme="minorHAnsi"/>
          <w:b/>
          <w:bCs/>
          <w:sz w:val="32"/>
        </w:rPr>
        <w:t>Chemistry</w:t>
      </w:r>
    </w:p>
    <w:p w14:paraId="39933644" w14:textId="77777777" w:rsidR="00161E32" w:rsidRPr="003F2A85" w:rsidRDefault="00161E32" w:rsidP="00161E32">
      <w:pPr>
        <w:jc w:val="center"/>
        <w:rPr>
          <w:rFonts w:asciiTheme="minorHAnsi" w:hAnsiTheme="minorHAnsi" w:cstheme="minorHAnsi"/>
          <w:b/>
        </w:rPr>
      </w:pPr>
    </w:p>
    <w:p w14:paraId="5F95B20E" w14:textId="77777777" w:rsidR="00161E32" w:rsidRPr="003F2A85" w:rsidRDefault="00161E32" w:rsidP="00161E32">
      <w:pPr>
        <w:jc w:val="both"/>
        <w:rPr>
          <w:rFonts w:asciiTheme="minorHAnsi" w:hAnsiTheme="minorHAnsi" w:cstheme="minorHAnsi"/>
          <w:b/>
        </w:rPr>
      </w:pPr>
      <w:r w:rsidRPr="003F2A85">
        <w:rPr>
          <w:rFonts w:asciiTheme="minorHAnsi" w:hAnsiTheme="minorHAnsi" w:cstheme="minorHAnsi"/>
          <w:b/>
        </w:rPr>
        <w:t>Qualification Criteria</w:t>
      </w:r>
    </w:p>
    <w:p w14:paraId="0CDCBDBF" w14:textId="77777777" w:rsidR="00161E32" w:rsidRPr="003F2A85" w:rsidRDefault="00161E32" w:rsidP="00161E3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F2A85">
        <w:rPr>
          <w:rFonts w:eastAsia="Times New Roman" w:cstheme="minorHAnsi"/>
          <w:sz w:val="24"/>
          <w:szCs w:val="24"/>
        </w:rPr>
        <w:t>Qualified to teach in the UK</w:t>
      </w:r>
    </w:p>
    <w:p w14:paraId="0B680921" w14:textId="635B24F8" w:rsidR="00161E32" w:rsidRPr="003F2A85" w:rsidRDefault="00161E32" w:rsidP="00161E3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F2A85">
        <w:rPr>
          <w:rFonts w:eastAsia="Times New Roman" w:cstheme="minorHAnsi"/>
          <w:sz w:val="24"/>
          <w:szCs w:val="24"/>
        </w:rPr>
        <w:t xml:space="preserve">Degree in </w:t>
      </w:r>
      <w:r w:rsidR="00DC7F35">
        <w:rPr>
          <w:rFonts w:eastAsia="Times New Roman" w:cstheme="minorHAnsi"/>
          <w:sz w:val="24"/>
          <w:szCs w:val="24"/>
        </w:rPr>
        <w:t>Chemistry</w:t>
      </w:r>
      <w:r w:rsidRPr="003F2A85">
        <w:rPr>
          <w:rFonts w:eastAsia="Times New Roman" w:cstheme="minorHAnsi"/>
          <w:sz w:val="24"/>
          <w:szCs w:val="24"/>
        </w:rPr>
        <w:t xml:space="preserve"> or related subject </w:t>
      </w:r>
    </w:p>
    <w:p w14:paraId="3132E811" w14:textId="77777777" w:rsidR="00161E32" w:rsidRPr="003F2A85" w:rsidRDefault="00161E32" w:rsidP="00161E32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08FDAD0B" w14:textId="77777777" w:rsidR="00161E32" w:rsidRPr="003F2A85" w:rsidRDefault="00161E32" w:rsidP="00161E32">
      <w:pPr>
        <w:jc w:val="both"/>
        <w:rPr>
          <w:rFonts w:asciiTheme="minorHAnsi" w:hAnsiTheme="minorHAnsi" w:cstheme="minorHAnsi"/>
          <w:b/>
        </w:rPr>
      </w:pPr>
      <w:r w:rsidRPr="003F2A85">
        <w:rPr>
          <w:rFonts w:asciiTheme="minorHAnsi" w:hAnsiTheme="minorHAnsi" w:cstheme="minorHAnsi"/>
          <w:b/>
        </w:rPr>
        <w:t>Knowledge, Skills and Experience</w:t>
      </w:r>
    </w:p>
    <w:p w14:paraId="06E442CF" w14:textId="77777777" w:rsidR="00161E32" w:rsidRPr="003F2A85" w:rsidRDefault="00161E32" w:rsidP="00161E32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F2A85">
        <w:rPr>
          <w:rFonts w:eastAsia="Times New Roman" w:cstheme="minorHAnsi"/>
          <w:sz w:val="24"/>
          <w:szCs w:val="24"/>
        </w:rPr>
        <w:t xml:space="preserve">Demonstrable commitment to raising attainment of all pupils in a challenging classroom environment </w:t>
      </w:r>
    </w:p>
    <w:p w14:paraId="7DE3C16F" w14:textId="77777777" w:rsidR="00161E32" w:rsidRPr="003F2A85" w:rsidRDefault="00161E32" w:rsidP="00161E32">
      <w:pPr>
        <w:pStyle w:val="p5"/>
        <w:widowControl/>
        <w:numPr>
          <w:ilvl w:val="0"/>
          <w:numId w:val="5"/>
        </w:numPr>
        <w:tabs>
          <w:tab w:val="clear" w:pos="720"/>
          <w:tab w:val="left" w:pos="426"/>
          <w:tab w:val="left" w:pos="780"/>
        </w:tabs>
        <w:ind w:left="426" w:hanging="426"/>
        <w:rPr>
          <w:rFonts w:asciiTheme="minorHAnsi" w:hAnsiTheme="minorHAnsi" w:cstheme="minorHAnsi"/>
        </w:rPr>
      </w:pPr>
      <w:r w:rsidRPr="003F2A85">
        <w:rPr>
          <w:rFonts w:asciiTheme="minorHAnsi" w:hAnsiTheme="minorHAnsi" w:cstheme="minorHAnsi"/>
        </w:rPr>
        <w:t>Experience of having designed, implemented and evaluated effective, imaginative and stimulating schemes of work and of leading successful enrichment programmes</w:t>
      </w:r>
    </w:p>
    <w:p w14:paraId="2580AF0B" w14:textId="77777777" w:rsidR="00161E32" w:rsidRPr="003F2A85" w:rsidRDefault="00161E32" w:rsidP="00161E32">
      <w:pPr>
        <w:pStyle w:val="p5"/>
        <w:widowControl/>
        <w:numPr>
          <w:ilvl w:val="0"/>
          <w:numId w:val="5"/>
        </w:numPr>
        <w:tabs>
          <w:tab w:val="clear" w:pos="720"/>
          <w:tab w:val="left" w:pos="426"/>
          <w:tab w:val="left" w:pos="780"/>
        </w:tabs>
        <w:ind w:left="426" w:hanging="426"/>
        <w:rPr>
          <w:rFonts w:asciiTheme="minorHAnsi" w:hAnsiTheme="minorHAnsi" w:cstheme="minorHAnsi"/>
        </w:rPr>
      </w:pPr>
      <w:r w:rsidRPr="003F2A85">
        <w:rPr>
          <w:rFonts w:asciiTheme="minorHAnsi" w:hAnsiTheme="minorHAnsi" w:cstheme="minorHAnsi"/>
        </w:rPr>
        <w:t>Experience or knowledge of improving the quality of teaching and learning through the development of progression plans, schemes of work and high quality resources</w:t>
      </w:r>
    </w:p>
    <w:p w14:paraId="54C80C3E" w14:textId="77777777" w:rsidR="00161E32" w:rsidRPr="003F2A85" w:rsidRDefault="00161E32" w:rsidP="00161E32">
      <w:pPr>
        <w:pStyle w:val="p5"/>
        <w:widowControl/>
        <w:numPr>
          <w:ilvl w:val="0"/>
          <w:numId w:val="5"/>
        </w:numPr>
        <w:tabs>
          <w:tab w:val="clear" w:pos="720"/>
          <w:tab w:val="left" w:pos="426"/>
          <w:tab w:val="left" w:pos="780"/>
        </w:tabs>
        <w:ind w:left="426" w:hanging="426"/>
        <w:rPr>
          <w:rFonts w:asciiTheme="minorHAnsi" w:hAnsiTheme="minorHAnsi" w:cstheme="minorHAnsi"/>
        </w:rPr>
      </w:pPr>
      <w:r w:rsidRPr="003F2A85">
        <w:rPr>
          <w:rFonts w:asciiTheme="minorHAnsi" w:hAnsiTheme="minorHAnsi" w:cstheme="minorHAnsi"/>
        </w:rPr>
        <w:t>Experience leading a team and/or working to support the significant success of others</w:t>
      </w:r>
    </w:p>
    <w:p w14:paraId="198A78CC" w14:textId="77777777" w:rsidR="00161E32" w:rsidRPr="003F2A85" w:rsidRDefault="00161E32" w:rsidP="00161E32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3F2A85">
        <w:rPr>
          <w:rFonts w:cstheme="minorHAnsi"/>
          <w:sz w:val="24"/>
          <w:szCs w:val="24"/>
        </w:rPr>
        <w:t>Experience of interpreting complex student data to drive lesson planning and student progress</w:t>
      </w:r>
    </w:p>
    <w:p w14:paraId="7048EE84" w14:textId="77777777" w:rsidR="00161E32" w:rsidRPr="003F2A85" w:rsidRDefault="00161E32" w:rsidP="00161E32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3F2A85">
        <w:rPr>
          <w:rFonts w:asciiTheme="minorHAnsi" w:hAnsiTheme="minorHAnsi" w:cstheme="minorHAnsi"/>
        </w:rPr>
        <w:t xml:space="preserve">Be or demonstrate the potential to become an outstanding teacher of </w:t>
      </w:r>
      <w:r w:rsidR="009656E6">
        <w:rPr>
          <w:rFonts w:asciiTheme="minorHAnsi" w:hAnsiTheme="minorHAnsi" w:cstheme="minorHAnsi"/>
        </w:rPr>
        <w:t>Chemistry</w:t>
      </w:r>
    </w:p>
    <w:p w14:paraId="38F337F0" w14:textId="77777777" w:rsidR="00161E32" w:rsidRPr="003F2A85" w:rsidRDefault="00161E32" w:rsidP="00161E32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F2A85">
        <w:rPr>
          <w:rFonts w:eastAsia="Times New Roman" w:cstheme="minorHAnsi"/>
          <w:sz w:val="24"/>
          <w:szCs w:val="24"/>
        </w:rPr>
        <w:t xml:space="preserve">Mastery of and enthusiasm for </w:t>
      </w:r>
      <w:r w:rsidR="009656E6">
        <w:rPr>
          <w:rFonts w:eastAsia="Times New Roman" w:cstheme="minorHAnsi"/>
          <w:sz w:val="24"/>
          <w:szCs w:val="24"/>
        </w:rPr>
        <w:t>Chemistry</w:t>
      </w:r>
    </w:p>
    <w:p w14:paraId="65B5C0EF" w14:textId="77777777" w:rsidR="00161E32" w:rsidRPr="003F2A85" w:rsidRDefault="00161E32" w:rsidP="00161E32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F2A85">
        <w:rPr>
          <w:rFonts w:eastAsia="Times New Roman" w:cstheme="minorHAnsi"/>
          <w:sz w:val="24"/>
          <w:szCs w:val="24"/>
        </w:rPr>
        <w:t xml:space="preserve">Effective and systematic behaviour management </w:t>
      </w:r>
    </w:p>
    <w:p w14:paraId="08B78D5C" w14:textId="77777777" w:rsidR="00161E32" w:rsidRPr="003F2A85" w:rsidRDefault="00161E32" w:rsidP="00161E32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F2A85">
        <w:rPr>
          <w:rFonts w:eastAsia="Times New Roman" w:cstheme="minorHAnsi"/>
          <w:sz w:val="24"/>
          <w:szCs w:val="24"/>
        </w:rPr>
        <w:t>Knowledge of the national secondary education system, examinations and curriculum</w:t>
      </w:r>
    </w:p>
    <w:p w14:paraId="04B6B18E" w14:textId="77777777" w:rsidR="00161E32" w:rsidRPr="003F2A85" w:rsidRDefault="00161E32" w:rsidP="00161E32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6FC651BA" w14:textId="77777777" w:rsidR="00161E32" w:rsidRPr="003F2A85" w:rsidRDefault="00161E32" w:rsidP="00161E32">
      <w:pPr>
        <w:keepNext/>
        <w:keepLines/>
        <w:outlineLvl w:val="0"/>
        <w:rPr>
          <w:rFonts w:asciiTheme="minorHAnsi" w:hAnsiTheme="minorHAnsi" w:cstheme="minorHAnsi"/>
          <w:b/>
          <w:bCs/>
        </w:rPr>
      </w:pPr>
      <w:r w:rsidRPr="003F2A85">
        <w:rPr>
          <w:rFonts w:asciiTheme="minorHAnsi" w:hAnsiTheme="minorHAnsi" w:cstheme="minorHAnsi"/>
          <w:b/>
          <w:bCs/>
        </w:rPr>
        <w:t>Behaviours</w:t>
      </w:r>
    </w:p>
    <w:p w14:paraId="263A2ECE" w14:textId="77777777" w:rsidR="00161E32" w:rsidRPr="003F2A85" w:rsidRDefault="00161E32" w:rsidP="00161E3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F2A85">
        <w:rPr>
          <w:rFonts w:eastAsia="Times New Roman" w:cstheme="minorHAnsi"/>
          <w:sz w:val="24"/>
          <w:szCs w:val="24"/>
        </w:rPr>
        <w:t>Genuine passion for and a belief in the potential of every student</w:t>
      </w:r>
    </w:p>
    <w:p w14:paraId="21224D69" w14:textId="77777777" w:rsidR="00161E32" w:rsidRPr="003F2A85" w:rsidRDefault="00161E32" w:rsidP="00161E3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bCs/>
          <w:sz w:val="24"/>
          <w:szCs w:val="24"/>
        </w:rPr>
      </w:pPr>
      <w:r w:rsidRPr="003F2A85">
        <w:rPr>
          <w:rFonts w:eastAsia="Calibri" w:cstheme="minorHAnsi"/>
          <w:bCs/>
          <w:sz w:val="24"/>
          <w:szCs w:val="24"/>
        </w:rPr>
        <w:t>A robust awareness of keeping children safe, noticing safeguarding and welfare concerns, and understanding how and when to take appropriate action</w:t>
      </w:r>
    </w:p>
    <w:p w14:paraId="3C006DF1" w14:textId="77777777" w:rsidR="00161E32" w:rsidRPr="003F2A85" w:rsidRDefault="00161E32" w:rsidP="00161E3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F2A85">
        <w:rPr>
          <w:rFonts w:eastAsia="Times New Roman" w:cstheme="minorHAnsi"/>
          <w:sz w:val="24"/>
          <w:szCs w:val="24"/>
        </w:rPr>
        <w:t>Excellent interpersonal, planning and organisational skills</w:t>
      </w:r>
    </w:p>
    <w:p w14:paraId="77868440" w14:textId="77777777" w:rsidR="00161E32" w:rsidRPr="003F2A85" w:rsidRDefault="00161E32" w:rsidP="00161E3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F2A85">
        <w:rPr>
          <w:rFonts w:eastAsia="Times New Roman" w:cstheme="minorHAnsi"/>
          <w:sz w:val="24"/>
          <w:szCs w:val="24"/>
        </w:rPr>
        <w:t xml:space="preserve">Resilient, motivated and committed to achieving excellence </w:t>
      </w:r>
    </w:p>
    <w:p w14:paraId="7E8C72F2" w14:textId="77777777" w:rsidR="00161E32" w:rsidRPr="003F2A85" w:rsidRDefault="00161E32" w:rsidP="00161E3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F2A85">
        <w:rPr>
          <w:rFonts w:eastAsia="Times New Roman" w:cstheme="minorHAnsi"/>
          <w:sz w:val="24"/>
          <w:szCs w:val="24"/>
        </w:rPr>
        <w:t>Reflective and proactive in seeking feedback to constantly improve practice</w:t>
      </w:r>
    </w:p>
    <w:p w14:paraId="6D22BD19" w14:textId="77777777" w:rsidR="00161E32" w:rsidRPr="003F2A85" w:rsidRDefault="00161E32" w:rsidP="00161E3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F2A85">
        <w:rPr>
          <w:rFonts w:eastAsia="Times New Roman" w:cstheme="minorHAnsi"/>
          <w:sz w:val="24"/>
          <w:szCs w:val="24"/>
        </w:rPr>
        <w:t>Commitment to regular and on-going professional development and training to establish outstanding classroom practice.</w:t>
      </w:r>
    </w:p>
    <w:p w14:paraId="68BD6CC7" w14:textId="77777777" w:rsidR="00161E32" w:rsidRPr="003F2A85" w:rsidRDefault="00161E32" w:rsidP="00161E3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F2A85">
        <w:rPr>
          <w:rFonts w:eastAsia="Times New Roman" w:cstheme="minorHAnsi"/>
          <w:sz w:val="24"/>
          <w:szCs w:val="24"/>
        </w:rPr>
        <w:t>Commitment to and understanding of professionalism in line with the National Teaching Standards</w:t>
      </w:r>
    </w:p>
    <w:p w14:paraId="46030282" w14:textId="77777777" w:rsidR="00161E32" w:rsidRPr="003F2A85" w:rsidRDefault="00161E32" w:rsidP="00161E32">
      <w:pPr>
        <w:keepNext/>
        <w:keepLines/>
        <w:outlineLvl w:val="0"/>
        <w:rPr>
          <w:rFonts w:asciiTheme="minorHAnsi" w:hAnsiTheme="minorHAnsi" w:cstheme="minorHAnsi"/>
          <w:u w:val="single"/>
        </w:rPr>
      </w:pPr>
      <w:r w:rsidRPr="003F2A85">
        <w:rPr>
          <w:rFonts w:asciiTheme="minorHAnsi" w:hAnsiTheme="minorHAnsi" w:cstheme="minorHAnsi"/>
          <w:b/>
          <w:bCs/>
        </w:rPr>
        <w:t>Other</w:t>
      </w:r>
    </w:p>
    <w:p w14:paraId="7C84047F" w14:textId="77777777" w:rsidR="00161E32" w:rsidRPr="003F2A85" w:rsidRDefault="00161E32" w:rsidP="00161E32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F2A85">
        <w:rPr>
          <w:rFonts w:eastAsia="Times New Roman" w:cstheme="minorHAnsi"/>
          <w:sz w:val="24"/>
          <w:szCs w:val="24"/>
        </w:rPr>
        <w:t>Right to work in the UK</w:t>
      </w:r>
    </w:p>
    <w:p w14:paraId="6FAD8314" w14:textId="77777777" w:rsidR="00161E32" w:rsidRPr="003F2A85" w:rsidRDefault="00161E32" w:rsidP="00161E32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F2A85">
        <w:rPr>
          <w:rFonts w:eastAsia="Times New Roman" w:cstheme="minorHAnsi"/>
          <w:sz w:val="24"/>
          <w:szCs w:val="24"/>
        </w:rPr>
        <w:t>Commitment to equality of opportunity and the safeguarding and welfare of all students</w:t>
      </w:r>
    </w:p>
    <w:p w14:paraId="6E8A9BB6" w14:textId="77777777" w:rsidR="00161E32" w:rsidRPr="003F2A85" w:rsidRDefault="00161E32" w:rsidP="00161E32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F2A85">
        <w:rPr>
          <w:rFonts w:eastAsia="Times New Roman" w:cstheme="minorHAnsi"/>
          <w:sz w:val="24"/>
          <w:szCs w:val="24"/>
        </w:rPr>
        <w:t>Willingness to undertake training</w:t>
      </w:r>
    </w:p>
    <w:p w14:paraId="56848249" w14:textId="77777777" w:rsidR="00161E32" w:rsidRPr="003F2A85" w:rsidRDefault="00161E32" w:rsidP="00161E32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3F2A85">
        <w:rPr>
          <w:rFonts w:eastAsia="Times New Roman" w:cstheme="minorHAnsi"/>
          <w:sz w:val="24"/>
          <w:szCs w:val="24"/>
        </w:rPr>
        <w:t>This post is subject to an enhanced DBS check</w:t>
      </w:r>
    </w:p>
    <w:p w14:paraId="34871D63" w14:textId="77777777" w:rsidR="00161E32" w:rsidRPr="00BC2BDC" w:rsidRDefault="00161E32" w:rsidP="00161E32">
      <w:pPr>
        <w:rPr>
          <w:rFonts w:ascii="Georgia" w:eastAsia="Calibri" w:hAnsi="Georgia" w:cs="Century Gothic"/>
          <w:bCs/>
          <w:color w:val="000000"/>
        </w:rPr>
      </w:pPr>
    </w:p>
    <w:p w14:paraId="3E7F23E6" w14:textId="77777777" w:rsidR="00B02762" w:rsidRPr="004C2AAC" w:rsidRDefault="00B02762" w:rsidP="00161E32">
      <w:pPr>
        <w:pStyle w:val="ListParagraph"/>
        <w:spacing w:after="0"/>
        <w:ind w:left="0"/>
        <w:rPr>
          <w:rFonts w:ascii="Georgia" w:hAnsi="Georgia" w:cs="Arial"/>
        </w:rPr>
      </w:pPr>
    </w:p>
    <w:sectPr w:rsidR="00B02762" w:rsidRPr="004C2AAC" w:rsidSect="0003710F">
      <w:headerReference w:type="default" r:id="rId7"/>
      <w:pgSz w:w="11906" w:h="16838"/>
      <w:pgMar w:top="454" w:right="1440" w:bottom="1440" w:left="1440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E8D2" w14:textId="77777777" w:rsidR="00DD4896" w:rsidRDefault="00DD4896">
      <w:r>
        <w:separator/>
      </w:r>
    </w:p>
  </w:endnote>
  <w:endnote w:type="continuationSeparator" w:id="0">
    <w:p w14:paraId="53D4D2A1" w14:textId="77777777" w:rsidR="00DD4896" w:rsidRDefault="00DD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0C97" w14:textId="77777777" w:rsidR="00DD4896" w:rsidRDefault="00DD4896">
      <w:r>
        <w:separator/>
      </w:r>
    </w:p>
  </w:footnote>
  <w:footnote w:type="continuationSeparator" w:id="0">
    <w:p w14:paraId="54A8DF0D" w14:textId="77777777" w:rsidR="00DD4896" w:rsidRDefault="00DD4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D8D4" w14:textId="77777777" w:rsidR="0003710F" w:rsidRDefault="0003710F" w:rsidP="0003710F"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D50C2DF" wp14:editId="2E50B257">
          <wp:simplePos x="0" y="0"/>
          <wp:positionH relativeFrom="margin">
            <wp:posOffset>5520055</wp:posOffset>
          </wp:positionH>
          <wp:positionV relativeFrom="margin">
            <wp:posOffset>-2259330</wp:posOffset>
          </wp:positionV>
          <wp:extent cx="955040" cy="1275715"/>
          <wp:effectExtent l="0" t="0" r="0" b="635"/>
          <wp:wrapSquare wrapText="bothSides"/>
          <wp:docPr id="5" name="Picture 5" descr="\\put-file\staffhome$\j.rickard\Logos, Letterheads, Signatures\APA 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ut-file\staffhome$\j.rickard\Logos, Letterheads, Signatures\APA logo ne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127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aramond" w:hAnsi="Garamond"/>
        <w:b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4658"/>
    <w:multiLevelType w:val="hybridMultilevel"/>
    <w:tmpl w:val="D1C65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7DD1"/>
    <w:multiLevelType w:val="hybridMultilevel"/>
    <w:tmpl w:val="AEF44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57E3A"/>
    <w:multiLevelType w:val="hybridMultilevel"/>
    <w:tmpl w:val="881C0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E213C6"/>
    <w:multiLevelType w:val="hybridMultilevel"/>
    <w:tmpl w:val="93F6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94483"/>
    <w:multiLevelType w:val="hybridMultilevel"/>
    <w:tmpl w:val="1CD0B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84025"/>
    <w:multiLevelType w:val="hybridMultilevel"/>
    <w:tmpl w:val="391EB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C00D37"/>
    <w:multiLevelType w:val="hybridMultilevel"/>
    <w:tmpl w:val="65A29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82B52"/>
    <w:multiLevelType w:val="hybridMultilevel"/>
    <w:tmpl w:val="6D6AF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FB1914"/>
    <w:multiLevelType w:val="hybridMultilevel"/>
    <w:tmpl w:val="B3F66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0E1"/>
    <w:rsid w:val="0003710F"/>
    <w:rsid w:val="00144007"/>
    <w:rsid w:val="00161E32"/>
    <w:rsid w:val="00350E56"/>
    <w:rsid w:val="003F2A85"/>
    <w:rsid w:val="004C2AAC"/>
    <w:rsid w:val="006D4B15"/>
    <w:rsid w:val="008000E1"/>
    <w:rsid w:val="009656E6"/>
    <w:rsid w:val="009816B7"/>
    <w:rsid w:val="00B02762"/>
    <w:rsid w:val="00C62DBA"/>
    <w:rsid w:val="00DC7572"/>
    <w:rsid w:val="00DC7F35"/>
    <w:rsid w:val="00DD4896"/>
    <w:rsid w:val="00DE0910"/>
    <w:rsid w:val="00F0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444D"/>
  <w15:chartTrackingRefBased/>
  <w15:docId w15:val="{6C5AC0DC-F9BC-4AE6-971C-004A27CC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0E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000E1"/>
  </w:style>
  <w:style w:type="paragraph" w:styleId="Footer">
    <w:name w:val="footer"/>
    <w:basedOn w:val="Normal"/>
    <w:link w:val="FooterChar"/>
    <w:uiPriority w:val="99"/>
    <w:unhideWhenUsed/>
    <w:rsid w:val="008000E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000E1"/>
  </w:style>
  <w:style w:type="character" w:styleId="Hyperlink">
    <w:name w:val="Hyperlink"/>
    <w:basedOn w:val="DefaultParagraphFont"/>
    <w:uiPriority w:val="99"/>
    <w:unhideWhenUsed/>
    <w:rsid w:val="008000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8000E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5">
    <w:name w:val="p5"/>
    <w:basedOn w:val="Normal"/>
    <w:uiPriority w:val="99"/>
    <w:rsid w:val="00144007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816B7"/>
    <w:rPr>
      <w:rFonts w:eastAsiaTheme="minorHAnsi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371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10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Gray</dc:creator>
  <cp:keywords/>
  <dc:description/>
  <cp:lastModifiedBy>Andrea Baxter</cp:lastModifiedBy>
  <cp:revision>4</cp:revision>
  <dcterms:created xsi:type="dcterms:W3CDTF">2024-05-08T09:08:00Z</dcterms:created>
  <dcterms:modified xsi:type="dcterms:W3CDTF">2024-05-08T13:14:00Z</dcterms:modified>
</cp:coreProperties>
</file>