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71C32" w14:textId="77777777" w:rsidR="00430B5B" w:rsidRPr="004F06C7" w:rsidRDefault="00430B5B" w:rsidP="00430B5B">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04371C33" w14:textId="77777777" w:rsidR="00430B5B" w:rsidRPr="006C73D7" w:rsidRDefault="00430B5B" w:rsidP="00430B5B">
      <w:pPr>
        <w:rPr>
          <w:rFonts w:ascii="Calibri" w:hAnsi="Calibri"/>
          <w:szCs w:val="24"/>
        </w:rPr>
      </w:pPr>
    </w:p>
    <w:p w14:paraId="04371C34" w14:textId="77777777" w:rsidR="00430B5B" w:rsidRPr="002A30DA" w:rsidRDefault="00430B5B" w:rsidP="00430B5B">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B36A94">
        <w:rPr>
          <w:rFonts w:ascii="Calibri" w:hAnsi="Calibri" w:cs="Calibri"/>
          <w:b/>
          <w:szCs w:val="24"/>
        </w:rPr>
        <w:t xml:space="preserve">Casual </w:t>
      </w:r>
      <w:r w:rsidR="006D285E">
        <w:rPr>
          <w:rFonts w:ascii="Calibri" w:hAnsi="Calibri" w:cs="Calibri"/>
          <w:b/>
          <w:szCs w:val="24"/>
        </w:rPr>
        <w:t>Midday Supervisor</w:t>
      </w:r>
    </w:p>
    <w:p w14:paraId="04371C35" w14:textId="77777777" w:rsidR="00430B5B" w:rsidRPr="002A30DA" w:rsidRDefault="00430B5B" w:rsidP="00430B5B">
      <w:pPr>
        <w:pStyle w:val="NoSpacing"/>
        <w:rPr>
          <w:rFonts w:ascii="Calibri" w:hAnsi="Calibri" w:cs="Calibri"/>
          <w:b/>
          <w:szCs w:val="24"/>
        </w:rPr>
      </w:pPr>
    </w:p>
    <w:p w14:paraId="04371C36" w14:textId="77777777" w:rsidR="00430B5B" w:rsidRPr="002A30DA" w:rsidRDefault="00430B5B" w:rsidP="00430B5B">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783490">
        <w:rPr>
          <w:rFonts w:ascii="Calibri" w:hAnsi="Calibri" w:cs="Calibri"/>
          <w:b/>
          <w:szCs w:val="24"/>
        </w:rPr>
        <w:t>Portland</w:t>
      </w:r>
      <w:r>
        <w:rPr>
          <w:rFonts w:ascii="Calibri" w:hAnsi="Calibri" w:cs="Calibri"/>
          <w:b/>
          <w:szCs w:val="24"/>
        </w:rPr>
        <w:t xml:space="preserve"> Spencer Academy</w:t>
      </w:r>
    </w:p>
    <w:p w14:paraId="04371C37" w14:textId="77777777" w:rsidR="00430B5B" w:rsidRPr="002A30DA" w:rsidRDefault="00430B5B" w:rsidP="00430B5B">
      <w:pPr>
        <w:pStyle w:val="NoSpacing"/>
        <w:rPr>
          <w:rFonts w:ascii="Calibri" w:hAnsi="Calibri" w:cs="Calibri"/>
          <w:b/>
          <w:szCs w:val="24"/>
        </w:rPr>
      </w:pPr>
    </w:p>
    <w:p w14:paraId="04371C38" w14:textId="77777777" w:rsidR="00430B5B" w:rsidRPr="00D7245F" w:rsidRDefault="00430B5B" w:rsidP="00430B5B">
      <w:pPr>
        <w:pStyle w:val="NoSpacing"/>
        <w:ind w:left="2160" w:hanging="2160"/>
        <w:rPr>
          <w:rFonts w:ascii="Calibri" w:hAnsi="Calibri" w:cs="Calibri"/>
          <w:b/>
          <w:szCs w:val="24"/>
        </w:rPr>
      </w:pPr>
      <w:r w:rsidRPr="002A30DA">
        <w:rPr>
          <w:rFonts w:ascii="Calibri" w:hAnsi="Calibri" w:cs="Calibri"/>
          <w:b/>
          <w:szCs w:val="24"/>
        </w:rPr>
        <w:t xml:space="preserve">Salary/Pay </w:t>
      </w:r>
      <w:r>
        <w:rPr>
          <w:rFonts w:ascii="Calibri" w:hAnsi="Calibri" w:cs="Calibri"/>
          <w:b/>
          <w:szCs w:val="24"/>
        </w:rPr>
        <w:t>Range:</w:t>
      </w:r>
      <w:r>
        <w:rPr>
          <w:rFonts w:ascii="Calibri" w:hAnsi="Calibri" w:cs="Calibri"/>
          <w:b/>
          <w:szCs w:val="24"/>
        </w:rPr>
        <w:tab/>
      </w:r>
      <w:r w:rsidR="006D285E">
        <w:rPr>
          <w:rFonts w:ascii="Calibri" w:hAnsi="Calibri" w:cs="Calibri"/>
          <w:b/>
          <w:szCs w:val="24"/>
        </w:rPr>
        <w:t>NJC02</w:t>
      </w:r>
      <w:r>
        <w:rPr>
          <w:rFonts w:ascii="Calibri" w:hAnsi="Calibri" w:cs="Calibri"/>
          <w:b/>
          <w:szCs w:val="24"/>
        </w:rPr>
        <w:t xml:space="preserve"> </w:t>
      </w:r>
    </w:p>
    <w:p w14:paraId="04371C39" w14:textId="77777777" w:rsidR="00430B5B" w:rsidRPr="00D7245F" w:rsidRDefault="00430B5B" w:rsidP="00430B5B">
      <w:pPr>
        <w:pStyle w:val="NoSpacing"/>
        <w:rPr>
          <w:rFonts w:ascii="Calibri" w:hAnsi="Calibri" w:cs="Calibri"/>
          <w:b/>
          <w:szCs w:val="24"/>
        </w:rPr>
      </w:pPr>
    </w:p>
    <w:p w14:paraId="04371C3B" w14:textId="57389796" w:rsidR="00430B5B" w:rsidRDefault="00430B5B" w:rsidP="00A36D60">
      <w:pPr>
        <w:pStyle w:val="NoSpacing"/>
        <w:ind w:left="2127" w:hanging="2127"/>
        <w:rPr>
          <w:rFonts w:ascii="Calibri" w:hAnsi="Calibri" w:cs="Calibri"/>
          <w:b/>
          <w:szCs w:val="24"/>
        </w:rPr>
      </w:pPr>
      <w:r w:rsidRPr="00D7245F">
        <w:rPr>
          <w:rFonts w:ascii="Calibri" w:hAnsi="Calibri" w:cs="Calibri"/>
          <w:b/>
          <w:szCs w:val="24"/>
        </w:rPr>
        <w:t xml:space="preserve">Hours of work: </w:t>
      </w:r>
      <w:r w:rsidRPr="00D7245F">
        <w:rPr>
          <w:rFonts w:ascii="Calibri" w:hAnsi="Calibri" w:cs="Calibri"/>
          <w:b/>
          <w:szCs w:val="24"/>
        </w:rPr>
        <w:tab/>
      </w:r>
      <w:r w:rsidR="00A36D60">
        <w:rPr>
          <w:rFonts w:ascii="Calibri" w:hAnsi="Calibri" w:cs="Calibri"/>
          <w:b/>
          <w:szCs w:val="24"/>
        </w:rPr>
        <w:t>Part time / TTO 11:15 am – 12:55 pm</w:t>
      </w:r>
    </w:p>
    <w:p w14:paraId="237B9610" w14:textId="77777777" w:rsidR="00A36D60" w:rsidRPr="002A30DA" w:rsidRDefault="00A36D60" w:rsidP="00A36D60">
      <w:pPr>
        <w:pStyle w:val="NoSpacing"/>
        <w:ind w:left="2127" w:hanging="2127"/>
        <w:rPr>
          <w:rFonts w:ascii="Calibri" w:hAnsi="Calibri" w:cs="Calibri"/>
          <w:b/>
          <w:szCs w:val="24"/>
        </w:rPr>
      </w:pPr>
    </w:p>
    <w:p w14:paraId="04371C3C" w14:textId="77777777" w:rsidR="00430B5B" w:rsidRPr="002A30DA" w:rsidRDefault="00430B5B" w:rsidP="00430B5B">
      <w:pPr>
        <w:pStyle w:val="NoSpacing"/>
        <w:rPr>
          <w:rFonts w:ascii="Calibri" w:hAnsi="Calibri" w:cs="Calibri"/>
          <w:b/>
          <w:szCs w:val="24"/>
        </w:rPr>
      </w:pPr>
      <w:r w:rsidRPr="002A30DA">
        <w:rPr>
          <w:rFonts w:ascii="Calibri" w:hAnsi="Calibri" w:cs="Calibri"/>
          <w:b/>
          <w:szCs w:val="24"/>
        </w:rPr>
        <w:t>Re</w:t>
      </w:r>
      <w:r>
        <w:rPr>
          <w:rFonts w:ascii="Calibri" w:hAnsi="Calibri" w:cs="Calibri"/>
          <w:b/>
          <w:szCs w:val="24"/>
        </w:rPr>
        <w:t>porting to:</w:t>
      </w:r>
      <w:r>
        <w:rPr>
          <w:rFonts w:ascii="Calibri" w:hAnsi="Calibri" w:cs="Calibri"/>
          <w:b/>
          <w:szCs w:val="24"/>
        </w:rPr>
        <w:tab/>
      </w:r>
      <w:r>
        <w:rPr>
          <w:rFonts w:ascii="Calibri" w:hAnsi="Calibri" w:cs="Calibri"/>
          <w:b/>
          <w:szCs w:val="24"/>
        </w:rPr>
        <w:tab/>
      </w:r>
      <w:r w:rsidR="00B36A94">
        <w:rPr>
          <w:rFonts w:ascii="Calibri" w:hAnsi="Calibri" w:cs="Calibri"/>
          <w:b/>
          <w:szCs w:val="24"/>
        </w:rPr>
        <w:t>Principal</w:t>
      </w:r>
      <w:r>
        <w:rPr>
          <w:rFonts w:ascii="Calibri" w:hAnsi="Calibri" w:cs="Calibri"/>
          <w:b/>
          <w:szCs w:val="24"/>
        </w:rPr>
        <w:t xml:space="preserve"> </w:t>
      </w:r>
      <w:r w:rsidRPr="002A30DA">
        <w:rPr>
          <w:rFonts w:ascii="Calibri" w:hAnsi="Calibri" w:cs="Calibri"/>
          <w:b/>
          <w:szCs w:val="24"/>
        </w:rPr>
        <w:t xml:space="preserve"> </w:t>
      </w:r>
    </w:p>
    <w:p w14:paraId="04371C3D" w14:textId="77777777" w:rsidR="00430B5B" w:rsidRPr="00592EEE" w:rsidRDefault="00430B5B" w:rsidP="00430B5B">
      <w:pPr>
        <w:rPr>
          <w:rFonts w:ascii="Calibri" w:hAnsi="Calibri"/>
          <w:b/>
          <w:sz w:val="16"/>
          <w:szCs w:val="16"/>
        </w:rPr>
      </w:pPr>
    </w:p>
    <w:p w14:paraId="04371C3E" w14:textId="77777777" w:rsidR="00430B5B" w:rsidRPr="00592EEE" w:rsidRDefault="00430B5B" w:rsidP="00430B5B">
      <w:pPr>
        <w:rPr>
          <w:rFonts w:ascii="Calibri" w:hAnsi="Calibri"/>
          <w:b/>
          <w:sz w:val="16"/>
          <w:szCs w:val="16"/>
        </w:rPr>
      </w:pPr>
    </w:p>
    <w:p w14:paraId="04371C3F" w14:textId="77777777" w:rsidR="00430B5B" w:rsidRDefault="00430B5B" w:rsidP="00430B5B">
      <w:pPr>
        <w:jc w:val="both"/>
        <w:rPr>
          <w:rFonts w:ascii="Calibri" w:hAnsi="Calibri"/>
          <w:b/>
          <w:szCs w:val="24"/>
        </w:rPr>
      </w:pPr>
      <w:r w:rsidRPr="006C73D7">
        <w:rPr>
          <w:rFonts w:ascii="Calibri" w:hAnsi="Calibri"/>
          <w:b/>
          <w:szCs w:val="24"/>
        </w:rPr>
        <w:t>Purpose of Role</w:t>
      </w:r>
    </w:p>
    <w:p w14:paraId="04371C40" w14:textId="77777777" w:rsidR="006D285E" w:rsidRPr="00592EEE" w:rsidRDefault="006D285E" w:rsidP="00430B5B">
      <w:pPr>
        <w:jc w:val="both"/>
        <w:rPr>
          <w:rFonts w:ascii="Calibri" w:hAnsi="Calibri"/>
          <w:b/>
          <w:sz w:val="16"/>
          <w:szCs w:val="16"/>
        </w:rPr>
      </w:pPr>
    </w:p>
    <w:p w14:paraId="04371C41" w14:textId="77777777" w:rsidR="006D285E" w:rsidRPr="00F05834" w:rsidRDefault="006D285E" w:rsidP="006D285E">
      <w:pPr>
        <w:rPr>
          <w:rFonts w:ascii="Calibri" w:hAnsi="Calibri" w:cs="Calibri"/>
          <w:szCs w:val="24"/>
        </w:rPr>
      </w:pPr>
      <w:r w:rsidRPr="00F05834">
        <w:rPr>
          <w:rFonts w:ascii="Calibri" w:hAnsi="Calibri" w:cs="Calibri"/>
          <w:szCs w:val="24"/>
        </w:rPr>
        <w:t>To lead the play of children and assist in their supervision both in the dining area and play areas to ensure the orderly conduct, welfare and safety of pupils during the lunch break.</w:t>
      </w:r>
    </w:p>
    <w:p w14:paraId="04371C42" w14:textId="77777777" w:rsidR="006D285E" w:rsidRPr="00592EEE" w:rsidRDefault="006D285E" w:rsidP="00430B5B">
      <w:pPr>
        <w:jc w:val="both"/>
        <w:rPr>
          <w:rFonts w:ascii="Calibri" w:hAnsi="Calibri"/>
          <w:b/>
          <w:sz w:val="16"/>
          <w:szCs w:val="16"/>
        </w:rPr>
      </w:pPr>
    </w:p>
    <w:p w14:paraId="04371C43" w14:textId="77777777" w:rsidR="00430B5B" w:rsidRPr="006C73D7" w:rsidRDefault="00430B5B" w:rsidP="00430B5B">
      <w:pPr>
        <w:jc w:val="both"/>
        <w:rPr>
          <w:rFonts w:ascii="Calibri" w:hAnsi="Calibri"/>
          <w:b/>
          <w:szCs w:val="24"/>
        </w:rPr>
      </w:pPr>
      <w:r w:rsidRPr="006C73D7">
        <w:rPr>
          <w:rFonts w:ascii="Calibri" w:hAnsi="Calibri"/>
          <w:b/>
          <w:szCs w:val="24"/>
        </w:rPr>
        <w:t xml:space="preserve">Nature and Scope </w:t>
      </w:r>
    </w:p>
    <w:p w14:paraId="04371C44" w14:textId="77777777" w:rsidR="00430B5B" w:rsidRPr="00592EEE" w:rsidRDefault="00430B5B" w:rsidP="00430B5B">
      <w:pPr>
        <w:pStyle w:val="NoSpacing"/>
        <w:jc w:val="both"/>
        <w:rPr>
          <w:sz w:val="16"/>
          <w:szCs w:val="16"/>
        </w:rPr>
      </w:pPr>
    </w:p>
    <w:p w14:paraId="04371C45" w14:textId="77777777" w:rsidR="006D285E" w:rsidRDefault="00430B5B" w:rsidP="006D285E">
      <w:pPr>
        <w:rPr>
          <w:rFonts w:ascii="Calibri" w:eastAsia="Times New Roman" w:hAnsi="Calibri" w:cs="Calibri"/>
          <w:szCs w:val="24"/>
        </w:rPr>
      </w:pPr>
      <w:r w:rsidRPr="005726FE">
        <w:rPr>
          <w:rFonts w:ascii="Calibri" w:eastAsia="Times New Roman" w:hAnsi="Calibri" w:cs="Calibri"/>
          <w:szCs w:val="24"/>
        </w:rPr>
        <w:t xml:space="preserve">Working as part of this important team you will be required to carry out the following duties.  </w:t>
      </w:r>
    </w:p>
    <w:p w14:paraId="04371C46" w14:textId="77777777" w:rsidR="006D285E" w:rsidRPr="00592EEE" w:rsidRDefault="006D285E" w:rsidP="006D285E">
      <w:pPr>
        <w:rPr>
          <w:rFonts w:ascii="Calibri" w:hAnsi="Calibri" w:cs="Calibri"/>
          <w:sz w:val="16"/>
          <w:szCs w:val="16"/>
        </w:rPr>
      </w:pPr>
    </w:p>
    <w:p w14:paraId="04371C47" w14:textId="77777777" w:rsidR="006D285E" w:rsidRPr="006D285E" w:rsidRDefault="006D285E" w:rsidP="006D285E">
      <w:pPr>
        <w:rPr>
          <w:rFonts w:ascii="Calibri" w:eastAsia="Times New Roman" w:hAnsi="Calibri" w:cs="Calibri"/>
          <w:szCs w:val="24"/>
        </w:rPr>
      </w:pPr>
      <w:r w:rsidRPr="006D285E">
        <w:rPr>
          <w:rFonts w:ascii="Calibri" w:eastAsia="Times New Roman" w:hAnsi="Calibri" w:cs="Calibri"/>
          <w:szCs w:val="24"/>
        </w:rPr>
        <w:t xml:space="preserve">Each Midday Supervisor will be allocated areas and/or children for whom (s)he will be responsible each day. In this area, the Midday Supervisor will be proactive in engaging children in a variety of games and activities. This could vary from day to day on a rota basis. Although the area will be divided so that each Midday Supervisor looks after a specific group or area each day (s)he must be prepared to accept a variation if any emergency calls another Midday Supervisor away. A Midday Supervisor may also be allocated a specific child to support during the lunchtime break. The main areas of work responsibility will be the dining room, the playground or areas of the school used during the dinner break, including areas where the children wait or queue for their meal (and the classrooms when a ‘wet break’ determines that the period is spent indoors). A high standard of behaviour is required from the </w:t>
      </w:r>
      <w:proofErr w:type="gramStart"/>
      <w:r w:rsidRPr="006D285E">
        <w:rPr>
          <w:rFonts w:ascii="Calibri" w:eastAsia="Times New Roman" w:hAnsi="Calibri" w:cs="Calibri"/>
          <w:szCs w:val="24"/>
        </w:rPr>
        <w:t>children</w:t>
      </w:r>
      <w:proofErr w:type="gramEnd"/>
      <w:r w:rsidRPr="006D285E">
        <w:rPr>
          <w:rFonts w:ascii="Calibri" w:eastAsia="Times New Roman" w:hAnsi="Calibri" w:cs="Calibri"/>
          <w:szCs w:val="24"/>
        </w:rPr>
        <w:t xml:space="preserve"> and it is important that this should be maintained throughout the dinner period which should be a happy and fun time for all! The Midday Supervisor must act as a responsible, caring adult with the health, safety, and welfare of the children always in mind; must show conduct which commands respect; and must see that the children </w:t>
      </w:r>
      <w:proofErr w:type="gramStart"/>
      <w:r w:rsidRPr="006D285E">
        <w:rPr>
          <w:rFonts w:ascii="Calibri" w:eastAsia="Times New Roman" w:hAnsi="Calibri" w:cs="Calibri"/>
          <w:szCs w:val="24"/>
        </w:rPr>
        <w:t>behave at all times</w:t>
      </w:r>
      <w:proofErr w:type="gramEnd"/>
      <w:r w:rsidRPr="006D285E">
        <w:rPr>
          <w:rFonts w:ascii="Calibri" w:eastAsia="Times New Roman" w:hAnsi="Calibri" w:cs="Calibri"/>
          <w:szCs w:val="24"/>
        </w:rPr>
        <w:t xml:space="preserve"> sensibly and quietly. The Midday Supervisor must be aware of how to get access to the first aid equipment, the telephone, and be aware of the First Aid procedures, emergency evacuation procedures, and safeguarding policies.  </w:t>
      </w:r>
    </w:p>
    <w:p w14:paraId="04371C48" w14:textId="77777777" w:rsidR="00430B5B" w:rsidRPr="005726FE" w:rsidRDefault="00430B5B" w:rsidP="005726FE">
      <w:pPr>
        <w:spacing w:after="200" w:line="276" w:lineRule="auto"/>
        <w:rPr>
          <w:rFonts w:ascii="Calibri" w:eastAsia="Times New Roman" w:hAnsi="Calibri" w:cs="Calibri"/>
          <w:szCs w:val="24"/>
        </w:rPr>
      </w:pPr>
      <w:r w:rsidRPr="005726FE">
        <w:rPr>
          <w:rFonts w:ascii="Calibri" w:eastAsia="Times New Roman" w:hAnsi="Calibri" w:cs="Calibri"/>
          <w:szCs w:val="24"/>
        </w:rPr>
        <w:t>The post holder will be expected to use all Trust standard computer hardware and software packages where appropriate.  Specific responsibilities include:</w:t>
      </w:r>
    </w:p>
    <w:p w14:paraId="04371C49" w14:textId="77777777" w:rsidR="00430B5B" w:rsidRPr="00592EEE" w:rsidRDefault="00430B5B" w:rsidP="00430B5B">
      <w:pPr>
        <w:jc w:val="both"/>
        <w:rPr>
          <w:rFonts w:ascii="Calibri" w:hAnsi="Calibri" w:cs="Calibri"/>
          <w:b/>
          <w:sz w:val="16"/>
          <w:szCs w:val="16"/>
        </w:rPr>
      </w:pPr>
    </w:p>
    <w:p w14:paraId="04371C4A" w14:textId="77777777" w:rsidR="00430B5B" w:rsidRPr="00D73968" w:rsidRDefault="00430B5B" w:rsidP="00430B5B">
      <w:pPr>
        <w:jc w:val="both"/>
        <w:rPr>
          <w:rFonts w:ascii="Calibri" w:hAnsi="Calibri" w:cs="Calibri"/>
          <w:b/>
          <w:bCs/>
          <w:szCs w:val="24"/>
        </w:rPr>
      </w:pPr>
      <w:r w:rsidRPr="00D73968">
        <w:rPr>
          <w:rFonts w:ascii="Calibri" w:hAnsi="Calibri" w:cs="Calibri"/>
          <w:b/>
          <w:bCs/>
          <w:szCs w:val="24"/>
        </w:rPr>
        <w:t xml:space="preserve">Main Duties and Responsibilities </w:t>
      </w:r>
    </w:p>
    <w:p w14:paraId="04371C4B" w14:textId="77777777" w:rsidR="00430B5B" w:rsidRPr="006D285E" w:rsidRDefault="00430B5B" w:rsidP="00430B5B">
      <w:pPr>
        <w:pStyle w:val="xmsonormal"/>
      </w:pPr>
    </w:p>
    <w:p w14:paraId="04371C4C" w14:textId="77777777" w:rsidR="006D285E" w:rsidRPr="006D285E" w:rsidRDefault="006D285E" w:rsidP="006D285E">
      <w:pPr>
        <w:numPr>
          <w:ilvl w:val="0"/>
          <w:numId w:val="6"/>
        </w:numPr>
        <w:spacing w:after="23" w:line="256" w:lineRule="auto"/>
        <w:ind w:right="712" w:hanging="360"/>
        <w:rPr>
          <w:rFonts w:ascii="Calibri" w:hAnsi="Calibri" w:cs="Calibri"/>
          <w:sz w:val="22"/>
          <w:szCs w:val="22"/>
        </w:rPr>
      </w:pPr>
      <w:r w:rsidRPr="006D285E">
        <w:rPr>
          <w:rFonts w:ascii="Calibri" w:hAnsi="Calibri" w:cs="Calibri"/>
          <w:sz w:val="22"/>
          <w:szCs w:val="22"/>
        </w:rPr>
        <w:t xml:space="preserve">The safe supervision of pupils in the dining areas and the outdoor areas.  </w:t>
      </w:r>
    </w:p>
    <w:p w14:paraId="04371C4D" w14:textId="77777777" w:rsidR="006D285E" w:rsidRPr="006D285E" w:rsidRDefault="006D285E" w:rsidP="006D285E">
      <w:pPr>
        <w:numPr>
          <w:ilvl w:val="0"/>
          <w:numId w:val="6"/>
        </w:numPr>
        <w:spacing w:after="78" w:line="256" w:lineRule="auto"/>
        <w:ind w:right="712" w:hanging="360"/>
        <w:rPr>
          <w:rFonts w:ascii="Calibri" w:hAnsi="Calibri" w:cs="Calibri"/>
          <w:sz w:val="22"/>
          <w:szCs w:val="22"/>
        </w:rPr>
      </w:pPr>
      <w:r w:rsidRPr="006D285E">
        <w:rPr>
          <w:rFonts w:ascii="Calibri" w:hAnsi="Calibri" w:cs="Calibri"/>
          <w:sz w:val="22"/>
          <w:szCs w:val="22"/>
        </w:rPr>
        <w:t xml:space="preserve">Leading a variety of play in the outdoor areas to ensure that children have a physically active and fun </w:t>
      </w:r>
      <w:proofErr w:type="gramStart"/>
      <w:r w:rsidRPr="006D285E">
        <w:rPr>
          <w:rFonts w:ascii="Calibri" w:hAnsi="Calibri" w:cs="Calibri"/>
          <w:sz w:val="22"/>
          <w:szCs w:val="22"/>
        </w:rPr>
        <w:t>play-time</w:t>
      </w:r>
      <w:proofErr w:type="gramEnd"/>
      <w:r w:rsidRPr="006D285E">
        <w:rPr>
          <w:rFonts w:ascii="Calibri" w:hAnsi="Calibri" w:cs="Calibri"/>
          <w:sz w:val="22"/>
          <w:szCs w:val="22"/>
        </w:rPr>
        <w:t xml:space="preserve">.  </w:t>
      </w:r>
    </w:p>
    <w:p w14:paraId="04371C4E" w14:textId="77777777" w:rsidR="006D285E" w:rsidRPr="006D285E" w:rsidRDefault="006D285E" w:rsidP="006D285E">
      <w:pPr>
        <w:numPr>
          <w:ilvl w:val="0"/>
          <w:numId w:val="6"/>
        </w:numPr>
        <w:spacing w:after="51" w:line="256" w:lineRule="auto"/>
        <w:ind w:right="712" w:hanging="360"/>
        <w:rPr>
          <w:rFonts w:ascii="Calibri" w:hAnsi="Calibri" w:cs="Calibri"/>
          <w:sz w:val="22"/>
          <w:szCs w:val="22"/>
        </w:rPr>
      </w:pPr>
      <w:r w:rsidRPr="006D285E">
        <w:rPr>
          <w:rFonts w:ascii="Calibri" w:hAnsi="Calibri" w:cs="Calibri"/>
          <w:sz w:val="22"/>
          <w:szCs w:val="22"/>
        </w:rPr>
        <w:t xml:space="preserve">Ensuring that children are engaged happily during the lunchtime break with a variety of games and activities to choose from.  </w:t>
      </w:r>
    </w:p>
    <w:p w14:paraId="04371C4F" w14:textId="77777777" w:rsidR="006D285E" w:rsidRDefault="006D285E" w:rsidP="006D285E">
      <w:pPr>
        <w:numPr>
          <w:ilvl w:val="0"/>
          <w:numId w:val="6"/>
        </w:numPr>
        <w:spacing w:after="23" w:line="256" w:lineRule="auto"/>
        <w:ind w:right="712" w:hanging="360"/>
        <w:rPr>
          <w:rFonts w:ascii="Calibri" w:hAnsi="Calibri" w:cs="Calibri"/>
          <w:sz w:val="22"/>
          <w:szCs w:val="22"/>
        </w:rPr>
      </w:pPr>
      <w:r w:rsidRPr="006D285E">
        <w:rPr>
          <w:rFonts w:ascii="Calibri" w:hAnsi="Calibri" w:cs="Calibri"/>
          <w:sz w:val="22"/>
          <w:szCs w:val="22"/>
        </w:rPr>
        <w:t xml:space="preserve">Attending Midday Supervisor meetings to share good practice and reflect on the week </w:t>
      </w:r>
    </w:p>
    <w:p w14:paraId="04371C50" w14:textId="77777777" w:rsidR="006D285E" w:rsidRPr="006D285E" w:rsidRDefault="006D285E" w:rsidP="006D285E">
      <w:pPr>
        <w:numPr>
          <w:ilvl w:val="0"/>
          <w:numId w:val="6"/>
        </w:numPr>
        <w:spacing w:after="23" w:line="256" w:lineRule="auto"/>
        <w:ind w:right="712" w:hanging="360"/>
        <w:rPr>
          <w:rFonts w:ascii="Calibri" w:hAnsi="Calibri" w:cs="Calibri"/>
          <w:sz w:val="22"/>
          <w:szCs w:val="22"/>
        </w:rPr>
      </w:pPr>
      <w:r w:rsidRPr="006D285E">
        <w:rPr>
          <w:rFonts w:ascii="Calibri" w:eastAsia="Arial" w:hAnsi="Calibri" w:cs="Calibri"/>
          <w:sz w:val="22"/>
          <w:szCs w:val="22"/>
        </w:rPr>
        <w:tab/>
      </w:r>
      <w:r w:rsidRPr="006D285E">
        <w:rPr>
          <w:rFonts w:ascii="Calibri" w:hAnsi="Calibri" w:cs="Calibri"/>
          <w:sz w:val="22"/>
          <w:szCs w:val="22"/>
        </w:rPr>
        <w:t xml:space="preserve">Supervising and supporting children on a one-to-one basis where necessary </w:t>
      </w:r>
    </w:p>
    <w:p w14:paraId="04371C51" w14:textId="77777777" w:rsidR="006D285E" w:rsidRPr="006D285E" w:rsidRDefault="006D285E" w:rsidP="006D285E">
      <w:pPr>
        <w:numPr>
          <w:ilvl w:val="0"/>
          <w:numId w:val="6"/>
        </w:numPr>
        <w:spacing w:after="23" w:line="256" w:lineRule="auto"/>
        <w:ind w:right="712" w:hanging="360"/>
        <w:rPr>
          <w:rFonts w:ascii="Calibri" w:hAnsi="Calibri" w:cs="Calibri"/>
          <w:sz w:val="22"/>
          <w:szCs w:val="22"/>
        </w:rPr>
      </w:pPr>
      <w:r w:rsidRPr="006D285E">
        <w:rPr>
          <w:rFonts w:ascii="Calibri" w:hAnsi="Calibri" w:cs="Calibri"/>
          <w:sz w:val="22"/>
          <w:szCs w:val="22"/>
        </w:rPr>
        <w:lastRenderedPageBreak/>
        <w:t xml:space="preserve">Ensure that dining areas and tables are left clean and tidy.  </w:t>
      </w:r>
    </w:p>
    <w:p w14:paraId="04371C52" w14:textId="77777777" w:rsidR="006D285E" w:rsidRPr="006D285E" w:rsidRDefault="006D285E" w:rsidP="006D285E">
      <w:pPr>
        <w:numPr>
          <w:ilvl w:val="0"/>
          <w:numId w:val="6"/>
        </w:numPr>
        <w:spacing w:after="23" w:line="256" w:lineRule="auto"/>
        <w:ind w:right="712" w:hanging="360"/>
        <w:rPr>
          <w:rFonts w:ascii="Calibri" w:hAnsi="Calibri" w:cs="Calibri"/>
          <w:sz w:val="22"/>
          <w:szCs w:val="22"/>
        </w:rPr>
      </w:pPr>
      <w:r w:rsidRPr="006D285E">
        <w:rPr>
          <w:rFonts w:ascii="Calibri" w:hAnsi="Calibri" w:cs="Calibri"/>
          <w:sz w:val="22"/>
          <w:szCs w:val="22"/>
        </w:rPr>
        <w:t xml:space="preserve">Ensure high standards of beautiful behaviour are maintained inside and outside of the dining area. </w:t>
      </w:r>
    </w:p>
    <w:p w14:paraId="04371C53" w14:textId="77777777" w:rsidR="006D285E" w:rsidRPr="006D285E" w:rsidRDefault="006D285E" w:rsidP="006D285E">
      <w:pPr>
        <w:numPr>
          <w:ilvl w:val="0"/>
          <w:numId w:val="6"/>
        </w:numPr>
        <w:spacing w:after="23" w:line="256" w:lineRule="auto"/>
        <w:ind w:right="712" w:hanging="360"/>
        <w:rPr>
          <w:rFonts w:ascii="Calibri" w:hAnsi="Calibri" w:cs="Calibri"/>
          <w:sz w:val="22"/>
          <w:szCs w:val="22"/>
        </w:rPr>
      </w:pPr>
      <w:r w:rsidRPr="006D285E">
        <w:rPr>
          <w:rFonts w:ascii="Calibri" w:hAnsi="Calibri" w:cs="Calibri"/>
          <w:sz w:val="22"/>
          <w:szCs w:val="22"/>
        </w:rPr>
        <w:t xml:space="preserve">To supervise the movement of pupils to and from dining areas.  </w:t>
      </w:r>
    </w:p>
    <w:p w14:paraId="04371C54" w14:textId="77777777" w:rsidR="006D285E" w:rsidRPr="006D285E" w:rsidRDefault="006D285E" w:rsidP="006D285E">
      <w:pPr>
        <w:numPr>
          <w:ilvl w:val="0"/>
          <w:numId w:val="6"/>
        </w:numPr>
        <w:spacing w:after="23" w:line="256" w:lineRule="auto"/>
        <w:ind w:right="712" w:hanging="360"/>
        <w:rPr>
          <w:rFonts w:ascii="Calibri" w:hAnsi="Calibri" w:cs="Calibri"/>
          <w:sz w:val="22"/>
          <w:szCs w:val="22"/>
        </w:rPr>
      </w:pPr>
      <w:r w:rsidRPr="006D285E">
        <w:rPr>
          <w:rFonts w:ascii="Calibri" w:hAnsi="Calibri" w:cs="Calibri"/>
          <w:sz w:val="22"/>
          <w:szCs w:val="22"/>
        </w:rPr>
        <w:t xml:space="preserve">To maintain good order in dining areas.  </w:t>
      </w:r>
    </w:p>
    <w:p w14:paraId="04371C55" w14:textId="77777777" w:rsidR="006D285E" w:rsidRPr="006D285E" w:rsidRDefault="006D285E" w:rsidP="006D285E">
      <w:pPr>
        <w:numPr>
          <w:ilvl w:val="0"/>
          <w:numId w:val="6"/>
        </w:numPr>
        <w:spacing w:after="78" w:line="256" w:lineRule="auto"/>
        <w:ind w:right="712" w:hanging="360"/>
        <w:rPr>
          <w:rFonts w:ascii="Calibri" w:hAnsi="Calibri" w:cs="Calibri"/>
          <w:sz w:val="22"/>
          <w:szCs w:val="22"/>
        </w:rPr>
      </w:pPr>
      <w:r w:rsidRPr="006D285E">
        <w:rPr>
          <w:rFonts w:ascii="Calibri" w:hAnsi="Calibri" w:cs="Calibri"/>
          <w:sz w:val="22"/>
          <w:szCs w:val="22"/>
        </w:rPr>
        <w:t xml:space="preserve">To assist pupils, where necessary, with the collection of food and return of trays, or other items to the service counter.  </w:t>
      </w:r>
    </w:p>
    <w:p w14:paraId="04371C56" w14:textId="77777777" w:rsidR="006D285E" w:rsidRPr="006D285E" w:rsidRDefault="006D285E" w:rsidP="006D285E">
      <w:pPr>
        <w:numPr>
          <w:ilvl w:val="0"/>
          <w:numId w:val="6"/>
        </w:numPr>
        <w:spacing w:after="78" w:line="256" w:lineRule="auto"/>
        <w:ind w:right="712" w:hanging="360"/>
        <w:rPr>
          <w:rFonts w:ascii="Calibri" w:hAnsi="Calibri" w:cs="Calibri"/>
          <w:sz w:val="22"/>
          <w:szCs w:val="22"/>
        </w:rPr>
      </w:pPr>
      <w:r w:rsidRPr="006D285E">
        <w:rPr>
          <w:rFonts w:ascii="Calibri" w:hAnsi="Calibri" w:cs="Calibri"/>
          <w:sz w:val="22"/>
          <w:szCs w:val="22"/>
        </w:rPr>
        <w:t xml:space="preserve">To assist pupils, where necessary, with the proper use of cutlery, drinking facilities or other aspects of the midday meal.  </w:t>
      </w:r>
    </w:p>
    <w:p w14:paraId="04371C57" w14:textId="77777777" w:rsidR="006D285E" w:rsidRPr="006D285E" w:rsidRDefault="006D285E" w:rsidP="006D285E">
      <w:pPr>
        <w:numPr>
          <w:ilvl w:val="0"/>
          <w:numId w:val="6"/>
        </w:numPr>
        <w:spacing w:after="78" w:line="256" w:lineRule="auto"/>
        <w:ind w:right="712" w:hanging="360"/>
        <w:rPr>
          <w:rFonts w:ascii="Calibri" w:hAnsi="Calibri" w:cs="Calibri"/>
          <w:sz w:val="22"/>
          <w:szCs w:val="22"/>
        </w:rPr>
      </w:pPr>
      <w:r w:rsidRPr="006D285E">
        <w:rPr>
          <w:rFonts w:ascii="Calibri" w:hAnsi="Calibri" w:cs="Calibri"/>
          <w:sz w:val="22"/>
          <w:szCs w:val="22"/>
        </w:rPr>
        <w:t xml:space="preserve">To assist in the clearance of any spillages and wiping down, clearing or resetting of tables, as appropriate.  </w:t>
      </w:r>
    </w:p>
    <w:p w14:paraId="04371C58" w14:textId="77777777" w:rsidR="006D285E" w:rsidRPr="006D285E" w:rsidRDefault="006D285E" w:rsidP="006D285E">
      <w:pPr>
        <w:numPr>
          <w:ilvl w:val="0"/>
          <w:numId w:val="6"/>
        </w:numPr>
        <w:spacing w:after="23" w:line="256" w:lineRule="auto"/>
        <w:ind w:right="712" w:hanging="360"/>
        <w:rPr>
          <w:rFonts w:ascii="Calibri" w:hAnsi="Calibri" w:cs="Calibri"/>
          <w:sz w:val="22"/>
          <w:szCs w:val="22"/>
        </w:rPr>
      </w:pPr>
      <w:r w:rsidRPr="006D285E">
        <w:rPr>
          <w:rFonts w:ascii="Calibri" w:hAnsi="Calibri" w:cs="Calibri"/>
          <w:sz w:val="22"/>
          <w:szCs w:val="22"/>
        </w:rPr>
        <w:t xml:space="preserve">To assist in the setting up and removal of furniture where necessary.  </w:t>
      </w:r>
    </w:p>
    <w:p w14:paraId="04371C59" w14:textId="77777777" w:rsidR="006D285E" w:rsidRPr="006D285E" w:rsidRDefault="006D285E" w:rsidP="006D285E">
      <w:pPr>
        <w:numPr>
          <w:ilvl w:val="0"/>
          <w:numId w:val="6"/>
        </w:numPr>
        <w:spacing w:after="78" w:line="256" w:lineRule="auto"/>
        <w:ind w:right="712" w:hanging="360"/>
        <w:rPr>
          <w:rFonts w:ascii="Calibri" w:hAnsi="Calibri" w:cs="Calibri"/>
          <w:sz w:val="22"/>
          <w:szCs w:val="22"/>
        </w:rPr>
      </w:pPr>
      <w:r w:rsidRPr="006D285E">
        <w:rPr>
          <w:rFonts w:ascii="Calibri" w:hAnsi="Calibri" w:cs="Calibri"/>
          <w:sz w:val="22"/>
          <w:szCs w:val="22"/>
        </w:rPr>
        <w:t xml:space="preserve">Setting up and clearing away the tables and equipment in the dining hall, working in collaboration with the catering team.  </w:t>
      </w:r>
    </w:p>
    <w:p w14:paraId="04371C5A" w14:textId="77777777" w:rsidR="006D285E" w:rsidRPr="006D285E" w:rsidRDefault="006D285E" w:rsidP="006D285E">
      <w:pPr>
        <w:numPr>
          <w:ilvl w:val="0"/>
          <w:numId w:val="6"/>
        </w:numPr>
        <w:spacing w:after="23" w:line="256" w:lineRule="auto"/>
        <w:ind w:right="712" w:hanging="360"/>
        <w:rPr>
          <w:rFonts w:ascii="Calibri" w:hAnsi="Calibri" w:cs="Calibri"/>
          <w:sz w:val="22"/>
          <w:szCs w:val="22"/>
        </w:rPr>
      </w:pPr>
      <w:r w:rsidRPr="006D285E">
        <w:rPr>
          <w:rFonts w:ascii="Calibri" w:hAnsi="Calibri" w:cs="Calibri"/>
          <w:sz w:val="22"/>
          <w:szCs w:val="22"/>
        </w:rPr>
        <w:t xml:space="preserve">Supervising children in classrooms in bad weather.  </w:t>
      </w:r>
    </w:p>
    <w:p w14:paraId="04371C5B" w14:textId="77777777" w:rsidR="006D285E" w:rsidRPr="006D285E" w:rsidRDefault="006D285E" w:rsidP="006D285E">
      <w:pPr>
        <w:numPr>
          <w:ilvl w:val="0"/>
          <w:numId w:val="6"/>
        </w:numPr>
        <w:spacing w:after="23" w:line="256" w:lineRule="auto"/>
        <w:ind w:right="712" w:hanging="360"/>
        <w:rPr>
          <w:rFonts w:ascii="Calibri" w:hAnsi="Calibri" w:cs="Calibri"/>
          <w:sz w:val="22"/>
          <w:szCs w:val="22"/>
        </w:rPr>
      </w:pPr>
      <w:r w:rsidRPr="006D285E">
        <w:rPr>
          <w:rFonts w:ascii="Calibri" w:hAnsi="Calibri" w:cs="Calibri"/>
          <w:sz w:val="22"/>
          <w:szCs w:val="22"/>
        </w:rPr>
        <w:t xml:space="preserve">Attending training opportunities as necessary (i.e. First Aid, Safeguarding).  </w:t>
      </w:r>
    </w:p>
    <w:p w14:paraId="04371C5C" w14:textId="77777777" w:rsidR="006D285E" w:rsidRPr="006D285E" w:rsidRDefault="006D285E" w:rsidP="006D285E">
      <w:pPr>
        <w:numPr>
          <w:ilvl w:val="0"/>
          <w:numId w:val="6"/>
        </w:numPr>
        <w:spacing w:after="23" w:line="256" w:lineRule="auto"/>
        <w:ind w:right="712" w:hanging="360"/>
        <w:rPr>
          <w:rFonts w:ascii="Calibri" w:hAnsi="Calibri" w:cs="Calibri"/>
          <w:sz w:val="22"/>
          <w:szCs w:val="22"/>
        </w:rPr>
      </w:pPr>
      <w:r w:rsidRPr="006D285E">
        <w:rPr>
          <w:rFonts w:ascii="Calibri" w:hAnsi="Calibri" w:cs="Calibri"/>
          <w:sz w:val="22"/>
          <w:szCs w:val="22"/>
        </w:rPr>
        <w:t xml:space="preserve">Undertaking any other duties which may reasonably be regarded as within the nature of the duties and responsibilities/grade of the post as defined, subject to the proviso that normally any changes of a permanent nature shall be incorporated into the job description in specific terms.  </w:t>
      </w:r>
    </w:p>
    <w:p w14:paraId="04371C5D" w14:textId="77777777" w:rsidR="006D285E" w:rsidRPr="00592EEE" w:rsidRDefault="006D285E" w:rsidP="006D285E">
      <w:pPr>
        <w:spacing w:line="259" w:lineRule="auto"/>
        <w:rPr>
          <w:rFonts w:ascii="Calibri" w:hAnsi="Calibri" w:cs="Calibri"/>
          <w:sz w:val="16"/>
          <w:szCs w:val="16"/>
        </w:rPr>
      </w:pPr>
      <w:r w:rsidRPr="006D285E">
        <w:rPr>
          <w:rFonts w:ascii="Calibri" w:eastAsia="Calibri" w:hAnsi="Calibri" w:cs="Calibri"/>
          <w:b/>
          <w:sz w:val="22"/>
          <w:szCs w:val="22"/>
        </w:rPr>
        <w:t xml:space="preserve"> </w:t>
      </w:r>
    </w:p>
    <w:p w14:paraId="04371C5E" w14:textId="77777777" w:rsidR="006D285E" w:rsidRPr="006D285E" w:rsidRDefault="006D285E" w:rsidP="006D285E">
      <w:pPr>
        <w:spacing w:after="2" w:line="255" w:lineRule="auto"/>
        <w:ind w:left="-5" w:hanging="10"/>
        <w:rPr>
          <w:rFonts w:ascii="Calibri" w:hAnsi="Calibri" w:cs="Calibri"/>
          <w:sz w:val="22"/>
          <w:szCs w:val="22"/>
        </w:rPr>
      </w:pPr>
      <w:r w:rsidRPr="006D285E">
        <w:rPr>
          <w:rFonts w:ascii="Calibri" w:eastAsia="Calibri" w:hAnsi="Calibri" w:cs="Calibri"/>
          <w:b/>
          <w:sz w:val="22"/>
          <w:szCs w:val="22"/>
        </w:rPr>
        <w:t xml:space="preserve">General  </w:t>
      </w:r>
    </w:p>
    <w:p w14:paraId="04371C5F" w14:textId="77777777" w:rsidR="006D285E" w:rsidRPr="00592EEE" w:rsidRDefault="006D285E" w:rsidP="006D285E">
      <w:pPr>
        <w:spacing w:after="13" w:line="259" w:lineRule="auto"/>
        <w:ind w:left="14"/>
        <w:rPr>
          <w:rFonts w:ascii="Calibri" w:hAnsi="Calibri" w:cs="Calibri"/>
          <w:sz w:val="16"/>
          <w:szCs w:val="16"/>
        </w:rPr>
      </w:pPr>
      <w:r w:rsidRPr="006D285E">
        <w:rPr>
          <w:rFonts w:ascii="Calibri" w:eastAsia="Calibri" w:hAnsi="Calibri" w:cs="Calibri"/>
          <w:b/>
          <w:sz w:val="22"/>
          <w:szCs w:val="22"/>
        </w:rPr>
        <w:t xml:space="preserve"> </w:t>
      </w:r>
      <w:r w:rsidRPr="006D285E">
        <w:rPr>
          <w:rFonts w:ascii="Calibri" w:hAnsi="Calibri" w:cs="Calibri"/>
          <w:sz w:val="22"/>
          <w:szCs w:val="22"/>
        </w:rPr>
        <w:t xml:space="preserve"> </w:t>
      </w:r>
    </w:p>
    <w:p w14:paraId="04371C60" w14:textId="77777777" w:rsidR="006D285E" w:rsidRPr="006D285E" w:rsidRDefault="006D285E" w:rsidP="006D285E">
      <w:pPr>
        <w:numPr>
          <w:ilvl w:val="0"/>
          <w:numId w:val="6"/>
        </w:numPr>
        <w:spacing w:after="66" w:line="256" w:lineRule="auto"/>
        <w:ind w:right="712" w:hanging="360"/>
        <w:rPr>
          <w:rFonts w:ascii="Calibri" w:hAnsi="Calibri" w:cs="Calibri"/>
          <w:sz w:val="22"/>
          <w:szCs w:val="22"/>
        </w:rPr>
      </w:pPr>
      <w:r w:rsidRPr="006D285E">
        <w:rPr>
          <w:rFonts w:ascii="Calibri" w:hAnsi="Calibri" w:cs="Calibri"/>
          <w:sz w:val="22"/>
          <w:szCs w:val="22"/>
        </w:rPr>
        <w:t xml:space="preserve">Work in a professional manner and with integrity and maintain confidentiality of records and information.  </w:t>
      </w:r>
    </w:p>
    <w:p w14:paraId="04371C61" w14:textId="77777777" w:rsidR="006D285E" w:rsidRPr="006D285E" w:rsidRDefault="006D285E" w:rsidP="006D285E">
      <w:pPr>
        <w:numPr>
          <w:ilvl w:val="0"/>
          <w:numId w:val="6"/>
        </w:numPr>
        <w:spacing w:after="63" w:line="256" w:lineRule="auto"/>
        <w:ind w:right="712" w:hanging="360"/>
        <w:rPr>
          <w:rFonts w:ascii="Calibri" w:hAnsi="Calibri" w:cs="Calibri"/>
          <w:sz w:val="22"/>
          <w:szCs w:val="22"/>
        </w:rPr>
      </w:pPr>
      <w:r w:rsidRPr="006D285E">
        <w:rPr>
          <w:rFonts w:ascii="Calibri" w:hAnsi="Calibri" w:cs="Calibri"/>
          <w:sz w:val="22"/>
          <w:szCs w:val="22"/>
        </w:rPr>
        <w:t xml:space="preserve">Maintain up to date knowledge in line with national changes and legislation as appropriate to the role.  </w:t>
      </w:r>
    </w:p>
    <w:p w14:paraId="04371C62" w14:textId="77777777" w:rsidR="006D285E" w:rsidRPr="006D285E" w:rsidRDefault="006D285E" w:rsidP="006D285E">
      <w:pPr>
        <w:numPr>
          <w:ilvl w:val="0"/>
          <w:numId w:val="6"/>
        </w:numPr>
        <w:spacing w:after="63" w:line="256" w:lineRule="auto"/>
        <w:ind w:right="712" w:hanging="360"/>
        <w:rPr>
          <w:rFonts w:ascii="Calibri" w:hAnsi="Calibri" w:cs="Calibri"/>
          <w:sz w:val="22"/>
          <w:szCs w:val="22"/>
        </w:rPr>
      </w:pPr>
      <w:r w:rsidRPr="006D285E">
        <w:rPr>
          <w:rFonts w:ascii="Calibri" w:hAnsi="Calibri" w:cs="Calibri"/>
          <w:sz w:val="22"/>
          <w:szCs w:val="22"/>
        </w:rPr>
        <w:t xml:space="preserve">Be aware of and comply with all Trust policies including </w:t>
      </w:r>
      <w:proofErr w:type="gramStart"/>
      <w:r w:rsidRPr="006D285E">
        <w:rPr>
          <w:rFonts w:ascii="Calibri" w:hAnsi="Calibri" w:cs="Calibri"/>
          <w:sz w:val="22"/>
          <w:szCs w:val="22"/>
        </w:rPr>
        <w:t>in particular Health</w:t>
      </w:r>
      <w:proofErr w:type="gramEnd"/>
      <w:r w:rsidRPr="006D285E">
        <w:rPr>
          <w:rFonts w:ascii="Calibri" w:hAnsi="Calibri" w:cs="Calibri"/>
          <w:sz w:val="22"/>
          <w:szCs w:val="22"/>
        </w:rPr>
        <w:t xml:space="preserve"> and Safety and Safeguarding.  </w:t>
      </w:r>
    </w:p>
    <w:p w14:paraId="04371C63" w14:textId="77777777" w:rsidR="006D285E" w:rsidRPr="006D285E" w:rsidRDefault="006D285E" w:rsidP="006D285E">
      <w:pPr>
        <w:numPr>
          <w:ilvl w:val="0"/>
          <w:numId w:val="6"/>
        </w:numPr>
        <w:spacing w:after="63" w:line="256" w:lineRule="auto"/>
        <w:ind w:right="712" w:hanging="360"/>
        <w:rPr>
          <w:rFonts w:ascii="Calibri" w:hAnsi="Calibri" w:cs="Calibri"/>
          <w:sz w:val="22"/>
          <w:szCs w:val="22"/>
        </w:rPr>
      </w:pPr>
      <w:r w:rsidRPr="006D285E">
        <w:rPr>
          <w:rFonts w:ascii="Calibri" w:hAnsi="Calibri" w:cs="Calibri"/>
          <w:sz w:val="22"/>
          <w:szCs w:val="22"/>
        </w:rPr>
        <w:t xml:space="preserve">Participate in the Trust Appraisal process and undertake professional development as required.  </w:t>
      </w:r>
    </w:p>
    <w:p w14:paraId="04371C64" w14:textId="77777777" w:rsidR="006D285E" w:rsidRPr="006D285E" w:rsidRDefault="006D285E" w:rsidP="006D285E">
      <w:pPr>
        <w:numPr>
          <w:ilvl w:val="0"/>
          <w:numId w:val="6"/>
        </w:numPr>
        <w:spacing w:after="23" w:line="256" w:lineRule="auto"/>
        <w:ind w:right="712" w:hanging="360"/>
        <w:rPr>
          <w:rFonts w:ascii="Calibri" w:hAnsi="Calibri" w:cs="Calibri"/>
          <w:sz w:val="22"/>
          <w:szCs w:val="22"/>
        </w:rPr>
      </w:pPr>
      <w:r w:rsidRPr="006D285E">
        <w:rPr>
          <w:rFonts w:ascii="Calibri" w:hAnsi="Calibri" w:cs="Calibri"/>
          <w:sz w:val="22"/>
          <w:szCs w:val="22"/>
        </w:rPr>
        <w:t xml:space="preserve">Adhere to all internal and external deadlines.  </w:t>
      </w:r>
    </w:p>
    <w:p w14:paraId="04371C65" w14:textId="77777777" w:rsidR="006D285E" w:rsidRPr="006D285E" w:rsidRDefault="006D285E" w:rsidP="006D285E">
      <w:pPr>
        <w:numPr>
          <w:ilvl w:val="0"/>
          <w:numId w:val="6"/>
        </w:numPr>
        <w:spacing w:after="23" w:line="256" w:lineRule="auto"/>
        <w:ind w:right="712" w:hanging="360"/>
        <w:rPr>
          <w:rFonts w:ascii="Calibri" w:hAnsi="Calibri" w:cs="Calibri"/>
          <w:sz w:val="22"/>
          <w:szCs w:val="22"/>
        </w:rPr>
      </w:pPr>
      <w:r w:rsidRPr="006D285E">
        <w:rPr>
          <w:rFonts w:ascii="Calibri" w:hAnsi="Calibri" w:cs="Calibri"/>
          <w:sz w:val="22"/>
          <w:szCs w:val="22"/>
        </w:rPr>
        <w:t xml:space="preserve">Contribute to the overall aims and ethos of the Spencer Academies Trust and establish constructive relationships with nominated Academies and other agencies as appropriate to the role.  </w:t>
      </w:r>
    </w:p>
    <w:p w14:paraId="04371C66" w14:textId="77777777" w:rsidR="006D285E" w:rsidRPr="00592EEE" w:rsidRDefault="006D285E" w:rsidP="006D285E">
      <w:pPr>
        <w:spacing w:line="259" w:lineRule="auto"/>
        <w:ind w:left="14"/>
        <w:rPr>
          <w:rFonts w:ascii="Calibri" w:hAnsi="Calibri" w:cs="Calibri"/>
          <w:sz w:val="16"/>
          <w:szCs w:val="16"/>
        </w:rPr>
      </w:pPr>
      <w:r w:rsidRPr="006D285E">
        <w:rPr>
          <w:rFonts w:ascii="Calibri" w:hAnsi="Calibri" w:cs="Calibri"/>
          <w:sz w:val="22"/>
          <w:szCs w:val="22"/>
        </w:rPr>
        <w:t xml:space="preserve">  </w:t>
      </w:r>
    </w:p>
    <w:p w14:paraId="04371C67" w14:textId="77777777" w:rsidR="006D285E" w:rsidRPr="006D285E" w:rsidRDefault="006D285E" w:rsidP="006D285E">
      <w:pPr>
        <w:ind w:left="24" w:hanging="10"/>
        <w:rPr>
          <w:rFonts w:ascii="Calibri" w:hAnsi="Calibri" w:cs="Calibri"/>
          <w:sz w:val="22"/>
          <w:szCs w:val="22"/>
        </w:rPr>
      </w:pPr>
      <w:r w:rsidRPr="006D285E">
        <w:rPr>
          <w:rFonts w:ascii="Calibri" w:hAnsi="Calibri" w:cs="Calibri"/>
          <w:sz w:val="22"/>
          <w:szCs w:val="22"/>
        </w:rPr>
        <w:t xml:space="preserve">These above-mentioned duties are neither exclusive nor exhaustive, the post- holder may be required to carry out other duties as required by the Trust.  </w:t>
      </w:r>
    </w:p>
    <w:p w14:paraId="04371C68" w14:textId="77777777" w:rsidR="006D285E" w:rsidRPr="00592EEE" w:rsidRDefault="006D285E" w:rsidP="006D285E">
      <w:pPr>
        <w:spacing w:line="259" w:lineRule="auto"/>
        <w:ind w:left="14"/>
        <w:rPr>
          <w:rFonts w:ascii="Calibri" w:hAnsi="Calibri" w:cs="Calibri"/>
          <w:sz w:val="16"/>
          <w:szCs w:val="16"/>
        </w:rPr>
      </w:pPr>
      <w:r w:rsidRPr="006D285E">
        <w:rPr>
          <w:rFonts w:ascii="Calibri" w:hAnsi="Calibri" w:cs="Calibri"/>
          <w:sz w:val="22"/>
          <w:szCs w:val="22"/>
        </w:rPr>
        <w:t xml:space="preserve">  </w:t>
      </w:r>
    </w:p>
    <w:p w14:paraId="04371C69" w14:textId="77777777" w:rsidR="006D285E" w:rsidRPr="006D285E" w:rsidRDefault="006D285E" w:rsidP="006D285E">
      <w:pPr>
        <w:spacing w:after="2" w:line="259" w:lineRule="auto"/>
        <w:ind w:left="9" w:hanging="10"/>
        <w:rPr>
          <w:rFonts w:ascii="Calibri" w:hAnsi="Calibri" w:cs="Calibri"/>
          <w:sz w:val="22"/>
          <w:szCs w:val="22"/>
        </w:rPr>
      </w:pPr>
      <w:r w:rsidRPr="006D285E">
        <w:rPr>
          <w:rFonts w:ascii="Calibri" w:eastAsia="Calibri" w:hAnsi="Calibri" w:cs="Calibri"/>
          <w:b/>
          <w:sz w:val="22"/>
          <w:szCs w:val="22"/>
        </w:rPr>
        <w:t xml:space="preserve">Additional Information </w:t>
      </w:r>
      <w:r w:rsidRPr="006D285E">
        <w:rPr>
          <w:rFonts w:ascii="Calibri" w:hAnsi="Calibri" w:cs="Calibri"/>
          <w:sz w:val="22"/>
          <w:szCs w:val="22"/>
        </w:rPr>
        <w:t xml:space="preserve"> </w:t>
      </w:r>
    </w:p>
    <w:p w14:paraId="04371C6A" w14:textId="77777777" w:rsidR="006D285E" w:rsidRPr="00592EEE" w:rsidRDefault="006D285E" w:rsidP="006D285E">
      <w:pPr>
        <w:spacing w:line="259" w:lineRule="auto"/>
        <w:ind w:left="14"/>
        <w:rPr>
          <w:sz w:val="16"/>
          <w:szCs w:val="16"/>
        </w:rPr>
      </w:pPr>
      <w:r>
        <w:t xml:space="preserve">  </w:t>
      </w:r>
    </w:p>
    <w:p w14:paraId="04371C6B" w14:textId="77777777" w:rsidR="006D285E" w:rsidRPr="006D285E" w:rsidRDefault="006D285E" w:rsidP="006D285E">
      <w:pPr>
        <w:spacing w:after="2" w:line="255" w:lineRule="auto"/>
        <w:ind w:left="-5" w:hanging="10"/>
        <w:rPr>
          <w:sz w:val="22"/>
          <w:szCs w:val="22"/>
        </w:rPr>
      </w:pPr>
      <w:r w:rsidRPr="006D285E">
        <w:rPr>
          <w:rFonts w:ascii="Calibri" w:eastAsia="Calibri" w:hAnsi="Calibri" w:cs="Calibri"/>
          <w:b/>
          <w:sz w:val="22"/>
          <w:szCs w:val="22"/>
        </w:rPr>
        <w:t>The Spencer Academies Trust is committed to safeguarding and promoting the welfare of all our students and expects all employees and volunteers to share this commitment.  All posts are subject to enhanced DBS checks and completion of Level 2 safeguarding training.</w:t>
      </w:r>
      <w:r w:rsidRPr="006D285E">
        <w:rPr>
          <w:sz w:val="22"/>
          <w:szCs w:val="22"/>
        </w:rPr>
        <w:t xml:space="preserve">  </w:t>
      </w:r>
    </w:p>
    <w:p w14:paraId="04371C6C" w14:textId="77777777" w:rsidR="00592EEE" w:rsidRPr="00592EEE" w:rsidRDefault="006D285E" w:rsidP="006D285E">
      <w:pPr>
        <w:spacing w:line="259" w:lineRule="auto"/>
        <w:ind w:left="14"/>
        <w:rPr>
          <w:sz w:val="16"/>
          <w:szCs w:val="16"/>
        </w:rPr>
      </w:pPr>
      <w:r>
        <w:t xml:space="preserve">    </w:t>
      </w:r>
    </w:p>
    <w:tbl>
      <w:tblPr>
        <w:tblW w:w="9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2"/>
      </w:tblGrid>
      <w:tr w:rsidR="00592EEE" w14:paraId="04371C6E" w14:textId="77777777" w:rsidTr="00D436FD">
        <w:trPr>
          <w:trHeight w:val="410"/>
        </w:trPr>
        <w:tc>
          <w:tcPr>
            <w:tcW w:w="9592" w:type="dxa"/>
            <w:shd w:val="clear" w:color="auto" w:fill="auto"/>
            <w:vAlign w:val="bottom"/>
          </w:tcPr>
          <w:p w14:paraId="04371C6D" w14:textId="77777777" w:rsidR="00592EEE" w:rsidRPr="00592EEE" w:rsidRDefault="00592EEE" w:rsidP="00D436FD">
            <w:pPr>
              <w:spacing w:before="120" w:after="120"/>
              <w:rPr>
                <w:rFonts w:ascii="Calibri" w:eastAsia="Calibri" w:hAnsi="Calibri" w:cs="Calibri"/>
                <w:szCs w:val="24"/>
              </w:rPr>
            </w:pPr>
            <w:r w:rsidRPr="00592EEE">
              <w:rPr>
                <w:rFonts w:ascii="Calibri" w:eastAsia="Calibri" w:hAnsi="Calibri" w:cs="Calibri"/>
                <w:szCs w:val="24"/>
              </w:rPr>
              <w:t>Name of Postholder:</w:t>
            </w:r>
          </w:p>
        </w:tc>
      </w:tr>
      <w:tr w:rsidR="00592EEE" w14:paraId="04371C70" w14:textId="77777777" w:rsidTr="00E712D0">
        <w:tc>
          <w:tcPr>
            <w:tcW w:w="9592" w:type="dxa"/>
            <w:shd w:val="clear" w:color="auto" w:fill="auto"/>
          </w:tcPr>
          <w:p w14:paraId="04371C6F" w14:textId="77777777" w:rsidR="00592EEE" w:rsidRPr="00592EEE" w:rsidRDefault="00592EEE" w:rsidP="00E712D0">
            <w:pPr>
              <w:spacing w:before="120"/>
              <w:rPr>
                <w:rFonts w:ascii="Calibri" w:eastAsia="Calibri" w:hAnsi="Calibri" w:cs="Calibri"/>
                <w:szCs w:val="24"/>
              </w:rPr>
            </w:pPr>
            <w:r w:rsidRPr="00592EEE">
              <w:rPr>
                <w:rFonts w:ascii="Calibri" w:eastAsia="Calibri" w:hAnsi="Calibri" w:cs="Calibri"/>
                <w:szCs w:val="24"/>
              </w:rPr>
              <w:t>Signature:</w:t>
            </w:r>
          </w:p>
        </w:tc>
      </w:tr>
      <w:tr w:rsidR="00592EEE" w14:paraId="04371C72" w14:textId="77777777" w:rsidTr="00E712D0">
        <w:tc>
          <w:tcPr>
            <w:tcW w:w="9592" w:type="dxa"/>
            <w:shd w:val="clear" w:color="auto" w:fill="auto"/>
          </w:tcPr>
          <w:p w14:paraId="04371C71" w14:textId="77777777" w:rsidR="00592EEE" w:rsidRPr="00592EEE" w:rsidRDefault="00592EEE" w:rsidP="00E712D0">
            <w:pPr>
              <w:spacing w:before="120"/>
              <w:rPr>
                <w:rFonts w:ascii="Calibri" w:eastAsia="Calibri" w:hAnsi="Calibri" w:cs="Calibri"/>
                <w:szCs w:val="24"/>
              </w:rPr>
            </w:pPr>
            <w:r w:rsidRPr="00592EEE">
              <w:rPr>
                <w:rFonts w:ascii="Calibri" w:eastAsia="Calibri" w:hAnsi="Calibri" w:cs="Calibri"/>
                <w:szCs w:val="24"/>
              </w:rPr>
              <w:t>Date:</w:t>
            </w:r>
          </w:p>
        </w:tc>
      </w:tr>
    </w:tbl>
    <w:p w14:paraId="04371C73" w14:textId="77777777" w:rsidR="006D285E" w:rsidRDefault="006D285E" w:rsidP="006D285E">
      <w:pPr>
        <w:pStyle w:val="Heading1"/>
        <w:ind w:left="-5"/>
      </w:pPr>
      <w:r>
        <w:lastRenderedPageBreak/>
        <w:t xml:space="preserve">Person Specification   </w:t>
      </w:r>
    </w:p>
    <w:p w14:paraId="04371C74" w14:textId="77777777" w:rsidR="006D285E" w:rsidRDefault="006D285E" w:rsidP="006D285E">
      <w:pPr>
        <w:spacing w:line="259" w:lineRule="auto"/>
        <w:ind w:right="4751"/>
        <w:jc w:val="right"/>
      </w:pPr>
      <w:r>
        <w:rPr>
          <w:rFonts w:ascii="Calibri" w:eastAsia="Calibri" w:hAnsi="Calibri" w:cs="Calibri"/>
          <w:b/>
        </w:rPr>
        <w:t xml:space="preserve"> </w:t>
      </w:r>
      <w:r>
        <w:t xml:space="preserve"> </w:t>
      </w:r>
    </w:p>
    <w:tbl>
      <w:tblPr>
        <w:tblStyle w:val="TableGrid"/>
        <w:tblW w:w="9475" w:type="dxa"/>
        <w:tblInd w:w="-125" w:type="dxa"/>
        <w:tblCellMar>
          <w:top w:w="53" w:type="dxa"/>
          <w:left w:w="115" w:type="dxa"/>
          <w:right w:w="31" w:type="dxa"/>
        </w:tblCellMar>
        <w:tblLook w:val="04A0" w:firstRow="1" w:lastRow="0" w:firstColumn="1" w:lastColumn="0" w:noHBand="0" w:noVBand="1"/>
      </w:tblPr>
      <w:tblGrid>
        <w:gridCol w:w="6356"/>
        <w:gridCol w:w="1561"/>
        <w:gridCol w:w="1558"/>
      </w:tblGrid>
      <w:tr w:rsidR="006D285E" w14:paraId="04371C7A" w14:textId="77777777" w:rsidTr="00E95752">
        <w:trPr>
          <w:trHeight w:val="602"/>
        </w:trPr>
        <w:tc>
          <w:tcPr>
            <w:tcW w:w="6357" w:type="dxa"/>
            <w:tcBorders>
              <w:top w:val="single" w:sz="4" w:space="0" w:color="000000"/>
              <w:left w:val="single" w:sz="4" w:space="0" w:color="000000"/>
              <w:bottom w:val="single" w:sz="4" w:space="0" w:color="000000"/>
              <w:right w:val="single" w:sz="4" w:space="0" w:color="000000"/>
            </w:tcBorders>
          </w:tcPr>
          <w:p w14:paraId="04371C75" w14:textId="77777777" w:rsidR="006D285E" w:rsidRPr="006D285E" w:rsidRDefault="006D285E" w:rsidP="00E95752">
            <w:pPr>
              <w:spacing w:line="259" w:lineRule="auto"/>
              <w:rPr>
                <w:rFonts w:ascii="Calibri" w:hAnsi="Calibri" w:cs="Calibri"/>
                <w:sz w:val="22"/>
                <w:szCs w:val="22"/>
              </w:rPr>
            </w:pPr>
            <w:r w:rsidRPr="006D285E">
              <w:rPr>
                <w:rFonts w:ascii="Calibri" w:eastAsia="Calibri" w:hAnsi="Calibri" w:cs="Calibri"/>
                <w:b/>
                <w:sz w:val="22"/>
                <w:szCs w:val="22"/>
              </w:rPr>
              <w:t xml:space="preserve"> </w:t>
            </w:r>
            <w:r w:rsidRPr="006D285E">
              <w:rPr>
                <w:rFonts w:ascii="Calibri" w:hAnsi="Calibri" w:cs="Calibri"/>
                <w:sz w:val="22"/>
                <w:szCs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04371C76" w14:textId="77777777" w:rsidR="006D285E" w:rsidRPr="006D285E" w:rsidRDefault="006D285E" w:rsidP="00E95752">
            <w:pPr>
              <w:spacing w:line="259" w:lineRule="auto"/>
              <w:rPr>
                <w:sz w:val="22"/>
                <w:szCs w:val="22"/>
              </w:rPr>
            </w:pPr>
            <w:r w:rsidRPr="006D285E">
              <w:rPr>
                <w:rFonts w:ascii="Calibri" w:eastAsia="Calibri" w:hAnsi="Calibri" w:cs="Calibri"/>
                <w:b/>
                <w:sz w:val="22"/>
                <w:szCs w:val="22"/>
              </w:rPr>
              <w:t xml:space="preserve">Essential </w:t>
            </w:r>
            <w:r w:rsidRPr="006D285E">
              <w:rPr>
                <w:sz w:val="22"/>
                <w:szCs w:val="22"/>
              </w:rPr>
              <w:t xml:space="preserve"> </w:t>
            </w:r>
          </w:p>
          <w:p w14:paraId="04371C77" w14:textId="77777777" w:rsidR="006D285E" w:rsidRPr="006D285E" w:rsidRDefault="006D285E" w:rsidP="00E95752">
            <w:pPr>
              <w:spacing w:line="259" w:lineRule="auto"/>
              <w:rPr>
                <w:sz w:val="22"/>
                <w:szCs w:val="22"/>
              </w:rPr>
            </w:pPr>
            <w:r w:rsidRPr="006D285E">
              <w:rPr>
                <w:rFonts w:ascii="Calibri" w:eastAsia="Calibri" w:hAnsi="Calibri" w:cs="Calibri"/>
                <w:b/>
                <w:sz w:val="22"/>
                <w:szCs w:val="22"/>
              </w:rPr>
              <w:t xml:space="preserve"> </w:t>
            </w:r>
            <w:r w:rsidRPr="006D285E">
              <w:rPr>
                <w:sz w:val="22"/>
                <w:szCs w:val="22"/>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4371C78" w14:textId="77777777" w:rsidR="006D285E" w:rsidRPr="006D285E" w:rsidRDefault="006D285E" w:rsidP="00E95752">
            <w:pPr>
              <w:spacing w:line="259" w:lineRule="auto"/>
              <w:rPr>
                <w:sz w:val="22"/>
                <w:szCs w:val="22"/>
              </w:rPr>
            </w:pPr>
            <w:r w:rsidRPr="006D285E">
              <w:rPr>
                <w:rFonts w:ascii="Calibri" w:eastAsia="Calibri" w:hAnsi="Calibri" w:cs="Calibri"/>
                <w:b/>
                <w:sz w:val="22"/>
                <w:szCs w:val="22"/>
              </w:rPr>
              <w:t xml:space="preserve">Desirable </w:t>
            </w:r>
            <w:r w:rsidRPr="006D285E">
              <w:rPr>
                <w:sz w:val="22"/>
                <w:szCs w:val="22"/>
              </w:rPr>
              <w:t xml:space="preserve"> </w:t>
            </w:r>
          </w:p>
          <w:p w14:paraId="04371C79" w14:textId="77777777" w:rsidR="006D285E" w:rsidRPr="006D285E" w:rsidRDefault="006D285E" w:rsidP="00E95752">
            <w:pPr>
              <w:spacing w:line="259" w:lineRule="auto"/>
              <w:rPr>
                <w:sz w:val="22"/>
                <w:szCs w:val="22"/>
              </w:rPr>
            </w:pPr>
            <w:r w:rsidRPr="006D285E">
              <w:rPr>
                <w:rFonts w:ascii="Calibri" w:eastAsia="Calibri" w:hAnsi="Calibri" w:cs="Calibri"/>
                <w:b/>
                <w:sz w:val="22"/>
                <w:szCs w:val="22"/>
              </w:rPr>
              <w:t xml:space="preserve"> </w:t>
            </w:r>
            <w:r w:rsidRPr="006D285E">
              <w:rPr>
                <w:sz w:val="22"/>
                <w:szCs w:val="22"/>
              </w:rPr>
              <w:t xml:space="preserve"> </w:t>
            </w:r>
          </w:p>
        </w:tc>
      </w:tr>
      <w:tr w:rsidR="006D285E" w14:paraId="04371C7E" w14:textId="77777777" w:rsidTr="00E95752">
        <w:trPr>
          <w:trHeight w:val="283"/>
        </w:trPr>
        <w:tc>
          <w:tcPr>
            <w:tcW w:w="6357" w:type="dxa"/>
            <w:tcBorders>
              <w:top w:val="single" w:sz="4" w:space="0" w:color="000000"/>
              <w:left w:val="single" w:sz="4" w:space="0" w:color="000000"/>
              <w:bottom w:val="single" w:sz="4" w:space="0" w:color="000000"/>
              <w:right w:val="nil"/>
            </w:tcBorders>
          </w:tcPr>
          <w:p w14:paraId="04371C7B" w14:textId="77777777" w:rsidR="006D285E" w:rsidRPr="006D285E" w:rsidRDefault="006D285E" w:rsidP="00E95752">
            <w:pPr>
              <w:spacing w:line="259" w:lineRule="auto"/>
              <w:rPr>
                <w:rFonts w:ascii="Calibri" w:hAnsi="Calibri" w:cs="Calibri"/>
                <w:sz w:val="22"/>
                <w:szCs w:val="22"/>
              </w:rPr>
            </w:pPr>
            <w:r w:rsidRPr="006D285E">
              <w:rPr>
                <w:rFonts w:ascii="Calibri" w:eastAsia="Calibri" w:hAnsi="Calibri" w:cs="Calibri"/>
                <w:b/>
                <w:sz w:val="22"/>
                <w:szCs w:val="22"/>
              </w:rPr>
              <w:t xml:space="preserve">Qualifications and experience  </w:t>
            </w:r>
            <w:r w:rsidRPr="006D285E">
              <w:rPr>
                <w:rFonts w:ascii="Calibri" w:hAnsi="Calibri" w:cs="Calibri"/>
                <w:sz w:val="22"/>
                <w:szCs w:val="22"/>
              </w:rPr>
              <w:t xml:space="preserve"> </w:t>
            </w:r>
          </w:p>
        </w:tc>
        <w:tc>
          <w:tcPr>
            <w:tcW w:w="1561" w:type="dxa"/>
            <w:tcBorders>
              <w:top w:val="single" w:sz="4" w:space="0" w:color="000000"/>
              <w:left w:val="nil"/>
              <w:bottom w:val="single" w:sz="4" w:space="0" w:color="000000"/>
              <w:right w:val="nil"/>
            </w:tcBorders>
          </w:tcPr>
          <w:p w14:paraId="04371C7C" w14:textId="77777777" w:rsidR="006D285E" w:rsidRPr="006D285E" w:rsidRDefault="006D285E" w:rsidP="00E95752">
            <w:pPr>
              <w:spacing w:after="160" w:line="259" w:lineRule="auto"/>
              <w:rPr>
                <w:sz w:val="22"/>
                <w:szCs w:val="22"/>
              </w:rPr>
            </w:pPr>
          </w:p>
        </w:tc>
        <w:tc>
          <w:tcPr>
            <w:tcW w:w="1558" w:type="dxa"/>
            <w:tcBorders>
              <w:top w:val="single" w:sz="4" w:space="0" w:color="000000"/>
              <w:left w:val="nil"/>
              <w:bottom w:val="single" w:sz="4" w:space="0" w:color="000000"/>
              <w:right w:val="single" w:sz="4" w:space="0" w:color="000000"/>
            </w:tcBorders>
          </w:tcPr>
          <w:p w14:paraId="04371C7D" w14:textId="77777777" w:rsidR="006D285E" w:rsidRPr="006D285E" w:rsidRDefault="006D285E" w:rsidP="00E95752">
            <w:pPr>
              <w:spacing w:after="160" w:line="259" w:lineRule="auto"/>
              <w:rPr>
                <w:sz w:val="22"/>
                <w:szCs w:val="22"/>
              </w:rPr>
            </w:pPr>
          </w:p>
        </w:tc>
      </w:tr>
      <w:tr w:rsidR="006D285E" w14:paraId="04371C9A" w14:textId="77777777" w:rsidTr="00E95752">
        <w:trPr>
          <w:trHeight w:val="4143"/>
        </w:trPr>
        <w:tc>
          <w:tcPr>
            <w:tcW w:w="6357" w:type="dxa"/>
            <w:tcBorders>
              <w:top w:val="single" w:sz="4" w:space="0" w:color="000000"/>
              <w:left w:val="single" w:sz="4" w:space="0" w:color="000000"/>
              <w:bottom w:val="single" w:sz="4" w:space="0" w:color="000000"/>
              <w:right w:val="single" w:sz="4" w:space="0" w:color="000000"/>
            </w:tcBorders>
          </w:tcPr>
          <w:p w14:paraId="04371C7F" w14:textId="77777777" w:rsidR="006D285E" w:rsidRPr="006D285E" w:rsidRDefault="006D285E" w:rsidP="00E95752">
            <w:pPr>
              <w:spacing w:line="237" w:lineRule="auto"/>
              <w:rPr>
                <w:rFonts w:ascii="Calibri" w:hAnsi="Calibri" w:cs="Calibri"/>
                <w:sz w:val="22"/>
                <w:szCs w:val="22"/>
              </w:rPr>
            </w:pPr>
            <w:r w:rsidRPr="006D285E">
              <w:rPr>
                <w:rFonts w:ascii="Calibri" w:hAnsi="Calibri" w:cs="Calibri"/>
                <w:sz w:val="22"/>
                <w:szCs w:val="22"/>
              </w:rPr>
              <w:t xml:space="preserve">Good literacy and numeracy skills gained from general education or equivalent  </w:t>
            </w:r>
          </w:p>
          <w:p w14:paraId="04371C80" w14:textId="77777777" w:rsidR="006D285E" w:rsidRPr="006D285E" w:rsidRDefault="006D285E" w:rsidP="00E95752">
            <w:pPr>
              <w:spacing w:line="259" w:lineRule="auto"/>
              <w:rPr>
                <w:rFonts w:ascii="Calibri" w:hAnsi="Calibri" w:cs="Calibri"/>
                <w:sz w:val="22"/>
                <w:szCs w:val="22"/>
              </w:rPr>
            </w:pPr>
            <w:r w:rsidRPr="006D285E">
              <w:rPr>
                <w:rFonts w:ascii="Calibri" w:hAnsi="Calibri" w:cs="Calibri"/>
                <w:sz w:val="22"/>
                <w:szCs w:val="22"/>
              </w:rPr>
              <w:t xml:space="preserve">  </w:t>
            </w:r>
          </w:p>
          <w:p w14:paraId="04371C81" w14:textId="77777777" w:rsidR="006D285E" w:rsidRPr="006D285E" w:rsidRDefault="006D285E" w:rsidP="00E95752">
            <w:pPr>
              <w:spacing w:after="2" w:line="237" w:lineRule="auto"/>
              <w:rPr>
                <w:rFonts w:ascii="Calibri" w:hAnsi="Calibri" w:cs="Calibri"/>
                <w:sz w:val="22"/>
                <w:szCs w:val="22"/>
              </w:rPr>
            </w:pPr>
            <w:r w:rsidRPr="006D285E">
              <w:rPr>
                <w:rFonts w:ascii="Calibri" w:hAnsi="Calibri" w:cs="Calibri"/>
                <w:sz w:val="22"/>
                <w:szCs w:val="22"/>
              </w:rPr>
              <w:t xml:space="preserve">Experience necessary to undertake the full range of supervisory duties e.g., supervision &amp; support of pupils in the dining &amp; play area, cleaning of tables in dining area, provide breakfast to pupils,  </w:t>
            </w:r>
          </w:p>
          <w:p w14:paraId="04371C82" w14:textId="77777777" w:rsidR="006D285E" w:rsidRPr="006D285E" w:rsidRDefault="006D285E" w:rsidP="00E95752">
            <w:pPr>
              <w:spacing w:line="259" w:lineRule="auto"/>
              <w:rPr>
                <w:rFonts w:ascii="Calibri" w:hAnsi="Calibri" w:cs="Calibri"/>
                <w:sz w:val="22"/>
                <w:szCs w:val="22"/>
              </w:rPr>
            </w:pPr>
            <w:r w:rsidRPr="006D285E">
              <w:rPr>
                <w:rFonts w:ascii="Calibri" w:hAnsi="Calibri" w:cs="Calibri"/>
                <w:sz w:val="22"/>
                <w:szCs w:val="22"/>
              </w:rPr>
              <w:t xml:space="preserve">  </w:t>
            </w:r>
          </w:p>
          <w:p w14:paraId="04371C83" w14:textId="77777777" w:rsidR="006D285E" w:rsidRPr="006D285E" w:rsidRDefault="006D285E" w:rsidP="00E95752">
            <w:pPr>
              <w:spacing w:line="259" w:lineRule="auto"/>
              <w:rPr>
                <w:rFonts w:ascii="Calibri" w:hAnsi="Calibri" w:cs="Calibri"/>
                <w:sz w:val="22"/>
                <w:szCs w:val="22"/>
              </w:rPr>
            </w:pPr>
            <w:r w:rsidRPr="006D285E">
              <w:rPr>
                <w:rFonts w:ascii="Calibri" w:hAnsi="Calibri" w:cs="Calibri"/>
                <w:sz w:val="22"/>
                <w:szCs w:val="22"/>
              </w:rPr>
              <w:t xml:space="preserve">Previous experience working in an educational environment  </w:t>
            </w:r>
          </w:p>
          <w:p w14:paraId="04371C84" w14:textId="77777777" w:rsidR="006D285E" w:rsidRPr="006D285E" w:rsidRDefault="006D285E" w:rsidP="00E95752">
            <w:pPr>
              <w:spacing w:line="259" w:lineRule="auto"/>
              <w:rPr>
                <w:rFonts w:ascii="Calibri" w:hAnsi="Calibri" w:cs="Calibri"/>
                <w:sz w:val="22"/>
                <w:szCs w:val="22"/>
              </w:rPr>
            </w:pPr>
            <w:r w:rsidRPr="006D285E">
              <w:rPr>
                <w:rFonts w:ascii="Calibri" w:hAnsi="Calibri" w:cs="Calibri"/>
                <w:sz w:val="22"/>
                <w:szCs w:val="22"/>
              </w:rPr>
              <w:t xml:space="preserve">  </w:t>
            </w:r>
          </w:p>
          <w:p w14:paraId="04371C85" w14:textId="77777777" w:rsidR="006D285E" w:rsidRPr="006D285E" w:rsidRDefault="006D285E" w:rsidP="00E95752">
            <w:pPr>
              <w:spacing w:line="259" w:lineRule="auto"/>
              <w:rPr>
                <w:rFonts w:ascii="Calibri" w:hAnsi="Calibri" w:cs="Calibri"/>
                <w:sz w:val="22"/>
                <w:szCs w:val="22"/>
              </w:rPr>
            </w:pPr>
            <w:r w:rsidRPr="006D285E">
              <w:rPr>
                <w:rFonts w:ascii="Calibri" w:hAnsi="Calibri" w:cs="Calibri"/>
                <w:sz w:val="22"/>
                <w:szCs w:val="22"/>
              </w:rPr>
              <w:t xml:space="preserve">Previous experience of delivering sporting or active play involving children  </w:t>
            </w:r>
          </w:p>
        </w:tc>
        <w:tc>
          <w:tcPr>
            <w:tcW w:w="1561" w:type="dxa"/>
            <w:tcBorders>
              <w:top w:val="single" w:sz="4" w:space="0" w:color="000000"/>
              <w:left w:val="single" w:sz="4" w:space="0" w:color="000000"/>
              <w:bottom w:val="single" w:sz="4" w:space="0" w:color="000000"/>
              <w:right w:val="single" w:sz="4" w:space="0" w:color="000000"/>
            </w:tcBorders>
          </w:tcPr>
          <w:p w14:paraId="04371C86" w14:textId="77777777" w:rsidR="006D285E" w:rsidRPr="006D285E" w:rsidRDefault="006D285E" w:rsidP="00E95752">
            <w:pPr>
              <w:spacing w:line="259" w:lineRule="auto"/>
              <w:rPr>
                <w:sz w:val="22"/>
                <w:szCs w:val="22"/>
              </w:rPr>
            </w:pPr>
            <w:r w:rsidRPr="006D285E">
              <w:rPr>
                <w:rFonts w:ascii="Calibri" w:eastAsia="Calibri" w:hAnsi="Calibri" w:cs="Calibri"/>
                <w:sz w:val="22"/>
                <w:szCs w:val="22"/>
              </w:rPr>
              <w:t xml:space="preserve">√ </w:t>
            </w:r>
            <w:r w:rsidRPr="006D285E">
              <w:rPr>
                <w:sz w:val="22"/>
                <w:szCs w:val="22"/>
              </w:rPr>
              <w:t xml:space="preserve"> </w:t>
            </w:r>
          </w:p>
          <w:p w14:paraId="04371C87" w14:textId="77777777" w:rsidR="006D285E" w:rsidRPr="006D285E" w:rsidRDefault="006D285E" w:rsidP="00E95752">
            <w:pPr>
              <w:spacing w:line="259" w:lineRule="auto"/>
              <w:rPr>
                <w:sz w:val="22"/>
                <w:szCs w:val="22"/>
              </w:rPr>
            </w:pPr>
            <w:r w:rsidRPr="006D285E">
              <w:rPr>
                <w:sz w:val="22"/>
                <w:szCs w:val="22"/>
              </w:rPr>
              <w:t xml:space="preserve">  </w:t>
            </w:r>
          </w:p>
          <w:p w14:paraId="04371C88" w14:textId="77777777" w:rsidR="006D285E" w:rsidRPr="006D285E" w:rsidRDefault="006D285E" w:rsidP="00E95752">
            <w:pPr>
              <w:spacing w:after="6" w:line="259" w:lineRule="auto"/>
              <w:rPr>
                <w:sz w:val="22"/>
                <w:szCs w:val="22"/>
              </w:rPr>
            </w:pPr>
            <w:r w:rsidRPr="006D285E">
              <w:rPr>
                <w:sz w:val="22"/>
                <w:szCs w:val="22"/>
              </w:rPr>
              <w:t xml:space="preserve">  </w:t>
            </w:r>
          </w:p>
          <w:p w14:paraId="04371C89" w14:textId="77777777" w:rsidR="006D285E" w:rsidRPr="006D285E" w:rsidRDefault="006D285E" w:rsidP="00E95752">
            <w:pPr>
              <w:spacing w:line="259" w:lineRule="auto"/>
              <w:rPr>
                <w:sz w:val="22"/>
                <w:szCs w:val="22"/>
              </w:rPr>
            </w:pPr>
            <w:r w:rsidRPr="006D285E">
              <w:rPr>
                <w:rFonts w:ascii="Calibri" w:eastAsia="Calibri" w:hAnsi="Calibri" w:cs="Calibri"/>
                <w:sz w:val="22"/>
                <w:szCs w:val="22"/>
              </w:rPr>
              <w:t xml:space="preserve">√ </w:t>
            </w:r>
            <w:r w:rsidRPr="006D285E">
              <w:rPr>
                <w:sz w:val="22"/>
                <w:szCs w:val="22"/>
              </w:rPr>
              <w:t xml:space="preserve"> </w:t>
            </w:r>
          </w:p>
          <w:p w14:paraId="04371C8A" w14:textId="77777777" w:rsidR="006D285E" w:rsidRPr="006D285E" w:rsidRDefault="006D285E" w:rsidP="00E95752">
            <w:pPr>
              <w:spacing w:line="259" w:lineRule="auto"/>
              <w:rPr>
                <w:sz w:val="22"/>
                <w:szCs w:val="22"/>
              </w:rPr>
            </w:pPr>
            <w:r w:rsidRPr="006D285E">
              <w:rPr>
                <w:sz w:val="22"/>
                <w:szCs w:val="22"/>
              </w:rPr>
              <w:t xml:space="preserve">  </w:t>
            </w:r>
          </w:p>
          <w:p w14:paraId="04371C8B" w14:textId="77777777" w:rsidR="006D285E" w:rsidRPr="006D285E" w:rsidRDefault="006D285E" w:rsidP="00E95752">
            <w:pPr>
              <w:spacing w:line="259" w:lineRule="auto"/>
              <w:rPr>
                <w:sz w:val="22"/>
                <w:szCs w:val="22"/>
              </w:rPr>
            </w:pPr>
            <w:r w:rsidRPr="006D285E">
              <w:rPr>
                <w:sz w:val="22"/>
                <w:szCs w:val="22"/>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4371C8C" w14:textId="77777777" w:rsidR="006D285E" w:rsidRPr="006D285E" w:rsidRDefault="006D285E" w:rsidP="00E95752">
            <w:pPr>
              <w:spacing w:line="259" w:lineRule="auto"/>
              <w:rPr>
                <w:sz w:val="22"/>
                <w:szCs w:val="22"/>
              </w:rPr>
            </w:pPr>
            <w:r w:rsidRPr="006D285E">
              <w:rPr>
                <w:sz w:val="22"/>
                <w:szCs w:val="22"/>
              </w:rPr>
              <w:t xml:space="preserve">  </w:t>
            </w:r>
          </w:p>
          <w:p w14:paraId="04371C8D" w14:textId="77777777" w:rsidR="006D285E" w:rsidRPr="006D285E" w:rsidRDefault="006D285E" w:rsidP="00E95752">
            <w:pPr>
              <w:spacing w:line="259" w:lineRule="auto"/>
              <w:rPr>
                <w:sz w:val="22"/>
                <w:szCs w:val="22"/>
              </w:rPr>
            </w:pPr>
            <w:r w:rsidRPr="006D285E">
              <w:rPr>
                <w:sz w:val="22"/>
                <w:szCs w:val="22"/>
              </w:rPr>
              <w:t xml:space="preserve">  </w:t>
            </w:r>
          </w:p>
          <w:p w14:paraId="04371C8E" w14:textId="77777777" w:rsidR="006D285E" w:rsidRPr="006D285E" w:rsidRDefault="006D285E" w:rsidP="00E95752">
            <w:pPr>
              <w:spacing w:line="259" w:lineRule="auto"/>
              <w:rPr>
                <w:sz w:val="22"/>
                <w:szCs w:val="22"/>
              </w:rPr>
            </w:pPr>
            <w:r w:rsidRPr="006D285E">
              <w:rPr>
                <w:sz w:val="22"/>
                <w:szCs w:val="22"/>
              </w:rPr>
              <w:t xml:space="preserve">  </w:t>
            </w:r>
          </w:p>
          <w:p w14:paraId="04371C8F" w14:textId="77777777" w:rsidR="006D285E" w:rsidRPr="006D285E" w:rsidRDefault="006D285E" w:rsidP="00E95752">
            <w:pPr>
              <w:spacing w:line="259" w:lineRule="auto"/>
              <w:rPr>
                <w:sz w:val="22"/>
                <w:szCs w:val="22"/>
              </w:rPr>
            </w:pPr>
            <w:r w:rsidRPr="006D285E">
              <w:rPr>
                <w:sz w:val="22"/>
                <w:szCs w:val="22"/>
              </w:rPr>
              <w:t xml:space="preserve">  </w:t>
            </w:r>
          </w:p>
          <w:p w14:paraId="04371C90" w14:textId="77777777" w:rsidR="006D285E" w:rsidRPr="006D285E" w:rsidRDefault="006D285E" w:rsidP="00E95752">
            <w:pPr>
              <w:spacing w:line="259" w:lineRule="auto"/>
              <w:rPr>
                <w:sz w:val="22"/>
                <w:szCs w:val="22"/>
              </w:rPr>
            </w:pPr>
            <w:r w:rsidRPr="006D285E">
              <w:rPr>
                <w:sz w:val="22"/>
                <w:szCs w:val="22"/>
              </w:rPr>
              <w:t xml:space="preserve">  </w:t>
            </w:r>
          </w:p>
          <w:p w14:paraId="04371C91" w14:textId="77777777" w:rsidR="006D285E" w:rsidRPr="006D285E" w:rsidRDefault="006D285E" w:rsidP="00E95752">
            <w:pPr>
              <w:spacing w:line="259" w:lineRule="auto"/>
              <w:rPr>
                <w:sz w:val="22"/>
                <w:szCs w:val="22"/>
              </w:rPr>
            </w:pPr>
            <w:r w:rsidRPr="006D285E">
              <w:rPr>
                <w:sz w:val="22"/>
                <w:szCs w:val="22"/>
              </w:rPr>
              <w:t xml:space="preserve">  </w:t>
            </w:r>
          </w:p>
          <w:p w14:paraId="04371C92" w14:textId="77777777" w:rsidR="006D285E" w:rsidRPr="006D285E" w:rsidRDefault="006D285E" w:rsidP="00E95752">
            <w:pPr>
              <w:spacing w:after="4" w:line="259" w:lineRule="auto"/>
              <w:rPr>
                <w:sz w:val="22"/>
                <w:szCs w:val="22"/>
              </w:rPr>
            </w:pPr>
            <w:r w:rsidRPr="006D285E">
              <w:rPr>
                <w:sz w:val="22"/>
                <w:szCs w:val="22"/>
              </w:rPr>
              <w:t xml:space="preserve">  </w:t>
            </w:r>
          </w:p>
          <w:p w14:paraId="04371C93" w14:textId="77777777" w:rsidR="006D285E" w:rsidRPr="006D285E" w:rsidRDefault="006D285E" w:rsidP="00E95752">
            <w:pPr>
              <w:spacing w:line="259" w:lineRule="auto"/>
              <w:rPr>
                <w:sz w:val="22"/>
                <w:szCs w:val="22"/>
              </w:rPr>
            </w:pPr>
            <w:r w:rsidRPr="006D285E">
              <w:rPr>
                <w:rFonts w:ascii="Calibri" w:eastAsia="Calibri" w:hAnsi="Calibri" w:cs="Calibri"/>
                <w:sz w:val="22"/>
                <w:szCs w:val="22"/>
              </w:rPr>
              <w:t xml:space="preserve">√ </w:t>
            </w:r>
            <w:r w:rsidRPr="006D285E">
              <w:rPr>
                <w:sz w:val="22"/>
                <w:szCs w:val="22"/>
              </w:rPr>
              <w:t xml:space="preserve"> </w:t>
            </w:r>
          </w:p>
          <w:p w14:paraId="04371C94" w14:textId="77777777" w:rsidR="006D285E" w:rsidRPr="006D285E" w:rsidRDefault="006D285E" w:rsidP="00E95752">
            <w:pPr>
              <w:spacing w:after="4" w:line="259" w:lineRule="auto"/>
              <w:rPr>
                <w:sz w:val="22"/>
                <w:szCs w:val="22"/>
              </w:rPr>
            </w:pPr>
            <w:r w:rsidRPr="006D285E">
              <w:rPr>
                <w:sz w:val="22"/>
                <w:szCs w:val="22"/>
              </w:rPr>
              <w:t xml:space="preserve">  </w:t>
            </w:r>
          </w:p>
          <w:p w14:paraId="04371C95" w14:textId="77777777" w:rsidR="006D285E" w:rsidRPr="006D285E" w:rsidRDefault="006D285E" w:rsidP="00E95752">
            <w:pPr>
              <w:spacing w:line="259" w:lineRule="auto"/>
              <w:rPr>
                <w:sz w:val="22"/>
                <w:szCs w:val="22"/>
              </w:rPr>
            </w:pPr>
            <w:r w:rsidRPr="006D285E">
              <w:rPr>
                <w:rFonts w:ascii="Calibri" w:eastAsia="Calibri" w:hAnsi="Calibri" w:cs="Calibri"/>
                <w:sz w:val="22"/>
                <w:szCs w:val="22"/>
              </w:rPr>
              <w:t xml:space="preserve">√ </w:t>
            </w:r>
            <w:r w:rsidRPr="006D285E">
              <w:rPr>
                <w:sz w:val="22"/>
                <w:szCs w:val="22"/>
              </w:rPr>
              <w:t xml:space="preserve"> </w:t>
            </w:r>
          </w:p>
          <w:p w14:paraId="04371C96" w14:textId="77777777" w:rsidR="006D285E" w:rsidRPr="006D285E" w:rsidRDefault="006D285E" w:rsidP="00E95752">
            <w:pPr>
              <w:spacing w:line="259" w:lineRule="auto"/>
              <w:rPr>
                <w:sz w:val="22"/>
                <w:szCs w:val="22"/>
              </w:rPr>
            </w:pPr>
            <w:r w:rsidRPr="006D285E">
              <w:rPr>
                <w:sz w:val="22"/>
                <w:szCs w:val="22"/>
              </w:rPr>
              <w:t xml:space="preserve">  </w:t>
            </w:r>
          </w:p>
          <w:p w14:paraId="04371C97" w14:textId="77777777" w:rsidR="006D285E" w:rsidRPr="006D285E" w:rsidRDefault="006D285E" w:rsidP="00E95752">
            <w:pPr>
              <w:spacing w:line="259" w:lineRule="auto"/>
              <w:rPr>
                <w:sz w:val="22"/>
                <w:szCs w:val="22"/>
              </w:rPr>
            </w:pPr>
            <w:r w:rsidRPr="006D285E">
              <w:rPr>
                <w:sz w:val="22"/>
                <w:szCs w:val="22"/>
              </w:rPr>
              <w:t xml:space="preserve">  </w:t>
            </w:r>
          </w:p>
          <w:p w14:paraId="04371C98" w14:textId="77777777" w:rsidR="006D285E" w:rsidRPr="006D285E" w:rsidRDefault="006D285E" w:rsidP="00E95752">
            <w:pPr>
              <w:spacing w:line="259" w:lineRule="auto"/>
              <w:rPr>
                <w:sz w:val="22"/>
                <w:szCs w:val="22"/>
              </w:rPr>
            </w:pPr>
            <w:r w:rsidRPr="006D285E">
              <w:rPr>
                <w:sz w:val="22"/>
                <w:szCs w:val="22"/>
              </w:rPr>
              <w:t xml:space="preserve">  </w:t>
            </w:r>
          </w:p>
          <w:p w14:paraId="04371C99" w14:textId="77777777" w:rsidR="006D285E" w:rsidRPr="006D285E" w:rsidRDefault="006D285E" w:rsidP="00E95752">
            <w:pPr>
              <w:spacing w:line="259" w:lineRule="auto"/>
              <w:rPr>
                <w:sz w:val="22"/>
                <w:szCs w:val="22"/>
              </w:rPr>
            </w:pPr>
            <w:r w:rsidRPr="006D285E">
              <w:rPr>
                <w:sz w:val="22"/>
                <w:szCs w:val="22"/>
              </w:rPr>
              <w:t xml:space="preserve">  </w:t>
            </w:r>
          </w:p>
        </w:tc>
      </w:tr>
    </w:tbl>
    <w:p w14:paraId="04371C9B" w14:textId="77777777" w:rsidR="001E65C0" w:rsidRDefault="006D285E" w:rsidP="006D285E">
      <w:pPr>
        <w:spacing w:line="259" w:lineRule="auto"/>
        <w:ind w:left="24"/>
      </w:pPr>
      <w:r>
        <w:t xml:space="preserve"> </w:t>
      </w:r>
      <w:r>
        <w:tab/>
        <w:t xml:space="preserve"> </w:t>
      </w:r>
    </w:p>
    <w:sectPr w:rsidR="001E65C0" w:rsidSect="00D436FD">
      <w:headerReference w:type="default" r:id="rId10"/>
      <w:footerReference w:type="default" r:id="rId11"/>
      <w:pgSz w:w="11906" w:h="16838"/>
      <w:pgMar w:top="1560" w:right="1152" w:bottom="0" w:left="1152" w:header="284" w:footer="4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00259" w14:textId="77777777" w:rsidR="008248A5" w:rsidRDefault="008248A5">
      <w:r>
        <w:separator/>
      </w:r>
    </w:p>
  </w:endnote>
  <w:endnote w:type="continuationSeparator" w:id="0">
    <w:p w14:paraId="546BF7B9" w14:textId="77777777" w:rsidR="008248A5" w:rsidRDefault="008248A5">
      <w:r>
        <w:continuationSeparator/>
      </w:r>
    </w:p>
  </w:endnote>
  <w:endnote w:type="continuationNotice" w:id="1">
    <w:p w14:paraId="7AC7E902" w14:textId="77777777" w:rsidR="00265C99" w:rsidRDefault="00265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1CA1" w14:textId="77777777" w:rsidR="008471BF" w:rsidRPr="00B176A2" w:rsidRDefault="00364402" w:rsidP="00B176A2">
    <w:pPr>
      <w:pStyle w:val="Footer"/>
      <w:rPr>
        <w:lang w:val="en-US"/>
      </w:rPr>
    </w:pPr>
    <w:r>
      <w:rPr>
        <w:lang w:val="en-US"/>
      </w:rPr>
      <w:t>Jan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D5007" w14:textId="77777777" w:rsidR="008248A5" w:rsidRDefault="008248A5">
      <w:r>
        <w:separator/>
      </w:r>
    </w:p>
  </w:footnote>
  <w:footnote w:type="continuationSeparator" w:id="0">
    <w:p w14:paraId="48B85987" w14:textId="77777777" w:rsidR="008248A5" w:rsidRDefault="008248A5">
      <w:r>
        <w:continuationSeparator/>
      </w:r>
    </w:p>
  </w:footnote>
  <w:footnote w:type="continuationNotice" w:id="1">
    <w:p w14:paraId="3ADA8ECE" w14:textId="77777777" w:rsidR="00265C99" w:rsidRDefault="00265C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1CA0" w14:textId="77777777" w:rsidR="008471BF" w:rsidRDefault="00430B5B" w:rsidP="00F07203">
    <w:pPr>
      <w:pStyle w:val="Header"/>
      <w:tabs>
        <w:tab w:val="clear" w:pos="8640"/>
        <w:tab w:val="right" w:pos="9639"/>
      </w:tabs>
    </w:pPr>
    <w:r w:rsidRPr="000450BE">
      <w:rPr>
        <w:noProof/>
        <w:lang w:eastAsia="en-GB"/>
      </w:rPr>
      <w:drawing>
        <wp:anchor distT="0" distB="0" distL="114300" distR="114300" simplePos="0" relativeHeight="251658240" behindDoc="0" locked="0" layoutInCell="1" allowOverlap="1" wp14:anchorId="04371CA2" wp14:editId="04371CA3">
          <wp:simplePos x="0" y="0"/>
          <wp:positionH relativeFrom="column">
            <wp:posOffset>1905</wp:posOffset>
          </wp:positionH>
          <wp:positionV relativeFrom="paragraph">
            <wp:posOffset>143510</wp:posOffset>
          </wp:positionV>
          <wp:extent cx="2552700" cy="628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13EAF"/>
    <w:multiLevelType w:val="hybridMultilevel"/>
    <w:tmpl w:val="1618D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B84989"/>
    <w:multiLevelType w:val="multilevel"/>
    <w:tmpl w:val="8506C9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360483"/>
    <w:multiLevelType w:val="hybridMultilevel"/>
    <w:tmpl w:val="BB7634BC"/>
    <w:lvl w:ilvl="0" w:tplc="8FDEA02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4F72DFB"/>
    <w:multiLevelType w:val="hybridMultilevel"/>
    <w:tmpl w:val="37D420A2"/>
    <w:lvl w:ilvl="0" w:tplc="C9369C22">
      <w:numFmt w:val="bullet"/>
      <w:lvlText w:val="•"/>
      <w:lvlJc w:val="left"/>
      <w:pPr>
        <w:ind w:left="846" w:hanging="360"/>
      </w:pPr>
      <w:rPr>
        <w:rFonts w:ascii="Arial" w:eastAsia="Arial" w:hAnsi="Arial" w:cs="Arial"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5" w15:restartNumberingAfterBreak="0">
    <w:nsid w:val="792C4E71"/>
    <w:multiLevelType w:val="hybridMultilevel"/>
    <w:tmpl w:val="F2847784"/>
    <w:lvl w:ilvl="0" w:tplc="5D8E6A62">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5240AA">
      <w:start w:val="1"/>
      <w:numFmt w:val="bullet"/>
      <w:lvlText w:val="o"/>
      <w:lvlJc w:val="left"/>
      <w:pPr>
        <w:ind w:left="1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EACB12">
      <w:start w:val="1"/>
      <w:numFmt w:val="bullet"/>
      <w:lvlText w:val="▪"/>
      <w:lvlJc w:val="left"/>
      <w:pPr>
        <w:ind w:left="2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9CCBAA">
      <w:start w:val="1"/>
      <w:numFmt w:val="bullet"/>
      <w:lvlText w:val="•"/>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3EB1BA">
      <w:start w:val="1"/>
      <w:numFmt w:val="bullet"/>
      <w:lvlText w:val="o"/>
      <w:lvlJc w:val="left"/>
      <w:pPr>
        <w:ind w:left="3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2C6728">
      <w:start w:val="1"/>
      <w:numFmt w:val="bullet"/>
      <w:lvlText w:val="▪"/>
      <w:lvlJc w:val="left"/>
      <w:pPr>
        <w:ind w:left="4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FCBED8">
      <w:start w:val="1"/>
      <w:numFmt w:val="bullet"/>
      <w:lvlText w:val="•"/>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AC63F4">
      <w:start w:val="1"/>
      <w:numFmt w:val="bullet"/>
      <w:lvlText w:val="o"/>
      <w:lvlJc w:val="left"/>
      <w:pPr>
        <w:ind w:left="5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18D71E">
      <w:start w:val="1"/>
      <w:numFmt w:val="bullet"/>
      <w:lvlText w:val="▪"/>
      <w:lvlJc w:val="left"/>
      <w:pPr>
        <w:ind w:left="6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30196325">
    <w:abstractNumId w:val="3"/>
  </w:num>
  <w:num w:numId="2" w16cid:durableId="1015618071">
    <w:abstractNumId w:val="1"/>
  </w:num>
  <w:num w:numId="3" w16cid:durableId="464928473">
    <w:abstractNumId w:val="2"/>
  </w:num>
  <w:num w:numId="4" w16cid:durableId="829253359">
    <w:abstractNumId w:val="0"/>
  </w:num>
  <w:num w:numId="5" w16cid:durableId="1015959310">
    <w:abstractNumId w:val="4"/>
  </w:num>
  <w:num w:numId="6" w16cid:durableId="17427539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B5B"/>
    <w:rsid w:val="00047F42"/>
    <w:rsid w:val="00066D95"/>
    <w:rsid w:val="00120DD6"/>
    <w:rsid w:val="001E4C16"/>
    <w:rsid w:val="001E65C0"/>
    <w:rsid w:val="00203C75"/>
    <w:rsid w:val="00265C99"/>
    <w:rsid w:val="00276164"/>
    <w:rsid w:val="00364402"/>
    <w:rsid w:val="003755B1"/>
    <w:rsid w:val="003A1564"/>
    <w:rsid w:val="00430B5B"/>
    <w:rsid w:val="00443917"/>
    <w:rsid w:val="004747AA"/>
    <w:rsid w:val="00491D19"/>
    <w:rsid w:val="00540424"/>
    <w:rsid w:val="005726FE"/>
    <w:rsid w:val="00572C3A"/>
    <w:rsid w:val="00592EEE"/>
    <w:rsid w:val="005B2D7B"/>
    <w:rsid w:val="00681CF7"/>
    <w:rsid w:val="006D285E"/>
    <w:rsid w:val="00783490"/>
    <w:rsid w:val="007E725A"/>
    <w:rsid w:val="008248A5"/>
    <w:rsid w:val="008471BF"/>
    <w:rsid w:val="00925DAB"/>
    <w:rsid w:val="00965345"/>
    <w:rsid w:val="0098213E"/>
    <w:rsid w:val="00994E07"/>
    <w:rsid w:val="009A0456"/>
    <w:rsid w:val="009A6347"/>
    <w:rsid w:val="009C7731"/>
    <w:rsid w:val="009D5C09"/>
    <w:rsid w:val="00A36D60"/>
    <w:rsid w:val="00A42595"/>
    <w:rsid w:val="00A727AE"/>
    <w:rsid w:val="00A73DE1"/>
    <w:rsid w:val="00B36A94"/>
    <w:rsid w:val="00C7742A"/>
    <w:rsid w:val="00CE3860"/>
    <w:rsid w:val="00D436FD"/>
    <w:rsid w:val="00DC1558"/>
    <w:rsid w:val="00DC4F82"/>
    <w:rsid w:val="00DE5DBA"/>
    <w:rsid w:val="00F66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71C32"/>
  <w15:chartTrackingRefBased/>
  <w15:docId w15:val="{4C487B99-AF52-4A96-9CA2-A39F137B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B5B"/>
    <w:pPr>
      <w:spacing w:after="0" w:line="240" w:lineRule="auto"/>
    </w:pPr>
    <w:rPr>
      <w:rFonts w:ascii="Arial" w:eastAsia="Symbol" w:hAnsi="Arial" w:cs="Times New Roman"/>
      <w:sz w:val="24"/>
      <w:szCs w:val="20"/>
    </w:rPr>
  </w:style>
  <w:style w:type="paragraph" w:styleId="Heading1">
    <w:name w:val="heading 1"/>
    <w:next w:val="Normal"/>
    <w:link w:val="Heading1Char"/>
    <w:uiPriority w:val="9"/>
    <w:qFormat/>
    <w:rsid w:val="006D285E"/>
    <w:pPr>
      <w:keepNext/>
      <w:keepLines/>
      <w:spacing w:after="0"/>
      <w:ind w:left="10" w:hanging="10"/>
      <w:outlineLvl w:val="0"/>
    </w:pPr>
    <w:rPr>
      <w:rFonts w:ascii="Calibri" w:eastAsia="Calibri" w:hAnsi="Calibri" w:cs="Calibri"/>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430B5B"/>
    <w:pPr>
      <w:jc w:val="center"/>
    </w:pPr>
    <w:rPr>
      <w:rFonts w:ascii="Impact" w:hAnsi="Impact" w:cs="Wingdings"/>
      <w:color w:val="800080"/>
      <w:sz w:val="64"/>
    </w:rPr>
  </w:style>
  <w:style w:type="paragraph" w:styleId="Footer">
    <w:name w:val="footer"/>
    <w:basedOn w:val="Normal"/>
    <w:link w:val="FooterChar"/>
    <w:rsid w:val="00430B5B"/>
    <w:pPr>
      <w:tabs>
        <w:tab w:val="center" w:pos="4819"/>
        <w:tab w:val="right" w:pos="9071"/>
      </w:tabs>
    </w:pPr>
    <w:rPr>
      <w:rFonts w:eastAsia="Times New Roman"/>
    </w:rPr>
  </w:style>
  <w:style w:type="character" w:customStyle="1" w:styleId="FooterChar">
    <w:name w:val="Footer Char"/>
    <w:basedOn w:val="DefaultParagraphFont"/>
    <w:link w:val="Footer"/>
    <w:rsid w:val="00430B5B"/>
    <w:rPr>
      <w:rFonts w:ascii="Arial" w:eastAsia="Times New Roman" w:hAnsi="Arial" w:cs="Times New Roman"/>
      <w:sz w:val="24"/>
      <w:szCs w:val="20"/>
    </w:rPr>
  </w:style>
  <w:style w:type="paragraph" w:styleId="Header">
    <w:name w:val="header"/>
    <w:basedOn w:val="Normal"/>
    <w:link w:val="HeaderChar"/>
    <w:rsid w:val="00430B5B"/>
    <w:pPr>
      <w:tabs>
        <w:tab w:val="center" w:pos="4320"/>
        <w:tab w:val="right" w:pos="8640"/>
      </w:tabs>
    </w:pPr>
  </w:style>
  <w:style w:type="character" w:customStyle="1" w:styleId="HeaderChar">
    <w:name w:val="Header Char"/>
    <w:basedOn w:val="DefaultParagraphFont"/>
    <w:link w:val="Header"/>
    <w:rsid w:val="00430B5B"/>
    <w:rPr>
      <w:rFonts w:ascii="Arial" w:eastAsia="Symbol" w:hAnsi="Arial" w:cs="Times New Roman"/>
      <w:sz w:val="24"/>
      <w:szCs w:val="20"/>
    </w:rPr>
  </w:style>
  <w:style w:type="paragraph" w:styleId="NoSpacing">
    <w:name w:val="No Spacing"/>
    <w:uiPriority w:val="1"/>
    <w:qFormat/>
    <w:rsid w:val="00430B5B"/>
    <w:pPr>
      <w:spacing w:after="0" w:line="240" w:lineRule="auto"/>
    </w:pPr>
    <w:rPr>
      <w:rFonts w:ascii="Arial" w:eastAsia="Symbol" w:hAnsi="Arial" w:cs="Times New Roman"/>
      <w:sz w:val="24"/>
      <w:szCs w:val="20"/>
    </w:rPr>
  </w:style>
  <w:style w:type="paragraph" w:customStyle="1" w:styleId="xmsonormal">
    <w:name w:val="x_msonormal"/>
    <w:basedOn w:val="Normal"/>
    <w:rsid w:val="00430B5B"/>
    <w:rPr>
      <w:rFonts w:ascii="Calibri" w:eastAsia="Calibri" w:hAnsi="Calibri" w:cs="Calibri"/>
      <w:sz w:val="22"/>
      <w:szCs w:val="22"/>
      <w:lang w:eastAsia="en-GB"/>
    </w:rPr>
  </w:style>
  <w:style w:type="paragraph" w:styleId="BalloonText">
    <w:name w:val="Balloon Text"/>
    <w:basedOn w:val="Normal"/>
    <w:link w:val="BalloonTextChar"/>
    <w:semiHidden/>
    <w:rsid w:val="003A1564"/>
    <w:rPr>
      <w:rFonts w:ascii="Tahoma" w:hAnsi="Tahoma" w:cs="Tahoma"/>
      <w:sz w:val="16"/>
      <w:szCs w:val="16"/>
    </w:rPr>
  </w:style>
  <w:style w:type="character" w:customStyle="1" w:styleId="BalloonTextChar">
    <w:name w:val="Balloon Text Char"/>
    <w:basedOn w:val="DefaultParagraphFont"/>
    <w:link w:val="BalloonText"/>
    <w:semiHidden/>
    <w:rsid w:val="003A1564"/>
    <w:rPr>
      <w:rFonts w:ascii="Tahoma" w:eastAsia="Symbol" w:hAnsi="Tahoma" w:cs="Tahoma"/>
      <w:sz w:val="16"/>
      <w:szCs w:val="16"/>
    </w:rPr>
  </w:style>
  <w:style w:type="paragraph" w:styleId="ListParagraph">
    <w:name w:val="List Paragraph"/>
    <w:basedOn w:val="Normal"/>
    <w:uiPriority w:val="34"/>
    <w:qFormat/>
    <w:rsid w:val="0098213E"/>
    <w:pPr>
      <w:ind w:left="720"/>
      <w:contextualSpacing/>
    </w:pPr>
  </w:style>
  <w:style w:type="character" w:customStyle="1" w:styleId="Heading1Char">
    <w:name w:val="Heading 1 Char"/>
    <w:basedOn w:val="DefaultParagraphFont"/>
    <w:link w:val="Heading1"/>
    <w:uiPriority w:val="9"/>
    <w:rsid w:val="006D285E"/>
    <w:rPr>
      <w:rFonts w:ascii="Calibri" w:eastAsia="Calibri" w:hAnsi="Calibri" w:cs="Calibri"/>
      <w:b/>
      <w:color w:val="000000"/>
      <w:sz w:val="28"/>
      <w:lang w:eastAsia="en-GB"/>
    </w:rPr>
  </w:style>
  <w:style w:type="table" w:customStyle="1" w:styleId="TableGrid">
    <w:name w:val="TableGrid"/>
    <w:rsid w:val="006D285E"/>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b1656db-4905-4c68-b5c2-371a828daeef" xsi:nil="true"/>
    <pf05218eef3b4a48b7df33304d9106c7 xmlns="ab1656db-4905-4c68-b5c2-371a828daeef">
      <Terms xmlns="http://schemas.microsoft.com/office/infopath/2007/PartnerControls"/>
    </pf05218eef3b4a48b7df33304d9106c7>
    <lcf76f155ced4ddcb4097134ff3c332f xmlns="a9dfc542-2b37-40cc-871d-3b19be50573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A574D2BBEF7648911BEFF413CE3296" ma:contentTypeVersion="19" ma:contentTypeDescription="Create a new document." ma:contentTypeScope="" ma:versionID="d0dbb61c6f7bbbeb247b222d7682db70">
  <xsd:schema xmlns:xsd="http://www.w3.org/2001/XMLSchema" xmlns:xs="http://www.w3.org/2001/XMLSchema" xmlns:p="http://schemas.microsoft.com/office/2006/metadata/properties" xmlns:ns1="http://schemas.microsoft.com/sharepoint/v3" xmlns:ns2="ab1656db-4905-4c68-b5c2-371a828daeef" xmlns:ns3="a9dfc542-2b37-40cc-871d-3b19be50573c" targetNamespace="http://schemas.microsoft.com/office/2006/metadata/properties" ma:root="true" ma:fieldsID="3b3792c415f4f752a31432c760d5a24a" ns1:_="" ns2:_="" ns3:_="">
    <xsd:import namespace="http://schemas.microsoft.com/sharepoint/v3"/>
    <xsd:import namespace="ab1656db-4905-4c68-b5c2-371a828daeef"/>
    <xsd:import namespace="a9dfc542-2b37-40cc-871d-3b19be50573c"/>
    <xsd:element name="properties">
      <xsd:complexType>
        <xsd:sequence>
          <xsd:element name="documentManagement">
            <xsd:complexType>
              <xsd:all>
                <xsd:element ref="ns2:pf05218eef3b4a48b7df33304d9106c7"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SharedWithUsers" minOccurs="0"/>
                <xsd:element ref="ns2:SharedWithDetails"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1656db-4905-4c68-b5c2-371a828daeef" elementFormDefault="qualified">
    <xsd:import namespace="http://schemas.microsoft.com/office/2006/documentManagement/types"/>
    <xsd:import namespace="http://schemas.microsoft.com/office/infopath/2007/PartnerControls"/>
    <xsd:element name="pf05218eef3b4a48b7df33304d9106c7" ma:index="9" nillable="true" ma:taxonomy="true" ma:internalName="pf05218eef3b4a48b7df33304d9106c7" ma:taxonomyFieldName="Staff_x0020_Category" ma:displayName="Staff Category" ma:fieldId="{9f05218e-ef3b-4a48-b7df-33304d9106c7}" ma:sspId="6997c171-c0b2-4098-beff-486dd0dbd64c" ma:termSetId="1925cade-831a-45fa-98e8-7cea9121fb16"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caf770f-7757-4088-82b9-c8133b357c29}" ma:internalName="TaxCatchAll" ma:showField="CatchAllData" ma:web="ab1656db-4905-4c68-b5c2-371a828daee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fc542-2b37-40cc-871d-3b19be5057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32C430-0CD6-4C5A-96B6-34A517528CA8}">
  <ds:schemaRefs>
    <ds:schemaRef ds:uri="http://schemas.microsoft.com/sharepoint/v3/contenttype/forms"/>
  </ds:schemaRefs>
</ds:datastoreItem>
</file>

<file path=customXml/itemProps2.xml><?xml version="1.0" encoding="utf-8"?>
<ds:datastoreItem xmlns:ds="http://schemas.openxmlformats.org/officeDocument/2006/customXml" ds:itemID="{159AC3DA-A7D0-4F14-9180-86F2DA350732}">
  <ds:schemaRefs>
    <ds:schemaRef ds:uri="http://schemas.microsoft.com/office/2006/metadata/properties"/>
    <ds:schemaRef ds:uri="http://schemas.microsoft.com/office/infopath/2007/PartnerControls"/>
    <ds:schemaRef ds:uri="ab1656db-4905-4c68-b5c2-371a828daeef"/>
    <ds:schemaRef ds:uri="a9dfc542-2b37-40cc-871d-3b19be50573c"/>
    <ds:schemaRef ds:uri="http://schemas.microsoft.com/sharepoint/v3"/>
  </ds:schemaRefs>
</ds:datastoreItem>
</file>

<file path=customXml/itemProps3.xml><?xml version="1.0" encoding="utf-8"?>
<ds:datastoreItem xmlns:ds="http://schemas.openxmlformats.org/officeDocument/2006/customXml" ds:itemID="{0D4FEB77-64B8-44D5-BC0A-2192C5D32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1656db-4905-4c68-b5c2-371a828daeef"/>
    <ds:schemaRef ds:uri="a9dfc542-2b37-40cc-871d-3b19be50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Smith</dc:creator>
  <cp:keywords/>
  <dc:description/>
  <cp:lastModifiedBy>Deborah Batterbee</cp:lastModifiedBy>
  <cp:revision>3</cp:revision>
  <cp:lastPrinted>2024-02-22T08:40:00Z</cp:lastPrinted>
  <dcterms:created xsi:type="dcterms:W3CDTF">2025-02-12T12:30:00Z</dcterms:created>
  <dcterms:modified xsi:type="dcterms:W3CDTF">2025-02-12T12:31:00Z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0x01010098A574D2BBEF7648911BEFF413CE3296</vt:lpwstr>
  </property>
  <property fmtid="{D5CDD505-2E9C-101B-9397-08002B2CF9AE}" pid="3" name="Order">
    <vt:r8>4988700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2024-09-03T15:45:56Z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da34a3b4-41c1-4c8d-bd83-26f8bd5a4abd</vt:lpwstr>
  </property>
  <property fmtid="{D5CDD505-2E9C-101B-9397-08002B2CF9AE}" pid="11" name="MSIP_Label_defa4170-0d19-0005-0004-bc88714345d2_ContentBits">
    <vt:lpwstr>0</vt:lpwstr>
  </property>
  <property fmtid="{D5CDD505-2E9C-101B-9397-08002B2CF9AE}" pid="12" name="MediaServiceImageTags">
    <vt:lpwstr/>
  </property>
</Properties>
</file>