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B3406" w14:textId="5785C5EB" w:rsidR="00D5404A" w:rsidRDefault="00EC496E">
      <w:pPr>
        <w:ind w:left="-5"/>
      </w:pPr>
      <w:r>
        <w:t xml:space="preserve">Sandbach High School and Sixth Form College are looking to recruit a dynamic and motivated </w:t>
      </w:r>
      <w:r w:rsidR="002E078F" w:rsidRPr="002E078F">
        <w:t>Post 16 Pastoral and Welfare Assistant</w:t>
      </w:r>
      <w:r w:rsidR="002E078F" w:rsidRPr="00914401">
        <w:rPr>
          <w:rFonts w:ascii="Arial" w:hAnsi="Arial"/>
          <w:b/>
          <w:color w:val="1F4E79" w:themeColor="accent1" w:themeShade="80"/>
          <w:sz w:val="44"/>
          <w:szCs w:val="44"/>
        </w:rPr>
        <w:t xml:space="preserve"> </w:t>
      </w:r>
      <w:r>
        <w:t xml:space="preserve">on a 37 hour per week, </w:t>
      </w:r>
      <w:r w:rsidR="00391733">
        <w:t>39 weeks per year (Term time plus 1 week)</w:t>
      </w:r>
    </w:p>
    <w:p w14:paraId="5E577DA7" w14:textId="0F8EF76B" w:rsidR="00321793" w:rsidRDefault="00321793">
      <w:pPr>
        <w:ind w:left="-5"/>
      </w:pPr>
      <w:r>
        <w:t xml:space="preserve">Required for </w:t>
      </w:r>
      <w:r w:rsidR="00391733">
        <w:t>24</w:t>
      </w:r>
      <w:r w:rsidR="00391733" w:rsidRPr="00391733">
        <w:rPr>
          <w:vertAlign w:val="superscript"/>
        </w:rPr>
        <w:t>th</w:t>
      </w:r>
      <w:r w:rsidR="00391733">
        <w:t xml:space="preserve"> February 2025</w:t>
      </w:r>
      <w:r>
        <w:t xml:space="preserve"> or as soon as possible.</w:t>
      </w:r>
    </w:p>
    <w:p w14:paraId="5D7C67B4" w14:textId="77777777" w:rsidR="00D5404A" w:rsidRDefault="00EC496E">
      <w:pPr>
        <w:spacing w:after="0" w:line="259" w:lineRule="auto"/>
        <w:ind w:left="0" w:firstLine="0"/>
        <w:jc w:val="left"/>
      </w:pPr>
      <w:r>
        <w:t xml:space="preserve"> </w:t>
      </w:r>
    </w:p>
    <w:p w14:paraId="08A33DC9" w14:textId="77777777" w:rsidR="00D5404A" w:rsidRDefault="00EC496E">
      <w:pPr>
        <w:ind w:left="-5"/>
      </w:pPr>
      <w:r>
        <w:t>Sandbach High School and Sixth Form College pay scale – Grade 5</w:t>
      </w:r>
    </w:p>
    <w:p w14:paraId="7985EFE1" w14:textId="3ED59195" w:rsidR="00D5404A" w:rsidRDefault="007F374C">
      <w:pPr>
        <w:ind w:left="-5"/>
      </w:pPr>
      <w:r w:rsidRPr="007F374C">
        <w:t xml:space="preserve">£25,001.01 - £27,711.94 </w:t>
      </w:r>
      <w:r w:rsidR="00EC496E">
        <w:t xml:space="preserve">per annum, pro rata </w:t>
      </w:r>
    </w:p>
    <w:p w14:paraId="22507CDB" w14:textId="77777777" w:rsidR="00D5404A" w:rsidRDefault="00EC496E">
      <w:pPr>
        <w:spacing w:after="0" w:line="259" w:lineRule="auto"/>
        <w:ind w:left="0" w:firstLine="0"/>
        <w:jc w:val="left"/>
      </w:pPr>
      <w:r>
        <w:t xml:space="preserve"> </w:t>
      </w:r>
    </w:p>
    <w:p w14:paraId="154784B4" w14:textId="77777777" w:rsidR="002E078F" w:rsidRDefault="002E078F" w:rsidP="002E078F">
      <w:pPr>
        <w:spacing w:after="227" w:line="216" w:lineRule="auto"/>
        <w:ind w:left="-15" w:right="22"/>
      </w:pPr>
      <w:r>
        <w:t xml:space="preserve">This is a key post which is essential for the smooth running of the pastoral system within school. The Sixth form Pastoral Assistant will support the Director of sixth form in managing the student body within the Sixth Form. </w:t>
      </w:r>
    </w:p>
    <w:p w14:paraId="73BABBC3" w14:textId="77777777" w:rsidR="002E078F" w:rsidRPr="00390DF6" w:rsidRDefault="002E078F" w:rsidP="002E078F">
      <w:pPr>
        <w:spacing w:after="214"/>
        <w:ind w:right="418"/>
      </w:pPr>
      <w:r w:rsidRPr="00390DF6">
        <w:t xml:space="preserve">They will support the Director of Sixth form in ensuring our vision and culture is promoted through consistently high expectations for all students. In addition, support the </w:t>
      </w:r>
      <w:r>
        <w:t>SLT link</w:t>
      </w:r>
      <w:r w:rsidRPr="00390DF6">
        <w:t xml:space="preserve"> in maintaining high standards in attendance, behaviour, attitudes, punctuality and kindness.</w:t>
      </w:r>
    </w:p>
    <w:p w14:paraId="20C1AD86" w14:textId="7C814000" w:rsidR="00D5404A" w:rsidRDefault="002E078F" w:rsidP="002E078F">
      <w:pPr>
        <w:spacing w:after="217"/>
        <w:ind w:left="17" w:right="346"/>
      </w:pPr>
      <w:r>
        <w:t>The support the Sixth Form Pastoral Assistant provides is designed to equip students with the knowledge, skills and personal attributes to progress into useful and fulfilled citizens. Our aim is for students to challenge themselves to set the highest goals in learning, behaviour and relationships.</w:t>
      </w:r>
    </w:p>
    <w:p w14:paraId="412ABE14" w14:textId="32B2DD9A" w:rsidR="00D5404A" w:rsidRDefault="00EC496E">
      <w:pPr>
        <w:ind w:left="-5"/>
      </w:pPr>
      <w:r>
        <w:t xml:space="preserve"> For an application pack containing further information including job description, person specification and how to apply for the role please visit our website at </w:t>
      </w:r>
      <w:r w:rsidR="00391733" w:rsidRPr="00391733">
        <w:t>https://sandbachhigh.co.uk/working-with-us/</w:t>
      </w:r>
      <w:hyperlink r:id="rId4">
        <w:r>
          <w:t xml:space="preserve"> </w:t>
        </w:r>
      </w:hyperlink>
      <w:r>
        <w:t xml:space="preserve"> </w:t>
      </w:r>
    </w:p>
    <w:p w14:paraId="1FCADB49" w14:textId="77777777" w:rsidR="00D5404A" w:rsidRDefault="00EC496E">
      <w:pPr>
        <w:spacing w:after="98" w:line="259" w:lineRule="auto"/>
        <w:ind w:left="0" w:firstLine="0"/>
        <w:jc w:val="left"/>
      </w:pPr>
      <w:r>
        <w:t xml:space="preserve"> </w:t>
      </w:r>
    </w:p>
    <w:p w14:paraId="444B4713" w14:textId="77777777" w:rsidR="00D5404A" w:rsidRDefault="00EC496E">
      <w:pPr>
        <w:spacing w:after="111"/>
        <w:ind w:left="-5"/>
      </w:pPr>
      <w:r>
        <w:t xml:space="preserve">Sandbach High School and Sixth Form College is committed to the safeguarding and promoting the welfare of children and young people and we expect all our employees and volunteers to share this commitment.  This post is exempt under the Rehabilitation of Offenders Act 1974 and the successful candidate will be subject to an enhanced check by the “Disclosure and Barring Service” along with other stringent vetting and induction processes. </w:t>
      </w:r>
    </w:p>
    <w:p w14:paraId="16F28FA7" w14:textId="77777777" w:rsidR="00D5404A" w:rsidRDefault="00EC496E">
      <w:pPr>
        <w:spacing w:after="98" w:line="259" w:lineRule="auto"/>
        <w:ind w:left="0" w:firstLine="0"/>
        <w:jc w:val="left"/>
      </w:pPr>
      <w:r>
        <w:t xml:space="preserve"> </w:t>
      </w:r>
    </w:p>
    <w:p w14:paraId="727DB4C9" w14:textId="77777777" w:rsidR="00D5404A" w:rsidRDefault="00EC496E">
      <w:pPr>
        <w:spacing w:after="109"/>
        <w:ind w:left="-5"/>
      </w:pPr>
      <w:r>
        <w:t xml:space="preserve">In line with the requirements of the Equality Act 2010 Sandbach High School and Sixth Form College does not request attendance or medical information on candidates for posts prior to appointment. We will, however, seek a post-appointment attendance reference for successful candidates, which will include questions relating to attendance records. Appointments will be made subject to this reference and Sandbach High School and Sixth Form College  may, in some circumstances, withdraw the offer of appointment on the basis of information received, again having full regard to the requirements of the Equality Act. </w:t>
      </w:r>
    </w:p>
    <w:p w14:paraId="5B8D68EC" w14:textId="77777777" w:rsidR="00D5404A" w:rsidRDefault="00EC496E">
      <w:pPr>
        <w:spacing w:after="98" w:line="259" w:lineRule="auto"/>
        <w:ind w:left="0" w:firstLine="0"/>
        <w:jc w:val="left"/>
      </w:pPr>
      <w:r>
        <w:t xml:space="preserve"> </w:t>
      </w:r>
    </w:p>
    <w:p w14:paraId="5AFF00C5" w14:textId="77777777" w:rsidR="00D5404A" w:rsidRDefault="00EC496E">
      <w:pPr>
        <w:spacing w:after="111"/>
        <w:ind w:left="-5"/>
      </w:pPr>
      <w:r>
        <w:t xml:space="preserve">Sandbach High School and Sixth Form College is committed to the promotion of equality of opportunity and the elimination of discrimination; all applicants should note that they will be considered on the basis of suitability regardless of disability, gender, race, religion, age, sexual orientation and marital status or any other discrimination which is unfair or unreasonable </w:t>
      </w:r>
    </w:p>
    <w:p w14:paraId="03CD7A02" w14:textId="77777777" w:rsidR="00D5404A" w:rsidRDefault="00EC496E">
      <w:pPr>
        <w:spacing w:after="98" w:line="259" w:lineRule="auto"/>
        <w:ind w:left="0" w:firstLine="0"/>
        <w:jc w:val="left"/>
      </w:pPr>
      <w:r>
        <w:t xml:space="preserve"> </w:t>
      </w:r>
    </w:p>
    <w:p w14:paraId="7CCE5C8A" w14:textId="77777777" w:rsidR="00D5404A" w:rsidRDefault="00EC496E">
      <w:pPr>
        <w:spacing w:after="109"/>
        <w:ind w:left="-5"/>
      </w:pPr>
      <w:r>
        <w:t xml:space="preserve">N.B. Applications will only be accepted on the school application form. </w:t>
      </w:r>
    </w:p>
    <w:p w14:paraId="13C114B8" w14:textId="576D3831" w:rsidR="00D5404A" w:rsidRDefault="00EC496E">
      <w:pPr>
        <w:spacing w:after="126"/>
        <w:ind w:left="-5"/>
      </w:pPr>
      <w:r>
        <w:t xml:space="preserve">Closing Date: </w:t>
      </w:r>
      <w:r w:rsidR="00391733">
        <w:t>Monday 3</w:t>
      </w:r>
      <w:r w:rsidR="00391733" w:rsidRPr="00391733">
        <w:rPr>
          <w:vertAlign w:val="superscript"/>
        </w:rPr>
        <w:t>rd</w:t>
      </w:r>
      <w:r w:rsidR="00391733">
        <w:t xml:space="preserve"> February 2025</w:t>
      </w:r>
    </w:p>
    <w:p w14:paraId="7144909C" w14:textId="77777777" w:rsidR="00D5404A" w:rsidRDefault="00EC496E">
      <w:pPr>
        <w:spacing w:after="57"/>
        <w:ind w:left="-5"/>
      </w:pPr>
      <w:r>
        <w:t xml:space="preserve">Interviews: To be confirmed </w:t>
      </w:r>
    </w:p>
    <w:p w14:paraId="6E6CB298" w14:textId="77777777" w:rsidR="00D5404A" w:rsidRDefault="00EC496E">
      <w:pPr>
        <w:spacing w:after="0" w:line="259" w:lineRule="auto"/>
        <w:ind w:left="0" w:firstLine="0"/>
        <w:jc w:val="left"/>
      </w:pPr>
      <w:r>
        <w:rPr>
          <w:color w:val="000000"/>
        </w:rPr>
        <w:t xml:space="preserve"> </w:t>
      </w:r>
    </w:p>
    <w:sectPr w:rsidR="00D5404A">
      <w:pgSz w:w="11906" w:h="16838"/>
      <w:pgMar w:top="1440" w:right="143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4A"/>
    <w:rsid w:val="001927B9"/>
    <w:rsid w:val="002E078F"/>
    <w:rsid w:val="00321793"/>
    <w:rsid w:val="00391733"/>
    <w:rsid w:val="0042701D"/>
    <w:rsid w:val="007F374C"/>
    <w:rsid w:val="00D5404A"/>
    <w:rsid w:val="00E921DA"/>
    <w:rsid w:val="00EC4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984A"/>
  <w15:docId w15:val="{D19550FA-BD9F-43D5-AC66-C6E30E7C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ndbach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dcterms:created xsi:type="dcterms:W3CDTF">2025-01-23T09:48:00Z</dcterms:created>
  <dcterms:modified xsi:type="dcterms:W3CDTF">2025-01-23T09:48:00Z</dcterms:modified>
</cp:coreProperties>
</file>