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25" w:rsidRPr="001039DA" w:rsidRDefault="00E6297B" w:rsidP="00E6297B">
      <w:pPr>
        <w:pBdr>
          <w:top w:val="nil"/>
          <w:left w:val="nil"/>
          <w:bottom w:val="nil"/>
          <w:right w:val="nil"/>
          <w:between w:val="nil"/>
        </w:pBdr>
        <w:shd w:val="clear" w:color="auto" w:fill="FFFFFF"/>
        <w:jc w:val="center"/>
        <w:rPr>
          <w:rFonts w:ascii="Arial" w:eastAsia="Arial" w:hAnsi="Arial" w:cs="Arial"/>
          <w:b/>
          <w:color w:val="555555"/>
          <w:sz w:val="24"/>
          <w:szCs w:val="24"/>
          <w:highlight w:val="white"/>
        </w:rPr>
      </w:pPr>
      <w:r w:rsidRPr="001039DA">
        <w:rPr>
          <w:rFonts w:ascii="Arial" w:hAnsi="Arial" w:cs="Arial"/>
          <w:noProof/>
          <w:sz w:val="24"/>
          <w:szCs w:val="24"/>
        </w:rPr>
        <w:drawing>
          <wp:inline distT="0" distB="0" distL="0" distR="0" wp14:anchorId="0DC9ADE7" wp14:editId="0D212DFE">
            <wp:extent cx="5105400" cy="2219325"/>
            <wp:effectExtent l="0" t="0" r="0" b="0"/>
            <wp:docPr id="1"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0" cy="2219325"/>
                    </a:xfrm>
                    <a:prstGeom prst="rect">
                      <a:avLst/>
                    </a:prstGeom>
                    <a:noFill/>
                    <a:ln>
                      <a:noFill/>
                    </a:ln>
                  </pic:spPr>
                </pic:pic>
              </a:graphicData>
            </a:graphic>
          </wp:inline>
        </w:drawing>
      </w:r>
    </w:p>
    <w:p w:rsidR="008871E5" w:rsidRPr="001039DA" w:rsidRDefault="008871E5" w:rsidP="00BE2E2B">
      <w:pPr>
        <w:pBdr>
          <w:top w:val="nil"/>
          <w:left w:val="nil"/>
          <w:bottom w:val="nil"/>
          <w:right w:val="nil"/>
          <w:between w:val="nil"/>
        </w:pBdr>
        <w:shd w:val="clear" w:color="auto" w:fill="FFFFFF"/>
        <w:rPr>
          <w:rFonts w:ascii="Arial" w:eastAsia="Arial" w:hAnsi="Arial" w:cs="Arial"/>
          <w:b/>
          <w:color w:val="555555"/>
          <w:sz w:val="24"/>
          <w:szCs w:val="24"/>
          <w:highlight w:val="white"/>
        </w:rPr>
      </w:pPr>
    </w:p>
    <w:p w:rsidR="005E3225" w:rsidRPr="001039DA" w:rsidRDefault="005E3225">
      <w:pPr>
        <w:pBdr>
          <w:top w:val="nil"/>
          <w:left w:val="nil"/>
          <w:bottom w:val="nil"/>
          <w:right w:val="nil"/>
          <w:between w:val="nil"/>
        </w:pBdr>
        <w:shd w:val="clear" w:color="auto" w:fill="FFFFFF"/>
        <w:jc w:val="center"/>
        <w:rPr>
          <w:rFonts w:ascii="Arial" w:eastAsia="Arial" w:hAnsi="Arial" w:cs="Arial"/>
          <w:b/>
          <w:color w:val="555555"/>
          <w:sz w:val="24"/>
          <w:szCs w:val="24"/>
          <w:highlight w:val="white"/>
        </w:rPr>
      </w:pPr>
    </w:p>
    <w:p w:rsidR="005E3225" w:rsidRPr="001039DA" w:rsidRDefault="008871E5">
      <w:pPr>
        <w:pBdr>
          <w:top w:val="nil"/>
          <w:left w:val="nil"/>
          <w:bottom w:val="nil"/>
          <w:right w:val="nil"/>
          <w:between w:val="nil"/>
        </w:pBdr>
        <w:shd w:val="clear" w:color="auto" w:fill="FFFFFF"/>
        <w:jc w:val="center"/>
        <w:rPr>
          <w:rFonts w:ascii="Arial" w:eastAsia="Arial" w:hAnsi="Arial" w:cs="Arial"/>
          <w:b/>
          <w:color w:val="555555"/>
          <w:sz w:val="24"/>
          <w:szCs w:val="24"/>
          <w:highlight w:val="white"/>
        </w:rPr>
      </w:pPr>
      <w:r w:rsidRPr="001039DA">
        <w:rPr>
          <w:rFonts w:ascii="Arial" w:eastAsia="Arial" w:hAnsi="Arial" w:cs="Arial"/>
          <w:b/>
          <w:color w:val="555555"/>
          <w:sz w:val="24"/>
          <w:szCs w:val="24"/>
          <w:highlight w:val="white"/>
        </w:rPr>
        <w:t>Respect</w:t>
      </w:r>
      <w:r w:rsidR="00407040" w:rsidRPr="001039DA">
        <w:rPr>
          <w:rFonts w:ascii="Arial" w:eastAsia="Arial" w:hAnsi="Arial" w:cs="Arial"/>
          <w:b/>
          <w:color w:val="555555"/>
          <w:sz w:val="24"/>
          <w:szCs w:val="24"/>
          <w:highlight w:val="white"/>
        </w:rPr>
        <w:t>.</w:t>
      </w:r>
      <w:r w:rsidRPr="001039DA">
        <w:rPr>
          <w:rFonts w:ascii="Arial" w:eastAsia="Arial" w:hAnsi="Arial" w:cs="Arial"/>
          <w:b/>
          <w:color w:val="555555"/>
          <w:sz w:val="24"/>
          <w:szCs w:val="24"/>
          <w:highlight w:val="white"/>
        </w:rPr>
        <w:t xml:space="preserve"> Resilience. Collaboration. Curiosity. Inclusion</w:t>
      </w:r>
    </w:p>
    <w:p w:rsidR="005E3225" w:rsidRPr="001039DA" w:rsidRDefault="005E3225">
      <w:pPr>
        <w:pBdr>
          <w:top w:val="nil"/>
          <w:left w:val="nil"/>
          <w:bottom w:val="nil"/>
          <w:right w:val="nil"/>
          <w:between w:val="nil"/>
        </w:pBdr>
        <w:shd w:val="clear" w:color="auto" w:fill="FFFFFF"/>
        <w:jc w:val="center"/>
        <w:rPr>
          <w:rFonts w:ascii="Arial" w:eastAsia="Arial" w:hAnsi="Arial" w:cs="Arial"/>
          <w:b/>
          <w:color w:val="555555"/>
          <w:sz w:val="24"/>
          <w:szCs w:val="24"/>
          <w:highlight w:val="white"/>
        </w:rPr>
      </w:pPr>
    </w:p>
    <w:p w:rsidR="00CC5636" w:rsidRPr="001039DA" w:rsidRDefault="00407040">
      <w:pPr>
        <w:pBdr>
          <w:top w:val="nil"/>
          <w:left w:val="nil"/>
          <w:bottom w:val="nil"/>
          <w:right w:val="nil"/>
          <w:between w:val="nil"/>
        </w:pBdr>
        <w:shd w:val="clear" w:color="auto" w:fill="FFFFFF"/>
        <w:rPr>
          <w:rFonts w:ascii="Arial" w:eastAsia="Arial" w:hAnsi="Arial" w:cs="Arial"/>
          <w:color w:val="7F7F7F" w:themeColor="text1" w:themeTint="80"/>
          <w:sz w:val="24"/>
          <w:szCs w:val="24"/>
          <w:highlight w:val="white"/>
        </w:rPr>
      </w:pPr>
      <w:r w:rsidRPr="001039DA">
        <w:rPr>
          <w:rFonts w:ascii="Arial" w:eastAsia="Arial" w:hAnsi="Arial" w:cs="Arial"/>
          <w:color w:val="7F7F7F" w:themeColor="text1" w:themeTint="80"/>
          <w:sz w:val="24"/>
          <w:szCs w:val="24"/>
          <w:highlight w:val="white"/>
        </w:rPr>
        <w:t xml:space="preserve">Position: </w:t>
      </w:r>
      <w:r w:rsidR="001039DA" w:rsidRPr="001039DA">
        <w:rPr>
          <w:rFonts w:ascii="Arial" w:hAnsi="Arial" w:cs="Arial"/>
          <w:color w:val="7F7F7F" w:themeColor="text1" w:themeTint="80"/>
          <w:sz w:val="24"/>
          <w:szCs w:val="24"/>
        </w:rPr>
        <w:t>Federation School Premises Officer</w:t>
      </w:r>
      <w:r w:rsidR="001039DA" w:rsidRPr="001039DA">
        <w:rPr>
          <w:rFonts w:ascii="Arial" w:hAnsi="Arial" w:cs="Arial"/>
          <w:color w:val="7F7F7F" w:themeColor="text1" w:themeTint="80"/>
          <w:sz w:val="24"/>
          <w:szCs w:val="24"/>
        </w:rPr>
        <w:t xml:space="preserve"> at </w:t>
      </w:r>
      <w:r w:rsidR="001039DA" w:rsidRPr="001039DA">
        <w:rPr>
          <w:rFonts w:ascii="Arial" w:hAnsi="Arial" w:cs="Arial"/>
          <w:color w:val="7F7F7F" w:themeColor="text1" w:themeTint="80"/>
          <w:sz w:val="24"/>
          <w:szCs w:val="24"/>
        </w:rPr>
        <w:t>Fox Federation Schools – Avonmore Primary School W14 and Ashburnham Community School SW10</w:t>
      </w:r>
    </w:p>
    <w:p w:rsidR="00A9050D" w:rsidRPr="001039DA" w:rsidRDefault="00A9050D">
      <w:pPr>
        <w:pBdr>
          <w:top w:val="nil"/>
          <w:left w:val="nil"/>
          <w:bottom w:val="nil"/>
          <w:right w:val="nil"/>
          <w:between w:val="nil"/>
        </w:pBdr>
        <w:shd w:val="clear" w:color="auto" w:fill="FFFFFF"/>
        <w:rPr>
          <w:rFonts w:ascii="Arial" w:eastAsia="Arial" w:hAnsi="Arial" w:cs="Arial"/>
          <w:color w:val="7F7F7F" w:themeColor="text1" w:themeTint="80"/>
          <w:sz w:val="24"/>
          <w:szCs w:val="24"/>
          <w:highlight w:val="white"/>
        </w:rPr>
      </w:pPr>
    </w:p>
    <w:p w:rsidR="001039DA" w:rsidRPr="001039DA" w:rsidRDefault="001039DA" w:rsidP="001039DA">
      <w:pPr>
        <w:rPr>
          <w:rFonts w:ascii="Arial" w:hAnsi="Arial" w:cs="Arial"/>
          <w:color w:val="7F7F7F" w:themeColor="text1" w:themeTint="80"/>
          <w:sz w:val="24"/>
          <w:szCs w:val="24"/>
        </w:rPr>
      </w:pPr>
      <w:r w:rsidRPr="001039DA">
        <w:rPr>
          <w:rFonts w:ascii="Arial" w:hAnsi="Arial" w:cs="Arial"/>
          <w:color w:val="7F7F7F" w:themeColor="text1" w:themeTint="80"/>
          <w:sz w:val="24"/>
          <w:szCs w:val="24"/>
        </w:rPr>
        <w:t xml:space="preserve">Grade: Scale 5 – 6, Spine Point 12 to 20 </w:t>
      </w:r>
    </w:p>
    <w:p w:rsidR="001039DA" w:rsidRPr="001039DA" w:rsidRDefault="001039DA" w:rsidP="001039DA">
      <w:pPr>
        <w:rPr>
          <w:rFonts w:ascii="Arial" w:hAnsi="Arial" w:cs="Arial"/>
          <w:color w:val="7F7F7F" w:themeColor="text1" w:themeTint="80"/>
          <w:sz w:val="24"/>
          <w:szCs w:val="24"/>
        </w:rPr>
      </w:pPr>
      <w:r w:rsidRPr="001039DA">
        <w:rPr>
          <w:rFonts w:ascii="Arial" w:hAnsi="Arial" w:cs="Arial"/>
          <w:color w:val="7F7F7F" w:themeColor="text1" w:themeTint="80"/>
          <w:sz w:val="24"/>
          <w:szCs w:val="24"/>
        </w:rPr>
        <w:t>Salary: £29,364 – £33,510 depending on experience</w:t>
      </w:r>
    </w:p>
    <w:p w:rsidR="00A9050D" w:rsidRPr="001039DA" w:rsidRDefault="00A9050D">
      <w:pPr>
        <w:pBdr>
          <w:top w:val="nil"/>
          <w:left w:val="nil"/>
          <w:bottom w:val="nil"/>
          <w:right w:val="nil"/>
          <w:between w:val="nil"/>
        </w:pBdr>
        <w:shd w:val="clear" w:color="auto" w:fill="FFFFFF"/>
        <w:rPr>
          <w:rFonts w:ascii="Arial" w:eastAsia="Arial" w:hAnsi="Arial" w:cs="Arial"/>
          <w:color w:val="7F7F7F" w:themeColor="text1" w:themeTint="80"/>
          <w:sz w:val="24"/>
          <w:szCs w:val="24"/>
          <w:highlight w:val="white"/>
        </w:rPr>
      </w:pPr>
    </w:p>
    <w:p w:rsidR="001039DA" w:rsidRPr="001039DA" w:rsidRDefault="008871E5" w:rsidP="001039DA">
      <w:pPr>
        <w:rPr>
          <w:rFonts w:ascii="Arial" w:hAnsi="Arial" w:cs="Arial"/>
          <w:color w:val="7F7F7F" w:themeColor="text1" w:themeTint="80"/>
          <w:sz w:val="24"/>
          <w:szCs w:val="24"/>
        </w:rPr>
      </w:pPr>
      <w:r w:rsidRPr="001039DA">
        <w:rPr>
          <w:rFonts w:ascii="Arial" w:eastAsia="Arial" w:hAnsi="Arial" w:cs="Arial"/>
          <w:color w:val="7F7F7F" w:themeColor="text1" w:themeTint="80"/>
          <w:sz w:val="24"/>
          <w:szCs w:val="24"/>
          <w:highlight w:val="white"/>
        </w:rPr>
        <w:t>Hours and Service terms:</w:t>
      </w:r>
      <w:r w:rsidR="00BE2E2B" w:rsidRPr="001039DA">
        <w:rPr>
          <w:rFonts w:ascii="Arial" w:eastAsia="Arial" w:hAnsi="Arial" w:cs="Arial"/>
          <w:color w:val="7F7F7F" w:themeColor="text1" w:themeTint="80"/>
          <w:sz w:val="24"/>
          <w:szCs w:val="24"/>
          <w:highlight w:val="white"/>
        </w:rPr>
        <w:t xml:space="preserve"> </w:t>
      </w:r>
      <w:r w:rsidR="001039DA" w:rsidRPr="001039DA">
        <w:rPr>
          <w:rFonts w:ascii="Arial" w:hAnsi="Arial" w:cs="Arial"/>
          <w:color w:val="7F7F7F" w:themeColor="text1" w:themeTint="80"/>
          <w:sz w:val="24"/>
          <w:szCs w:val="24"/>
        </w:rPr>
        <w:t>36 hours a week, Monday to Friday with 37 days annual leave (including Bank Holidays)</w:t>
      </w:r>
    </w:p>
    <w:p w:rsidR="00CC5636" w:rsidRPr="001039DA" w:rsidRDefault="00CC5636">
      <w:pPr>
        <w:pBdr>
          <w:top w:val="nil"/>
          <w:left w:val="nil"/>
          <w:bottom w:val="nil"/>
          <w:right w:val="nil"/>
          <w:between w:val="nil"/>
        </w:pBdr>
        <w:shd w:val="clear" w:color="auto" w:fill="FFFFFF"/>
        <w:rPr>
          <w:rFonts w:ascii="Arial" w:eastAsia="Arial" w:hAnsi="Arial" w:cs="Arial"/>
          <w:color w:val="7F7F7F" w:themeColor="text1" w:themeTint="80"/>
          <w:sz w:val="24"/>
          <w:szCs w:val="24"/>
          <w:highlight w:val="white"/>
        </w:rPr>
      </w:pPr>
    </w:p>
    <w:p w:rsidR="001039DA" w:rsidRPr="001039DA" w:rsidRDefault="008871E5" w:rsidP="001039DA">
      <w:pPr>
        <w:rPr>
          <w:rFonts w:ascii="Arial" w:hAnsi="Arial" w:cs="Arial"/>
          <w:color w:val="7F7F7F" w:themeColor="text1" w:themeTint="80"/>
          <w:sz w:val="24"/>
          <w:szCs w:val="24"/>
        </w:rPr>
      </w:pPr>
      <w:r w:rsidRPr="001039DA">
        <w:rPr>
          <w:rFonts w:ascii="Arial" w:eastAsia="Arial" w:hAnsi="Arial" w:cs="Arial"/>
          <w:color w:val="7F7F7F" w:themeColor="text1" w:themeTint="80"/>
          <w:sz w:val="24"/>
          <w:szCs w:val="24"/>
          <w:highlight w:val="white"/>
        </w:rPr>
        <w:t xml:space="preserve">Required from: </w:t>
      </w:r>
      <w:r w:rsidR="001039DA" w:rsidRPr="001039DA">
        <w:rPr>
          <w:rFonts w:ascii="Arial" w:hAnsi="Arial" w:cs="Arial"/>
          <w:color w:val="7F7F7F" w:themeColor="text1" w:themeTint="80"/>
          <w:sz w:val="24"/>
          <w:szCs w:val="24"/>
        </w:rPr>
        <w:t>For immediate start or September 2023 start</w:t>
      </w:r>
    </w:p>
    <w:p w:rsidR="008871E5" w:rsidRPr="001039DA" w:rsidRDefault="008871E5">
      <w:pPr>
        <w:pBdr>
          <w:top w:val="nil"/>
          <w:left w:val="nil"/>
          <w:bottom w:val="nil"/>
          <w:right w:val="nil"/>
          <w:between w:val="nil"/>
        </w:pBdr>
        <w:shd w:val="clear" w:color="auto" w:fill="FFFFFF"/>
        <w:rPr>
          <w:rFonts w:ascii="Arial" w:eastAsia="Arial" w:hAnsi="Arial" w:cs="Arial"/>
          <w:color w:val="7F7F7F" w:themeColor="text1" w:themeTint="80"/>
          <w:sz w:val="24"/>
          <w:szCs w:val="24"/>
          <w:highlight w:val="white"/>
        </w:rPr>
      </w:pPr>
    </w:p>
    <w:p w:rsidR="00E6297B" w:rsidRPr="001039DA" w:rsidRDefault="00407040" w:rsidP="00E6297B">
      <w:pPr>
        <w:pBdr>
          <w:top w:val="nil"/>
          <w:left w:val="nil"/>
          <w:bottom w:val="nil"/>
          <w:right w:val="nil"/>
          <w:between w:val="nil"/>
        </w:pBdr>
        <w:shd w:val="clear" w:color="auto" w:fill="FFFFFF"/>
        <w:rPr>
          <w:rFonts w:ascii="Arial" w:eastAsia="Arial" w:hAnsi="Arial" w:cs="Arial"/>
          <w:color w:val="7F7F7F" w:themeColor="text1" w:themeTint="80"/>
          <w:sz w:val="24"/>
          <w:szCs w:val="24"/>
          <w:highlight w:val="white"/>
        </w:rPr>
      </w:pPr>
      <w:r w:rsidRPr="001039DA">
        <w:rPr>
          <w:rFonts w:ascii="Arial" w:eastAsia="Arial" w:hAnsi="Arial" w:cs="Arial"/>
          <w:color w:val="7F7F7F" w:themeColor="text1" w:themeTint="80"/>
          <w:sz w:val="24"/>
          <w:szCs w:val="24"/>
          <w:highlight w:val="white"/>
        </w:rPr>
        <w:t>Closing Date:</w:t>
      </w:r>
      <w:r w:rsidR="00C02B49" w:rsidRPr="001039DA">
        <w:rPr>
          <w:rFonts w:ascii="Arial" w:eastAsia="Arial" w:hAnsi="Arial" w:cs="Arial"/>
          <w:color w:val="7F7F7F" w:themeColor="text1" w:themeTint="80"/>
          <w:sz w:val="24"/>
          <w:szCs w:val="24"/>
          <w:highlight w:val="white"/>
        </w:rPr>
        <w:t xml:space="preserve"> </w:t>
      </w:r>
      <w:r w:rsidR="00630C65" w:rsidRPr="001039DA">
        <w:rPr>
          <w:rFonts w:ascii="Arial" w:eastAsia="Arial" w:hAnsi="Arial" w:cs="Arial"/>
          <w:color w:val="7F7F7F" w:themeColor="text1" w:themeTint="80"/>
          <w:sz w:val="24"/>
          <w:szCs w:val="24"/>
          <w:highlight w:val="white"/>
        </w:rPr>
        <w:t xml:space="preserve">Friday </w:t>
      </w:r>
      <w:r w:rsidR="001039DA" w:rsidRPr="001039DA">
        <w:rPr>
          <w:rFonts w:ascii="Arial" w:eastAsia="Arial" w:hAnsi="Arial" w:cs="Arial"/>
          <w:color w:val="7F7F7F" w:themeColor="text1" w:themeTint="80"/>
          <w:sz w:val="24"/>
          <w:szCs w:val="24"/>
          <w:highlight w:val="white"/>
        </w:rPr>
        <w:t>30</w:t>
      </w:r>
      <w:r w:rsidR="001039DA" w:rsidRPr="001039DA">
        <w:rPr>
          <w:rFonts w:ascii="Arial" w:eastAsia="Arial" w:hAnsi="Arial" w:cs="Arial"/>
          <w:color w:val="7F7F7F" w:themeColor="text1" w:themeTint="80"/>
          <w:sz w:val="24"/>
          <w:szCs w:val="24"/>
          <w:highlight w:val="white"/>
          <w:vertAlign w:val="superscript"/>
        </w:rPr>
        <w:t>th</w:t>
      </w:r>
      <w:r w:rsidR="001039DA" w:rsidRPr="001039DA">
        <w:rPr>
          <w:rFonts w:ascii="Arial" w:eastAsia="Arial" w:hAnsi="Arial" w:cs="Arial"/>
          <w:color w:val="7F7F7F" w:themeColor="text1" w:themeTint="80"/>
          <w:sz w:val="24"/>
          <w:szCs w:val="24"/>
          <w:highlight w:val="white"/>
        </w:rPr>
        <w:t xml:space="preserve"> June (applications to </w:t>
      </w:r>
      <w:proofErr w:type="gramStart"/>
      <w:r w:rsidR="001039DA" w:rsidRPr="001039DA">
        <w:rPr>
          <w:rFonts w:ascii="Arial" w:eastAsia="Arial" w:hAnsi="Arial" w:cs="Arial"/>
          <w:color w:val="7F7F7F" w:themeColor="text1" w:themeTint="80"/>
          <w:sz w:val="24"/>
          <w:szCs w:val="24"/>
          <w:highlight w:val="white"/>
        </w:rPr>
        <w:t>be sent</w:t>
      </w:r>
      <w:proofErr w:type="gramEnd"/>
      <w:r w:rsidR="001039DA" w:rsidRPr="001039DA">
        <w:rPr>
          <w:rFonts w:ascii="Arial" w:eastAsia="Arial" w:hAnsi="Arial" w:cs="Arial"/>
          <w:color w:val="7F7F7F" w:themeColor="text1" w:themeTint="80"/>
          <w:sz w:val="24"/>
          <w:szCs w:val="24"/>
          <w:highlight w:val="white"/>
        </w:rPr>
        <w:t xml:space="preserve"> to hr@avonmoreprimary.co.uk)</w:t>
      </w:r>
    </w:p>
    <w:p w:rsidR="005E3225" w:rsidRPr="001039DA" w:rsidRDefault="005E3225" w:rsidP="002F0E97">
      <w:pPr>
        <w:pBdr>
          <w:top w:val="nil"/>
          <w:left w:val="nil"/>
          <w:bottom w:val="nil"/>
          <w:right w:val="nil"/>
          <w:between w:val="nil"/>
        </w:pBdr>
        <w:shd w:val="clear" w:color="auto" w:fill="FFFFFF"/>
        <w:rPr>
          <w:rFonts w:ascii="Arial" w:eastAsia="Arial" w:hAnsi="Arial" w:cs="Arial"/>
          <w:color w:val="7F7F7F" w:themeColor="text1" w:themeTint="80"/>
          <w:sz w:val="24"/>
          <w:szCs w:val="24"/>
          <w:highlight w:val="white"/>
        </w:rPr>
      </w:pPr>
    </w:p>
    <w:p w:rsidR="002F0E97" w:rsidRPr="001039DA" w:rsidRDefault="002F0E97" w:rsidP="002F0E97">
      <w:pPr>
        <w:pBdr>
          <w:top w:val="nil"/>
          <w:left w:val="nil"/>
          <w:bottom w:val="nil"/>
          <w:right w:val="nil"/>
          <w:between w:val="nil"/>
        </w:pBdr>
        <w:shd w:val="clear" w:color="auto" w:fill="FFFFFF"/>
        <w:rPr>
          <w:rFonts w:ascii="Arial" w:eastAsia="Arial" w:hAnsi="Arial" w:cs="Arial"/>
          <w:color w:val="7F7F7F" w:themeColor="text1" w:themeTint="80"/>
          <w:sz w:val="24"/>
          <w:szCs w:val="24"/>
          <w:highlight w:val="white"/>
        </w:rPr>
      </w:pPr>
      <w:r w:rsidRPr="001039DA">
        <w:rPr>
          <w:rFonts w:ascii="Arial" w:eastAsia="Arial" w:hAnsi="Arial" w:cs="Arial"/>
          <w:color w:val="7F7F7F" w:themeColor="text1" w:themeTint="80"/>
          <w:sz w:val="24"/>
          <w:szCs w:val="24"/>
          <w:highlight w:val="white"/>
        </w:rPr>
        <w:t xml:space="preserve">Interview Date: </w:t>
      </w:r>
      <w:r w:rsidR="001039DA" w:rsidRPr="001039DA">
        <w:rPr>
          <w:rFonts w:ascii="Arial" w:eastAsia="Arial" w:hAnsi="Arial" w:cs="Arial"/>
          <w:color w:val="7F7F7F" w:themeColor="text1" w:themeTint="80"/>
          <w:sz w:val="24"/>
          <w:szCs w:val="24"/>
          <w:highlight w:val="white"/>
        </w:rPr>
        <w:t>Week commencing Monday 3</w:t>
      </w:r>
      <w:r w:rsidR="001039DA" w:rsidRPr="001039DA">
        <w:rPr>
          <w:rFonts w:ascii="Arial" w:eastAsia="Arial" w:hAnsi="Arial" w:cs="Arial"/>
          <w:color w:val="7F7F7F" w:themeColor="text1" w:themeTint="80"/>
          <w:sz w:val="24"/>
          <w:szCs w:val="24"/>
          <w:highlight w:val="white"/>
          <w:vertAlign w:val="superscript"/>
        </w:rPr>
        <w:t>rd</w:t>
      </w:r>
      <w:r w:rsidR="001039DA" w:rsidRPr="001039DA">
        <w:rPr>
          <w:rFonts w:ascii="Arial" w:eastAsia="Arial" w:hAnsi="Arial" w:cs="Arial"/>
          <w:color w:val="7F7F7F" w:themeColor="text1" w:themeTint="80"/>
          <w:sz w:val="24"/>
          <w:szCs w:val="24"/>
          <w:highlight w:val="white"/>
        </w:rPr>
        <w:t xml:space="preserve"> July</w:t>
      </w:r>
    </w:p>
    <w:p w:rsidR="00E6297B" w:rsidRPr="001039DA" w:rsidRDefault="00E6297B">
      <w:pPr>
        <w:pBdr>
          <w:top w:val="nil"/>
          <w:left w:val="nil"/>
          <w:bottom w:val="nil"/>
          <w:right w:val="nil"/>
          <w:between w:val="nil"/>
        </w:pBdr>
        <w:shd w:val="clear" w:color="auto" w:fill="FFFFFF"/>
        <w:rPr>
          <w:rFonts w:ascii="Arial" w:eastAsia="Arial" w:hAnsi="Arial" w:cs="Arial"/>
          <w:color w:val="555555"/>
          <w:sz w:val="24"/>
          <w:szCs w:val="24"/>
          <w:highlight w:val="white"/>
        </w:rPr>
      </w:pPr>
    </w:p>
    <w:p w:rsidR="005E3225" w:rsidRPr="001039DA" w:rsidRDefault="00407040" w:rsidP="005367D1">
      <w:pPr>
        <w:pBdr>
          <w:top w:val="nil"/>
          <w:left w:val="nil"/>
          <w:bottom w:val="nil"/>
          <w:right w:val="nil"/>
          <w:between w:val="nil"/>
        </w:pBdr>
        <w:shd w:val="clear" w:color="auto" w:fill="FFFFFF"/>
        <w:jc w:val="both"/>
        <w:rPr>
          <w:rFonts w:ascii="Arial" w:eastAsia="Arial" w:hAnsi="Arial" w:cs="Arial"/>
          <w:b/>
          <w:color w:val="3D85C6"/>
          <w:sz w:val="24"/>
          <w:szCs w:val="24"/>
        </w:rPr>
      </w:pPr>
      <w:r w:rsidRPr="001039DA">
        <w:rPr>
          <w:rFonts w:ascii="Arial" w:eastAsia="Arial" w:hAnsi="Arial" w:cs="Arial"/>
          <w:b/>
          <w:color w:val="3D85C6"/>
          <w:sz w:val="24"/>
          <w:szCs w:val="24"/>
        </w:rPr>
        <w:t xml:space="preserve">We are committed to building a diverse team and strongly encourage applications from underrepresented groups such as people from minority ethnic backgrounds, LGBTQ+ people and people with disabilities. </w:t>
      </w:r>
    </w:p>
    <w:p w:rsidR="005E3225" w:rsidRPr="001039DA" w:rsidRDefault="005E3225" w:rsidP="005367D1">
      <w:pPr>
        <w:pBdr>
          <w:top w:val="nil"/>
          <w:left w:val="nil"/>
          <w:bottom w:val="nil"/>
          <w:right w:val="nil"/>
          <w:between w:val="nil"/>
        </w:pBdr>
        <w:shd w:val="clear" w:color="auto" w:fill="FFFFFF"/>
        <w:rPr>
          <w:rFonts w:ascii="Arial" w:eastAsia="Arial" w:hAnsi="Arial" w:cs="Arial"/>
          <w:sz w:val="24"/>
          <w:szCs w:val="24"/>
        </w:rPr>
      </w:pPr>
    </w:p>
    <w:p w:rsidR="001039DA" w:rsidRPr="001039DA" w:rsidRDefault="001039DA" w:rsidP="001039DA">
      <w:pPr>
        <w:pStyle w:val="xmsonormal"/>
        <w:shd w:val="clear" w:color="auto" w:fill="FFFFFF"/>
        <w:spacing w:line="360" w:lineRule="auto"/>
        <w:rPr>
          <w:rFonts w:ascii="Arial" w:hAnsi="Arial" w:cs="Arial"/>
          <w:color w:val="6A6A6A"/>
        </w:rPr>
      </w:pPr>
      <w:r w:rsidRPr="001039DA">
        <w:rPr>
          <w:rFonts w:ascii="Arial" w:hAnsi="Arial" w:cs="Arial"/>
        </w:rPr>
        <w:t xml:space="preserve">We are looking for a committed, capable and proactive federation site manager/caretaker to join the Fox Federation premises team. The position would suit a team player who wants to work as part of our current site team to ensure that our sites are compliant, safe and looking their absolute best. </w:t>
      </w:r>
    </w:p>
    <w:p w:rsidR="001039DA" w:rsidRPr="001039DA" w:rsidRDefault="001039DA" w:rsidP="001039DA">
      <w:pPr>
        <w:pStyle w:val="xmsonormal"/>
        <w:shd w:val="clear" w:color="auto" w:fill="FFFFFF"/>
        <w:spacing w:line="360" w:lineRule="auto"/>
        <w:rPr>
          <w:rFonts w:ascii="Arial" w:hAnsi="Arial" w:cs="Arial"/>
          <w:color w:val="6A6A6A"/>
        </w:rPr>
      </w:pPr>
      <w:r w:rsidRPr="001039DA">
        <w:rPr>
          <w:rFonts w:ascii="Arial" w:hAnsi="Arial" w:cs="Arial"/>
          <w:spacing w:val="2"/>
          <w:shd w:val="clear" w:color="auto" w:fill="FFFFFF"/>
        </w:rPr>
        <w:t>If you are ambitious and determined to make a difference, we would like to meet you.</w:t>
      </w:r>
    </w:p>
    <w:p w:rsidR="001039DA" w:rsidRPr="001039DA" w:rsidRDefault="001039DA" w:rsidP="005367D1">
      <w:pPr>
        <w:pBdr>
          <w:top w:val="nil"/>
          <w:left w:val="nil"/>
          <w:bottom w:val="nil"/>
          <w:right w:val="nil"/>
          <w:between w:val="nil"/>
        </w:pBdr>
        <w:shd w:val="clear" w:color="auto" w:fill="FFFFFF"/>
        <w:jc w:val="both"/>
        <w:rPr>
          <w:rFonts w:ascii="Arial" w:eastAsia="Arial" w:hAnsi="Arial" w:cs="Arial"/>
          <w:sz w:val="24"/>
          <w:szCs w:val="24"/>
        </w:rPr>
      </w:pPr>
      <w:bookmarkStart w:id="0" w:name="_GoBack"/>
      <w:bookmarkEnd w:id="0"/>
    </w:p>
    <w:p w:rsidR="005E3225" w:rsidRPr="001039DA" w:rsidRDefault="00407040" w:rsidP="005367D1">
      <w:pPr>
        <w:pBdr>
          <w:top w:val="nil"/>
          <w:left w:val="nil"/>
          <w:bottom w:val="nil"/>
          <w:right w:val="nil"/>
          <w:between w:val="nil"/>
        </w:pBdr>
        <w:shd w:val="clear" w:color="auto" w:fill="FFFFFF"/>
        <w:jc w:val="both"/>
        <w:rPr>
          <w:rFonts w:ascii="Arial" w:eastAsia="Arial" w:hAnsi="Arial" w:cs="Arial"/>
          <w:color w:val="000000"/>
          <w:sz w:val="24"/>
          <w:szCs w:val="24"/>
        </w:rPr>
      </w:pPr>
      <w:r w:rsidRPr="001039DA">
        <w:rPr>
          <w:rFonts w:ascii="Arial" w:eastAsia="Arial" w:hAnsi="Arial" w:cs="Arial"/>
          <w:sz w:val="24"/>
          <w:szCs w:val="24"/>
        </w:rPr>
        <w:t xml:space="preserve">The </w:t>
      </w:r>
      <w:r w:rsidRPr="001039DA">
        <w:rPr>
          <w:rFonts w:ascii="Arial" w:eastAsia="Arial" w:hAnsi="Arial" w:cs="Arial"/>
          <w:color w:val="000000"/>
          <w:sz w:val="24"/>
          <w:szCs w:val="24"/>
        </w:rPr>
        <w:t xml:space="preserve">Fox Federation is a passionate community of </w:t>
      </w:r>
      <w:r w:rsidR="001039DA" w:rsidRPr="001039DA">
        <w:rPr>
          <w:rFonts w:ascii="Arial" w:eastAsia="Arial" w:hAnsi="Arial" w:cs="Arial"/>
          <w:color w:val="000000"/>
          <w:sz w:val="24"/>
          <w:szCs w:val="24"/>
        </w:rPr>
        <w:t>four</w:t>
      </w:r>
      <w:r w:rsidRPr="001039DA">
        <w:rPr>
          <w:rFonts w:ascii="Arial" w:eastAsia="Arial" w:hAnsi="Arial" w:cs="Arial"/>
          <w:color w:val="000000"/>
          <w:sz w:val="24"/>
          <w:szCs w:val="24"/>
        </w:rPr>
        <w:t xml:space="preserve"> schools </w:t>
      </w:r>
      <w:r w:rsidRPr="001039DA">
        <w:rPr>
          <w:rFonts w:ascii="Arial" w:eastAsia="Arial" w:hAnsi="Arial" w:cs="Arial"/>
          <w:color w:val="000000"/>
          <w:sz w:val="24"/>
          <w:szCs w:val="24"/>
          <w:highlight w:val="white"/>
        </w:rPr>
        <w:t>working collaboratively to ensure equal access to consistent, excellent education for all pupils.</w:t>
      </w:r>
      <w:r w:rsidRPr="001039DA">
        <w:rPr>
          <w:rFonts w:ascii="Arial" w:eastAsia="Arial" w:hAnsi="Arial" w:cs="Arial"/>
          <w:color w:val="000000"/>
          <w:sz w:val="24"/>
          <w:szCs w:val="24"/>
        </w:rPr>
        <w:t xml:space="preserve"> Our schools are Fox Primary School in Notting Hill, Ashburnham Community School in Chelsea</w:t>
      </w:r>
      <w:r w:rsidR="00E6297B" w:rsidRPr="001039DA">
        <w:rPr>
          <w:rFonts w:ascii="Arial" w:eastAsia="Arial" w:hAnsi="Arial" w:cs="Arial"/>
          <w:color w:val="000000"/>
          <w:sz w:val="24"/>
          <w:szCs w:val="24"/>
        </w:rPr>
        <w:t>, Avondale Park Primary and St Anne’s &amp; Avondale Nursery in North Kensington</w:t>
      </w:r>
      <w:proofErr w:type="gramStart"/>
      <w:r w:rsidR="00E6297B" w:rsidRPr="001039DA">
        <w:rPr>
          <w:rFonts w:ascii="Arial" w:eastAsia="Arial" w:hAnsi="Arial" w:cs="Arial"/>
          <w:color w:val="000000"/>
          <w:sz w:val="24"/>
          <w:szCs w:val="24"/>
        </w:rPr>
        <w:t>;</w:t>
      </w:r>
      <w:proofErr w:type="gramEnd"/>
      <w:r w:rsidRPr="001039DA">
        <w:rPr>
          <w:rFonts w:ascii="Arial" w:eastAsia="Arial" w:hAnsi="Arial" w:cs="Arial"/>
          <w:color w:val="000000"/>
          <w:sz w:val="24"/>
          <w:szCs w:val="24"/>
        </w:rPr>
        <w:t xml:space="preserve"> and Avonmore Primary School in Kensington Olympia. </w:t>
      </w:r>
    </w:p>
    <w:p w:rsidR="005E3225" w:rsidRPr="001039DA" w:rsidRDefault="005E3225" w:rsidP="005367D1">
      <w:pPr>
        <w:pBdr>
          <w:top w:val="nil"/>
          <w:left w:val="nil"/>
          <w:bottom w:val="nil"/>
          <w:right w:val="nil"/>
          <w:between w:val="nil"/>
        </w:pBdr>
        <w:shd w:val="clear" w:color="auto" w:fill="FFFFFF"/>
        <w:jc w:val="both"/>
        <w:rPr>
          <w:rFonts w:ascii="Arial" w:eastAsia="Times New Roman" w:hAnsi="Arial" w:cs="Arial"/>
          <w:color w:val="000000"/>
          <w:sz w:val="24"/>
          <w:szCs w:val="24"/>
        </w:rPr>
      </w:pPr>
    </w:p>
    <w:p w:rsidR="001039DA" w:rsidRPr="001039DA" w:rsidRDefault="001039DA" w:rsidP="001039DA">
      <w:pPr>
        <w:pStyle w:val="xmsonormal"/>
        <w:shd w:val="clear" w:color="auto" w:fill="FFFFFF"/>
        <w:textAlignment w:val="baseline"/>
        <w:rPr>
          <w:rFonts w:ascii="Arial" w:hAnsi="Arial" w:cs="Arial"/>
          <w:color w:val="6A6A6A"/>
        </w:rPr>
      </w:pPr>
      <w:bookmarkStart w:id="1" w:name="_heading=h.gjdgxs" w:colFirst="0" w:colLast="0"/>
      <w:bookmarkEnd w:id="1"/>
      <w:r w:rsidRPr="001039DA">
        <w:rPr>
          <w:rFonts w:ascii="Arial" w:hAnsi="Arial" w:cs="Arial"/>
          <w:b/>
          <w:bCs/>
          <w:spacing w:val="2"/>
          <w:bdr w:val="none" w:sz="0" w:space="0" w:color="auto" w:frame="1"/>
        </w:rPr>
        <w:t>What the school staff say about Fox Federation:</w:t>
      </w: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i/>
          <w:iCs/>
          <w:spacing w:val="2"/>
          <w:bdr w:val="none" w:sz="0" w:space="0" w:color="auto" w:frame="1"/>
        </w:rPr>
        <w:t>‘Fantastic schools. Great staff. Supportive leadership team. Amazing children.’</w:t>
      </w: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i/>
          <w:iCs/>
          <w:spacing w:val="2"/>
          <w:bdr w:val="none" w:sz="0" w:space="0" w:color="auto" w:frame="1"/>
        </w:rPr>
        <w:t>‘A genuine educational family, providing a community beyond our gates. A network of schools, committed to providing the best education for children whilst creating a safe a happy place for them.’</w:t>
      </w: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i/>
          <w:iCs/>
          <w:spacing w:val="2"/>
          <w:bdr w:val="none" w:sz="0" w:space="0" w:color="auto" w:frame="1"/>
        </w:rPr>
        <w:t>‘It is incredible to be surrounded by so many competent, hard-working, passionate people - so committed to delivering fantastic education opportunities to our pupils.’</w:t>
      </w: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i/>
          <w:iCs/>
          <w:spacing w:val="2"/>
          <w:bdr w:val="none" w:sz="0" w:space="0" w:color="auto" w:frame="1"/>
        </w:rPr>
        <w:t>‘Management are always available to speak with, unbelievably approachable and create time to listen and come up with solutions.’</w:t>
      </w: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i/>
          <w:iCs/>
          <w:spacing w:val="2"/>
          <w:bdr w:val="none" w:sz="0" w:space="0" w:color="auto" w:frame="1"/>
        </w:rPr>
        <w:t>‘It is run in an extremely compassionate, supportive and nurturing manner for both staff and pupils, and I really do feel that the wellbeing of the whole community is at the heart of the school's ethos.’</w:t>
      </w: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i/>
          <w:iCs/>
          <w:spacing w:val="2"/>
          <w:bdr w:val="none" w:sz="0" w:space="0" w:color="auto" w:frame="1"/>
        </w:rPr>
        <w:t>‘A place of supportive colleagues who are constantly striving to improve what we do for our children and families.’</w:t>
      </w: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i/>
          <w:iCs/>
          <w:spacing w:val="2"/>
          <w:bdr w:val="none" w:sz="0" w:space="0" w:color="auto" w:frame="1"/>
        </w:rPr>
        <w:t>‘A shared vision of always going the extra mile to support and care for the families in our community.’</w:t>
      </w: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i/>
          <w:iCs/>
          <w:spacing w:val="2"/>
          <w:bdr w:val="none" w:sz="0" w:space="0" w:color="auto" w:frame="1"/>
        </w:rPr>
        <w:t>‘It is somewhere that has nurtured my career, but also a place where I have met friends that I know will be friends for life.’</w:t>
      </w: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i/>
          <w:iCs/>
          <w:spacing w:val="2"/>
          <w:bdr w:val="none" w:sz="0" w:space="0" w:color="auto" w:frame="1"/>
        </w:rPr>
        <w:t>‘The Fox Federation is an incredible support network of teachers and staff working together to ensure children's education is kept at the highest possible standard.’</w:t>
      </w:r>
    </w:p>
    <w:p w:rsidR="001039DA" w:rsidRPr="001039DA" w:rsidRDefault="001039DA" w:rsidP="001039DA">
      <w:pPr>
        <w:pStyle w:val="xmsonormal"/>
        <w:shd w:val="clear" w:color="auto" w:fill="FFFFFF"/>
        <w:textAlignment w:val="baseline"/>
        <w:rPr>
          <w:rFonts w:ascii="Arial" w:hAnsi="Arial" w:cs="Arial"/>
          <w:b/>
          <w:bCs/>
          <w:spacing w:val="2"/>
          <w:bdr w:val="none" w:sz="0" w:space="0" w:color="auto" w:frame="1"/>
        </w:rPr>
      </w:pP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b/>
          <w:bCs/>
          <w:spacing w:val="2"/>
          <w:bdr w:val="none" w:sz="0" w:space="0" w:color="auto" w:frame="1"/>
        </w:rPr>
        <w:t>Our ideal candidates would:</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Be hard working and proactive</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Be flexible in a busy school environment</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Be friendly and want to be part of a team, who embodies our schools’ values and vision for excellence. </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xml:space="preserve">·         Have strong communication skills </w:t>
      </w:r>
    </w:p>
    <w:p w:rsidR="001039DA" w:rsidRPr="001039DA" w:rsidRDefault="001039DA" w:rsidP="001039DA">
      <w:pPr>
        <w:pStyle w:val="xmsonormal"/>
        <w:shd w:val="clear" w:color="auto" w:fill="FFFFFF"/>
        <w:textAlignment w:val="baseline"/>
        <w:rPr>
          <w:rFonts w:ascii="Arial" w:hAnsi="Arial" w:cs="Arial"/>
          <w:b/>
          <w:bCs/>
          <w:spacing w:val="2"/>
          <w:bdr w:val="none" w:sz="0" w:space="0" w:color="auto" w:frame="1"/>
        </w:rPr>
      </w:pPr>
    </w:p>
    <w:p w:rsidR="001039DA" w:rsidRPr="001039DA" w:rsidRDefault="001039DA" w:rsidP="001039DA">
      <w:pPr>
        <w:pStyle w:val="xmsonormal"/>
        <w:shd w:val="clear" w:color="auto" w:fill="FFFFFF"/>
        <w:textAlignment w:val="baseline"/>
        <w:rPr>
          <w:rFonts w:ascii="Arial" w:hAnsi="Arial" w:cs="Arial"/>
          <w:color w:val="6A6A6A"/>
        </w:rPr>
      </w:pPr>
      <w:r w:rsidRPr="001039DA">
        <w:rPr>
          <w:rFonts w:ascii="Arial" w:hAnsi="Arial" w:cs="Arial"/>
          <w:b/>
          <w:bCs/>
          <w:spacing w:val="2"/>
          <w:bdr w:val="none" w:sz="0" w:space="0" w:color="auto" w:frame="1"/>
        </w:rPr>
        <w:t>What else do we offer?</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An experienced Leadership Team with a shared vision working in partnership across the Federation. </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Hard-working leaders who strive to ensure that both pupils and staff enjoy coming to school.</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We are passionate about supporting staff in their career development and success through care and guidance.</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A working environment that values wellbeing and supports work-life balance through working in partnership across schools.</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Vibrant, multicultural and inclusive city schools that have positive, diverse communities and a determination that all children will succeed.</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Exceptionally well-behaved children who love to learn. </w:t>
      </w:r>
    </w:p>
    <w:p w:rsidR="001039DA" w:rsidRPr="001039DA" w:rsidRDefault="001039DA" w:rsidP="001039DA">
      <w:pPr>
        <w:pStyle w:val="xmsonormal"/>
        <w:shd w:val="clear" w:color="auto" w:fill="FFFFFF"/>
        <w:ind w:left="240" w:hanging="360"/>
        <w:textAlignment w:val="baseline"/>
        <w:rPr>
          <w:rFonts w:ascii="Arial" w:hAnsi="Arial" w:cs="Arial"/>
          <w:color w:val="6A6A6A"/>
        </w:rPr>
      </w:pPr>
      <w:r w:rsidRPr="001039DA">
        <w:rPr>
          <w:rFonts w:ascii="Arial" w:hAnsi="Arial" w:cs="Arial"/>
          <w:spacing w:val="2"/>
        </w:rPr>
        <w:t>·         A relaxed and fun working environment where all adults are equally valued and supported.</w:t>
      </w:r>
    </w:p>
    <w:p w:rsidR="001039DA" w:rsidRPr="001039DA" w:rsidRDefault="001039DA" w:rsidP="001039DA">
      <w:pPr>
        <w:rPr>
          <w:rFonts w:ascii="Arial" w:hAnsi="Arial" w:cs="Arial"/>
          <w:i/>
          <w:iCs/>
          <w:spacing w:val="2"/>
          <w:sz w:val="24"/>
          <w:szCs w:val="24"/>
          <w:bdr w:val="none" w:sz="0" w:space="0" w:color="auto" w:frame="1"/>
        </w:rPr>
      </w:pPr>
    </w:p>
    <w:p w:rsidR="001039DA" w:rsidRPr="001039DA" w:rsidRDefault="001039DA" w:rsidP="001039DA">
      <w:pPr>
        <w:rPr>
          <w:rFonts w:ascii="Arial" w:hAnsi="Arial" w:cs="Arial"/>
          <w:sz w:val="24"/>
          <w:szCs w:val="24"/>
        </w:rPr>
      </w:pPr>
      <w:r w:rsidRPr="001039DA">
        <w:rPr>
          <w:rFonts w:ascii="Arial" w:hAnsi="Arial" w:cs="Arial"/>
          <w:i/>
          <w:iCs/>
          <w:spacing w:val="2"/>
          <w:sz w:val="24"/>
          <w:szCs w:val="24"/>
          <w:bdr w:val="none" w:sz="0" w:space="0" w:color="auto" w:frame="1"/>
        </w:rPr>
        <w:t>The schools and the local authorities are committed to safeguarding and promoting the welfare of children and young people and expect to share this commitment. An enhanced Criminal Records Bureau Certificate is required for this post prior to commencement</w:t>
      </w:r>
    </w:p>
    <w:p w:rsidR="001039DA" w:rsidRPr="001039DA" w:rsidRDefault="001039DA">
      <w:pPr>
        <w:spacing w:after="240"/>
        <w:jc w:val="both"/>
        <w:rPr>
          <w:rFonts w:ascii="Arial" w:eastAsia="Arial" w:hAnsi="Arial" w:cs="Arial"/>
          <w:b/>
          <w:color w:val="000000"/>
          <w:sz w:val="24"/>
          <w:szCs w:val="24"/>
        </w:rPr>
      </w:pPr>
    </w:p>
    <w:p w:rsidR="005E3225" w:rsidRPr="001039DA" w:rsidRDefault="00407040">
      <w:pPr>
        <w:spacing w:after="240"/>
        <w:jc w:val="both"/>
        <w:rPr>
          <w:rFonts w:ascii="Arial" w:eastAsia="Arial" w:hAnsi="Arial" w:cs="Arial"/>
          <w:color w:val="000000"/>
          <w:sz w:val="24"/>
          <w:szCs w:val="24"/>
        </w:rPr>
      </w:pPr>
      <w:r w:rsidRPr="001039DA">
        <w:rPr>
          <w:rFonts w:ascii="Arial" w:eastAsia="Arial" w:hAnsi="Arial" w:cs="Arial"/>
          <w:b/>
          <w:color w:val="000000"/>
          <w:sz w:val="24"/>
          <w:szCs w:val="24"/>
        </w:rPr>
        <w:t xml:space="preserve">Applications </w:t>
      </w:r>
      <w:proofErr w:type="gramStart"/>
      <w:r w:rsidRPr="001039DA">
        <w:rPr>
          <w:rFonts w:ascii="Arial" w:eastAsia="Arial" w:hAnsi="Arial" w:cs="Arial"/>
          <w:b/>
          <w:color w:val="000000"/>
          <w:sz w:val="24"/>
          <w:szCs w:val="24"/>
        </w:rPr>
        <w:t>are assessed</w:t>
      </w:r>
      <w:proofErr w:type="gramEnd"/>
      <w:r w:rsidRPr="001039DA">
        <w:rPr>
          <w:rFonts w:ascii="Arial" w:eastAsia="Arial" w:hAnsi="Arial" w:cs="Arial"/>
          <w:b/>
          <w:color w:val="000000"/>
          <w:sz w:val="24"/>
          <w:szCs w:val="24"/>
        </w:rPr>
        <w:t xml:space="preserve"> with names and protected characteristics removed.</w:t>
      </w:r>
    </w:p>
    <w:p w:rsidR="005E3225" w:rsidRPr="001039DA" w:rsidRDefault="0054695D">
      <w:pPr>
        <w:spacing w:after="240"/>
        <w:jc w:val="both"/>
        <w:rPr>
          <w:rFonts w:ascii="Arial" w:eastAsia="Arial" w:hAnsi="Arial" w:cs="Arial"/>
          <w:color w:val="0000FF"/>
          <w:sz w:val="24"/>
          <w:szCs w:val="24"/>
          <w:u w:val="single"/>
        </w:rPr>
      </w:pPr>
      <w:r w:rsidRPr="001039DA">
        <w:rPr>
          <w:rFonts w:ascii="Arial" w:eastAsia="Arial" w:hAnsi="Arial" w:cs="Arial"/>
          <w:color w:val="000000"/>
          <w:sz w:val="24"/>
          <w:szCs w:val="24"/>
        </w:rPr>
        <w:t>To make an application or further information,</w:t>
      </w:r>
      <w:r w:rsidR="00C02B49" w:rsidRPr="001039DA">
        <w:rPr>
          <w:rFonts w:ascii="Arial" w:eastAsia="Arial" w:hAnsi="Arial" w:cs="Arial"/>
          <w:color w:val="000000"/>
          <w:sz w:val="24"/>
          <w:szCs w:val="24"/>
        </w:rPr>
        <w:t xml:space="preserve"> </w:t>
      </w:r>
      <w:r w:rsidR="00407040" w:rsidRPr="001039DA">
        <w:rPr>
          <w:rFonts w:ascii="Arial" w:eastAsia="Arial" w:hAnsi="Arial" w:cs="Arial"/>
          <w:color w:val="000000"/>
          <w:sz w:val="24"/>
          <w:szCs w:val="24"/>
        </w:rPr>
        <w:t xml:space="preserve">please </w:t>
      </w:r>
      <w:r w:rsidR="00A9050D" w:rsidRPr="001039DA">
        <w:rPr>
          <w:rFonts w:ascii="Arial" w:eastAsia="Arial" w:hAnsi="Arial" w:cs="Arial"/>
          <w:color w:val="000000"/>
          <w:sz w:val="24"/>
          <w:szCs w:val="24"/>
        </w:rPr>
        <w:t xml:space="preserve">download our application pack or </w:t>
      </w:r>
      <w:r w:rsidR="00407040" w:rsidRPr="001039DA">
        <w:rPr>
          <w:rFonts w:ascii="Arial" w:eastAsia="Arial" w:hAnsi="Arial" w:cs="Arial"/>
          <w:color w:val="000000"/>
          <w:sz w:val="24"/>
          <w:szCs w:val="24"/>
        </w:rPr>
        <w:t xml:space="preserve">contact </w:t>
      </w:r>
      <w:r w:rsidR="001039DA" w:rsidRPr="001039DA">
        <w:rPr>
          <w:rFonts w:ascii="Arial" w:eastAsia="Arial" w:hAnsi="Arial" w:cs="Arial"/>
          <w:b/>
          <w:sz w:val="24"/>
          <w:szCs w:val="24"/>
        </w:rPr>
        <w:t>Emily Bishop Emily.bishop@avonmoreprimary.co.uk/emily.bishop@ashprimary.co.uk</w:t>
      </w:r>
    </w:p>
    <w:sectPr w:rsidR="005E3225" w:rsidRPr="001039DA">
      <w:head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DD" w:rsidRDefault="00E336DD">
      <w:r>
        <w:separator/>
      </w:r>
    </w:p>
  </w:endnote>
  <w:endnote w:type="continuationSeparator" w:id="0">
    <w:p w:rsidR="00E336DD" w:rsidRDefault="00E3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DD" w:rsidRDefault="00E336DD">
      <w:r>
        <w:separator/>
      </w:r>
    </w:p>
  </w:footnote>
  <w:footnote w:type="continuationSeparator" w:id="0">
    <w:p w:rsidR="00E336DD" w:rsidRDefault="00E3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25" w:rsidRDefault="005E322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541E7"/>
    <w:multiLevelType w:val="hybridMultilevel"/>
    <w:tmpl w:val="E6B4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F4D0C"/>
    <w:multiLevelType w:val="multilevel"/>
    <w:tmpl w:val="0C044C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25"/>
    <w:rsid w:val="001039DA"/>
    <w:rsid w:val="002D2385"/>
    <w:rsid w:val="002F0E97"/>
    <w:rsid w:val="00315CF3"/>
    <w:rsid w:val="00361427"/>
    <w:rsid w:val="003A7C97"/>
    <w:rsid w:val="00407040"/>
    <w:rsid w:val="005023CE"/>
    <w:rsid w:val="005367D1"/>
    <w:rsid w:val="0054695D"/>
    <w:rsid w:val="005E3225"/>
    <w:rsid w:val="00630C65"/>
    <w:rsid w:val="008871E5"/>
    <w:rsid w:val="00A22780"/>
    <w:rsid w:val="00A62951"/>
    <w:rsid w:val="00A9050D"/>
    <w:rsid w:val="00A96B7E"/>
    <w:rsid w:val="00BE2E2B"/>
    <w:rsid w:val="00C02B49"/>
    <w:rsid w:val="00C03639"/>
    <w:rsid w:val="00CA7D81"/>
    <w:rsid w:val="00CB7D47"/>
    <w:rsid w:val="00CC5636"/>
    <w:rsid w:val="00D24BDE"/>
    <w:rsid w:val="00E16081"/>
    <w:rsid w:val="00E336DD"/>
    <w:rsid w:val="00E6297B"/>
    <w:rsid w:val="00EF6D67"/>
    <w:rsid w:val="00F9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0807"/>
  <w15:docId w15:val="{780A3B49-9F03-4713-85DE-DD34269C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2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2452C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A2529"/>
    <w:pPr>
      <w:ind w:left="720"/>
      <w:contextualSpacing/>
    </w:pPr>
  </w:style>
  <w:style w:type="character" w:styleId="Hyperlink">
    <w:name w:val="Hyperlink"/>
    <w:basedOn w:val="DefaultParagraphFont"/>
    <w:uiPriority w:val="99"/>
    <w:unhideWhenUsed/>
    <w:rsid w:val="00EE2282"/>
    <w:rPr>
      <w:color w:val="0000FF"/>
      <w:u w:val="single"/>
    </w:rPr>
  </w:style>
  <w:style w:type="paragraph" w:styleId="Header">
    <w:name w:val="header"/>
    <w:basedOn w:val="Normal"/>
    <w:link w:val="HeaderChar"/>
    <w:uiPriority w:val="99"/>
    <w:unhideWhenUsed/>
    <w:rsid w:val="00C90E5A"/>
    <w:pPr>
      <w:tabs>
        <w:tab w:val="center" w:pos="4513"/>
        <w:tab w:val="right" w:pos="9026"/>
      </w:tabs>
    </w:pPr>
  </w:style>
  <w:style w:type="character" w:customStyle="1" w:styleId="HeaderChar">
    <w:name w:val="Header Char"/>
    <w:basedOn w:val="DefaultParagraphFont"/>
    <w:link w:val="Header"/>
    <w:uiPriority w:val="99"/>
    <w:rsid w:val="00C90E5A"/>
    <w:rPr>
      <w:rFonts w:ascii="Calibri" w:hAnsi="Calibri" w:cs="Calibri"/>
    </w:rPr>
  </w:style>
  <w:style w:type="paragraph" w:styleId="Footer">
    <w:name w:val="footer"/>
    <w:basedOn w:val="Normal"/>
    <w:link w:val="FooterChar"/>
    <w:uiPriority w:val="99"/>
    <w:unhideWhenUsed/>
    <w:rsid w:val="00C90E5A"/>
    <w:pPr>
      <w:tabs>
        <w:tab w:val="center" w:pos="4513"/>
        <w:tab w:val="right" w:pos="9026"/>
      </w:tabs>
    </w:pPr>
  </w:style>
  <w:style w:type="character" w:customStyle="1" w:styleId="FooterChar">
    <w:name w:val="Footer Char"/>
    <w:basedOn w:val="DefaultParagraphFont"/>
    <w:link w:val="Footer"/>
    <w:uiPriority w:val="99"/>
    <w:rsid w:val="00C90E5A"/>
    <w:rPr>
      <w:rFonts w:ascii="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A22780"/>
    <w:rPr>
      <w:color w:val="605E5C"/>
      <w:shd w:val="clear" w:color="auto" w:fill="E1DFDD"/>
    </w:rPr>
  </w:style>
  <w:style w:type="paragraph" w:customStyle="1" w:styleId="xmsonormal">
    <w:name w:val="x_msonormal"/>
    <w:basedOn w:val="Normal"/>
    <w:rsid w:val="001039DA"/>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8021">
      <w:bodyDiv w:val="1"/>
      <w:marLeft w:val="0"/>
      <w:marRight w:val="0"/>
      <w:marTop w:val="0"/>
      <w:marBottom w:val="0"/>
      <w:divBdr>
        <w:top w:val="none" w:sz="0" w:space="0" w:color="auto"/>
        <w:left w:val="none" w:sz="0" w:space="0" w:color="auto"/>
        <w:bottom w:val="none" w:sz="0" w:space="0" w:color="auto"/>
        <w:right w:val="none" w:sz="0" w:space="0" w:color="auto"/>
      </w:divBdr>
    </w:div>
    <w:div w:id="1627924534">
      <w:bodyDiv w:val="1"/>
      <w:marLeft w:val="0"/>
      <w:marRight w:val="0"/>
      <w:marTop w:val="0"/>
      <w:marBottom w:val="0"/>
      <w:divBdr>
        <w:top w:val="none" w:sz="0" w:space="0" w:color="auto"/>
        <w:left w:val="none" w:sz="0" w:space="0" w:color="auto"/>
        <w:bottom w:val="none" w:sz="0" w:space="0" w:color="auto"/>
        <w:right w:val="none" w:sz="0" w:space="0" w:color="auto"/>
      </w:divBdr>
    </w:div>
    <w:div w:id="195474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nkoKGxU2v3atpVuRZnvXR91ZA==">AMUW2mUrK/Gaz6xOxqn0EGi1ZRDpmC86jWlq0wp76DUDpqJlhubraKRaEJp/99lF+So9dx3HXXuJvEoBgjKP4sVk3BQY88UVAb2eBZPk8aQk3m7RisMvqQ3OAs5fcB0Rc4MuQ6+99gEs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4DF3EC43078BD4D97D8A86CA1A9A1DA" ma:contentTypeVersion="2" ma:contentTypeDescription="Create a new document." ma:contentTypeScope="" ma:versionID="bb3501993cc50860c22ec4add2531b70">
  <xsd:schema xmlns:xsd="http://www.w3.org/2001/XMLSchema" xmlns:xs="http://www.w3.org/2001/XMLSchema" xmlns:p="http://schemas.microsoft.com/office/2006/metadata/properties" xmlns:ns3="27fbf757-a452-4eab-85d2-0bf1e114c7f8" targetNamespace="http://schemas.microsoft.com/office/2006/metadata/properties" ma:root="true" ma:fieldsID="74ba8fce8cffd895ad595c3c01d56a76" ns3:_="">
    <xsd:import namespace="27fbf757-a452-4eab-85d2-0bf1e114c7f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bf757-a452-4eab-85d2-0bf1e114c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69C51-FBAC-4585-80AE-C32704F7E3E1}">
  <ds:schemaRef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27fbf757-a452-4eab-85d2-0bf1e114c7f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673406-4D54-4D98-8096-08FA05D9F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bf757-a452-4eab-85d2-0bf1e114c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662E9-8813-4225-BCF2-CD14EB43A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dc:creator>
  <cp:lastModifiedBy>Emily Bishop</cp:lastModifiedBy>
  <cp:revision>2</cp:revision>
  <dcterms:created xsi:type="dcterms:W3CDTF">2023-05-23T11:15:00Z</dcterms:created>
  <dcterms:modified xsi:type="dcterms:W3CDTF">2023-05-23T11:15:00Z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0x010100D4DF3EC43078BD4D97D8A86CA1A9A1DA</vt:lpwstr>
  </property>
</Properties>
</file>