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9AB4" w14:textId="70FFBA95" w:rsidR="00D94CCF" w:rsidRPr="00D94CCF" w:rsidRDefault="00D94CCF" w:rsidP="00FB638C">
      <w:pPr>
        <w:shd w:val="clear" w:color="auto" w:fill="FFFFFF"/>
        <w:spacing w:after="180"/>
        <w:outlineLvl w:val="2"/>
        <w:rPr>
          <w:rFonts w:ascii="Calibri" w:hAnsi="Calibri" w:cs="Calibri"/>
          <w:b/>
          <w:bCs/>
          <w:sz w:val="27"/>
          <w:szCs w:val="27"/>
          <w:u w:val="single"/>
          <w:lang w:eastAsia="en-GB"/>
        </w:rPr>
      </w:pPr>
      <w:r w:rsidRPr="00D94CCF">
        <w:rPr>
          <w:rFonts w:ascii="Calibri" w:hAnsi="Calibri" w:cs="Calibri"/>
          <w:b/>
          <w:bCs/>
          <w:sz w:val="27"/>
          <w:szCs w:val="27"/>
          <w:u w:val="single"/>
          <w:lang w:eastAsia="en-GB"/>
        </w:rPr>
        <w:t>PARKLANDS PRIMARY SCHOOL</w:t>
      </w:r>
    </w:p>
    <w:p w14:paraId="14BDA5C4" w14:textId="0A43EA9F" w:rsidR="00D94CCF" w:rsidRPr="00D94CCF" w:rsidRDefault="00D94CCF" w:rsidP="00FB638C">
      <w:pPr>
        <w:shd w:val="clear" w:color="auto" w:fill="FFFFFF"/>
        <w:spacing w:after="180"/>
        <w:outlineLvl w:val="2"/>
        <w:rPr>
          <w:rFonts w:ascii="Calibri" w:hAnsi="Calibri" w:cs="Calibri"/>
          <w:b/>
          <w:bCs/>
          <w:sz w:val="27"/>
          <w:szCs w:val="27"/>
          <w:u w:val="single"/>
          <w:lang w:eastAsia="en-GB"/>
        </w:rPr>
      </w:pPr>
      <w:r w:rsidRPr="00D94CCF">
        <w:rPr>
          <w:rFonts w:ascii="Calibri" w:hAnsi="Calibri" w:cs="Calibri"/>
          <w:b/>
          <w:bCs/>
          <w:sz w:val="27"/>
          <w:szCs w:val="27"/>
          <w:u w:val="single"/>
          <w:lang w:eastAsia="en-GB"/>
        </w:rPr>
        <w:t>HEADTEACHER</w:t>
      </w:r>
    </w:p>
    <w:p w14:paraId="2C431D4A" w14:textId="70AD8B3B" w:rsidR="00D94CCF" w:rsidRDefault="006A6209" w:rsidP="00FB638C">
      <w:pPr>
        <w:shd w:val="clear" w:color="auto" w:fill="FFFFFF"/>
        <w:spacing w:after="180"/>
        <w:outlineLvl w:val="2"/>
        <w:rPr>
          <w:rFonts w:ascii="Calibri" w:hAnsi="Calibri" w:cs="Calibri"/>
          <w:bCs/>
          <w:sz w:val="27"/>
          <w:szCs w:val="27"/>
          <w:lang w:eastAsia="en-GB"/>
        </w:rPr>
      </w:pPr>
      <w:r>
        <w:rPr>
          <w:rFonts w:ascii="Calibri" w:hAnsi="Calibri" w:cs="Calibri"/>
          <w:bCs/>
          <w:sz w:val="27"/>
          <w:szCs w:val="27"/>
          <w:lang w:eastAsia="en-GB"/>
        </w:rPr>
        <w:t xml:space="preserve">An exciting </w:t>
      </w:r>
      <w:bookmarkStart w:id="0" w:name="_GoBack"/>
      <w:bookmarkEnd w:id="0"/>
      <w:r>
        <w:rPr>
          <w:rFonts w:ascii="Calibri" w:hAnsi="Calibri" w:cs="Calibri"/>
          <w:bCs/>
          <w:sz w:val="27"/>
          <w:szCs w:val="27"/>
          <w:lang w:eastAsia="en-GB"/>
        </w:rPr>
        <w:t>opportunity has arisen at our new Primary School.</w:t>
      </w:r>
    </w:p>
    <w:p w14:paraId="304B4B5E" w14:textId="6A8C87D0" w:rsidR="00887C96" w:rsidRPr="00887C96" w:rsidRDefault="00887C96" w:rsidP="00FB638C">
      <w:pPr>
        <w:shd w:val="clear" w:color="auto" w:fill="FFFFFF"/>
        <w:spacing w:after="180"/>
        <w:outlineLvl w:val="2"/>
        <w:rPr>
          <w:rFonts w:ascii="Calibri" w:hAnsi="Calibri" w:cs="Calibri"/>
          <w:bCs/>
          <w:sz w:val="27"/>
          <w:szCs w:val="27"/>
          <w:lang w:eastAsia="en-GB"/>
        </w:rPr>
      </w:pPr>
      <w:r w:rsidRPr="00887C96">
        <w:rPr>
          <w:rFonts w:ascii="Calibri" w:hAnsi="Calibri" w:cs="Calibri"/>
          <w:bCs/>
          <w:sz w:val="27"/>
          <w:szCs w:val="27"/>
          <w:lang w:eastAsia="en-GB"/>
        </w:rPr>
        <w:t xml:space="preserve">Located in Romford, Parklands Primary School is a </w:t>
      </w:r>
      <w:proofErr w:type="gramStart"/>
      <w:r w:rsidRPr="00887C96">
        <w:rPr>
          <w:rFonts w:ascii="Calibri" w:hAnsi="Calibri" w:cs="Calibri"/>
          <w:bCs/>
          <w:sz w:val="27"/>
          <w:szCs w:val="27"/>
          <w:lang w:eastAsia="en-GB"/>
        </w:rPr>
        <w:t>4 form</w:t>
      </w:r>
      <w:proofErr w:type="gramEnd"/>
      <w:r w:rsidRPr="00887C96">
        <w:rPr>
          <w:rFonts w:ascii="Calibri" w:hAnsi="Calibri" w:cs="Calibri"/>
          <w:bCs/>
          <w:sz w:val="27"/>
          <w:szCs w:val="27"/>
          <w:lang w:eastAsia="en-GB"/>
        </w:rPr>
        <w:t xml:space="preserve"> entry</w:t>
      </w:r>
      <w:r w:rsidR="00467CCE">
        <w:rPr>
          <w:rFonts w:ascii="Calibri" w:hAnsi="Calibri" w:cs="Calibri"/>
          <w:bCs/>
          <w:sz w:val="27"/>
          <w:szCs w:val="27"/>
          <w:lang w:eastAsia="en-GB"/>
        </w:rPr>
        <w:t xml:space="preserve"> primary school with 906 pupils.  </w:t>
      </w:r>
      <w:r>
        <w:rPr>
          <w:rFonts w:ascii="Calibri" w:hAnsi="Calibri" w:cs="Calibri"/>
          <w:bCs/>
          <w:sz w:val="27"/>
          <w:szCs w:val="27"/>
          <w:lang w:eastAsia="en-GB"/>
        </w:rPr>
        <w:t xml:space="preserve">We </w:t>
      </w:r>
      <w:proofErr w:type="gramStart"/>
      <w:r>
        <w:rPr>
          <w:rFonts w:ascii="Calibri" w:hAnsi="Calibri" w:cs="Calibri"/>
          <w:bCs/>
          <w:sz w:val="27"/>
          <w:szCs w:val="27"/>
          <w:lang w:eastAsia="en-GB"/>
        </w:rPr>
        <w:t>are always over-subscribed</w:t>
      </w:r>
      <w:proofErr w:type="gramEnd"/>
      <w:r>
        <w:rPr>
          <w:rFonts w:ascii="Calibri" w:hAnsi="Calibri" w:cs="Calibri"/>
          <w:bCs/>
          <w:sz w:val="27"/>
          <w:szCs w:val="27"/>
          <w:lang w:eastAsia="en-GB"/>
        </w:rPr>
        <w:t xml:space="preserve"> with a strong reputation in the local community. </w:t>
      </w:r>
    </w:p>
    <w:p w14:paraId="70C09DF0" w14:textId="77777777" w:rsidR="00D94CCF" w:rsidRDefault="00D94CCF" w:rsidP="00FB638C">
      <w:pPr>
        <w:shd w:val="clear" w:color="auto" w:fill="FFFFFF"/>
        <w:spacing w:after="180"/>
        <w:outlineLvl w:val="2"/>
        <w:rPr>
          <w:rFonts w:ascii="Calibri" w:hAnsi="Calibri" w:cs="Calibri"/>
          <w:b/>
          <w:bCs/>
          <w:sz w:val="27"/>
          <w:szCs w:val="27"/>
          <w:lang w:eastAsia="en-GB"/>
        </w:rPr>
      </w:pPr>
    </w:p>
    <w:p w14:paraId="7DCCB2BA" w14:textId="25C77AD9" w:rsidR="00FB638C" w:rsidRPr="001E13D6" w:rsidRDefault="00FB638C" w:rsidP="00FB638C">
      <w:pPr>
        <w:shd w:val="clear" w:color="auto" w:fill="FFFFFF"/>
        <w:spacing w:after="180"/>
        <w:outlineLvl w:val="2"/>
        <w:rPr>
          <w:rFonts w:ascii="Calibri" w:hAnsi="Calibri" w:cs="Calibri"/>
          <w:b/>
          <w:bCs/>
          <w:sz w:val="27"/>
          <w:szCs w:val="27"/>
          <w:lang w:eastAsia="en-GB"/>
        </w:rPr>
      </w:pPr>
      <w:r w:rsidRPr="001E13D6">
        <w:rPr>
          <w:rFonts w:ascii="Calibri" w:hAnsi="Calibri" w:cs="Calibri"/>
          <w:b/>
          <w:bCs/>
          <w:sz w:val="27"/>
          <w:szCs w:val="27"/>
          <w:lang w:eastAsia="en-GB"/>
        </w:rPr>
        <w:t>Why join Parklands Primary School?</w:t>
      </w:r>
    </w:p>
    <w:p w14:paraId="2A9C0863" w14:textId="77777777" w:rsidR="00FB638C" w:rsidRDefault="00FB638C" w:rsidP="00FB638C">
      <w:pPr>
        <w:shd w:val="clear" w:color="auto" w:fill="FFFFFF"/>
        <w:spacing w:after="150"/>
        <w:rPr>
          <w:rFonts w:ascii="Calibri" w:hAnsi="Calibri" w:cs="Calibri"/>
          <w:color w:val="222222"/>
          <w:sz w:val="27"/>
          <w:szCs w:val="27"/>
          <w:lang w:eastAsia="en-GB"/>
        </w:rPr>
      </w:pPr>
      <w:r>
        <w:rPr>
          <w:rFonts w:ascii="Calibri" w:hAnsi="Calibri" w:cs="Calibri"/>
          <w:color w:val="222222"/>
          <w:sz w:val="27"/>
          <w:szCs w:val="27"/>
          <w:lang w:eastAsia="en-GB"/>
        </w:rPr>
        <w:t>We</w:t>
      </w:r>
      <w:r w:rsidRPr="006903B0">
        <w:rPr>
          <w:rFonts w:ascii="Calibri" w:hAnsi="Calibri" w:cs="Calibri"/>
          <w:color w:val="222222"/>
          <w:sz w:val="27"/>
          <w:szCs w:val="27"/>
          <w:lang w:eastAsia="en-GB"/>
        </w:rPr>
        <w:t xml:space="preserve"> offer a friendly and inclusive working environment and the chance to be part of a fantastic team who work hard and support each other to deliver personalised, bespoke education &amp; care.</w:t>
      </w:r>
    </w:p>
    <w:p w14:paraId="30F177DE" w14:textId="596F0EB5" w:rsidR="00FB638C" w:rsidRDefault="00FB638C" w:rsidP="00FB638C">
      <w:pPr>
        <w:shd w:val="clear" w:color="auto" w:fill="FFFFFF"/>
        <w:spacing w:after="150"/>
        <w:rPr>
          <w:rFonts w:ascii="Calibri" w:hAnsi="Calibri" w:cs="Calibri"/>
          <w:color w:val="222222"/>
          <w:sz w:val="27"/>
          <w:szCs w:val="27"/>
          <w:lang w:eastAsia="en-GB"/>
        </w:rPr>
      </w:pPr>
      <w:r>
        <w:rPr>
          <w:rFonts w:ascii="Calibri" w:hAnsi="Calibri" w:cs="Calibri"/>
          <w:color w:val="222222"/>
          <w:sz w:val="27"/>
          <w:szCs w:val="27"/>
          <w:lang w:eastAsia="en-GB"/>
        </w:rPr>
        <w:t>Our children are wel</w:t>
      </w:r>
      <w:r w:rsidR="00887C96">
        <w:rPr>
          <w:rFonts w:ascii="Calibri" w:hAnsi="Calibri" w:cs="Calibri"/>
          <w:color w:val="222222"/>
          <w:sz w:val="27"/>
          <w:szCs w:val="27"/>
          <w:lang w:eastAsia="en-GB"/>
        </w:rPr>
        <w:t xml:space="preserve">l behaved, enthusiastic, caring, </w:t>
      </w:r>
      <w:r>
        <w:rPr>
          <w:rFonts w:ascii="Calibri" w:hAnsi="Calibri" w:cs="Calibri"/>
          <w:color w:val="222222"/>
          <w:sz w:val="27"/>
          <w:szCs w:val="27"/>
          <w:lang w:eastAsia="en-GB"/>
        </w:rPr>
        <w:t xml:space="preserve">happy and always striving to be the best version of themselves. </w:t>
      </w:r>
      <w:r w:rsidRPr="006903B0">
        <w:rPr>
          <w:rFonts w:ascii="Calibri" w:hAnsi="Calibri" w:cs="Calibri"/>
          <w:color w:val="222222"/>
          <w:sz w:val="27"/>
          <w:szCs w:val="27"/>
          <w:lang w:eastAsia="en-GB"/>
        </w:rPr>
        <w:t xml:space="preserve"> </w:t>
      </w:r>
    </w:p>
    <w:p w14:paraId="1D4BE2A8" w14:textId="130871EC" w:rsidR="00962FAD" w:rsidRPr="006903B0" w:rsidRDefault="00962FAD" w:rsidP="00FB638C">
      <w:pPr>
        <w:shd w:val="clear" w:color="auto" w:fill="FFFFFF"/>
        <w:spacing w:after="150"/>
        <w:rPr>
          <w:rFonts w:ascii="Calibri" w:hAnsi="Calibri" w:cs="Calibri"/>
          <w:color w:val="222222"/>
          <w:sz w:val="27"/>
          <w:szCs w:val="27"/>
          <w:lang w:eastAsia="en-GB"/>
        </w:rPr>
      </w:pPr>
      <w:r>
        <w:rPr>
          <w:rFonts w:ascii="Calibri" w:hAnsi="Calibri" w:cs="Calibri"/>
          <w:color w:val="222222"/>
          <w:sz w:val="27"/>
          <w:szCs w:val="27"/>
          <w:lang w:eastAsia="en-GB"/>
        </w:rPr>
        <w:t xml:space="preserve">We are looking for somebody to build on strong foundations and this is a chance to lead and inspire our dedicated and enthusiastic team. </w:t>
      </w:r>
    </w:p>
    <w:p w14:paraId="384FBBD7" w14:textId="77777777" w:rsidR="006903B0" w:rsidRPr="001E13D6" w:rsidRDefault="006903B0" w:rsidP="006903B0">
      <w:pPr>
        <w:shd w:val="clear" w:color="auto" w:fill="FFFFFF"/>
        <w:spacing w:after="180"/>
        <w:outlineLvl w:val="2"/>
        <w:rPr>
          <w:rFonts w:ascii="Calibri" w:hAnsi="Calibri" w:cs="Calibri"/>
          <w:b/>
          <w:bCs/>
          <w:sz w:val="27"/>
          <w:szCs w:val="27"/>
          <w:lang w:eastAsia="en-GB"/>
        </w:rPr>
      </w:pPr>
      <w:r w:rsidRPr="001E13D6">
        <w:rPr>
          <w:rFonts w:ascii="Calibri" w:hAnsi="Calibri" w:cs="Calibri"/>
          <w:b/>
          <w:bCs/>
          <w:sz w:val="27"/>
          <w:szCs w:val="27"/>
          <w:lang w:eastAsia="en-GB"/>
        </w:rPr>
        <w:t>About the role</w:t>
      </w:r>
    </w:p>
    <w:p w14:paraId="302ECCDC" w14:textId="77777777" w:rsidR="00962FAD" w:rsidRPr="00962FAD" w:rsidRDefault="00962FAD" w:rsidP="00962FAD">
      <w:pPr>
        <w:shd w:val="clear" w:color="auto" w:fill="FFFFFF"/>
        <w:spacing w:after="150"/>
        <w:rPr>
          <w:rFonts w:ascii="Calibri" w:hAnsi="Calibri" w:cs="Calibri"/>
          <w:color w:val="222222"/>
          <w:sz w:val="27"/>
          <w:szCs w:val="27"/>
          <w:lang w:eastAsia="en-GB"/>
        </w:rPr>
      </w:pPr>
      <w:r w:rsidRPr="006903B0">
        <w:rPr>
          <w:rFonts w:ascii="Calibri" w:hAnsi="Calibri" w:cs="Calibri"/>
          <w:color w:val="222222"/>
          <w:sz w:val="27"/>
          <w:szCs w:val="27"/>
          <w:lang w:eastAsia="en-GB"/>
        </w:rPr>
        <w:t xml:space="preserve">As Headteacher, you will </w:t>
      </w:r>
      <w:r>
        <w:rPr>
          <w:rFonts w:ascii="Calibri" w:hAnsi="Calibri" w:cs="Calibri"/>
          <w:color w:val="222222"/>
          <w:sz w:val="27"/>
          <w:szCs w:val="27"/>
          <w:lang w:eastAsia="en-GB"/>
        </w:rPr>
        <w:t xml:space="preserve">have </w:t>
      </w:r>
      <w:r w:rsidRPr="00962FAD">
        <w:rPr>
          <w:rFonts w:ascii="Calibri" w:hAnsi="Calibri" w:cs="Calibri"/>
          <w:color w:val="222222"/>
          <w:sz w:val="27"/>
          <w:szCs w:val="27"/>
          <w:lang w:eastAsia="en-GB"/>
        </w:rPr>
        <w:t>a proven track record in driving standards as a senior member</w:t>
      </w:r>
      <w:r>
        <w:rPr>
          <w:rFonts w:ascii="Calibri" w:hAnsi="Calibri" w:cs="Calibri"/>
          <w:color w:val="222222"/>
          <w:sz w:val="27"/>
          <w:szCs w:val="27"/>
          <w:lang w:eastAsia="en-GB"/>
        </w:rPr>
        <w:t xml:space="preserve"> of the school leadership team and will be </w:t>
      </w:r>
      <w:r w:rsidRPr="00962FAD">
        <w:rPr>
          <w:rFonts w:ascii="Calibri" w:hAnsi="Calibri" w:cs="Calibri"/>
          <w:color w:val="222222"/>
          <w:sz w:val="27"/>
          <w:szCs w:val="27"/>
          <w:lang w:eastAsia="en-GB"/>
        </w:rPr>
        <w:t xml:space="preserve">committed and relentless in pursuit of excellence and have a vision for education, with the strategic leadership and communication skills needed to deliver this. </w:t>
      </w:r>
    </w:p>
    <w:p w14:paraId="127AB1EE" w14:textId="1F562885" w:rsidR="00623F06" w:rsidRDefault="006903B0" w:rsidP="00D9395E">
      <w:pPr>
        <w:shd w:val="clear" w:color="auto" w:fill="FFFFFF"/>
        <w:spacing w:after="150"/>
        <w:rPr>
          <w:rFonts w:ascii="Calibri" w:hAnsi="Calibri" w:cs="Calibri"/>
          <w:color w:val="222222"/>
          <w:sz w:val="27"/>
          <w:szCs w:val="27"/>
          <w:lang w:eastAsia="en-GB"/>
        </w:rPr>
      </w:pPr>
      <w:r w:rsidRPr="006903B0">
        <w:rPr>
          <w:rFonts w:ascii="Calibri" w:hAnsi="Calibri" w:cs="Calibri"/>
          <w:color w:val="222222"/>
          <w:sz w:val="27"/>
          <w:szCs w:val="27"/>
          <w:lang w:eastAsia="en-GB"/>
        </w:rPr>
        <w:t xml:space="preserve">You will create a shared vision and strategic plan which inspires and motivates pupils, staff and all other members of the school community. This vision should express core educational values and moral purpose and be inclusive of stakeholders’ values and beliefs. </w:t>
      </w:r>
    </w:p>
    <w:p w14:paraId="2A1AEB6C" w14:textId="74699B60" w:rsidR="006903B0" w:rsidRPr="006903B0" w:rsidRDefault="006903B0" w:rsidP="006903B0">
      <w:pPr>
        <w:shd w:val="clear" w:color="auto" w:fill="FFFFFF"/>
        <w:spacing w:after="180"/>
        <w:outlineLvl w:val="2"/>
        <w:rPr>
          <w:rFonts w:ascii="Calibri" w:hAnsi="Calibri" w:cs="Calibri"/>
          <w:sz w:val="27"/>
          <w:szCs w:val="27"/>
          <w:lang w:eastAsia="en-GB"/>
        </w:rPr>
      </w:pPr>
      <w:r w:rsidRPr="006903B0">
        <w:rPr>
          <w:rFonts w:ascii="Calibri" w:hAnsi="Calibri" w:cs="Calibri"/>
          <w:sz w:val="27"/>
          <w:szCs w:val="27"/>
          <w:lang w:eastAsia="en-GB"/>
        </w:rPr>
        <w:t>Essential </w:t>
      </w:r>
    </w:p>
    <w:p w14:paraId="0637A23A" w14:textId="2BBEF182" w:rsidR="006903B0" w:rsidRPr="006903B0" w:rsidRDefault="00887C96" w:rsidP="009F453A">
      <w:pPr>
        <w:numPr>
          <w:ilvl w:val="0"/>
          <w:numId w:val="1"/>
        </w:numPr>
        <w:shd w:val="clear" w:color="auto" w:fill="FFFFFF"/>
        <w:spacing w:before="100" w:beforeAutospacing="1" w:after="100" w:afterAutospacing="1"/>
        <w:rPr>
          <w:rFonts w:ascii="Calibri" w:hAnsi="Calibri" w:cs="Calibri"/>
          <w:color w:val="222222"/>
          <w:sz w:val="27"/>
          <w:szCs w:val="27"/>
          <w:lang w:eastAsia="en-GB"/>
        </w:rPr>
      </w:pPr>
      <w:r>
        <w:rPr>
          <w:rFonts w:ascii="Calibri" w:hAnsi="Calibri" w:cs="Calibri"/>
          <w:color w:val="222222"/>
          <w:sz w:val="27"/>
          <w:szCs w:val="27"/>
          <w:lang w:eastAsia="en-GB"/>
        </w:rPr>
        <w:t>Relevant experience as a Headt</w:t>
      </w:r>
      <w:r w:rsidR="006903B0" w:rsidRPr="006903B0">
        <w:rPr>
          <w:rFonts w:ascii="Calibri" w:hAnsi="Calibri" w:cs="Calibri"/>
          <w:color w:val="222222"/>
          <w:sz w:val="27"/>
          <w:szCs w:val="27"/>
          <w:lang w:eastAsia="en-GB"/>
        </w:rPr>
        <w:t>eacher or Deputy Head</w:t>
      </w:r>
      <w:r>
        <w:rPr>
          <w:rFonts w:ascii="Calibri" w:hAnsi="Calibri" w:cs="Calibri"/>
          <w:color w:val="222222"/>
          <w:sz w:val="27"/>
          <w:szCs w:val="27"/>
          <w:lang w:eastAsia="en-GB"/>
        </w:rPr>
        <w:t>t</w:t>
      </w:r>
      <w:r w:rsidR="006903B0" w:rsidRPr="006903B0">
        <w:rPr>
          <w:rFonts w:ascii="Calibri" w:hAnsi="Calibri" w:cs="Calibri"/>
          <w:color w:val="222222"/>
          <w:sz w:val="27"/>
          <w:szCs w:val="27"/>
          <w:lang w:eastAsia="en-GB"/>
        </w:rPr>
        <w:t>eacher                                </w:t>
      </w:r>
    </w:p>
    <w:p w14:paraId="1F573E06" w14:textId="77777777" w:rsidR="006903B0" w:rsidRPr="006903B0" w:rsidRDefault="006903B0" w:rsidP="009F453A">
      <w:pPr>
        <w:numPr>
          <w:ilvl w:val="0"/>
          <w:numId w:val="1"/>
        </w:numPr>
        <w:shd w:val="clear" w:color="auto" w:fill="FFFFFF"/>
        <w:spacing w:before="100" w:beforeAutospacing="1" w:after="100" w:afterAutospacing="1"/>
        <w:rPr>
          <w:rFonts w:ascii="Calibri" w:hAnsi="Calibri" w:cs="Calibri"/>
          <w:color w:val="222222"/>
          <w:sz w:val="27"/>
          <w:szCs w:val="27"/>
          <w:lang w:eastAsia="en-GB"/>
        </w:rPr>
      </w:pPr>
      <w:r w:rsidRPr="006903B0">
        <w:rPr>
          <w:rFonts w:ascii="Calibri" w:hAnsi="Calibri" w:cs="Calibri"/>
          <w:color w:val="222222"/>
          <w:sz w:val="27"/>
          <w:szCs w:val="27"/>
          <w:lang w:eastAsia="en-GB"/>
        </w:rPr>
        <w:t>Experience of Ofsted procedures / inspections                                   </w:t>
      </w:r>
    </w:p>
    <w:p w14:paraId="70F3336F" w14:textId="77777777" w:rsidR="006903B0" w:rsidRPr="006903B0" w:rsidRDefault="006903B0" w:rsidP="009F453A">
      <w:pPr>
        <w:numPr>
          <w:ilvl w:val="0"/>
          <w:numId w:val="1"/>
        </w:numPr>
        <w:shd w:val="clear" w:color="auto" w:fill="FFFFFF"/>
        <w:spacing w:before="100" w:beforeAutospacing="1" w:after="100" w:afterAutospacing="1"/>
        <w:rPr>
          <w:rFonts w:ascii="Calibri" w:hAnsi="Calibri" w:cs="Calibri"/>
          <w:color w:val="222222"/>
          <w:sz w:val="27"/>
          <w:szCs w:val="27"/>
          <w:lang w:eastAsia="en-GB"/>
        </w:rPr>
      </w:pPr>
      <w:r w:rsidRPr="006903B0">
        <w:rPr>
          <w:rFonts w:ascii="Calibri" w:hAnsi="Calibri" w:cs="Calibri"/>
          <w:color w:val="222222"/>
          <w:sz w:val="27"/>
          <w:szCs w:val="27"/>
          <w:lang w:eastAsia="en-GB"/>
        </w:rPr>
        <w:t>Managing budgets effectively and ensuring cost efficiency                                            </w:t>
      </w:r>
    </w:p>
    <w:p w14:paraId="3D091F90" w14:textId="7191D061" w:rsidR="006903B0" w:rsidRPr="006903B0" w:rsidRDefault="006903B0" w:rsidP="009F453A">
      <w:pPr>
        <w:numPr>
          <w:ilvl w:val="0"/>
          <w:numId w:val="1"/>
        </w:numPr>
        <w:shd w:val="clear" w:color="auto" w:fill="FFFFFF"/>
        <w:spacing w:before="100" w:beforeAutospacing="1" w:after="100" w:afterAutospacing="1"/>
        <w:rPr>
          <w:rFonts w:ascii="Calibri" w:hAnsi="Calibri" w:cs="Calibri"/>
          <w:color w:val="222222"/>
          <w:sz w:val="27"/>
          <w:szCs w:val="27"/>
          <w:lang w:eastAsia="en-GB"/>
        </w:rPr>
      </w:pPr>
      <w:r w:rsidRPr="006903B0">
        <w:rPr>
          <w:rFonts w:ascii="Calibri" w:hAnsi="Calibri" w:cs="Calibri"/>
          <w:color w:val="222222"/>
          <w:sz w:val="27"/>
          <w:szCs w:val="27"/>
          <w:lang w:eastAsia="en-GB"/>
        </w:rPr>
        <w:t>Relevant Teaching Qualification</w:t>
      </w:r>
      <w:r w:rsidR="00887C96">
        <w:rPr>
          <w:rFonts w:ascii="Calibri" w:hAnsi="Calibri" w:cs="Calibri"/>
          <w:color w:val="222222"/>
          <w:sz w:val="27"/>
          <w:szCs w:val="27"/>
          <w:lang w:eastAsia="en-GB"/>
        </w:rPr>
        <w:t xml:space="preserve"> and QTS</w:t>
      </w:r>
      <w:r w:rsidRPr="006903B0">
        <w:rPr>
          <w:rFonts w:ascii="Calibri" w:hAnsi="Calibri" w:cs="Calibri"/>
          <w:color w:val="222222"/>
          <w:sz w:val="27"/>
          <w:szCs w:val="27"/>
          <w:lang w:eastAsia="en-GB"/>
        </w:rPr>
        <w:t>              </w:t>
      </w:r>
    </w:p>
    <w:p w14:paraId="7410A231" w14:textId="68E78BC9" w:rsidR="00887C96" w:rsidRPr="00887C96" w:rsidRDefault="00887C96" w:rsidP="00887C96">
      <w:pPr>
        <w:shd w:val="clear" w:color="auto" w:fill="FFFFFF"/>
        <w:spacing w:after="150"/>
        <w:rPr>
          <w:rFonts w:ascii="Calibri" w:hAnsi="Calibri" w:cs="Calibri"/>
          <w:color w:val="222222"/>
          <w:sz w:val="27"/>
          <w:szCs w:val="27"/>
          <w:lang w:eastAsia="en-GB"/>
        </w:rPr>
      </w:pPr>
      <w:r w:rsidRPr="00887C96">
        <w:rPr>
          <w:rFonts w:ascii="Calibri" w:hAnsi="Calibri" w:cs="Calibri"/>
          <w:color w:val="222222"/>
          <w:sz w:val="27"/>
          <w:szCs w:val="27"/>
          <w:lang w:eastAsia="en-GB"/>
        </w:rPr>
        <w:t xml:space="preserve">We encourage you to visit Parklands Primary School so that you can see our enthusiastic and creative pupils in a fantastic learning environment. </w:t>
      </w:r>
    </w:p>
    <w:p w14:paraId="3D2B1BC0" w14:textId="5F36405E" w:rsidR="00887C96" w:rsidRPr="00887C96" w:rsidRDefault="00887C96" w:rsidP="00887C96">
      <w:pPr>
        <w:shd w:val="clear" w:color="auto" w:fill="FFFFFF"/>
        <w:spacing w:after="150"/>
        <w:rPr>
          <w:rFonts w:ascii="Calibri" w:hAnsi="Calibri" w:cs="Calibri"/>
          <w:color w:val="222222"/>
          <w:sz w:val="27"/>
          <w:szCs w:val="27"/>
          <w:lang w:eastAsia="en-GB"/>
        </w:rPr>
      </w:pPr>
      <w:r w:rsidRPr="00887C96">
        <w:rPr>
          <w:rFonts w:ascii="Calibri" w:hAnsi="Calibri" w:cs="Calibri"/>
          <w:color w:val="222222"/>
          <w:sz w:val="27"/>
          <w:szCs w:val="27"/>
          <w:lang w:eastAsia="en-GB"/>
        </w:rPr>
        <w:t xml:space="preserve">We will be pleased to show interested applicants around the school and answer any further questions you might have. The following date </w:t>
      </w:r>
      <w:proofErr w:type="gramStart"/>
      <w:r w:rsidRPr="00887C96">
        <w:rPr>
          <w:rFonts w:ascii="Calibri" w:hAnsi="Calibri" w:cs="Calibri"/>
          <w:color w:val="222222"/>
          <w:sz w:val="27"/>
          <w:szCs w:val="27"/>
          <w:lang w:eastAsia="en-GB"/>
        </w:rPr>
        <w:t>ha</w:t>
      </w:r>
      <w:r w:rsidR="00467CCE">
        <w:rPr>
          <w:rFonts w:ascii="Calibri" w:hAnsi="Calibri" w:cs="Calibri"/>
          <w:color w:val="222222"/>
          <w:sz w:val="27"/>
          <w:szCs w:val="27"/>
          <w:lang w:eastAsia="en-GB"/>
        </w:rPr>
        <w:t>s</w:t>
      </w:r>
      <w:r w:rsidRPr="00887C96">
        <w:rPr>
          <w:rFonts w:ascii="Calibri" w:hAnsi="Calibri" w:cs="Calibri"/>
          <w:color w:val="222222"/>
          <w:sz w:val="27"/>
          <w:szCs w:val="27"/>
          <w:lang w:eastAsia="en-GB"/>
        </w:rPr>
        <w:t xml:space="preserve"> been allocated</w:t>
      </w:r>
      <w:proofErr w:type="gramEnd"/>
      <w:r w:rsidRPr="00887C96">
        <w:rPr>
          <w:rFonts w:ascii="Calibri" w:hAnsi="Calibri" w:cs="Calibri"/>
          <w:color w:val="222222"/>
          <w:sz w:val="27"/>
          <w:szCs w:val="27"/>
          <w:lang w:eastAsia="en-GB"/>
        </w:rPr>
        <w:t xml:space="preserve">:- </w:t>
      </w:r>
    </w:p>
    <w:p w14:paraId="13B6D8ED" w14:textId="1B1ED742" w:rsidR="00467CCE" w:rsidRDefault="00467CCE" w:rsidP="00D94CCF">
      <w:pPr>
        <w:shd w:val="clear" w:color="auto" w:fill="FFFFFF"/>
        <w:spacing w:after="150"/>
        <w:rPr>
          <w:rFonts w:ascii="Calibri" w:hAnsi="Calibri" w:cs="Calibri"/>
          <w:color w:val="222222"/>
          <w:sz w:val="27"/>
          <w:szCs w:val="27"/>
          <w:lang w:eastAsia="en-GB"/>
        </w:rPr>
      </w:pPr>
      <w:r>
        <w:rPr>
          <w:rFonts w:ascii="Calibri" w:hAnsi="Calibri" w:cs="Calibri"/>
          <w:color w:val="222222"/>
          <w:sz w:val="27"/>
          <w:szCs w:val="27"/>
          <w:lang w:eastAsia="en-GB"/>
        </w:rPr>
        <w:t>School visit - 22</w:t>
      </w:r>
      <w:r w:rsidRPr="00467CCE">
        <w:rPr>
          <w:rFonts w:ascii="Calibri" w:hAnsi="Calibri" w:cs="Calibri"/>
          <w:color w:val="222222"/>
          <w:sz w:val="27"/>
          <w:szCs w:val="27"/>
          <w:vertAlign w:val="superscript"/>
          <w:lang w:eastAsia="en-GB"/>
        </w:rPr>
        <w:t>nd</w:t>
      </w:r>
      <w:r>
        <w:rPr>
          <w:rFonts w:ascii="Calibri" w:hAnsi="Calibri" w:cs="Calibri"/>
          <w:color w:val="222222"/>
          <w:sz w:val="27"/>
          <w:szCs w:val="27"/>
          <w:lang w:eastAsia="en-GB"/>
        </w:rPr>
        <w:t xml:space="preserve"> June 2022</w:t>
      </w:r>
      <w:r>
        <w:rPr>
          <w:rFonts w:ascii="Calibri" w:hAnsi="Calibri" w:cs="Calibri"/>
          <w:color w:val="222222"/>
          <w:sz w:val="27"/>
          <w:szCs w:val="27"/>
          <w:lang w:eastAsia="en-GB"/>
        </w:rPr>
        <w:br/>
      </w:r>
      <w:r>
        <w:rPr>
          <w:rFonts w:ascii="Calibri" w:hAnsi="Calibri" w:cs="Calibri"/>
          <w:color w:val="222222"/>
          <w:sz w:val="27"/>
          <w:szCs w:val="27"/>
          <w:lang w:eastAsia="en-GB"/>
        </w:rPr>
        <w:br w:type="page"/>
      </w:r>
    </w:p>
    <w:p w14:paraId="3E55CCD4" w14:textId="77777777" w:rsidR="00467CCE" w:rsidRPr="00887C96" w:rsidRDefault="00467CCE" w:rsidP="00887C96">
      <w:pPr>
        <w:shd w:val="clear" w:color="auto" w:fill="FFFFFF"/>
        <w:spacing w:after="150"/>
        <w:rPr>
          <w:rFonts w:ascii="Calibri" w:hAnsi="Calibri" w:cs="Calibri"/>
          <w:color w:val="222222"/>
          <w:sz w:val="27"/>
          <w:szCs w:val="27"/>
          <w:lang w:eastAsia="en-GB"/>
        </w:rPr>
      </w:pPr>
    </w:p>
    <w:p w14:paraId="288A8C09" w14:textId="6DF18180" w:rsidR="00756B2A" w:rsidRPr="00887C96" w:rsidRDefault="00887C96" w:rsidP="00887C96">
      <w:pPr>
        <w:shd w:val="clear" w:color="auto" w:fill="FFFFFF"/>
        <w:spacing w:after="150"/>
        <w:rPr>
          <w:rFonts w:ascii="Calibri" w:hAnsi="Calibri" w:cs="Calibri"/>
          <w:color w:val="222222"/>
          <w:sz w:val="27"/>
          <w:szCs w:val="27"/>
          <w:lang w:eastAsia="en-GB"/>
        </w:rPr>
      </w:pPr>
      <w:r w:rsidRPr="00887C96">
        <w:rPr>
          <w:rFonts w:ascii="Calibri" w:hAnsi="Calibri" w:cs="Calibri"/>
          <w:color w:val="222222"/>
          <w:sz w:val="27"/>
          <w:szCs w:val="27"/>
          <w:lang w:eastAsia="en-GB"/>
        </w:rPr>
        <w:t xml:space="preserve">If you would like to visit the school, please contact </w:t>
      </w:r>
      <w:r w:rsidR="00467CCE">
        <w:rPr>
          <w:rFonts w:ascii="Calibri" w:hAnsi="Calibri" w:cs="Calibri"/>
          <w:color w:val="222222"/>
          <w:sz w:val="27"/>
          <w:szCs w:val="27"/>
          <w:lang w:eastAsia="en-GB"/>
        </w:rPr>
        <w:t xml:space="preserve">Claire </w:t>
      </w:r>
      <w:proofErr w:type="spellStart"/>
      <w:r w:rsidR="00467CCE">
        <w:rPr>
          <w:rFonts w:ascii="Calibri" w:hAnsi="Calibri" w:cs="Calibri"/>
          <w:color w:val="222222"/>
          <w:sz w:val="27"/>
          <w:szCs w:val="27"/>
          <w:lang w:eastAsia="en-GB"/>
        </w:rPr>
        <w:t>Whiffin</w:t>
      </w:r>
      <w:proofErr w:type="spellEnd"/>
      <w:r w:rsidRPr="00887C96">
        <w:rPr>
          <w:rFonts w:ascii="Calibri" w:hAnsi="Calibri" w:cs="Calibri"/>
          <w:color w:val="222222"/>
          <w:sz w:val="27"/>
          <w:szCs w:val="27"/>
          <w:lang w:eastAsia="en-GB"/>
        </w:rPr>
        <w:t xml:space="preserve"> on 01708 </w:t>
      </w:r>
      <w:r w:rsidR="00467CCE">
        <w:rPr>
          <w:rFonts w:ascii="Calibri" w:hAnsi="Calibri" w:cs="Calibri"/>
          <w:color w:val="222222"/>
          <w:sz w:val="27"/>
          <w:szCs w:val="27"/>
          <w:lang w:eastAsia="en-GB"/>
        </w:rPr>
        <w:t xml:space="preserve">743404 </w:t>
      </w:r>
      <w:r w:rsidRPr="00887C96">
        <w:rPr>
          <w:rFonts w:ascii="Calibri" w:hAnsi="Calibri" w:cs="Calibri"/>
          <w:color w:val="222222"/>
          <w:sz w:val="27"/>
          <w:szCs w:val="27"/>
          <w:lang w:eastAsia="en-GB"/>
        </w:rPr>
        <w:t>to make arrangements.</w:t>
      </w:r>
    </w:p>
    <w:p w14:paraId="26C5CB18" w14:textId="0D0D158A" w:rsidR="00887C96" w:rsidRDefault="00887C96" w:rsidP="00887C96">
      <w:pPr>
        <w:pStyle w:val="Default"/>
        <w:ind w:left="360"/>
        <w:rPr>
          <w:sz w:val="23"/>
          <w:szCs w:val="23"/>
        </w:rPr>
      </w:pPr>
    </w:p>
    <w:p w14:paraId="5BC9DB1F" w14:textId="77777777" w:rsidR="00887C96" w:rsidRPr="00887C96" w:rsidRDefault="00887C96" w:rsidP="00887C96">
      <w:pPr>
        <w:autoSpaceDE w:val="0"/>
        <w:autoSpaceDN w:val="0"/>
        <w:adjustRightInd w:val="0"/>
        <w:rPr>
          <w:rFonts w:ascii="Cambria" w:hAnsi="Cambria" w:cs="Cambria"/>
          <w:color w:val="000000"/>
        </w:rPr>
      </w:pPr>
    </w:p>
    <w:p w14:paraId="69E82939" w14:textId="5A579ED0" w:rsidR="00887C96" w:rsidRPr="00887C96" w:rsidRDefault="00887C96" w:rsidP="00887C96">
      <w:pPr>
        <w:shd w:val="clear" w:color="auto" w:fill="FFFFFF"/>
        <w:spacing w:after="150"/>
        <w:rPr>
          <w:rFonts w:ascii="Calibri" w:hAnsi="Calibri" w:cs="Calibri"/>
          <w:i/>
          <w:color w:val="222222"/>
          <w:sz w:val="27"/>
          <w:szCs w:val="27"/>
          <w:lang w:eastAsia="en-GB"/>
        </w:rPr>
      </w:pPr>
      <w:r w:rsidRPr="00887C96">
        <w:rPr>
          <w:rFonts w:ascii="Calibri" w:hAnsi="Calibri" w:cs="Calibri"/>
          <w:i/>
          <w:color w:val="222222"/>
          <w:sz w:val="27"/>
          <w:szCs w:val="27"/>
          <w:lang w:eastAsia="en-GB"/>
        </w:rPr>
        <w:t xml:space="preserve">This school is committed to safeguarding and promoting the welfare of children and young people. Everybody who works for the school is expected to share and promote this commitment and to have, or acquire, the relevant abilities, skills and knowledge to carry it out. </w:t>
      </w:r>
    </w:p>
    <w:p w14:paraId="49FFFCFD" w14:textId="5ADF87EE" w:rsidR="00887C96" w:rsidRDefault="00887C96" w:rsidP="00887C96">
      <w:pPr>
        <w:shd w:val="clear" w:color="auto" w:fill="FFFFFF"/>
        <w:spacing w:after="150"/>
        <w:rPr>
          <w:rFonts w:ascii="Calibri" w:hAnsi="Calibri" w:cs="Calibri"/>
          <w:i/>
          <w:color w:val="222222"/>
          <w:sz w:val="27"/>
          <w:szCs w:val="27"/>
          <w:lang w:eastAsia="en-GB"/>
        </w:rPr>
      </w:pPr>
      <w:r w:rsidRPr="00887C96">
        <w:rPr>
          <w:rFonts w:ascii="Calibri" w:hAnsi="Calibri" w:cs="Calibri"/>
          <w:i/>
          <w:color w:val="222222"/>
          <w:sz w:val="27"/>
          <w:szCs w:val="27"/>
          <w:lang w:eastAsia="en-GB"/>
        </w:rPr>
        <w:t>The post is subject to an enhanced DBS disclosure.</w:t>
      </w:r>
    </w:p>
    <w:p w14:paraId="4C6E90F3" w14:textId="48BB8BCD" w:rsidR="00506842" w:rsidRDefault="00506842" w:rsidP="00887C96">
      <w:pPr>
        <w:shd w:val="clear" w:color="auto" w:fill="FFFFFF"/>
        <w:spacing w:after="150"/>
        <w:rPr>
          <w:rFonts w:ascii="Calibri" w:hAnsi="Calibri" w:cs="Calibri"/>
          <w:i/>
          <w:color w:val="222222"/>
          <w:sz w:val="27"/>
          <w:szCs w:val="27"/>
          <w:lang w:eastAsia="en-GB"/>
        </w:rPr>
      </w:pPr>
    </w:p>
    <w:p w14:paraId="5DEF02ED" w14:textId="35501491" w:rsidR="00506842" w:rsidRDefault="00506842" w:rsidP="00887C96">
      <w:pPr>
        <w:shd w:val="clear" w:color="auto" w:fill="FFFFFF"/>
        <w:spacing w:after="150"/>
        <w:rPr>
          <w:rFonts w:ascii="Calibri" w:hAnsi="Calibri" w:cs="Calibri"/>
          <w:i/>
          <w:color w:val="222222"/>
          <w:sz w:val="27"/>
          <w:szCs w:val="27"/>
          <w:lang w:eastAsia="en-GB"/>
        </w:rPr>
      </w:pPr>
    </w:p>
    <w:p w14:paraId="72CA9F6A" w14:textId="1EF85D96" w:rsidR="006A6209" w:rsidRDefault="006A6209" w:rsidP="00506842">
      <w:pPr>
        <w:pStyle w:val="ListParagraph"/>
        <w:numPr>
          <w:ilvl w:val="0"/>
          <w:numId w:val="2"/>
        </w:numPr>
        <w:spacing w:line="276" w:lineRule="auto"/>
        <w:rPr>
          <w:rFonts w:ascii="Avenir Next" w:hAnsi="Avenir Next"/>
          <w:lang w:eastAsia="en-GB"/>
        </w:rPr>
      </w:pPr>
      <w:r>
        <w:rPr>
          <w:rFonts w:ascii="Avenir Next" w:hAnsi="Avenir Next"/>
          <w:lang w:eastAsia="en-GB"/>
        </w:rPr>
        <w:t>Closing date: 30</w:t>
      </w:r>
      <w:r w:rsidRPr="006A6209">
        <w:rPr>
          <w:rFonts w:ascii="Avenir Next" w:hAnsi="Avenir Next"/>
          <w:vertAlign w:val="superscript"/>
          <w:lang w:eastAsia="en-GB"/>
        </w:rPr>
        <w:t>th</w:t>
      </w:r>
      <w:r>
        <w:rPr>
          <w:rFonts w:ascii="Avenir Next" w:hAnsi="Avenir Next"/>
          <w:lang w:eastAsia="en-GB"/>
        </w:rPr>
        <w:t xml:space="preserve"> June 2022</w:t>
      </w:r>
    </w:p>
    <w:p w14:paraId="7D12EB3A" w14:textId="7C8CEACF" w:rsidR="00506842" w:rsidRPr="00851D75" w:rsidRDefault="00506842" w:rsidP="00506842">
      <w:pPr>
        <w:pStyle w:val="ListParagraph"/>
        <w:numPr>
          <w:ilvl w:val="0"/>
          <w:numId w:val="2"/>
        </w:numPr>
        <w:spacing w:line="276" w:lineRule="auto"/>
        <w:rPr>
          <w:rFonts w:ascii="Avenir Next" w:hAnsi="Avenir Next"/>
          <w:lang w:eastAsia="en-GB"/>
        </w:rPr>
      </w:pPr>
      <w:r>
        <w:rPr>
          <w:rFonts w:ascii="Avenir Next" w:hAnsi="Avenir Next"/>
          <w:lang w:eastAsia="en-GB"/>
        </w:rPr>
        <w:t>Candidate s</w:t>
      </w:r>
      <w:r w:rsidRPr="00851D75">
        <w:rPr>
          <w:rFonts w:ascii="Avenir Next" w:hAnsi="Avenir Next"/>
          <w:lang w:eastAsia="en-GB"/>
        </w:rPr>
        <w:t>hortlisting: 1</w:t>
      </w:r>
      <w:r w:rsidRPr="00851D75">
        <w:rPr>
          <w:rFonts w:ascii="Avenir Next" w:hAnsi="Avenir Next"/>
          <w:vertAlign w:val="superscript"/>
          <w:lang w:eastAsia="en-GB"/>
        </w:rPr>
        <w:t>st</w:t>
      </w:r>
      <w:r w:rsidRPr="00851D75">
        <w:rPr>
          <w:rFonts w:ascii="Avenir Next" w:hAnsi="Avenir Next"/>
          <w:lang w:eastAsia="en-GB"/>
        </w:rPr>
        <w:t xml:space="preserve"> July </w:t>
      </w:r>
      <w:r w:rsidR="006A6209">
        <w:rPr>
          <w:rFonts w:ascii="Avenir Next" w:hAnsi="Avenir Next"/>
          <w:lang w:eastAsia="en-GB"/>
        </w:rPr>
        <w:t>2022</w:t>
      </w:r>
    </w:p>
    <w:p w14:paraId="59D71A29" w14:textId="63692C35" w:rsidR="00506842" w:rsidRPr="00851D75" w:rsidRDefault="00506842" w:rsidP="00506842">
      <w:pPr>
        <w:pStyle w:val="ListParagraph"/>
        <w:numPr>
          <w:ilvl w:val="0"/>
          <w:numId w:val="2"/>
        </w:numPr>
        <w:spacing w:line="276" w:lineRule="auto"/>
        <w:rPr>
          <w:rFonts w:ascii="Avenir Next" w:hAnsi="Avenir Next"/>
          <w:lang w:eastAsia="en-GB"/>
        </w:rPr>
      </w:pPr>
      <w:r w:rsidRPr="00851D75">
        <w:rPr>
          <w:rFonts w:ascii="Avenir Next" w:hAnsi="Avenir Next"/>
          <w:lang w:eastAsia="en-GB"/>
        </w:rPr>
        <w:t xml:space="preserve">Interviews: </w:t>
      </w:r>
      <w:r>
        <w:rPr>
          <w:rFonts w:ascii="Avenir Next" w:hAnsi="Avenir Next"/>
          <w:lang w:eastAsia="en-GB"/>
        </w:rPr>
        <w:t>7</w:t>
      </w:r>
      <w:r w:rsidRPr="00851D75">
        <w:rPr>
          <w:rFonts w:ascii="Avenir Next" w:hAnsi="Avenir Next"/>
          <w:vertAlign w:val="superscript"/>
          <w:lang w:eastAsia="en-GB"/>
        </w:rPr>
        <w:t>th</w:t>
      </w:r>
      <w:r w:rsidRPr="00851D75">
        <w:rPr>
          <w:rFonts w:ascii="Avenir Next" w:hAnsi="Avenir Next"/>
          <w:lang w:eastAsia="en-GB"/>
        </w:rPr>
        <w:t xml:space="preserve"> July </w:t>
      </w:r>
      <w:r w:rsidR="006A6209">
        <w:rPr>
          <w:rFonts w:ascii="Avenir Next" w:hAnsi="Avenir Next"/>
          <w:lang w:eastAsia="en-GB"/>
        </w:rPr>
        <w:t>2022</w:t>
      </w:r>
    </w:p>
    <w:p w14:paraId="5C31C9AD" w14:textId="77777777" w:rsidR="00506842" w:rsidRPr="00887C96" w:rsidRDefault="00506842" w:rsidP="00887C96">
      <w:pPr>
        <w:shd w:val="clear" w:color="auto" w:fill="FFFFFF"/>
        <w:spacing w:after="150"/>
        <w:rPr>
          <w:rFonts w:ascii="Calibri" w:hAnsi="Calibri" w:cs="Calibri"/>
          <w:i/>
          <w:color w:val="222222"/>
          <w:sz w:val="27"/>
          <w:szCs w:val="27"/>
          <w:lang w:eastAsia="en-GB"/>
        </w:rPr>
      </w:pPr>
    </w:p>
    <w:sectPr w:rsidR="00506842" w:rsidRPr="00887C96" w:rsidSect="00D94CCF">
      <w:headerReference w:type="default" r:id="rId8"/>
      <w:footerReference w:type="default" r:id="rId9"/>
      <w:headerReference w:type="first" r:id="rId10"/>
      <w:pgSz w:w="11900" w:h="16840"/>
      <w:pgMar w:top="851" w:right="1440" w:bottom="907" w:left="1440"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EC58B" w14:textId="77777777" w:rsidR="00470A6E" w:rsidRDefault="00470A6E" w:rsidP="001A6C88">
      <w:r>
        <w:separator/>
      </w:r>
    </w:p>
  </w:endnote>
  <w:endnote w:type="continuationSeparator" w:id="0">
    <w:p w14:paraId="79AB1DA8" w14:textId="77777777" w:rsidR="00470A6E" w:rsidRDefault="00470A6E" w:rsidP="001A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Cyrl 500">
    <w:altName w:val="Museo Cyrl 500"/>
    <w:charset w:val="00"/>
    <w:family w:val="auto"/>
    <w:pitch w:val="variable"/>
    <w:sig w:usb0="00000207" w:usb1="00000000" w:usb2="00000000" w:usb3="00000000" w:csb0="00000097" w:csb1="00000000"/>
  </w:font>
  <w:font w:name="Museo Sans 300">
    <w:altName w:val="Museo Sans 300"/>
    <w:charset w:val="00"/>
    <w:family w:val="auto"/>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Museo Cyrl 300">
    <w:altName w:val="Calibri"/>
    <w:charset w:val="4D"/>
    <w:family w:val="auto"/>
    <w:pitch w:val="variable"/>
    <w:sig w:usb0="00000207" w:usb1="00000000" w:usb2="00000000" w:usb3="00000000" w:csb0="00000097" w:csb1="00000000"/>
  </w:font>
  <w:font w:name="Proxima Nova">
    <w:altName w:val="Proxima Nova"/>
    <w:charset w:val="00"/>
    <w:family w:val="auto"/>
    <w:pitch w:val="variable"/>
    <w:sig w:usb0="20000287" w:usb1="00000001" w:usb2="00000000" w:usb3="00000000" w:csb0="0000019F" w:csb1="00000000"/>
  </w:font>
  <w:font w:name="MuseoSans-300">
    <w:altName w:val="Museo Sans 300"/>
    <w:charset w:val="00"/>
    <w:family w:val="auto"/>
    <w:pitch w:val="variable"/>
    <w:sig w:usb0="A00000AF" w:usb1="4000004A" w:usb2="00000000" w:usb3="00000000" w:csb0="00000093" w:csb1="00000000"/>
  </w:font>
  <w:font w:name="Avenir Next">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670A" w14:textId="77777777" w:rsidR="0080205B" w:rsidRPr="00A25593" w:rsidRDefault="0080205B" w:rsidP="00304A84">
    <w:pPr>
      <w:pStyle w:val="Footer"/>
      <w:tabs>
        <w:tab w:val="center" w:pos="4153"/>
        <w:tab w:val="left" w:pos="6460"/>
      </w:tabs>
      <w:rPr>
        <w:rFonts w:ascii="Museo Cyrl 300" w:hAnsi="Museo Cyrl 300" w:cs="Times New Roman"/>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80A7B" w14:textId="77777777" w:rsidR="00470A6E" w:rsidRDefault="00470A6E" w:rsidP="001A6C88">
      <w:r>
        <w:separator/>
      </w:r>
    </w:p>
  </w:footnote>
  <w:footnote w:type="continuationSeparator" w:id="0">
    <w:p w14:paraId="791260A5" w14:textId="77777777" w:rsidR="00470A6E" w:rsidRDefault="00470A6E" w:rsidP="001A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494A" w14:textId="0B8E9DB3" w:rsidR="00DA7E8C" w:rsidRDefault="00DA7E8C" w:rsidP="00BA39C7">
    <w:pPr>
      <w:pStyle w:val="Header"/>
      <w:tabs>
        <w:tab w:val="clear" w:pos="4320"/>
        <w:tab w:val="clear" w:pos="8640"/>
        <w:tab w:val="left" w:pos="2238"/>
      </w:tabs>
      <w:spacing w:line="312"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45A2" w14:textId="77777777" w:rsidR="00D90014" w:rsidRDefault="00D90014">
    <w:pPr>
      <w:pStyle w:val="Header"/>
    </w:pPr>
    <w:r>
      <w:rPr>
        <w:noProof/>
        <w:lang w:eastAsia="en-GB"/>
      </w:rPr>
      <w:drawing>
        <wp:anchor distT="0" distB="0" distL="114300" distR="114300" simplePos="0" relativeHeight="251660288" behindDoc="0" locked="0" layoutInCell="1" allowOverlap="1" wp14:anchorId="3004643B" wp14:editId="3385EC2C">
          <wp:simplePos x="0" y="0"/>
          <wp:positionH relativeFrom="column">
            <wp:posOffset>4152900</wp:posOffset>
          </wp:positionH>
          <wp:positionV relativeFrom="paragraph">
            <wp:posOffset>102870</wp:posOffset>
          </wp:positionV>
          <wp:extent cx="1673547" cy="287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urplesmall.png"/>
                  <pic:cNvPicPr/>
                </pic:nvPicPr>
                <pic:blipFill>
                  <a:blip r:embed="rId1">
                    <a:extLst>
                      <a:ext uri="{28A0092B-C50C-407E-A947-70E740481C1C}">
                        <a14:useLocalDpi xmlns:a14="http://schemas.microsoft.com/office/drawing/2010/main" val="0"/>
                      </a:ext>
                    </a:extLst>
                  </a:blip>
                  <a:stretch>
                    <a:fillRect/>
                  </a:stretch>
                </pic:blipFill>
                <pic:spPr>
                  <a:xfrm>
                    <a:off x="0" y="0"/>
                    <a:ext cx="1673547" cy="28785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07F6"/>
    <w:multiLevelType w:val="hybridMultilevel"/>
    <w:tmpl w:val="3248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00D68"/>
    <w:multiLevelType w:val="multilevel"/>
    <w:tmpl w:val="1E16AF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B0"/>
    <w:rsid w:val="00005F61"/>
    <w:rsid w:val="000076A0"/>
    <w:rsid w:val="00014146"/>
    <w:rsid w:val="00017A80"/>
    <w:rsid w:val="0002134A"/>
    <w:rsid w:val="00024FC6"/>
    <w:rsid w:val="00042D26"/>
    <w:rsid w:val="00045ED7"/>
    <w:rsid w:val="00102232"/>
    <w:rsid w:val="00126B39"/>
    <w:rsid w:val="001363A1"/>
    <w:rsid w:val="00145A0B"/>
    <w:rsid w:val="00173ED3"/>
    <w:rsid w:val="00185DEA"/>
    <w:rsid w:val="001A6C88"/>
    <w:rsid w:val="001D7471"/>
    <w:rsid w:val="001E13D6"/>
    <w:rsid w:val="001E3700"/>
    <w:rsid w:val="00227502"/>
    <w:rsid w:val="002666CE"/>
    <w:rsid w:val="00276E57"/>
    <w:rsid w:val="002E0A2B"/>
    <w:rsid w:val="002F5D0E"/>
    <w:rsid w:val="00304A84"/>
    <w:rsid w:val="003536D0"/>
    <w:rsid w:val="00374CC4"/>
    <w:rsid w:val="00375DC3"/>
    <w:rsid w:val="003B0482"/>
    <w:rsid w:val="003E0994"/>
    <w:rsid w:val="003E3B7E"/>
    <w:rsid w:val="00405F81"/>
    <w:rsid w:val="00436261"/>
    <w:rsid w:val="00467CCE"/>
    <w:rsid w:val="00470A6E"/>
    <w:rsid w:val="00476F28"/>
    <w:rsid w:val="004B73D8"/>
    <w:rsid w:val="004C2C49"/>
    <w:rsid w:val="00506842"/>
    <w:rsid w:val="0053581B"/>
    <w:rsid w:val="00592573"/>
    <w:rsid w:val="005C1640"/>
    <w:rsid w:val="00603563"/>
    <w:rsid w:val="00607F75"/>
    <w:rsid w:val="00623D59"/>
    <w:rsid w:val="00623F06"/>
    <w:rsid w:val="00660FEF"/>
    <w:rsid w:val="006624F1"/>
    <w:rsid w:val="0066541B"/>
    <w:rsid w:val="00666B6A"/>
    <w:rsid w:val="00667061"/>
    <w:rsid w:val="006901AA"/>
    <w:rsid w:val="006903B0"/>
    <w:rsid w:val="006A6209"/>
    <w:rsid w:val="006E61C9"/>
    <w:rsid w:val="006E7D34"/>
    <w:rsid w:val="00726281"/>
    <w:rsid w:val="0075253C"/>
    <w:rsid w:val="00756B2A"/>
    <w:rsid w:val="00781B99"/>
    <w:rsid w:val="00786184"/>
    <w:rsid w:val="00787BDE"/>
    <w:rsid w:val="007B79C7"/>
    <w:rsid w:val="0080205B"/>
    <w:rsid w:val="0081528E"/>
    <w:rsid w:val="00824A05"/>
    <w:rsid w:val="0083330E"/>
    <w:rsid w:val="00841961"/>
    <w:rsid w:val="008504A3"/>
    <w:rsid w:val="00865430"/>
    <w:rsid w:val="00873E89"/>
    <w:rsid w:val="00876547"/>
    <w:rsid w:val="00887C96"/>
    <w:rsid w:val="008A7569"/>
    <w:rsid w:val="008D354E"/>
    <w:rsid w:val="008E63B7"/>
    <w:rsid w:val="00901EE1"/>
    <w:rsid w:val="009130A9"/>
    <w:rsid w:val="00924995"/>
    <w:rsid w:val="0094229C"/>
    <w:rsid w:val="00962FAD"/>
    <w:rsid w:val="00964F8F"/>
    <w:rsid w:val="009844B4"/>
    <w:rsid w:val="00992C6B"/>
    <w:rsid w:val="00997120"/>
    <w:rsid w:val="009C0322"/>
    <w:rsid w:val="009C7BE9"/>
    <w:rsid w:val="009E5F52"/>
    <w:rsid w:val="009F2F26"/>
    <w:rsid w:val="009F453A"/>
    <w:rsid w:val="00A04AD9"/>
    <w:rsid w:val="00A25593"/>
    <w:rsid w:val="00A744B9"/>
    <w:rsid w:val="00A803A4"/>
    <w:rsid w:val="00A92F86"/>
    <w:rsid w:val="00AA27DB"/>
    <w:rsid w:val="00AB379F"/>
    <w:rsid w:val="00AD505A"/>
    <w:rsid w:val="00AF0598"/>
    <w:rsid w:val="00B42CFD"/>
    <w:rsid w:val="00B440EF"/>
    <w:rsid w:val="00B5056F"/>
    <w:rsid w:val="00B543B1"/>
    <w:rsid w:val="00B81879"/>
    <w:rsid w:val="00BA39C7"/>
    <w:rsid w:val="00BE14D5"/>
    <w:rsid w:val="00BE6DF4"/>
    <w:rsid w:val="00BE7CB7"/>
    <w:rsid w:val="00CD57B2"/>
    <w:rsid w:val="00D036D9"/>
    <w:rsid w:val="00D31AC3"/>
    <w:rsid w:val="00D36374"/>
    <w:rsid w:val="00D90014"/>
    <w:rsid w:val="00D9395E"/>
    <w:rsid w:val="00D94CCF"/>
    <w:rsid w:val="00DA7E8C"/>
    <w:rsid w:val="00DB4C7C"/>
    <w:rsid w:val="00DF7840"/>
    <w:rsid w:val="00E44DD2"/>
    <w:rsid w:val="00E85EAD"/>
    <w:rsid w:val="00EC53C5"/>
    <w:rsid w:val="00EF71ED"/>
    <w:rsid w:val="00F205D7"/>
    <w:rsid w:val="00F36EF9"/>
    <w:rsid w:val="00F4041C"/>
    <w:rsid w:val="00F974D2"/>
    <w:rsid w:val="00FB638C"/>
    <w:rsid w:val="00FD097D"/>
    <w:rsid w:val="00FD4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B08CD77"/>
  <w14:defaultImageDpi w14:val="300"/>
  <w15:chartTrackingRefBased/>
  <w15:docId w15:val="{C2FADDFD-2AED-9B42-974F-644C3F20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700"/>
    <w:rPr>
      <w:rFonts w:cs="Arial"/>
      <w:sz w:val="24"/>
      <w:szCs w:val="24"/>
      <w:lang w:val="en-GB"/>
    </w:rPr>
  </w:style>
  <w:style w:type="paragraph" w:styleId="Heading1">
    <w:name w:val="heading 1"/>
    <w:aliases w:val="Heading"/>
    <w:basedOn w:val="Normal"/>
    <w:next w:val="Normal"/>
    <w:link w:val="Heading1Char"/>
    <w:qFormat/>
    <w:rsid w:val="00375DC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E85EA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85EA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E85EA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276E57"/>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375DC3"/>
    <w:rPr>
      <w:rFonts w:asciiTheme="majorHAnsi" w:eastAsiaTheme="majorEastAsia" w:hAnsiTheme="majorHAnsi" w:cstheme="majorBidi"/>
      <w:b/>
      <w:bCs/>
      <w:kern w:val="32"/>
      <w:sz w:val="32"/>
      <w:szCs w:val="32"/>
      <w:lang w:val="en-GB"/>
    </w:rPr>
  </w:style>
  <w:style w:type="paragraph" w:styleId="Title">
    <w:name w:val="Title"/>
    <w:basedOn w:val="Normal"/>
    <w:link w:val="TitleChar"/>
    <w:qFormat/>
    <w:rsid w:val="00E85EA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75DC3"/>
    <w:rPr>
      <w:rFonts w:asciiTheme="majorHAnsi" w:eastAsiaTheme="majorEastAsia" w:hAnsiTheme="majorHAnsi" w:cstheme="majorBidi"/>
      <w:b/>
      <w:bCs/>
      <w:kern w:val="28"/>
      <w:sz w:val="32"/>
      <w:szCs w:val="32"/>
      <w:lang w:val="en-GB"/>
    </w:rPr>
  </w:style>
  <w:style w:type="character" w:customStyle="1" w:styleId="Heading2Char">
    <w:name w:val="Heading 2 Char"/>
    <w:basedOn w:val="DefaultParagraphFont"/>
    <w:link w:val="Heading2"/>
    <w:semiHidden/>
    <w:rsid w:val="00042D26"/>
    <w:rPr>
      <w:rFonts w:asciiTheme="majorHAnsi" w:eastAsiaTheme="majorEastAsia" w:hAnsiTheme="majorHAnsi" w:cstheme="majorBidi"/>
      <w:b/>
      <w:bCs/>
      <w:i/>
      <w:iCs/>
      <w:sz w:val="28"/>
      <w:szCs w:val="28"/>
      <w:lang w:val="en-GB"/>
    </w:rPr>
  </w:style>
  <w:style w:type="paragraph" w:styleId="TOC1">
    <w:name w:val="toc 1"/>
    <w:basedOn w:val="Heading1"/>
    <w:next w:val="Normal"/>
    <w:autoRedefine/>
    <w:uiPriority w:val="39"/>
    <w:unhideWhenUsed/>
    <w:rsid w:val="00024FC6"/>
    <w:pPr>
      <w:keepNext w:val="0"/>
      <w:tabs>
        <w:tab w:val="right" w:pos="9072"/>
      </w:tabs>
      <w:spacing w:before="260" w:after="0" w:line="360" w:lineRule="auto"/>
      <w:outlineLvl w:val="9"/>
    </w:pPr>
    <w:rPr>
      <w:rFonts w:ascii="Museo Cyrl 500" w:eastAsiaTheme="minorEastAsia" w:hAnsi="Museo Cyrl 500" w:cs="Arial"/>
      <w:b w:val="0"/>
      <w:bCs w:val="0"/>
      <w:sz w:val="28"/>
      <w:szCs w:val="24"/>
      <w:lang w:val="en-US"/>
    </w:rPr>
  </w:style>
  <w:style w:type="paragraph" w:styleId="TOC2">
    <w:name w:val="toc 2"/>
    <w:basedOn w:val="Heading2"/>
    <w:next w:val="Normal"/>
    <w:autoRedefine/>
    <w:uiPriority w:val="39"/>
    <w:unhideWhenUsed/>
    <w:rsid w:val="00024FC6"/>
    <w:pPr>
      <w:keepNext w:val="0"/>
      <w:tabs>
        <w:tab w:val="right" w:pos="9054"/>
      </w:tabs>
      <w:spacing w:before="80" w:after="0"/>
      <w:outlineLvl w:val="9"/>
    </w:pPr>
    <w:rPr>
      <w:rFonts w:ascii="Museo Sans 300" w:eastAsiaTheme="minorEastAsia" w:hAnsi="Museo Sans 300" w:cs="Arial"/>
      <w:bCs w:val="0"/>
      <w:szCs w:val="22"/>
    </w:rPr>
  </w:style>
  <w:style w:type="paragraph" w:styleId="NoSpacing">
    <w:name w:val="No Spacing"/>
    <w:uiPriority w:val="1"/>
    <w:qFormat/>
    <w:rsid w:val="00D31AC3"/>
    <w:rPr>
      <w:sz w:val="24"/>
      <w:szCs w:val="24"/>
      <w:lang w:val="en-GB"/>
    </w:rPr>
  </w:style>
  <w:style w:type="character" w:customStyle="1" w:styleId="Heading3Char">
    <w:name w:val="Heading 3 Char"/>
    <w:basedOn w:val="DefaultParagraphFont"/>
    <w:link w:val="Heading3"/>
    <w:uiPriority w:val="9"/>
    <w:rsid w:val="00276E57"/>
    <w:rPr>
      <w:rFonts w:asciiTheme="majorHAnsi" w:eastAsiaTheme="majorEastAsia" w:hAnsiTheme="majorHAnsi" w:cstheme="majorBidi"/>
      <w:b/>
      <w:bCs/>
      <w:sz w:val="26"/>
      <w:szCs w:val="26"/>
      <w:lang w:val="en-GB"/>
    </w:rPr>
  </w:style>
  <w:style w:type="paragraph" w:styleId="ListParagraph">
    <w:name w:val="List Paragraph"/>
    <w:basedOn w:val="Normal"/>
    <w:uiPriority w:val="34"/>
    <w:qFormat/>
    <w:rsid w:val="00276E57"/>
    <w:pPr>
      <w:ind w:left="720"/>
    </w:pPr>
    <w:rPr>
      <w:rFonts w:eastAsia="MS Mincho" w:cs="Times New Roman"/>
    </w:rPr>
  </w:style>
  <w:style w:type="paragraph" w:styleId="NormalWeb">
    <w:name w:val="Normal (Web)"/>
    <w:basedOn w:val="Normal"/>
    <w:uiPriority w:val="99"/>
    <w:rsid w:val="00D31AC3"/>
    <w:pPr>
      <w:spacing w:beforeLines="1" w:afterLines="1" w:after="240"/>
    </w:pPr>
    <w:rPr>
      <w:rFonts w:ascii="Times" w:eastAsia="MS Mincho" w:hAnsi="Times" w:cs="Times New Roman"/>
      <w:sz w:val="20"/>
    </w:rPr>
  </w:style>
  <w:style w:type="table" w:styleId="LightShading-Accent3">
    <w:name w:val="Light Shading Accent 3"/>
    <w:basedOn w:val="TableNormal"/>
    <w:uiPriority w:val="60"/>
    <w:rsid w:val="00D31AC3"/>
    <w:rPr>
      <w:rFonts w:ascii="Cambria" w:eastAsia="MS Mincho" w:hAnsi="Cambria"/>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alloonText">
    <w:name w:val="Balloon Text"/>
    <w:basedOn w:val="Normal"/>
    <w:link w:val="BalloonTextChar"/>
    <w:uiPriority w:val="99"/>
    <w:semiHidden/>
    <w:unhideWhenUsed/>
    <w:rsid w:val="00D31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1AC3"/>
    <w:rPr>
      <w:rFonts w:ascii="Lucida Grande" w:hAnsi="Lucida Grande" w:cs="Lucida Grande"/>
      <w:color w:val="000000" w:themeColor="text1"/>
      <w:sz w:val="18"/>
      <w:szCs w:val="18"/>
    </w:rPr>
  </w:style>
  <w:style w:type="paragraph" w:styleId="Caption">
    <w:name w:val="caption"/>
    <w:basedOn w:val="Normal"/>
    <w:next w:val="Normal"/>
    <w:semiHidden/>
    <w:unhideWhenUsed/>
    <w:qFormat/>
    <w:rsid w:val="006E7D34"/>
    <w:rPr>
      <w:b/>
      <w:bCs/>
      <w:sz w:val="20"/>
      <w:szCs w:val="20"/>
    </w:rPr>
  </w:style>
  <w:style w:type="character" w:customStyle="1" w:styleId="Heading4Char">
    <w:name w:val="Heading 4 Char"/>
    <w:link w:val="Heading4"/>
    <w:semiHidden/>
    <w:rsid w:val="00E85EAD"/>
    <w:rPr>
      <w:rFonts w:asciiTheme="minorHAnsi" w:eastAsiaTheme="minorEastAsia" w:hAnsiTheme="minorHAnsi" w:cstheme="minorBidi"/>
      <w:b/>
      <w:bCs/>
      <w:sz w:val="28"/>
      <w:szCs w:val="28"/>
      <w:lang w:val="en-GB"/>
    </w:rPr>
  </w:style>
  <w:style w:type="paragraph" w:styleId="TableofFigures">
    <w:name w:val="table of figures"/>
    <w:basedOn w:val="Normal"/>
    <w:next w:val="Normal"/>
    <w:uiPriority w:val="99"/>
    <w:unhideWhenUsed/>
    <w:rsid w:val="008A7569"/>
  </w:style>
  <w:style w:type="paragraph" w:customStyle="1" w:styleId="Table-ColumnHeader">
    <w:name w:val="Table - Column Header"/>
    <w:basedOn w:val="Normal"/>
    <w:rsid w:val="006624F1"/>
    <w:rPr>
      <w:rFonts w:eastAsia="MS Mincho"/>
      <w:smallCaps/>
    </w:rPr>
  </w:style>
  <w:style w:type="table" w:customStyle="1" w:styleId="Table-HeaderRow">
    <w:name w:val="Table - Header Row"/>
    <w:basedOn w:val="TableNormal"/>
    <w:uiPriority w:val="99"/>
    <w:rsid w:val="006624F1"/>
    <w:tblPr/>
    <w:tblStylePr w:type="firstRow">
      <w:rPr>
        <w:rFonts w:ascii="Museo Sans 300" w:hAnsi="Museo Sans 300"/>
        <w:b/>
        <w:bCs w:val="0"/>
        <w:i w:val="0"/>
        <w:iCs w:val="0"/>
        <w:caps w:val="0"/>
        <w:smallCaps/>
        <w:strike w:val="0"/>
        <w:dstrike w:val="0"/>
        <w:vanish w:val="0"/>
        <w:color w:val="000000" w:themeColor="text1"/>
        <w:sz w:val="24"/>
        <w:szCs w:val="24"/>
        <w:vertAlign w:val="baseline"/>
      </w:rPr>
      <w:tblPr/>
      <w:tcPr>
        <w:tcBorders>
          <w:top w:val="nil"/>
          <w:left w:val="nil"/>
          <w:bottom w:val="single" w:sz="8" w:space="0" w:color="A6A6A6" w:themeColor="background1" w:themeShade="A6"/>
          <w:right w:val="nil"/>
          <w:insideH w:val="nil"/>
          <w:insideV w:val="nil"/>
          <w:tl2br w:val="nil"/>
          <w:tr2bl w:val="nil"/>
        </w:tcBorders>
      </w:tcPr>
    </w:tblStylePr>
  </w:style>
  <w:style w:type="table" w:styleId="TableGrid">
    <w:name w:val="Table Grid"/>
    <w:basedOn w:val="TableNormal"/>
    <w:uiPriority w:val="59"/>
    <w:rsid w:val="0066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B379F"/>
    <w:pPr>
      <w:ind w:left="720"/>
    </w:pPr>
    <w:rPr>
      <w:rFonts w:ascii="Museo Cyrl 300" w:hAnsi="Museo Cyrl 300"/>
      <w:sz w:val="20"/>
    </w:rPr>
  </w:style>
  <w:style w:type="paragraph" w:styleId="TOC3">
    <w:name w:val="toc 3"/>
    <w:basedOn w:val="Normal"/>
    <w:next w:val="Normal"/>
    <w:autoRedefine/>
    <w:uiPriority w:val="39"/>
    <w:unhideWhenUsed/>
    <w:rsid w:val="00024FC6"/>
    <w:pPr>
      <w:tabs>
        <w:tab w:val="right" w:pos="9054"/>
      </w:tabs>
      <w:ind w:left="851"/>
    </w:pPr>
    <w:rPr>
      <w:szCs w:val="22"/>
    </w:rPr>
  </w:style>
  <w:style w:type="paragraph" w:styleId="TOC5">
    <w:name w:val="toc 5"/>
    <w:basedOn w:val="Normal"/>
    <w:next w:val="Normal"/>
    <w:autoRedefine/>
    <w:uiPriority w:val="39"/>
    <w:unhideWhenUsed/>
    <w:rsid w:val="00AB379F"/>
    <w:pPr>
      <w:ind w:left="960"/>
    </w:pPr>
    <w:rPr>
      <w:rFonts w:ascii="Museo Cyrl 300" w:hAnsi="Museo Cyrl 300"/>
      <w:sz w:val="20"/>
    </w:rPr>
  </w:style>
  <w:style w:type="paragraph" w:styleId="TOC6">
    <w:name w:val="toc 6"/>
    <w:basedOn w:val="Normal"/>
    <w:next w:val="Normal"/>
    <w:autoRedefine/>
    <w:uiPriority w:val="39"/>
    <w:unhideWhenUsed/>
    <w:rsid w:val="00AB379F"/>
    <w:pPr>
      <w:ind w:left="1200"/>
    </w:pPr>
    <w:rPr>
      <w:rFonts w:ascii="Museo Cyrl 300" w:hAnsi="Museo Cyrl 300"/>
      <w:sz w:val="20"/>
    </w:rPr>
  </w:style>
  <w:style w:type="paragraph" w:styleId="TOC7">
    <w:name w:val="toc 7"/>
    <w:basedOn w:val="Normal"/>
    <w:next w:val="Normal"/>
    <w:autoRedefine/>
    <w:uiPriority w:val="39"/>
    <w:unhideWhenUsed/>
    <w:rsid w:val="00AB379F"/>
    <w:pPr>
      <w:ind w:left="1440"/>
    </w:pPr>
    <w:rPr>
      <w:rFonts w:ascii="Museo Cyrl 300" w:hAnsi="Museo Cyrl 300"/>
      <w:sz w:val="20"/>
    </w:rPr>
  </w:style>
  <w:style w:type="paragraph" w:styleId="TOC8">
    <w:name w:val="toc 8"/>
    <w:basedOn w:val="Normal"/>
    <w:next w:val="Normal"/>
    <w:autoRedefine/>
    <w:uiPriority w:val="39"/>
    <w:unhideWhenUsed/>
    <w:rsid w:val="00AB379F"/>
    <w:pPr>
      <w:ind w:left="1680"/>
    </w:pPr>
    <w:rPr>
      <w:rFonts w:ascii="Museo Cyrl 300" w:hAnsi="Museo Cyrl 300"/>
      <w:sz w:val="20"/>
    </w:rPr>
  </w:style>
  <w:style w:type="paragraph" w:styleId="TOC9">
    <w:name w:val="toc 9"/>
    <w:basedOn w:val="Normal"/>
    <w:next w:val="Normal"/>
    <w:autoRedefine/>
    <w:uiPriority w:val="39"/>
    <w:unhideWhenUsed/>
    <w:rsid w:val="00AB379F"/>
    <w:pPr>
      <w:ind w:left="1920"/>
    </w:pPr>
    <w:rPr>
      <w:rFonts w:ascii="Museo Cyrl 300" w:hAnsi="Museo Cyrl 300"/>
      <w:sz w:val="20"/>
    </w:rPr>
  </w:style>
  <w:style w:type="paragraph" w:styleId="Header">
    <w:name w:val="header"/>
    <w:basedOn w:val="Normal"/>
    <w:link w:val="HeaderChar"/>
    <w:uiPriority w:val="99"/>
    <w:unhideWhenUsed/>
    <w:rsid w:val="001A6C88"/>
    <w:pPr>
      <w:tabs>
        <w:tab w:val="center" w:pos="4320"/>
        <w:tab w:val="right" w:pos="8640"/>
      </w:tabs>
    </w:pPr>
  </w:style>
  <w:style w:type="character" w:customStyle="1" w:styleId="HeaderChar">
    <w:name w:val="Header Char"/>
    <w:basedOn w:val="DefaultParagraphFont"/>
    <w:link w:val="Header"/>
    <w:uiPriority w:val="99"/>
    <w:rsid w:val="001A6C88"/>
    <w:rPr>
      <w:rFonts w:ascii="Museo Sans 300" w:hAnsi="Museo Sans 300" w:cs="Arial"/>
      <w:color w:val="000000" w:themeColor="text1"/>
      <w:szCs w:val="20"/>
    </w:rPr>
  </w:style>
  <w:style w:type="paragraph" w:styleId="Footer">
    <w:name w:val="footer"/>
    <w:basedOn w:val="Normal"/>
    <w:link w:val="FooterChar"/>
    <w:uiPriority w:val="99"/>
    <w:unhideWhenUsed/>
    <w:rsid w:val="001A6C88"/>
    <w:pPr>
      <w:tabs>
        <w:tab w:val="center" w:pos="4320"/>
        <w:tab w:val="right" w:pos="8640"/>
      </w:tabs>
    </w:pPr>
  </w:style>
  <w:style w:type="character" w:customStyle="1" w:styleId="FooterChar">
    <w:name w:val="Footer Char"/>
    <w:basedOn w:val="DefaultParagraphFont"/>
    <w:link w:val="Footer"/>
    <w:uiPriority w:val="99"/>
    <w:rsid w:val="001A6C88"/>
    <w:rPr>
      <w:rFonts w:ascii="Museo Sans 300" w:hAnsi="Museo Sans 300" w:cs="Arial"/>
      <w:color w:val="000000" w:themeColor="text1"/>
      <w:szCs w:val="20"/>
    </w:rPr>
  </w:style>
  <w:style w:type="character" w:styleId="Hyperlink">
    <w:name w:val="Hyperlink"/>
    <w:unhideWhenUsed/>
    <w:rsid w:val="00276E57"/>
    <w:rPr>
      <w:rFonts w:ascii="Proxima Nova" w:hAnsi="Proxima Nova"/>
      <w:color w:val="5B9BD5" w:themeColor="accent5"/>
      <w:u w:val="single"/>
    </w:rPr>
  </w:style>
  <w:style w:type="character" w:customStyle="1" w:styleId="Heading5Char">
    <w:name w:val="Heading 5 Char"/>
    <w:basedOn w:val="DefaultParagraphFont"/>
    <w:link w:val="Heading5"/>
    <w:semiHidden/>
    <w:rsid w:val="00276E57"/>
    <w:rPr>
      <w:rFonts w:asciiTheme="minorHAnsi" w:eastAsiaTheme="minorEastAsia" w:hAnsiTheme="minorHAnsi" w:cstheme="minorBidi"/>
      <w:b/>
      <w:bCs/>
      <w:i/>
      <w:iCs/>
      <w:sz w:val="26"/>
      <w:szCs w:val="26"/>
      <w:lang w:val="en-GB"/>
    </w:rPr>
  </w:style>
  <w:style w:type="paragraph" w:styleId="TOCHeading">
    <w:name w:val="TOC Heading"/>
    <w:basedOn w:val="Heading1"/>
    <w:next w:val="Normal"/>
    <w:uiPriority w:val="39"/>
    <w:semiHidden/>
    <w:unhideWhenUsed/>
    <w:qFormat/>
    <w:rsid w:val="009844B4"/>
    <w:pPr>
      <w:outlineLvl w:val="9"/>
    </w:pPr>
  </w:style>
  <w:style w:type="paragraph" w:styleId="Subtitle">
    <w:name w:val="Subtitle"/>
    <w:basedOn w:val="Normal"/>
    <w:next w:val="Normal"/>
    <w:link w:val="SubtitleChar"/>
    <w:qFormat/>
    <w:rsid w:val="00375DC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75DC3"/>
    <w:rPr>
      <w:rFonts w:asciiTheme="majorHAnsi" w:eastAsiaTheme="majorEastAsia" w:hAnsiTheme="majorHAnsi" w:cstheme="majorBidi"/>
      <w:sz w:val="24"/>
      <w:szCs w:val="24"/>
      <w:lang w:val="en-GB"/>
    </w:rPr>
  </w:style>
  <w:style w:type="paragraph" w:customStyle="1" w:styleId="Subtitle2">
    <w:name w:val="Subtitle 2"/>
    <w:basedOn w:val="Normal"/>
    <w:autoRedefine/>
    <w:rsid w:val="00042D26"/>
    <w:pPr>
      <w:numPr>
        <w:ilvl w:val="1"/>
      </w:numPr>
    </w:pPr>
    <w:rPr>
      <w:rFonts w:eastAsiaTheme="majorEastAsia" w:cstheme="majorBidi"/>
      <w:iCs/>
      <w:spacing w:val="15"/>
      <w:sz w:val="36"/>
      <w:szCs w:val="36"/>
    </w:rPr>
  </w:style>
  <w:style w:type="paragraph" w:customStyle="1" w:styleId="PackFactspacksindividualpackpages">
    <w:name w:val="Pack Facts (packs:individual pack pages)"/>
    <w:basedOn w:val="Normal"/>
    <w:uiPriority w:val="99"/>
    <w:rsid w:val="008504A3"/>
    <w:pPr>
      <w:widowControl w:val="0"/>
      <w:suppressAutoHyphens/>
      <w:autoSpaceDE w:val="0"/>
      <w:autoSpaceDN w:val="0"/>
      <w:adjustRightInd w:val="0"/>
      <w:spacing w:after="369" w:line="288" w:lineRule="auto"/>
      <w:textAlignment w:val="center"/>
    </w:pPr>
    <w:rPr>
      <w:rFonts w:ascii="MuseoSans-300" w:hAnsi="MuseoSans-300" w:cs="MuseoSans-300"/>
      <w:color w:val="2F394F"/>
      <w:sz w:val="31"/>
      <w:szCs w:val="31"/>
    </w:rPr>
  </w:style>
  <w:style w:type="character" w:styleId="FollowedHyperlink">
    <w:name w:val="FollowedHyperlink"/>
    <w:basedOn w:val="DefaultParagraphFont"/>
    <w:uiPriority w:val="99"/>
    <w:semiHidden/>
    <w:unhideWhenUsed/>
    <w:rsid w:val="00A92F86"/>
    <w:rPr>
      <w:color w:val="954F72" w:themeColor="followedHyperlink"/>
      <w:u w:val="single"/>
    </w:rPr>
  </w:style>
  <w:style w:type="paragraph" w:customStyle="1" w:styleId="Default">
    <w:name w:val="Default"/>
    <w:rsid w:val="00887C96"/>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5942">
      <w:bodyDiv w:val="1"/>
      <w:marLeft w:val="0"/>
      <w:marRight w:val="0"/>
      <w:marTop w:val="0"/>
      <w:marBottom w:val="0"/>
      <w:divBdr>
        <w:top w:val="none" w:sz="0" w:space="0" w:color="auto"/>
        <w:left w:val="none" w:sz="0" w:space="0" w:color="auto"/>
        <w:bottom w:val="none" w:sz="0" w:space="0" w:color="auto"/>
        <w:right w:val="none" w:sz="0" w:space="0" w:color="auto"/>
      </w:divBdr>
    </w:div>
    <w:div w:id="212079641">
      <w:bodyDiv w:val="1"/>
      <w:marLeft w:val="0"/>
      <w:marRight w:val="0"/>
      <w:marTop w:val="0"/>
      <w:marBottom w:val="0"/>
      <w:divBdr>
        <w:top w:val="none" w:sz="0" w:space="0" w:color="auto"/>
        <w:left w:val="none" w:sz="0" w:space="0" w:color="auto"/>
        <w:bottom w:val="none" w:sz="0" w:space="0" w:color="auto"/>
        <w:right w:val="none" w:sz="0" w:space="0" w:color="auto"/>
      </w:divBdr>
    </w:div>
    <w:div w:id="237712945">
      <w:bodyDiv w:val="1"/>
      <w:marLeft w:val="0"/>
      <w:marRight w:val="0"/>
      <w:marTop w:val="0"/>
      <w:marBottom w:val="0"/>
      <w:divBdr>
        <w:top w:val="none" w:sz="0" w:space="0" w:color="auto"/>
        <w:left w:val="none" w:sz="0" w:space="0" w:color="auto"/>
        <w:bottom w:val="none" w:sz="0" w:space="0" w:color="auto"/>
        <w:right w:val="none" w:sz="0" w:space="0" w:color="auto"/>
      </w:divBdr>
    </w:div>
    <w:div w:id="264388208">
      <w:bodyDiv w:val="1"/>
      <w:marLeft w:val="0"/>
      <w:marRight w:val="0"/>
      <w:marTop w:val="0"/>
      <w:marBottom w:val="0"/>
      <w:divBdr>
        <w:top w:val="none" w:sz="0" w:space="0" w:color="auto"/>
        <w:left w:val="none" w:sz="0" w:space="0" w:color="auto"/>
        <w:bottom w:val="none" w:sz="0" w:space="0" w:color="auto"/>
        <w:right w:val="none" w:sz="0" w:space="0" w:color="auto"/>
      </w:divBdr>
    </w:div>
    <w:div w:id="352343913">
      <w:bodyDiv w:val="1"/>
      <w:marLeft w:val="0"/>
      <w:marRight w:val="0"/>
      <w:marTop w:val="0"/>
      <w:marBottom w:val="0"/>
      <w:divBdr>
        <w:top w:val="none" w:sz="0" w:space="0" w:color="auto"/>
        <w:left w:val="none" w:sz="0" w:space="0" w:color="auto"/>
        <w:bottom w:val="none" w:sz="0" w:space="0" w:color="auto"/>
        <w:right w:val="none" w:sz="0" w:space="0" w:color="auto"/>
      </w:divBdr>
    </w:div>
    <w:div w:id="468549325">
      <w:bodyDiv w:val="1"/>
      <w:marLeft w:val="0"/>
      <w:marRight w:val="0"/>
      <w:marTop w:val="0"/>
      <w:marBottom w:val="0"/>
      <w:divBdr>
        <w:top w:val="none" w:sz="0" w:space="0" w:color="auto"/>
        <w:left w:val="none" w:sz="0" w:space="0" w:color="auto"/>
        <w:bottom w:val="none" w:sz="0" w:space="0" w:color="auto"/>
        <w:right w:val="none" w:sz="0" w:space="0" w:color="auto"/>
      </w:divBdr>
    </w:div>
    <w:div w:id="564923620">
      <w:bodyDiv w:val="1"/>
      <w:marLeft w:val="0"/>
      <w:marRight w:val="0"/>
      <w:marTop w:val="0"/>
      <w:marBottom w:val="0"/>
      <w:divBdr>
        <w:top w:val="none" w:sz="0" w:space="0" w:color="auto"/>
        <w:left w:val="none" w:sz="0" w:space="0" w:color="auto"/>
        <w:bottom w:val="none" w:sz="0" w:space="0" w:color="auto"/>
        <w:right w:val="none" w:sz="0" w:space="0" w:color="auto"/>
      </w:divBdr>
    </w:div>
    <w:div w:id="1410299878">
      <w:bodyDiv w:val="1"/>
      <w:marLeft w:val="0"/>
      <w:marRight w:val="0"/>
      <w:marTop w:val="0"/>
      <w:marBottom w:val="0"/>
      <w:divBdr>
        <w:top w:val="none" w:sz="0" w:space="0" w:color="auto"/>
        <w:left w:val="none" w:sz="0" w:space="0" w:color="auto"/>
        <w:bottom w:val="none" w:sz="0" w:space="0" w:color="auto"/>
        <w:right w:val="none" w:sz="0" w:space="0" w:color="auto"/>
      </w:divBdr>
    </w:div>
    <w:div w:id="1451781546">
      <w:bodyDiv w:val="1"/>
      <w:marLeft w:val="0"/>
      <w:marRight w:val="0"/>
      <w:marTop w:val="0"/>
      <w:marBottom w:val="0"/>
      <w:divBdr>
        <w:top w:val="none" w:sz="0" w:space="0" w:color="auto"/>
        <w:left w:val="none" w:sz="0" w:space="0" w:color="auto"/>
        <w:bottom w:val="none" w:sz="0" w:space="0" w:color="auto"/>
        <w:right w:val="none" w:sz="0" w:space="0" w:color="auto"/>
      </w:divBdr>
    </w:div>
    <w:div w:id="1677346309">
      <w:bodyDiv w:val="1"/>
      <w:marLeft w:val="0"/>
      <w:marRight w:val="0"/>
      <w:marTop w:val="0"/>
      <w:marBottom w:val="0"/>
      <w:divBdr>
        <w:top w:val="none" w:sz="0" w:space="0" w:color="auto"/>
        <w:left w:val="none" w:sz="0" w:space="0" w:color="auto"/>
        <w:bottom w:val="none" w:sz="0" w:space="0" w:color="auto"/>
        <w:right w:val="none" w:sz="0" w:space="0" w:color="auto"/>
      </w:divBdr>
    </w:div>
    <w:div w:id="1794396589">
      <w:bodyDiv w:val="1"/>
      <w:marLeft w:val="0"/>
      <w:marRight w:val="0"/>
      <w:marTop w:val="0"/>
      <w:marBottom w:val="0"/>
      <w:divBdr>
        <w:top w:val="none" w:sz="0" w:space="0" w:color="auto"/>
        <w:left w:val="none" w:sz="0" w:space="0" w:color="auto"/>
        <w:bottom w:val="none" w:sz="0" w:space="0" w:color="auto"/>
        <w:right w:val="none" w:sz="0" w:space="0" w:color="auto"/>
      </w:divBdr>
    </w:div>
    <w:div w:id="19295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0361-FCB7-4388-9AA1-10A2294C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D'Silva</dc:creator>
  <cp:keywords/>
  <dc:description/>
  <cp:lastModifiedBy>user14</cp:lastModifiedBy>
  <cp:revision>6</cp:revision>
  <cp:lastPrinted>2022-06-15T13:33:00Z</cp:lastPrinted>
  <dcterms:created xsi:type="dcterms:W3CDTF">2022-06-14T09:18:00Z</dcterms:created>
  <dcterms:modified xsi:type="dcterms:W3CDTF">2022-06-15T14:01:00Z</dcterms:modified>
</cp:coreProperties>
</file>