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1C72" w14:textId="77777777" w:rsidR="00FB7C03" w:rsidRPr="00FE1053" w:rsidRDefault="00FB7C03">
      <w:pPr>
        <w:rPr>
          <w:rFonts w:ascii="Century Gothic" w:hAnsi="Century Gothic"/>
          <w:sz w:val="2"/>
          <w:szCs w:val="2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103"/>
        <w:gridCol w:w="4394"/>
      </w:tblGrid>
      <w:tr w:rsidR="005E1E39" w:rsidRPr="005E1E39" w14:paraId="7AE64A01" w14:textId="77777777" w:rsidTr="005E1E39">
        <w:tc>
          <w:tcPr>
            <w:tcW w:w="11057" w:type="dxa"/>
            <w:gridSpan w:val="3"/>
            <w:shd w:val="clear" w:color="auto" w:fill="FAFAB8"/>
          </w:tcPr>
          <w:p w14:paraId="0F7EE1A2" w14:textId="77777777" w:rsidR="005E1E39" w:rsidRPr="005E1E39" w:rsidRDefault="005E1E39" w:rsidP="005E1E39">
            <w:pPr>
              <w:rPr>
                <w:rFonts w:ascii="Aptos" w:hAnsi="Aptos" w:cs="Arial"/>
                <w:b/>
                <w:sz w:val="8"/>
                <w:szCs w:val="2"/>
                <w:u w:val="single"/>
              </w:rPr>
            </w:pPr>
          </w:p>
          <w:p w14:paraId="11A2AC3E" w14:textId="77777777" w:rsidR="005E1E39" w:rsidRPr="005E1E39" w:rsidRDefault="005E1E39" w:rsidP="005E1E39">
            <w:pPr>
              <w:jc w:val="center"/>
              <w:rPr>
                <w:rFonts w:ascii="Aptos" w:hAnsi="Aptos" w:cs="Arial"/>
                <w:b/>
                <w:sz w:val="28"/>
                <w:szCs w:val="8"/>
                <w:u w:val="single"/>
              </w:rPr>
            </w:pPr>
            <w:r w:rsidRPr="005E1E39">
              <w:rPr>
                <w:rFonts w:ascii="Aptos" w:hAnsi="Aptos" w:cs="Arial"/>
                <w:b/>
                <w:sz w:val="28"/>
                <w:szCs w:val="8"/>
                <w:u w:val="single"/>
              </w:rPr>
              <w:t>Person Specification: Teacher of Physical Education (Girls)</w:t>
            </w:r>
          </w:p>
          <w:p w14:paraId="28B67654" w14:textId="77777777" w:rsidR="005E1E39" w:rsidRPr="005E1E39" w:rsidRDefault="005E1E39" w:rsidP="005E1E39">
            <w:pPr>
              <w:rPr>
                <w:rFonts w:ascii="Aptos" w:hAnsi="Aptos" w:cs="Arial"/>
                <w:b/>
                <w:sz w:val="8"/>
                <w:szCs w:val="2"/>
                <w:u w:val="single"/>
              </w:rPr>
            </w:pPr>
          </w:p>
        </w:tc>
      </w:tr>
      <w:tr w:rsidR="005E1E39" w:rsidRPr="005E1E39" w14:paraId="2A129492" w14:textId="77777777" w:rsidTr="005E1E39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2123B" w14:textId="77777777" w:rsidR="005E1E39" w:rsidRPr="005E1E39" w:rsidRDefault="005E1E39" w:rsidP="005E1E39">
            <w:pPr>
              <w:rPr>
                <w:rFonts w:ascii="Aptos" w:hAnsi="Aptos" w:cs="Arial"/>
                <w:b/>
                <w:sz w:val="20"/>
                <w:szCs w:val="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7243AB" w14:textId="77777777" w:rsidR="005E1E39" w:rsidRPr="005E1E39" w:rsidRDefault="005E1E39" w:rsidP="005E1E39">
            <w:pPr>
              <w:jc w:val="center"/>
              <w:rPr>
                <w:rFonts w:ascii="Aptos" w:hAnsi="Aptos" w:cs="Arial"/>
                <w:b/>
                <w:sz w:val="20"/>
                <w:szCs w:val="2"/>
                <w:u w:val="single"/>
              </w:rPr>
            </w:pPr>
            <w:r w:rsidRPr="005E1E39">
              <w:rPr>
                <w:rFonts w:ascii="Aptos" w:hAnsi="Aptos" w:cs="Arial"/>
                <w:b/>
                <w:sz w:val="20"/>
                <w:szCs w:val="2"/>
                <w:u w:val="single"/>
              </w:rPr>
              <w:t>Essential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9AAFB1" w14:textId="77777777" w:rsidR="005E1E39" w:rsidRPr="005E1E39" w:rsidRDefault="005E1E39" w:rsidP="005E1E39">
            <w:pPr>
              <w:jc w:val="center"/>
              <w:rPr>
                <w:rFonts w:ascii="Aptos" w:hAnsi="Aptos" w:cs="Arial"/>
                <w:b/>
                <w:sz w:val="20"/>
                <w:szCs w:val="2"/>
                <w:u w:val="single"/>
              </w:rPr>
            </w:pPr>
            <w:r w:rsidRPr="005E1E39">
              <w:rPr>
                <w:rFonts w:ascii="Aptos" w:hAnsi="Aptos" w:cs="Arial"/>
                <w:b/>
                <w:sz w:val="20"/>
                <w:szCs w:val="2"/>
                <w:u w:val="single"/>
              </w:rPr>
              <w:t>Desirable</w:t>
            </w:r>
          </w:p>
          <w:p w14:paraId="2052F876" w14:textId="77777777" w:rsidR="005E1E39" w:rsidRPr="005E1E39" w:rsidRDefault="005E1E39" w:rsidP="005E1E39">
            <w:pPr>
              <w:jc w:val="center"/>
              <w:rPr>
                <w:rFonts w:ascii="Aptos" w:hAnsi="Aptos" w:cs="Arial"/>
                <w:b/>
                <w:sz w:val="8"/>
                <w:szCs w:val="2"/>
                <w:u w:val="single"/>
              </w:rPr>
            </w:pPr>
          </w:p>
        </w:tc>
      </w:tr>
      <w:tr w:rsidR="005E1E39" w:rsidRPr="005E1E39" w14:paraId="714C63C3" w14:textId="77777777" w:rsidTr="005E1E39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DA6661" w14:textId="77777777" w:rsidR="005E1E39" w:rsidRPr="005E1E39" w:rsidRDefault="005E1E39" w:rsidP="005E1E39">
            <w:pPr>
              <w:rPr>
                <w:rFonts w:ascii="Aptos" w:hAnsi="Aptos" w:cs="Arial"/>
                <w:b/>
                <w:sz w:val="20"/>
                <w:szCs w:val="2"/>
              </w:rPr>
            </w:pPr>
          </w:p>
          <w:p w14:paraId="469659B3" w14:textId="77777777" w:rsidR="005E1E39" w:rsidRPr="005E1E39" w:rsidRDefault="005E1E39" w:rsidP="005E1E39">
            <w:pPr>
              <w:rPr>
                <w:rFonts w:ascii="Aptos" w:hAnsi="Aptos" w:cs="Arial"/>
                <w:b/>
                <w:sz w:val="20"/>
                <w:szCs w:val="2"/>
              </w:rPr>
            </w:pPr>
            <w:r w:rsidRPr="005E1E39">
              <w:rPr>
                <w:rFonts w:ascii="Aptos" w:hAnsi="Aptos" w:cs="Arial"/>
                <w:b/>
                <w:sz w:val="20"/>
                <w:szCs w:val="2"/>
              </w:rPr>
              <w:t>Qualifications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064A" w14:textId="77777777" w:rsidR="005E1E39" w:rsidRPr="005E1E39" w:rsidRDefault="005E1E39" w:rsidP="005E1E39">
            <w:pPr>
              <w:numPr>
                <w:ilvl w:val="0"/>
                <w:numId w:val="13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Qualified Teacher Status.</w:t>
            </w:r>
          </w:p>
          <w:p w14:paraId="5DEF51BA" w14:textId="47FC4368" w:rsidR="005E1E39" w:rsidRPr="005E1E39" w:rsidRDefault="005E1E39" w:rsidP="005E1E39">
            <w:pPr>
              <w:numPr>
                <w:ilvl w:val="0"/>
                <w:numId w:val="13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Physical Education qualification at degree level.</w:t>
            </w:r>
          </w:p>
          <w:p w14:paraId="411F30E6" w14:textId="77777777" w:rsidR="005E1E39" w:rsidRPr="005E1E39" w:rsidRDefault="005E1E39" w:rsidP="005E1E39">
            <w:pPr>
              <w:numPr>
                <w:ilvl w:val="0"/>
                <w:numId w:val="13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Strong Level 2 and Level 3 prior qualifications including English and Mathematics at GCSE.</w:t>
            </w:r>
          </w:p>
          <w:p w14:paraId="64A3C9B5" w14:textId="77777777" w:rsidR="005E1E39" w:rsidRPr="005E1E39" w:rsidRDefault="005E1E39" w:rsidP="005E1E39">
            <w:p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</w:p>
          <w:p w14:paraId="7A7E2301" w14:textId="77777777" w:rsidR="005E1E39" w:rsidRPr="005E1E39" w:rsidRDefault="005E1E39" w:rsidP="005E1E39">
            <w:p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E00A" w14:textId="77777777" w:rsidR="005E1E39" w:rsidRPr="005E1E39" w:rsidRDefault="005E1E39" w:rsidP="005E1E39">
            <w:pPr>
              <w:numPr>
                <w:ilvl w:val="0"/>
                <w:numId w:val="6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Other second subject qualification at degree level.</w:t>
            </w:r>
          </w:p>
          <w:p w14:paraId="4CCCB114" w14:textId="77777777" w:rsidR="005E1E39" w:rsidRPr="005E1E39" w:rsidRDefault="005E1E39" w:rsidP="005E1E39">
            <w:pPr>
              <w:numPr>
                <w:ilvl w:val="0"/>
                <w:numId w:val="6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Individual sporting/activity leader qualifications.</w:t>
            </w:r>
          </w:p>
          <w:p w14:paraId="63B2371D" w14:textId="77777777" w:rsidR="005E1E39" w:rsidRPr="005E1E39" w:rsidRDefault="005E1E39" w:rsidP="005E1E39">
            <w:pPr>
              <w:numPr>
                <w:ilvl w:val="0"/>
                <w:numId w:val="6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DofE and/or other outdoor leader qualifications.</w:t>
            </w:r>
          </w:p>
          <w:p w14:paraId="46F92E20" w14:textId="77777777" w:rsidR="005E1E39" w:rsidRPr="005E1E39" w:rsidRDefault="005E1E39" w:rsidP="005E1E39">
            <w:pPr>
              <w:numPr>
                <w:ilvl w:val="0"/>
                <w:numId w:val="6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Officiating qualifications in sports, games and activities.</w:t>
            </w:r>
          </w:p>
          <w:p w14:paraId="606B4C40" w14:textId="77777777" w:rsidR="005E1E39" w:rsidRPr="005E1E39" w:rsidRDefault="005E1E39" w:rsidP="005E1E39">
            <w:pPr>
              <w:numPr>
                <w:ilvl w:val="0"/>
                <w:numId w:val="6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Evidence of continuing personal and professional development.</w:t>
            </w:r>
          </w:p>
          <w:p w14:paraId="72B7F330" w14:textId="77777777" w:rsidR="005E1E39" w:rsidRDefault="005E1E39" w:rsidP="005E1E39">
            <w:pPr>
              <w:numPr>
                <w:ilvl w:val="0"/>
                <w:numId w:val="6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Willingness to undertake further professional development.</w:t>
            </w:r>
          </w:p>
          <w:p w14:paraId="6B994080" w14:textId="705F0C64" w:rsidR="005E1E39" w:rsidRPr="005E1E39" w:rsidRDefault="005E1E39" w:rsidP="005E1E39">
            <w:pPr>
              <w:spacing w:line="360" w:lineRule="auto"/>
              <w:rPr>
                <w:rFonts w:ascii="Aptos" w:hAnsi="Aptos" w:cs="Arial"/>
                <w:sz w:val="4"/>
                <w:szCs w:val="2"/>
              </w:rPr>
            </w:pPr>
          </w:p>
        </w:tc>
      </w:tr>
      <w:tr w:rsidR="005E1E39" w:rsidRPr="005E1E39" w14:paraId="63975FDC" w14:textId="77777777" w:rsidTr="005E1E39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9C1406" w14:textId="77777777" w:rsidR="005E1E39" w:rsidRPr="005E1E39" w:rsidRDefault="005E1E39" w:rsidP="005E1E39">
            <w:pPr>
              <w:rPr>
                <w:rFonts w:ascii="Aptos" w:hAnsi="Aptos" w:cs="Arial"/>
                <w:b/>
                <w:sz w:val="20"/>
                <w:szCs w:val="2"/>
              </w:rPr>
            </w:pPr>
          </w:p>
          <w:p w14:paraId="70B8D81C" w14:textId="77777777" w:rsidR="005E1E39" w:rsidRPr="005E1E39" w:rsidRDefault="005E1E39" w:rsidP="005E1E39">
            <w:pPr>
              <w:rPr>
                <w:rFonts w:ascii="Aptos" w:hAnsi="Aptos" w:cs="Arial"/>
                <w:b/>
                <w:sz w:val="20"/>
                <w:szCs w:val="2"/>
              </w:rPr>
            </w:pPr>
            <w:r w:rsidRPr="005E1E39">
              <w:rPr>
                <w:rFonts w:ascii="Aptos" w:hAnsi="Aptos" w:cs="Arial"/>
                <w:b/>
                <w:sz w:val="20"/>
                <w:szCs w:val="2"/>
              </w:rPr>
              <w:t>Experience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9145" w14:textId="77777777" w:rsidR="005E1E39" w:rsidRPr="005E1E39" w:rsidRDefault="005E1E39" w:rsidP="005E1E39">
            <w:pPr>
              <w:numPr>
                <w:ilvl w:val="0"/>
                <w:numId w:val="4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Ability to teach PE confidently and with passion across the full 11-16 age range.</w:t>
            </w:r>
          </w:p>
          <w:p w14:paraId="1A9D01E0" w14:textId="77777777" w:rsidR="005E1E39" w:rsidRPr="005E1E39" w:rsidRDefault="005E1E39" w:rsidP="005E1E39">
            <w:pPr>
              <w:numPr>
                <w:ilvl w:val="0"/>
                <w:numId w:val="4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Ability to share own experience of the benefits of engagement in physical exercise, sport and recreation.</w:t>
            </w:r>
          </w:p>
          <w:p w14:paraId="145DA0F4" w14:textId="77777777" w:rsidR="005E1E39" w:rsidRPr="005E1E39" w:rsidRDefault="005E1E39" w:rsidP="005E1E39">
            <w:pPr>
              <w:numPr>
                <w:ilvl w:val="0"/>
                <w:numId w:val="4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Excellent practical activity and classroom-based learning skills.</w:t>
            </w:r>
          </w:p>
          <w:p w14:paraId="66F47B6B" w14:textId="77777777" w:rsidR="005E1E39" w:rsidRPr="005E1E39" w:rsidRDefault="005E1E39" w:rsidP="005E1E39">
            <w:pPr>
              <w:numPr>
                <w:ilvl w:val="0"/>
                <w:numId w:val="4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Own sporting experience/representation to a high standard.</w:t>
            </w:r>
          </w:p>
          <w:p w14:paraId="4C2F9C59" w14:textId="77777777" w:rsidR="005E1E39" w:rsidRPr="005E1E39" w:rsidRDefault="005E1E39" w:rsidP="005E1E39">
            <w:pPr>
              <w:numPr>
                <w:ilvl w:val="0"/>
                <w:numId w:val="4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Experience of leading competitive sports groups and activities.</w:t>
            </w:r>
          </w:p>
          <w:p w14:paraId="598DF26C" w14:textId="77777777" w:rsidR="005E1E39" w:rsidRPr="005E1E39" w:rsidRDefault="005E1E39" w:rsidP="005E1E39">
            <w:pPr>
              <w:numPr>
                <w:ilvl w:val="0"/>
                <w:numId w:val="4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Mixed ability teaching.</w:t>
            </w:r>
          </w:p>
          <w:p w14:paraId="359A0F3F" w14:textId="77777777" w:rsidR="005E1E39" w:rsidRPr="005E1E39" w:rsidRDefault="005E1E39" w:rsidP="005E1E39">
            <w:pPr>
              <w:numPr>
                <w:ilvl w:val="0"/>
                <w:numId w:val="4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Strong ICT skills.</w:t>
            </w:r>
          </w:p>
          <w:p w14:paraId="7247C0F2" w14:textId="77777777" w:rsidR="005E1E39" w:rsidRPr="005E1E39" w:rsidRDefault="005E1E39" w:rsidP="005E1E39">
            <w:p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F4AE" w14:textId="77777777" w:rsidR="005E1E39" w:rsidRPr="005E1E39" w:rsidRDefault="005E1E39" w:rsidP="005E1E39">
            <w:pPr>
              <w:numPr>
                <w:ilvl w:val="0"/>
                <w:numId w:val="4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Ability to coach students towards outstanding progress and outcomes in both, curricular and extra-curricular activities.</w:t>
            </w:r>
          </w:p>
          <w:p w14:paraId="3CD49F49" w14:textId="77777777" w:rsidR="005E1E39" w:rsidRPr="005E1E39" w:rsidRDefault="005E1E39" w:rsidP="005E1E39">
            <w:pPr>
              <w:numPr>
                <w:ilvl w:val="0"/>
                <w:numId w:val="4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Ability to teach and/or experience of delivering GCSE PE.</w:t>
            </w:r>
          </w:p>
          <w:p w14:paraId="43EF98D3" w14:textId="77777777" w:rsidR="005E1E39" w:rsidRPr="005E1E39" w:rsidRDefault="005E1E39" w:rsidP="005E1E39">
            <w:pPr>
              <w:numPr>
                <w:ilvl w:val="0"/>
                <w:numId w:val="4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Ability to teach and/or experience of delivering BTEC Sport.</w:t>
            </w:r>
          </w:p>
          <w:p w14:paraId="59C6A04E" w14:textId="77777777" w:rsidR="005E1E39" w:rsidRPr="005E1E39" w:rsidRDefault="005E1E39" w:rsidP="005E1E39">
            <w:pPr>
              <w:numPr>
                <w:ilvl w:val="0"/>
                <w:numId w:val="4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Previous experience in supportively coaching or leading a sporting subject area.</w:t>
            </w:r>
          </w:p>
          <w:p w14:paraId="3400BF61" w14:textId="77777777" w:rsidR="005E1E39" w:rsidRPr="005E1E39" w:rsidRDefault="005E1E39" w:rsidP="005E1E39">
            <w:pPr>
              <w:numPr>
                <w:ilvl w:val="0"/>
                <w:numId w:val="4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Own experience of involvement in high-level sporting activity, including representation at a regional or national level.</w:t>
            </w:r>
          </w:p>
          <w:p w14:paraId="1BBACD6C" w14:textId="77777777" w:rsidR="005E1E39" w:rsidRPr="005E1E39" w:rsidRDefault="005E1E39" w:rsidP="005E1E39">
            <w:pPr>
              <w:numPr>
                <w:ilvl w:val="0"/>
                <w:numId w:val="4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Willingness and ability to teach another second subject outside of PE.</w:t>
            </w:r>
          </w:p>
          <w:p w14:paraId="68677243" w14:textId="77777777" w:rsidR="005E1E39" w:rsidRPr="005E1E39" w:rsidRDefault="005E1E39" w:rsidP="005E1E39">
            <w:pPr>
              <w:spacing w:line="360" w:lineRule="auto"/>
              <w:rPr>
                <w:rFonts w:ascii="Aptos" w:hAnsi="Aptos" w:cs="Arial"/>
                <w:sz w:val="4"/>
                <w:szCs w:val="2"/>
              </w:rPr>
            </w:pPr>
          </w:p>
        </w:tc>
      </w:tr>
      <w:tr w:rsidR="005E1E39" w:rsidRPr="005E1E39" w14:paraId="05C56C9E" w14:textId="77777777" w:rsidTr="005E1E39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456DDD" w14:textId="77777777" w:rsidR="005E1E39" w:rsidRPr="005E1E39" w:rsidRDefault="005E1E39" w:rsidP="005E1E39">
            <w:pPr>
              <w:rPr>
                <w:rFonts w:ascii="Aptos" w:hAnsi="Aptos" w:cs="Arial"/>
                <w:b/>
                <w:sz w:val="20"/>
                <w:szCs w:val="2"/>
              </w:rPr>
            </w:pPr>
          </w:p>
          <w:p w14:paraId="1F948331" w14:textId="77777777" w:rsidR="005E1E39" w:rsidRPr="005E1E39" w:rsidRDefault="005E1E39" w:rsidP="005E1E39">
            <w:pPr>
              <w:rPr>
                <w:rFonts w:ascii="Aptos" w:hAnsi="Aptos" w:cs="Arial"/>
                <w:b/>
                <w:sz w:val="20"/>
                <w:szCs w:val="2"/>
              </w:rPr>
            </w:pPr>
            <w:r w:rsidRPr="005E1E39">
              <w:rPr>
                <w:rFonts w:ascii="Aptos" w:hAnsi="Aptos" w:cs="Arial"/>
                <w:b/>
                <w:sz w:val="20"/>
                <w:szCs w:val="2"/>
              </w:rPr>
              <w:t>Knowledge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25B" w14:textId="77777777" w:rsidR="005E1E39" w:rsidRPr="005E1E39" w:rsidRDefault="005E1E39" w:rsidP="005E1E39">
            <w:pPr>
              <w:numPr>
                <w:ilvl w:val="0"/>
                <w:numId w:val="5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Knowledge of the PE National Curriculum.</w:t>
            </w:r>
          </w:p>
          <w:p w14:paraId="18562F57" w14:textId="4F066F27" w:rsidR="005E1E39" w:rsidRPr="005E1E39" w:rsidRDefault="005E1E39" w:rsidP="005E1E39">
            <w:pPr>
              <w:numPr>
                <w:ilvl w:val="0"/>
                <w:numId w:val="5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Knowledge of National Curriculum in general.</w:t>
            </w:r>
          </w:p>
          <w:p w14:paraId="3D62CB83" w14:textId="77777777" w:rsidR="005E1E39" w:rsidRPr="005E1E39" w:rsidRDefault="005E1E39" w:rsidP="005E1E39">
            <w:pPr>
              <w:numPr>
                <w:ilvl w:val="0"/>
                <w:numId w:val="5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Knowledge of a range of successful teaching and learning strategies for motivating students.</w:t>
            </w:r>
          </w:p>
          <w:p w14:paraId="12262F31" w14:textId="77777777" w:rsidR="005E1E39" w:rsidRPr="005E1E39" w:rsidRDefault="005E1E39" w:rsidP="005E1E39">
            <w:pPr>
              <w:numPr>
                <w:ilvl w:val="0"/>
                <w:numId w:val="5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Knowledge of the PE GCSE and BTEC Sport curriculums, including assessment criteria.</w:t>
            </w:r>
          </w:p>
          <w:p w14:paraId="5DED3308" w14:textId="77777777" w:rsidR="005E1E39" w:rsidRPr="005E1E39" w:rsidRDefault="005E1E39" w:rsidP="005E1E39">
            <w:pPr>
              <w:numPr>
                <w:ilvl w:val="0"/>
                <w:numId w:val="5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Ability to plan and deliver lessons that motivate students and enable them to make and plan for progress.</w:t>
            </w:r>
          </w:p>
          <w:p w14:paraId="6FCB97A4" w14:textId="77777777" w:rsidR="005E1E39" w:rsidRPr="005E1E39" w:rsidRDefault="005E1E39" w:rsidP="005E1E39">
            <w:pPr>
              <w:numPr>
                <w:ilvl w:val="0"/>
                <w:numId w:val="5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lastRenderedPageBreak/>
              <w:t>Ability to produce effective resources.</w:t>
            </w:r>
          </w:p>
          <w:p w14:paraId="70855155" w14:textId="77777777" w:rsidR="005E1E39" w:rsidRPr="005E1E39" w:rsidRDefault="005E1E39" w:rsidP="005E1E39">
            <w:pPr>
              <w:spacing w:line="360" w:lineRule="auto"/>
              <w:rPr>
                <w:rFonts w:ascii="Aptos" w:hAnsi="Aptos" w:cs="Arial"/>
                <w:sz w:val="4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134E" w14:textId="77777777" w:rsidR="005E1E39" w:rsidRPr="005E1E39" w:rsidRDefault="005E1E39" w:rsidP="005E1E39">
            <w:pPr>
              <w:numPr>
                <w:ilvl w:val="0"/>
                <w:numId w:val="8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lastRenderedPageBreak/>
              <w:t>The ability to make effective use of data.</w:t>
            </w:r>
          </w:p>
          <w:p w14:paraId="768760B0" w14:textId="77777777" w:rsidR="005E1E39" w:rsidRPr="005E1E39" w:rsidRDefault="005E1E39" w:rsidP="005E1E39">
            <w:pPr>
              <w:numPr>
                <w:ilvl w:val="0"/>
                <w:numId w:val="8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Knowledge of current issues relating to curriculum development, assessment and behaviour management strategies.</w:t>
            </w:r>
          </w:p>
          <w:p w14:paraId="42953979" w14:textId="77777777" w:rsidR="005E1E39" w:rsidRPr="005E1E39" w:rsidRDefault="005E1E39" w:rsidP="005E1E39">
            <w:pPr>
              <w:numPr>
                <w:ilvl w:val="0"/>
                <w:numId w:val="8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Knowledge of the GCSE PE curriculum, including assessment criteria.</w:t>
            </w:r>
          </w:p>
          <w:p w14:paraId="71CAA268" w14:textId="77777777" w:rsidR="005E1E39" w:rsidRPr="005E1E39" w:rsidRDefault="005E1E39" w:rsidP="005E1E39">
            <w:pPr>
              <w:numPr>
                <w:ilvl w:val="0"/>
                <w:numId w:val="8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Knowledge of the BTEC Sport curriculum, including assessment criteria.</w:t>
            </w:r>
          </w:p>
        </w:tc>
      </w:tr>
      <w:tr w:rsidR="005E1E39" w:rsidRPr="005E1E39" w14:paraId="51130928" w14:textId="77777777" w:rsidTr="005E1E39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E48E31" w14:textId="77777777" w:rsidR="005E1E39" w:rsidRPr="005E1E39" w:rsidRDefault="005E1E39" w:rsidP="005E1E39">
            <w:pPr>
              <w:rPr>
                <w:rFonts w:ascii="Aptos" w:hAnsi="Aptos" w:cs="Arial"/>
                <w:b/>
                <w:sz w:val="20"/>
                <w:szCs w:val="2"/>
              </w:rPr>
            </w:pPr>
          </w:p>
          <w:p w14:paraId="382FA865" w14:textId="77777777" w:rsidR="005E1E39" w:rsidRPr="005E1E39" w:rsidRDefault="005E1E39" w:rsidP="005E1E39">
            <w:pPr>
              <w:rPr>
                <w:rFonts w:ascii="Aptos" w:hAnsi="Aptos" w:cs="Arial"/>
                <w:b/>
                <w:sz w:val="20"/>
                <w:szCs w:val="2"/>
              </w:rPr>
            </w:pPr>
            <w:r w:rsidRPr="005E1E39">
              <w:rPr>
                <w:rFonts w:ascii="Aptos" w:hAnsi="Aptos" w:cs="Arial"/>
                <w:b/>
                <w:sz w:val="20"/>
                <w:szCs w:val="2"/>
              </w:rPr>
              <w:t>Skills and abilities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062F" w14:textId="77777777" w:rsidR="005E1E39" w:rsidRPr="005E1E39" w:rsidRDefault="005E1E39" w:rsidP="005E1E39">
            <w:pPr>
              <w:numPr>
                <w:ilvl w:val="0"/>
                <w:numId w:val="9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Skilled Teacher of Girls PE across Key Stage 3 &amp; Key Stage 4 in both, practical and theoretical settings.</w:t>
            </w:r>
          </w:p>
          <w:p w14:paraId="4065FB3C" w14:textId="6BD99AAC" w:rsidR="005E1E39" w:rsidRPr="005E1E39" w:rsidRDefault="005E1E39" w:rsidP="005E1E39">
            <w:pPr>
              <w:numPr>
                <w:ilvl w:val="0"/>
                <w:numId w:val="9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Confident skills as an excellent classroom and practical activity-based teacher.</w:t>
            </w:r>
          </w:p>
          <w:p w14:paraId="2364158C" w14:textId="77777777" w:rsidR="005E1E39" w:rsidRPr="005E1E39" w:rsidRDefault="005E1E39" w:rsidP="005E1E39">
            <w:pPr>
              <w:numPr>
                <w:ilvl w:val="0"/>
                <w:numId w:val="9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Ability to inspire learners in both Key Stages.</w:t>
            </w:r>
          </w:p>
          <w:p w14:paraId="519B7326" w14:textId="77777777" w:rsidR="005E1E39" w:rsidRPr="005E1E39" w:rsidRDefault="005E1E39" w:rsidP="005E1E39">
            <w:pPr>
              <w:numPr>
                <w:ilvl w:val="0"/>
                <w:numId w:val="9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Flexible approach, which is responsive to the needs of students.</w:t>
            </w:r>
          </w:p>
          <w:p w14:paraId="539D6A18" w14:textId="38BF325C" w:rsidR="005E1E39" w:rsidRPr="005E1E39" w:rsidRDefault="005E1E39" w:rsidP="005E1E39">
            <w:pPr>
              <w:numPr>
                <w:ilvl w:val="0"/>
                <w:numId w:val="9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The ability to work as a team player, and to be able to work independently and to show initiative.</w:t>
            </w:r>
          </w:p>
          <w:p w14:paraId="5890B933" w14:textId="079AEDEE" w:rsidR="005E1E39" w:rsidRPr="005E1E39" w:rsidRDefault="005E1E39" w:rsidP="005E1E39">
            <w:pPr>
              <w:numPr>
                <w:ilvl w:val="0"/>
                <w:numId w:val="9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Ability to listen &amp; respond to young people establishing excellent relationships with them</w:t>
            </w:r>
          </w:p>
          <w:p w14:paraId="69CC7CE6" w14:textId="3C80DAA0" w:rsidR="005E1E39" w:rsidRPr="005E1E39" w:rsidRDefault="005E1E39" w:rsidP="005E1E39">
            <w:pPr>
              <w:numPr>
                <w:ilvl w:val="0"/>
                <w:numId w:val="9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Ability to use ICT for planning, teaching, organisation and assessment purposes</w:t>
            </w:r>
          </w:p>
          <w:p w14:paraId="64E07179" w14:textId="77777777" w:rsidR="005E1E39" w:rsidRPr="005E1E39" w:rsidRDefault="005E1E39" w:rsidP="005E1E39">
            <w:pPr>
              <w:numPr>
                <w:ilvl w:val="0"/>
                <w:numId w:val="9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Ability to plan consistently, creatively and effectively to support excellent progress</w:t>
            </w:r>
          </w:p>
          <w:p w14:paraId="116E1AB5" w14:textId="77777777" w:rsidR="005E1E39" w:rsidRPr="005E1E39" w:rsidRDefault="005E1E39" w:rsidP="005E1E39">
            <w:pPr>
              <w:numPr>
                <w:ilvl w:val="0"/>
                <w:numId w:val="9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Excellent organisational skills.</w:t>
            </w:r>
          </w:p>
          <w:p w14:paraId="48034CDF" w14:textId="77777777" w:rsidR="005E1E39" w:rsidRPr="005E1E39" w:rsidRDefault="005E1E39" w:rsidP="005E1E39">
            <w:pPr>
              <w:numPr>
                <w:ilvl w:val="0"/>
                <w:numId w:val="9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Excellent interpersonal skills.</w:t>
            </w:r>
          </w:p>
          <w:p w14:paraId="41A8ECEA" w14:textId="77777777" w:rsidR="005E1E39" w:rsidRPr="005E1E39" w:rsidRDefault="005E1E39" w:rsidP="005E1E39">
            <w:pPr>
              <w:numPr>
                <w:ilvl w:val="0"/>
                <w:numId w:val="9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The ability to motivate, celebrate and control the learning of students.</w:t>
            </w:r>
          </w:p>
          <w:p w14:paraId="0895A80D" w14:textId="77777777" w:rsidR="005E1E39" w:rsidRPr="005E1E39" w:rsidRDefault="005E1E39" w:rsidP="005E1E39">
            <w:pPr>
              <w:numPr>
                <w:ilvl w:val="0"/>
                <w:numId w:val="9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The ability to communicate well with parents and other colleagues.</w:t>
            </w:r>
          </w:p>
          <w:p w14:paraId="705CA26F" w14:textId="77777777" w:rsidR="005E1E39" w:rsidRPr="005E1E39" w:rsidRDefault="005E1E39" w:rsidP="005E1E39">
            <w:pPr>
              <w:spacing w:line="360" w:lineRule="auto"/>
              <w:rPr>
                <w:rFonts w:ascii="Aptos" w:hAnsi="Aptos" w:cs="Arial"/>
                <w:sz w:val="4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6081" w14:textId="77777777" w:rsidR="005E1E39" w:rsidRPr="005E1E39" w:rsidRDefault="005E1E39" w:rsidP="005E1E39">
            <w:pPr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Ability to work within school systems of sanctions, rewards and other aspects of school life.</w:t>
            </w:r>
          </w:p>
        </w:tc>
      </w:tr>
      <w:tr w:rsidR="005E1E39" w:rsidRPr="005E1E39" w14:paraId="27847047" w14:textId="77777777" w:rsidTr="005E1E39">
        <w:tblPrEx>
          <w:tblLook w:val="04A0" w:firstRow="1" w:lastRow="0" w:firstColumn="1" w:lastColumn="0" w:noHBand="0" w:noVBand="1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32AA1" w14:textId="77777777" w:rsidR="005E1E39" w:rsidRPr="005E1E39" w:rsidRDefault="005E1E39" w:rsidP="005E1E39">
            <w:pPr>
              <w:rPr>
                <w:rFonts w:ascii="Aptos" w:hAnsi="Aptos" w:cs="Arial"/>
                <w:b/>
                <w:sz w:val="20"/>
                <w:szCs w:val="2"/>
              </w:rPr>
            </w:pPr>
          </w:p>
          <w:p w14:paraId="2B97604B" w14:textId="77777777" w:rsidR="005E1E39" w:rsidRPr="005E1E39" w:rsidRDefault="005E1E39" w:rsidP="005E1E39">
            <w:pPr>
              <w:rPr>
                <w:rFonts w:ascii="Aptos" w:hAnsi="Aptos" w:cs="Arial"/>
                <w:b/>
                <w:sz w:val="20"/>
                <w:szCs w:val="2"/>
              </w:rPr>
            </w:pPr>
            <w:r w:rsidRPr="005E1E39">
              <w:rPr>
                <w:rFonts w:ascii="Aptos" w:hAnsi="Aptos" w:cs="Arial"/>
                <w:b/>
                <w:sz w:val="20"/>
                <w:szCs w:val="2"/>
              </w:rPr>
              <w:t>Other qualities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7A59" w14:textId="74503697" w:rsidR="005E1E39" w:rsidRPr="005E1E39" w:rsidRDefault="005E1E39" w:rsidP="005E1E39">
            <w:pPr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Passionate sports woman.</w:t>
            </w:r>
          </w:p>
          <w:p w14:paraId="12262C66" w14:textId="3E82225E" w:rsidR="005E1E39" w:rsidRPr="005E1E39" w:rsidRDefault="005E1E39" w:rsidP="005E1E39">
            <w:pPr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Creativity.</w:t>
            </w:r>
          </w:p>
          <w:p w14:paraId="5D287696" w14:textId="3F4ED2A2" w:rsidR="005E1E39" w:rsidRPr="005E1E39" w:rsidRDefault="005E1E39" w:rsidP="005E1E39">
            <w:pPr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 xml:space="preserve">Enthusiasm for teaching. </w:t>
            </w:r>
          </w:p>
          <w:p w14:paraId="46717436" w14:textId="4BA545B1" w:rsidR="005E1E39" w:rsidRPr="005E1E39" w:rsidRDefault="005E1E39" w:rsidP="005E1E39">
            <w:pPr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Willingness to lead, organise, and support extra-curricular activities.</w:t>
            </w:r>
          </w:p>
          <w:p w14:paraId="2A18881C" w14:textId="10496013" w:rsidR="005E1E39" w:rsidRPr="005E1E39" w:rsidRDefault="005E1E39" w:rsidP="005E1E39">
            <w:pPr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The ability to produce and share good resources.</w:t>
            </w:r>
          </w:p>
          <w:p w14:paraId="1824BA9D" w14:textId="22BFC3A4" w:rsidR="005E1E39" w:rsidRPr="005E1E39" w:rsidRDefault="005E1E39" w:rsidP="005E1E39">
            <w:pPr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Good attendance and punctuality.</w:t>
            </w:r>
          </w:p>
          <w:p w14:paraId="2EF99BAE" w14:textId="419A0896" w:rsidR="005E1E39" w:rsidRPr="005E1E39" w:rsidRDefault="005E1E39" w:rsidP="005E1E39">
            <w:pPr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Good sense of humour.</w:t>
            </w:r>
          </w:p>
          <w:p w14:paraId="09C57EB2" w14:textId="25ADA8CE" w:rsidR="005E1E39" w:rsidRPr="005E1E39" w:rsidRDefault="005E1E39" w:rsidP="005E1E39">
            <w:pPr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bCs/>
                <w:sz w:val="20"/>
                <w:szCs w:val="2"/>
              </w:rPr>
            </w:pPr>
            <w:r w:rsidRPr="005E1E39">
              <w:rPr>
                <w:rFonts w:ascii="Aptos" w:hAnsi="Aptos" w:cs="Arial"/>
                <w:bCs/>
                <w:sz w:val="20"/>
                <w:szCs w:val="2"/>
              </w:rPr>
              <w:t>Conscientious, honest and reliable.</w:t>
            </w:r>
          </w:p>
          <w:p w14:paraId="4F456743" w14:textId="646A6835" w:rsidR="005E1E39" w:rsidRPr="005E1E39" w:rsidRDefault="005E1E39" w:rsidP="005E1E39">
            <w:pPr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Excellent role model to students and staff.</w:t>
            </w:r>
          </w:p>
          <w:p w14:paraId="2EA54847" w14:textId="6484C3CD" w:rsidR="005E1E39" w:rsidRPr="005E1E39" w:rsidRDefault="005E1E39" w:rsidP="005E1E39">
            <w:pPr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Ambitious, hard-working practitioner who is keen to grow and develop their teaching career.</w:t>
            </w:r>
          </w:p>
          <w:p w14:paraId="15D29201" w14:textId="682FE0DA" w:rsidR="005E1E39" w:rsidRPr="005E1E39" w:rsidRDefault="005E1E39" w:rsidP="005E1E39">
            <w:pPr>
              <w:numPr>
                <w:ilvl w:val="0"/>
                <w:numId w:val="10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Can promote to others, a genuine love of learning, sporting activity, and of being physically active.</w:t>
            </w:r>
          </w:p>
          <w:p w14:paraId="4A37EB68" w14:textId="77777777" w:rsidR="005E1E39" w:rsidRPr="005E1E39" w:rsidRDefault="005E1E39" w:rsidP="005E1E39">
            <w:pPr>
              <w:spacing w:line="360" w:lineRule="auto"/>
              <w:rPr>
                <w:rFonts w:ascii="Aptos" w:hAnsi="Aptos" w:cs="Arial"/>
                <w:sz w:val="4"/>
                <w:szCs w:val="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F2A5" w14:textId="1B8E5661" w:rsidR="005E1E39" w:rsidRPr="005E1E39" w:rsidRDefault="005E1E39" w:rsidP="005E1E39">
            <w:pPr>
              <w:numPr>
                <w:ilvl w:val="0"/>
                <w:numId w:val="12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Strong and ambitious leadership qualities.</w:t>
            </w:r>
          </w:p>
          <w:p w14:paraId="6075CA7E" w14:textId="348573C4" w:rsidR="005E1E39" w:rsidRPr="005E1E39" w:rsidRDefault="005E1E39" w:rsidP="005E1E39">
            <w:pPr>
              <w:numPr>
                <w:ilvl w:val="0"/>
                <w:numId w:val="12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An interest in wider school activities.</w:t>
            </w:r>
          </w:p>
          <w:p w14:paraId="21E62C9A" w14:textId="77777777" w:rsidR="005E1E39" w:rsidRPr="005E1E39" w:rsidRDefault="005E1E39" w:rsidP="005E1E39">
            <w:pPr>
              <w:numPr>
                <w:ilvl w:val="0"/>
                <w:numId w:val="12"/>
              </w:num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  <w:r w:rsidRPr="005E1E39">
              <w:rPr>
                <w:rFonts w:ascii="Aptos" w:hAnsi="Aptos" w:cs="Arial"/>
                <w:sz w:val="20"/>
                <w:szCs w:val="2"/>
              </w:rPr>
              <w:t>Understanding of Health &amp; Safety.</w:t>
            </w:r>
          </w:p>
          <w:p w14:paraId="1649C7D8" w14:textId="77777777" w:rsidR="005E1E39" w:rsidRPr="005E1E39" w:rsidRDefault="005E1E39" w:rsidP="005E1E39">
            <w:pPr>
              <w:spacing w:line="360" w:lineRule="auto"/>
              <w:rPr>
                <w:rFonts w:ascii="Aptos" w:hAnsi="Aptos" w:cs="Arial"/>
                <w:sz w:val="20"/>
                <w:szCs w:val="2"/>
              </w:rPr>
            </w:pPr>
          </w:p>
        </w:tc>
      </w:tr>
    </w:tbl>
    <w:p w14:paraId="5DC91D96" w14:textId="77777777" w:rsidR="00FB7C03" w:rsidRPr="00DA2B74" w:rsidRDefault="00FB7C03">
      <w:pPr>
        <w:rPr>
          <w:rFonts w:ascii="Aptos" w:hAnsi="Aptos" w:cs="Arial"/>
          <w:sz w:val="20"/>
          <w:szCs w:val="2"/>
        </w:rPr>
      </w:pPr>
    </w:p>
    <w:p w14:paraId="0780E98C" w14:textId="77777777" w:rsidR="00CB34E8" w:rsidRPr="005E1E39" w:rsidRDefault="00CB34E8">
      <w:pPr>
        <w:rPr>
          <w:rFonts w:ascii="Aptos" w:hAnsi="Aptos" w:cs="Arial"/>
          <w:b/>
          <w:sz w:val="8"/>
          <w:szCs w:val="2"/>
        </w:rPr>
      </w:pPr>
    </w:p>
    <w:p w14:paraId="778C6278" w14:textId="21B1DA61" w:rsidR="00CB34E8" w:rsidRPr="00DA2B74" w:rsidRDefault="00D01377">
      <w:pPr>
        <w:rPr>
          <w:rFonts w:ascii="Aptos" w:hAnsi="Aptos" w:cs="Arial"/>
          <w:b/>
          <w:sz w:val="20"/>
          <w:szCs w:val="2"/>
        </w:rPr>
      </w:pPr>
      <w:r w:rsidRPr="00DA2B74">
        <w:rPr>
          <w:rFonts w:ascii="Aptos" w:hAnsi="Aptos" w:cs="Arial"/>
          <w:b/>
          <w:sz w:val="20"/>
          <w:szCs w:val="2"/>
        </w:rPr>
        <w:t>April</w:t>
      </w:r>
      <w:r w:rsidR="00E11266" w:rsidRPr="00DA2B74">
        <w:rPr>
          <w:rFonts w:ascii="Aptos" w:hAnsi="Aptos" w:cs="Arial"/>
          <w:b/>
          <w:sz w:val="20"/>
          <w:szCs w:val="2"/>
        </w:rPr>
        <w:t xml:space="preserve"> 202</w:t>
      </w:r>
      <w:r w:rsidR="00DA2B74">
        <w:rPr>
          <w:rFonts w:ascii="Aptos" w:hAnsi="Aptos" w:cs="Arial"/>
          <w:b/>
          <w:sz w:val="20"/>
          <w:szCs w:val="2"/>
        </w:rPr>
        <w:t>6</w:t>
      </w:r>
    </w:p>
    <w:sectPr w:rsidR="00CB34E8" w:rsidRPr="00DA2B74" w:rsidSect="005E1E39">
      <w:headerReference w:type="default" r:id="rId8"/>
      <w:footerReference w:type="default" r:id="rId9"/>
      <w:pgSz w:w="11909" w:h="16834" w:code="9"/>
      <w:pgMar w:top="1152" w:right="1152" w:bottom="576" w:left="1152" w:header="113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5F3E2" w14:textId="77777777" w:rsidR="00636ADE" w:rsidRDefault="00636ADE" w:rsidP="0004043A">
      <w:r>
        <w:separator/>
      </w:r>
    </w:p>
  </w:endnote>
  <w:endnote w:type="continuationSeparator" w:id="0">
    <w:p w14:paraId="5350AB65" w14:textId="77777777" w:rsidR="00636ADE" w:rsidRDefault="00636ADE" w:rsidP="0004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B549" w14:textId="77777777" w:rsidR="00BC121A" w:rsidRPr="00BC121A" w:rsidRDefault="00BC121A" w:rsidP="00BC121A">
    <w:pPr>
      <w:tabs>
        <w:tab w:val="left" w:pos="3872"/>
        <w:tab w:val="center" w:pos="9045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C121A">
      <w:rPr>
        <w:rFonts w:ascii="Aptos" w:eastAsiaTheme="minorHAnsi" w:hAnsi="Aptos" w:cstheme="minorBidi"/>
        <w:noProof/>
        <w:color w:val="000000"/>
        <w:szCs w:val="24"/>
        <w:lang w:eastAsia="en-US"/>
      </w:rPr>
      <w:drawing>
        <wp:inline distT="0" distB="0" distL="0" distR="0" wp14:anchorId="10295484" wp14:editId="1C9BF5D7">
          <wp:extent cx="5992586" cy="345058"/>
          <wp:effectExtent l="0" t="0" r="0" b="0"/>
          <wp:docPr id="4" name="Picture 4" descr="cid:c81e9daf-3258-4d93-a0d6-b4bfe19e76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c81e9daf-3258-4d93-a0d6-b4bfe19e766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386" cy="36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121A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 </w:t>
    </w:r>
  </w:p>
  <w:p w14:paraId="080F93E7" w14:textId="77777777" w:rsidR="008051D9" w:rsidRPr="008607DA" w:rsidRDefault="00BC121A" w:rsidP="00BC121A">
    <w:pPr>
      <w:tabs>
        <w:tab w:val="left" w:pos="3872"/>
        <w:tab w:val="center" w:pos="9045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C121A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</w:t>
    </w:r>
    <w:r w:rsidRPr="00BC121A"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inline distT="0" distB="0" distL="0" distR="0" wp14:anchorId="26330130" wp14:editId="0DC15E3D">
          <wp:extent cx="5731510" cy="343535"/>
          <wp:effectExtent l="0" t="0" r="254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ADE3" w14:textId="77777777" w:rsidR="00636ADE" w:rsidRDefault="00636ADE" w:rsidP="0004043A">
      <w:r>
        <w:separator/>
      </w:r>
    </w:p>
  </w:footnote>
  <w:footnote w:type="continuationSeparator" w:id="0">
    <w:p w14:paraId="27682DA3" w14:textId="77777777" w:rsidR="00636ADE" w:rsidRDefault="00636ADE" w:rsidP="00040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6DB3" w14:textId="77777777" w:rsidR="008051D9" w:rsidRDefault="008051D9" w:rsidP="00AA2575">
    <w:pPr>
      <w:pStyle w:val="Header"/>
      <w:jc w:val="center"/>
    </w:pPr>
    <w:r w:rsidRPr="00417011">
      <w:rPr>
        <w:noProof/>
      </w:rPr>
      <w:drawing>
        <wp:inline distT="0" distB="0" distL="0" distR="0" wp14:anchorId="482A8B83" wp14:editId="22695974">
          <wp:extent cx="554181" cy="640080"/>
          <wp:effectExtent l="0" t="0" r="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5" b="11991"/>
                  <a:stretch>
                    <a:fillRect/>
                  </a:stretch>
                </pic:blipFill>
                <pic:spPr bwMode="auto">
                  <a:xfrm>
                    <a:off x="0" y="0"/>
                    <a:ext cx="595025" cy="6872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E05659" w14:textId="77777777" w:rsidR="008051D9" w:rsidRPr="005E1E39" w:rsidRDefault="008051D9" w:rsidP="00FE1053">
    <w:pPr>
      <w:pStyle w:val="Header"/>
      <w:jc w:val="center"/>
      <w:rPr>
        <w:rFonts w:asciiTheme="minorHAnsi" w:hAnsiTheme="minorHAnsi"/>
        <w:b/>
        <w:sz w:val="22"/>
        <w:szCs w:val="22"/>
      </w:rPr>
    </w:pPr>
    <w:r w:rsidRPr="005E1E39">
      <w:rPr>
        <w:rFonts w:asciiTheme="minorHAnsi" w:hAnsiTheme="minorHAnsi"/>
        <w:b/>
        <w:sz w:val="22"/>
        <w:szCs w:val="22"/>
      </w:rPr>
      <w:t>Stockport School</w:t>
    </w:r>
  </w:p>
  <w:p w14:paraId="685D8ADE" w14:textId="77777777" w:rsidR="008051D9" w:rsidRPr="005E1E39" w:rsidRDefault="008051D9" w:rsidP="00FE1053">
    <w:pPr>
      <w:pStyle w:val="Header"/>
      <w:jc w:val="center"/>
      <w:rPr>
        <w:rFonts w:asciiTheme="minorHAnsi" w:hAnsiTheme="minorHAnsi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3CD"/>
    <w:multiLevelType w:val="hybridMultilevel"/>
    <w:tmpl w:val="E00E254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248F1"/>
    <w:multiLevelType w:val="hybridMultilevel"/>
    <w:tmpl w:val="18666B1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E3FB1"/>
    <w:multiLevelType w:val="hybridMultilevel"/>
    <w:tmpl w:val="2CA0668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B071C"/>
    <w:multiLevelType w:val="hybridMultilevel"/>
    <w:tmpl w:val="B98222E6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04E62"/>
    <w:multiLevelType w:val="hybridMultilevel"/>
    <w:tmpl w:val="91864D4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C4A91"/>
    <w:multiLevelType w:val="hybridMultilevel"/>
    <w:tmpl w:val="A5DA1C5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128C6"/>
    <w:multiLevelType w:val="hybridMultilevel"/>
    <w:tmpl w:val="D19493B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722815"/>
    <w:multiLevelType w:val="hybridMultilevel"/>
    <w:tmpl w:val="E8D27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B735C"/>
    <w:multiLevelType w:val="hybridMultilevel"/>
    <w:tmpl w:val="E65CEE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39B2"/>
    <w:multiLevelType w:val="hybridMultilevel"/>
    <w:tmpl w:val="338E551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464E7"/>
    <w:multiLevelType w:val="hybridMultilevel"/>
    <w:tmpl w:val="9B70937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6878B2"/>
    <w:multiLevelType w:val="hybridMultilevel"/>
    <w:tmpl w:val="4F90DD5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AC3FD7"/>
    <w:multiLevelType w:val="hybridMultilevel"/>
    <w:tmpl w:val="BE622AB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2"/>
  </w:num>
  <w:num w:numId="5">
    <w:abstractNumId w:val="6"/>
  </w:num>
  <w:num w:numId="6">
    <w:abstractNumId w:val="4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  <w:num w:numId="14">
    <w:abstractNumId w:val="0"/>
  </w:num>
  <w:num w:numId="15">
    <w:abstractNumId w:val="4"/>
  </w:num>
  <w:num w:numId="16">
    <w:abstractNumId w:val="12"/>
  </w:num>
  <w:num w:numId="17">
    <w:abstractNumId w:val="6"/>
  </w:num>
  <w:num w:numId="18">
    <w:abstractNumId w:val="11"/>
  </w:num>
  <w:num w:numId="19">
    <w:abstractNumId w:val="1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0F"/>
    <w:rsid w:val="00006EA1"/>
    <w:rsid w:val="0004043A"/>
    <w:rsid w:val="000C4B53"/>
    <w:rsid w:val="00175BA8"/>
    <w:rsid w:val="00191265"/>
    <w:rsid w:val="0020749D"/>
    <w:rsid w:val="00263B77"/>
    <w:rsid w:val="00307F85"/>
    <w:rsid w:val="00386D4D"/>
    <w:rsid w:val="004D488B"/>
    <w:rsid w:val="0051298E"/>
    <w:rsid w:val="00543BEA"/>
    <w:rsid w:val="0057550F"/>
    <w:rsid w:val="0059215A"/>
    <w:rsid w:val="005930B3"/>
    <w:rsid w:val="005968D1"/>
    <w:rsid w:val="005E1E39"/>
    <w:rsid w:val="00610CCD"/>
    <w:rsid w:val="00636ADE"/>
    <w:rsid w:val="006A152F"/>
    <w:rsid w:val="006B1307"/>
    <w:rsid w:val="006D6B9C"/>
    <w:rsid w:val="006F6D8E"/>
    <w:rsid w:val="006F7FBF"/>
    <w:rsid w:val="00795F19"/>
    <w:rsid w:val="007A3A82"/>
    <w:rsid w:val="008039FC"/>
    <w:rsid w:val="008051D9"/>
    <w:rsid w:val="00821F04"/>
    <w:rsid w:val="008607DA"/>
    <w:rsid w:val="0088694D"/>
    <w:rsid w:val="009C0341"/>
    <w:rsid w:val="009E2E98"/>
    <w:rsid w:val="009F7C4C"/>
    <w:rsid w:val="00A02363"/>
    <w:rsid w:val="00A871A2"/>
    <w:rsid w:val="00A9636C"/>
    <w:rsid w:val="00AA2575"/>
    <w:rsid w:val="00B37422"/>
    <w:rsid w:val="00B9242E"/>
    <w:rsid w:val="00BC121A"/>
    <w:rsid w:val="00C03771"/>
    <w:rsid w:val="00C31FE5"/>
    <w:rsid w:val="00C34B71"/>
    <w:rsid w:val="00C632AD"/>
    <w:rsid w:val="00CB34E8"/>
    <w:rsid w:val="00CC0831"/>
    <w:rsid w:val="00CD48BF"/>
    <w:rsid w:val="00D01377"/>
    <w:rsid w:val="00D11028"/>
    <w:rsid w:val="00DA2B74"/>
    <w:rsid w:val="00DF7602"/>
    <w:rsid w:val="00E11266"/>
    <w:rsid w:val="00E450B7"/>
    <w:rsid w:val="00E92754"/>
    <w:rsid w:val="00EA11C7"/>
    <w:rsid w:val="00F90CD4"/>
    <w:rsid w:val="00FB7C03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96A45"/>
  <w15:docId w15:val="{2561CA54-B71A-475D-B857-E2E84632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57550F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7550F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57550F"/>
    <w:pPr>
      <w:widowControl w:val="0"/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50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57550F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57550F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0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A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B3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B7C03"/>
    <w:pPr>
      <w:ind w:left="720"/>
      <w:contextualSpacing/>
    </w:pPr>
  </w:style>
  <w:style w:type="paragraph" w:styleId="NoSpacing">
    <w:name w:val="No Spacing"/>
    <w:uiPriority w:val="1"/>
    <w:qFormat/>
    <w:rsid w:val="00FB7C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86f01a51-6360-4b66-aab0-58ee23e650a3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FB25-1EE2-4F01-A8FE-DF043386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Sankey High School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Nithsdale J</dc:creator>
  <cp:lastModifiedBy>Ian Irwin</cp:lastModifiedBy>
  <cp:revision>2</cp:revision>
  <cp:lastPrinted>2014-02-17T09:16:00Z</cp:lastPrinted>
  <dcterms:created xsi:type="dcterms:W3CDTF">2026-04-12T20:19:00Z</dcterms:created>
  <dcterms:modified xsi:type="dcterms:W3CDTF">2026-04-12T20:19:00Z</dcterms:modified>
</cp:coreProperties>
</file>