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A4C6" w14:textId="77777777" w:rsidR="002A103D" w:rsidRPr="00F61706" w:rsidRDefault="002A103D" w:rsidP="00E939DD">
      <w:pPr>
        <w:spacing w:before="0" w:after="0"/>
        <w:jc w:val="center"/>
        <w:rPr>
          <w:b/>
          <w:bCs/>
          <w:color w:val="002A48"/>
          <w:sz w:val="24"/>
          <w:szCs w:val="24"/>
        </w:rPr>
      </w:pPr>
    </w:p>
    <w:p w14:paraId="27688125" w14:textId="75268D7D" w:rsidR="00D139DB" w:rsidRDefault="00E939DD" w:rsidP="00E939DD">
      <w:pPr>
        <w:spacing w:before="0" w:after="0"/>
        <w:jc w:val="center"/>
        <w:rPr>
          <w:b/>
          <w:bCs/>
          <w:color w:val="002A48"/>
          <w:sz w:val="40"/>
          <w:szCs w:val="40"/>
        </w:rPr>
      </w:pPr>
      <w:r>
        <w:rPr>
          <w:b/>
          <w:bCs/>
          <w:color w:val="002A48"/>
          <w:sz w:val="40"/>
          <w:szCs w:val="40"/>
        </w:rPr>
        <w:t>Advert</w:t>
      </w:r>
      <w:r w:rsidR="004E2D0A">
        <w:rPr>
          <w:b/>
          <w:bCs/>
          <w:color w:val="002A48"/>
          <w:sz w:val="40"/>
          <w:szCs w:val="40"/>
        </w:rPr>
        <w:t xml:space="preserve"> – Current Vacancy </w:t>
      </w:r>
    </w:p>
    <w:p w14:paraId="091913AE" w14:textId="77777777" w:rsidR="00E320C8" w:rsidRPr="000F65C2" w:rsidRDefault="00E320C8" w:rsidP="00E939DD">
      <w:pPr>
        <w:spacing w:before="0" w:after="0"/>
        <w:jc w:val="center"/>
        <w:rPr>
          <w:b/>
          <w:bCs/>
          <w:color w:val="002A48"/>
        </w:rPr>
      </w:pPr>
    </w:p>
    <w:tbl>
      <w:tblPr>
        <w:tblStyle w:val="TableGrid"/>
        <w:tblW w:w="9634" w:type="dxa"/>
        <w:tblLook w:val="04A0" w:firstRow="1" w:lastRow="0" w:firstColumn="1" w:lastColumn="0" w:noHBand="0" w:noVBand="1"/>
      </w:tblPr>
      <w:tblGrid>
        <w:gridCol w:w="1838"/>
        <w:gridCol w:w="7796"/>
      </w:tblGrid>
      <w:tr w:rsidR="00E320C8" w:rsidRPr="000F65C2" w14:paraId="2953C3A2" w14:textId="77777777" w:rsidTr="5C3F888C">
        <w:tc>
          <w:tcPr>
            <w:tcW w:w="1838" w:type="dxa"/>
            <w:shd w:val="clear" w:color="auto" w:fill="2F5496" w:themeFill="accent1" w:themeFillShade="BF"/>
          </w:tcPr>
          <w:p w14:paraId="3842138E" w14:textId="77777777" w:rsidR="00E320C8" w:rsidRPr="000F65C2" w:rsidRDefault="00E320C8" w:rsidP="00EC70FE">
            <w:pPr>
              <w:tabs>
                <w:tab w:val="left" w:pos="2761"/>
              </w:tabs>
              <w:spacing w:before="0"/>
              <w:rPr>
                <w:color w:val="FFFFFF" w:themeColor="background1"/>
              </w:rPr>
            </w:pPr>
            <w:r w:rsidRPr="000F65C2">
              <w:rPr>
                <w:color w:val="FFFFFF" w:themeColor="background1"/>
              </w:rPr>
              <w:t xml:space="preserve">Vacancy </w:t>
            </w:r>
          </w:p>
        </w:tc>
        <w:tc>
          <w:tcPr>
            <w:tcW w:w="7796" w:type="dxa"/>
          </w:tcPr>
          <w:p w14:paraId="59F50F2B" w14:textId="62F7E7FE" w:rsidR="00E320C8" w:rsidRPr="000F65C2" w:rsidRDefault="000C19D4" w:rsidP="06315472">
            <w:pPr>
              <w:tabs>
                <w:tab w:val="left" w:pos="2761"/>
              </w:tabs>
              <w:spacing w:before="0"/>
              <w:jc w:val="both"/>
              <w:rPr>
                <w:b/>
                <w:bCs/>
                <w:color w:val="E7E6E6" w:themeColor="background2"/>
              </w:rPr>
            </w:pPr>
            <w:r>
              <w:rPr>
                <w:b/>
                <w:bCs/>
              </w:rPr>
              <w:t>Teacher of Science</w:t>
            </w:r>
          </w:p>
        </w:tc>
      </w:tr>
      <w:tr w:rsidR="00E320C8" w:rsidRPr="000F65C2" w14:paraId="726E537E" w14:textId="77777777" w:rsidTr="5C3F888C">
        <w:tc>
          <w:tcPr>
            <w:tcW w:w="1838" w:type="dxa"/>
            <w:shd w:val="clear" w:color="auto" w:fill="2F5496" w:themeFill="accent1" w:themeFillShade="BF"/>
          </w:tcPr>
          <w:p w14:paraId="0D84DD9E" w14:textId="77777777" w:rsidR="00E320C8" w:rsidRPr="000F65C2" w:rsidRDefault="00E320C8" w:rsidP="00EC70FE">
            <w:pPr>
              <w:tabs>
                <w:tab w:val="left" w:pos="2761"/>
              </w:tabs>
              <w:spacing w:before="0"/>
              <w:rPr>
                <w:color w:val="FFFFFF" w:themeColor="background1"/>
              </w:rPr>
            </w:pPr>
            <w:r w:rsidRPr="000F65C2">
              <w:rPr>
                <w:color w:val="FFFFFF" w:themeColor="background1"/>
              </w:rPr>
              <w:t>Grade/Salary</w:t>
            </w:r>
          </w:p>
        </w:tc>
        <w:tc>
          <w:tcPr>
            <w:tcW w:w="7796" w:type="dxa"/>
          </w:tcPr>
          <w:p w14:paraId="786FC1E5" w14:textId="014A9B81" w:rsidR="00E320C8" w:rsidRPr="000F65C2" w:rsidRDefault="003110AF" w:rsidP="00EC70FE">
            <w:pPr>
              <w:tabs>
                <w:tab w:val="left" w:pos="2761"/>
              </w:tabs>
              <w:spacing w:before="0"/>
              <w:jc w:val="both"/>
              <w:rPr>
                <w:color w:val="E7E6E6" w:themeColor="background2"/>
              </w:rPr>
            </w:pPr>
            <w:r w:rsidRPr="003110AF">
              <w:t>MPS/UPS</w:t>
            </w:r>
          </w:p>
        </w:tc>
      </w:tr>
      <w:tr w:rsidR="00E320C8" w:rsidRPr="000F65C2" w14:paraId="71D1B2A6" w14:textId="77777777" w:rsidTr="5C3F888C">
        <w:tc>
          <w:tcPr>
            <w:tcW w:w="1838" w:type="dxa"/>
            <w:shd w:val="clear" w:color="auto" w:fill="2F5496" w:themeFill="accent1" w:themeFillShade="BF"/>
          </w:tcPr>
          <w:p w14:paraId="0D85F8CB" w14:textId="77777777" w:rsidR="00E320C8" w:rsidRPr="000F65C2" w:rsidRDefault="00E320C8" w:rsidP="00EC70FE">
            <w:pPr>
              <w:tabs>
                <w:tab w:val="left" w:pos="2761"/>
              </w:tabs>
              <w:spacing w:before="0"/>
              <w:rPr>
                <w:color w:val="FFFFFF" w:themeColor="background1"/>
              </w:rPr>
            </w:pPr>
            <w:r w:rsidRPr="000F65C2">
              <w:rPr>
                <w:color w:val="FFFFFF" w:themeColor="background1"/>
              </w:rPr>
              <w:t>Hours of work</w:t>
            </w:r>
          </w:p>
        </w:tc>
        <w:tc>
          <w:tcPr>
            <w:tcW w:w="7796" w:type="dxa"/>
          </w:tcPr>
          <w:p w14:paraId="67A64C80" w14:textId="4A002EE4" w:rsidR="00E320C8" w:rsidRPr="000F65C2" w:rsidRDefault="00491D02" w:rsidP="00EC70FE">
            <w:pPr>
              <w:tabs>
                <w:tab w:val="left" w:pos="2761"/>
              </w:tabs>
              <w:spacing w:before="0"/>
              <w:jc w:val="both"/>
              <w:rPr>
                <w:color w:val="E7E6E6" w:themeColor="background2"/>
              </w:rPr>
            </w:pPr>
            <w:r w:rsidRPr="00491D02">
              <w:t>32.5</w:t>
            </w:r>
          </w:p>
        </w:tc>
      </w:tr>
      <w:tr w:rsidR="00E320C8" w:rsidRPr="000F65C2" w14:paraId="55511FE6" w14:textId="77777777" w:rsidTr="5C3F888C">
        <w:tc>
          <w:tcPr>
            <w:tcW w:w="1838" w:type="dxa"/>
            <w:shd w:val="clear" w:color="auto" w:fill="2F5496" w:themeFill="accent1" w:themeFillShade="BF"/>
          </w:tcPr>
          <w:p w14:paraId="14BF7694" w14:textId="77777777" w:rsidR="00E320C8" w:rsidRPr="000F65C2" w:rsidRDefault="00E320C8" w:rsidP="00EC70FE">
            <w:pPr>
              <w:tabs>
                <w:tab w:val="left" w:pos="2761"/>
              </w:tabs>
              <w:spacing w:before="0"/>
              <w:rPr>
                <w:color w:val="FFFFFF" w:themeColor="background1"/>
              </w:rPr>
            </w:pPr>
            <w:r w:rsidRPr="000F65C2">
              <w:rPr>
                <w:color w:val="FFFFFF" w:themeColor="background1"/>
              </w:rPr>
              <w:t>Contract</w:t>
            </w:r>
          </w:p>
        </w:tc>
        <w:tc>
          <w:tcPr>
            <w:tcW w:w="7796" w:type="dxa"/>
          </w:tcPr>
          <w:p w14:paraId="1034D161" w14:textId="6516AD94" w:rsidR="00E320C8" w:rsidRPr="000F65C2" w:rsidRDefault="00491D02" w:rsidP="00EC70FE">
            <w:pPr>
              <w:tabs>
                <w:tab w:val="left" w:pos="2761"/>
              </w:tabs>
              <w:spacing w:before="0"/>
              <w:jc w:val="both"/>
              <w:rPr>
                <w:color w:val="E7E6E6" w:themeColor="background2"/>
              </w:rPr>
            </w:pPr>
            <w:r w:rsidRPr="00491D02">
              <w:t>Permanent</w:t>
            </w:r>
          </w:p>
        </w:tc>
      </w:tr>
    </w:tbl>
    <w:p w14:paraId="2A500A83" w14:textId="77777777" w:rsidR="00E320C8" w:rsidRPr="000F65C2" w:rsidRDefault="00E320C8" w:rsidP="00EC70FE">
      <w:pPr>
        <w:spacing w:before="0" w:after="0"/>
        <w:jc w:val="both"/>
        <w:rPr>
          <w:b/>
          <w:bCs/>
        </w:rPr>
      </w:pPr>
    </w:p>
    <w:p w14:paraId="2F02030B" w14:textId="7235F1FC" w:rsidR="00E320C8" w:rsidRPr="000F65C2" w:rsidRDefault="00892373" w:rsidP="00EC70FE">
      <w:pPr>
        <w:spacing w:before="0" w:after="0"/>
        <w:jc w:val="both"/>
      </w:pPr>
      <w:r w:rsidRPr="000F65C2">
        <w:rPr>
          <w:b/>
          <w:bCs/>
        </w:rPr>
        <w:t xml:space="preserve">An exciting </w:t>
      </w:r>
      <w:r w:rsidR="00E320C8" w:rsidRPr="000F65C2">
        <w:rPr>
          <w:b/>
          <w:bCs/>
        </w:rPr>
        <w:t xml:space="preserve">Job Opportunity </w:t>
      </w:r>
      <w:r w:rsidR="001800E3" w:rsidRPr="000F65C2">
        <w:rPr>
          <w:b/>
          <w:bCs/>
        </w:rPr>
        <w:t xml:space="preserve">has arisen </w:t>
      </w:r>
      <w:r w:rsidR="00E320C8" w:rsidRPr="000F65C2">
        <w:rPr>
          <w:b/>
          <w:bCs/>
        </w:rPr>
        <w:t>at Q3 Academy Great Barr</w:t>
      </w:r>
      <w:r w:rsidR="00B77404">
        <w:rPr>
          <w:b/>
          <w:bCs/>
        </w:rPr>
        <w:t>!</w:t>
      </w:r>
    </w:p>
    <w:p w14:paraId="6EF6C909" w14:textId="77777777" w:rsidR="00E320C8" w:rsidRPr="000F65C2" w:rsidRDefault="00E320C8" w:rsidP="00EC70FE">
      <w:pPr>
        <w:spacing w:before="0" w:after="0"/>
        <w:jc w:val="both"/>
      </w:pPr>
    </w:p>
    <w:p w14:paraId="42C37A31" w14:textId="599E1731" w:rsidR="004042EC" w:rsidRPr="000F65C2" w:rsidRDefault="004042EC" w:rsidP="001800E3">
      <w:pPr>
        <w:spacing w:before="0" w:after="0"/>
      </w:pPr>
      <w:r w:rsidRPr="000F65C2">
        <w:t>Q3 Academy Great Barr is seeking a motivated and dedicated individual to join our team.</w:t>
      </w:r>
      <w:r w:rsidR="001800E3" w:rsidRPr="000F65C2">
        <w:t xml:space="preserve"> This is the </w:t>
      </w:r>
      <w:r w:rsidR="0035669B" w:rsidRPr="000F65C2">
        <w:t xml:space="preserve">perfect time to become part of our team under the leadership of our new Headteacher. </w:t>
      </w:r>
    </w:p>
    <w:p w14:paraId="60337F71" w14:textId="77777777" w:rsidR="004042EC" w:rsidRPr="000F65C2" w:rsidRDefault="004042EC" w:rsidP="001800E3">
      <w:pPr>
        <w:spacing w:before="0" w:after="0"/>
      </w:pPr>
    </w:p>
    <w:p w14:paraId="6E7ED1D3" w14:textId="78982A68" w:rsidR="00BA59C4" w:rsidRPr="000F65C2" w:rsidRDefault="00BA59C4" w:rsidP="001800E3">
      <w:pPr>
        <w:spacing w:before="0" w:after="0"/>
      </w:pPr>
      <w:r w:rsidRPr="000F65C2">
        <w:t xml:space="preserve">As a mixed comprehensive </w:t>
      </w:r>
      <w:r w:rsidR="00A7298B" w:rsidRPr="000F65C2">
        <w:t>A</w:t>
      </w:r>
      <w:r w:rsidRPr="000F65C2">
        <w:t>cademy with a dynamic Sixth Form, Q3 Academy Great Barr serves a vibrant and culturally diverse community of nearly 1,200 wonderful students.</w:t>
      </w:r>
    </w:p>
    <w:p w14:paraId="70031277" w14:textId="77777777" w:rsidR="00786231" w:rsidRPr="000F65C2" w:rsidRDefault="00786231" w:rsidP="001800E3">
      <w:pPr>
        <w:spacing w:before="0" w:after="0"/>
      </w:pPr>
    </w:p>
    <w:p w14:paraId="12447DFF" w14:textId="7679C078" w:rsidR="00BA59C4" w:rsidRPr="000F65C2" w:rsidRDefault="00BA59C4" w:rsidP="001800E3">
      <w:pPr>
        <w:spacing w:before="0" w:after="0"/>
      </w:pPr>
      <w:r w:rsidRPr="000F65C2">
        <w:t>Our gorgeous building</w:t>
      </w:r>
      <w:r w:rsidR="00F71D72">
        <w:t>s</w:t>
      </w:r>
      <w:r w:rsidRPr="000F65C2">
        <w:t xml:space="preserve"> are surrounded by open, picturesque fields and woodlands, and the Academy offers a stimulating setting for teaching and learning. Our facilities are designed to inspire, with state-of-the-art classrooms and resources that support a rigorous, knowledge-rich curriculum. This curriculum is carefully crafted to challenge students, develop critical thinkers, and prepare them for successful futures.</w:t>
      </w:r>
    </w:p>
    <w:p w14:paraId="290D2BD6" w14:textId="77777777" w:rsidR="00786231" w:rsidRPr="000F65C2" w:rsidRDefault="00786231" w:rsidP="001800E3">
      <w:pPr>
        <w:spacing w:before="0" w:after="0"/>
      </w:pPr>
    </w:p>
    <w:p w14:paraId="68A25A4E" w14:textId="3608E0F9" w:rsidR="00BA59C4" w:rsidRPr="000F65C2" w:rsidRDefault="00BA59C4" w:rsidP="001800E3">
      <w:pPr>
        <w:spacing w:before="0" w:after="0"/>
      </w:pPr>
      <w:r w:rsidRPr="000F65C2">
        <w:t xml:space="preserve">Professional growth is embedded in our culture, and Q3 Academy Great Barr presents unparalleled opportunities for students and staff. If you are </w:t>
      </w:r>
      <w:r w:rsidR="00A7298B" w:rsidRPr="000F65C2">
        <w:t xml:space="preserve">an individual </w:t>
      </w:r>
      <w:r w:rsidRPr="000F65C2">
        <w:t>passionate about shaping the future generation, you will be joining a community where education is valued, diversity is celebrated, and personal development is prioritised. This is a place where your talents will be valued, and your career can flourish.</w:t>
      </w:r>
    </w:p>
    <w:p w14:paraId="2E6967EE" w14:textId="77777777" w:rsidR="00786231" w:rsidRPr="000F65C2" w:rsidRDefault="00786231" w:rsidP="001800E3">
      <w:pPr>
        <w:spacing w:before="0" w:after="0"/>
      </w:pPr>
    </w:p>
    <w:p w14:paraId="17AAA6ED" w14:textId="376F44CB" w:rsidR="004042EC" w:rsidRPr="000F65C2" w:rsidRDefault="00BA59C4" w:rsidP="001800E3">
      <w:pPr>
        <w:spacing w:before="0" w:after="0"/>
      </w:pPr>
      <w:r w:rsidRPr="000F65C2">
        <w:t>We are proud to be part of The Mercian Trust, which provides us with access to wider resources, professional development, and a network of educators focused on pioneering teaching and learning methods, including digital transformation. Join us for an opportunity to be at the forefront of a transformative educational approach that champions collaboration, innovation, and excellence in teaching and learning</w:t>
      </w:r>
    </w:p>
    <w:p w14:paraId="6536C4D9" w14:textId="77777777" w:rsidR="00B403BD" w:rsidRPr="000F65C2" w:rsidRDefault="00B403BD" w:rsidP="00EC70FE">
      <w:pPr>
        <w:spacing w:before="0" w:after="0"/>
        <w:jc w:val="both"/>
        <w:rPr>
          <w:b/>
          <w:bCs/>
        </w:rPr>
      </w:pPr>
    </w:p>
    <w:p w14:paraId="465ED368" w14:textId="54F16669" w:rsidR="001E7810" w:rsidRPr="000F65C2" w:rsidRDefault="001E7810" w:rsidP="00EC70FE">
      <w:pPr>
        <w:spacing w:before="0" w:after="0"/>
        <w:jc w:val="both"/>
        <w:rPr>
          <w:b/>
          <w:bCs/>
        </w:rPr>
      </w:pPr>
      <w:r w:rsidRPr="000F65C2">
        <w:rPr>
          <w:b/>
          <w:bCs/>
        </w:rPr>
        <w:t xml:space="preserve">Why </w:t>
      </w:r>
      <w:r w:rsidR="008F2B4F" w:rsidRPr="000F65C2">
        <w:rPr>
          <w:b/>
          <w:bCs/>
        </w:rPr>
        <w:t xml:space="preserve">should you work with us? </w:t>
      </w:r>
    </w:p>
    <w:p w14:paraId="6C35EB27" w14:textId="77777777" w:rsidR="00741F62" w:rsidRPr="000F65C2" w:rsidRDefault="00741F62" w:rsidP="00EC70FE">
      <w:pPr>
        <w:spacing w:before="0" w:after="0"/>
        <w:jc w:val="both"/>
        <w:rPr>
          <w:b/>
          <w:bCs/>
        </w:rPr>
      </w:pPr>
    </w:p>
    <w:p w14:paraId="4993CAB2" w14:textId="5F80C8D8" w:rsidR="00BA59C4" w:rsidRPr="000F65C2" w:rsidRDefault="008F2B4F" w:rsidP="00EC70FE">
      <w:pPr>
        <w:pStyle w:val="ListParagraph"/>
        <w:numPr>
          <w:ilvl w:val="0"/>
          <w:numId w:val="7"/>
        </w:numPr>
        <w:spacing w:before="0" w:after="0"/>
        <w:jc w:val="both"/>
      </w:pPr>
      <w:r w:rsidRPr="000F65C2">
        <w:t>We are</w:t>
      </w:r>
      <w:r w:rsidR="00E87EE5">
        <w:t xml:space="preserve"> an</w:t>
      </w:r>
      <w:r w:rsidR="00BA59C4" w:rsidRPr="000F65C2">
        <w:t xml:space="preserve"> incredible team of friendly and supportive staff</w:t>
      </w:r>
      <w:r w:rsidR="005211FA" w:rsidRPr="000F65C2">
        <w:t>.</w:t>
      </w:r>
    </w:p>
    <w:p w14:paraId="6B216A56" w14:textId="0254E966" w:rsidR="00BA59C4" w:rsidRPr="000F65C2" w:rsidRDefault="008F2B4F" w:rsidP="005211FA">
      <w:pPr>
        <w:pStyle w:val="ListParagraph"/>
        <w:numPr>
          <w:ilvl w:val="0"/>
          <w:numId w:val="7"/>
        </w:numPr>
        <w:spacing w:before="0" w:after="0"/>
        <w:jc w:val="both"/>
      </w:pPr>
      <w:r w:rsidRPr="000F65C2">
        <w:t>To w</w:t>
      </w:r>
      <w:r w:rsidR="00BA59C4" w:rsidRPr="000F65C2">
        <w:t>ork with our amazing students in a positive learning environment supported by a centralised behaviour system</w:t>
      </w:r>
      <w:r w:rsidR="005211FA" w:rsidRPr="000F65C2">
        <w:t>.</w:t>
      </w:r>
    </w:p>
    <w:p w14:paraId="78B400F2" w14:textId="004C293B" w:rsidR="005211FA" w:rsidRPr="000F65C2" w:rsidRDefault="005211FA" w:rsidP="005211FA">
      <w:pPr>
        <w:pStyle w:val="ListParagraph"/>
        <w:numPr>
          <w:ilvl w:val="0"/>
          <w:numId w:val="7"/>
        </w:numPr>
        <w:spacing w:before="0" w:after="0"/>
        <w:jc w:val="both"/>
      </w:pPr>
      <w:r w:rsidRPr="000F65C2">
        <w:t xml:space="preserve">Enjoy manageable workloads. </w:t>
      </w:r>
    </w:p>
    <w:p w14:paraId="7BF968AA" w14:textId="44A8FF1E" w:rsidR="00BA59C4" w:rsidRPr="000F65C2" w:rsidRDefault="005211FA" w:rsidP="00EC70FE">
      <w:pPr>
        <w:pStyle w:val="ListParagraph"/>
        <w:numPr>
          <w:ilvl w:val="0"/>
          <w:numId w:val="7"/>
        </w:numPr>
        <w:spacing w:before="0" w:after="0"/>
        <w:jc w:val="both"/>
      </w:pPr>
      <w:r w:rsidRPr="000F65C2">
        <w:t>We have a s</w:t>
      </w:r>
      <w:r w:rsidR="00BA59C4" w:rsidRPr="000F65C2">
        <w:t>upportive feedback culture</w:t>
      </w:r>
      <w:r w:rsidRPr="000F65C2">
        <w:t>.</w:t>
      </w:r>
    </w:p>
    <w:p w14:paraId="2A3132AD" w14:textId="11541CD7" w:rsidR="00BA59C4" w:rsidRPr="000F65C2" w:rsidRDefault="003F769C" w:rsidP="00EC70FE">
      <w:pPr>
        <w:pStyle w:val="ListParagraph"/>
        <w:numPr>
          <w:ilvl w:val="0"/>
          <w:numId w:val="7"/>
        </w:numPr>
        <w:spacing w:before="0" w:after="0"/>
        <w:jc w:val="both"/>
      </w:pPr>
      <w:r w:rsidRPr="000F65C2">
        <w:t>Experience</w:t>
      </w:r>
      <w:r w:rsidR="00BA59C4" w:rsidRPr="000F65C2">
        <w:t xml:space="preserve"> a high-quality CPD programme</w:t>
      </w:r>
      <w:r w:rsidRPr="000F65C2">
        <w:t>.</w:t>
      </w:r>
    </w:p>
    <w:p w14:paraId="78A47332" w14:textId="62E31FD2" w:rsidR="00BA59C4" w:rsidRPr="000F65C2" w:rsidRDefault="00BA59C4" w:rsidP="00EC70FE">
      <w:pPr>
        <w:pStyle w:val="ListParagraph"/>
        <w:numPr>
          <w:ilvl w:val="0"/>
          <w:numId w:val="7"/>
        </w:numPr>
        <w:spacing w:before="0" w:after="0"/>
        <w:jc w:val="both"/>
      </w:pPr>
      <w:r w:rsidRPr="000F65C2">
        <w:t>Three-week Christmas break and three ‘buy back’ days of extra summer holiday as thanks for contributing to the wider life of the Academy</w:t>
      </w:r>
      <w:r w:rsidR="003F769C" w:rsidRPr="000F65C2">
        <w:t>.</w:t>
      </w:r>
    </w:p>
    <w:p w14:paraId="57E435EE" w14:textId="2720F5A8" w:rsidR="00BA59C4" w:rsidRPr="000F65C2" w:rsidRDefault="003F769C" w:rsidP="00EC70FE">
      <w:pPr>
        <w:pStyle w:val="ListParagraph"/>
        <w:numPr>
          <w:ilvl w:val="0"/>
          <w:numId w:val="7"/>
        </w:numPr>
        <w:spacing w:before="0" w:after="0"/>
        <w:jc w:val="both"/>
      </w:pPr>
      <w:r w:rsidRPr="000F65C2">
        <w:t>A v</w:t>
      </w:r>
      <w:r w:rsidR="00BA59C4" w:rsidRPr="000F65C2">
        <w:t>isible and supportive SLT</w:t>
      </w:r>
      <w:r w:rsidRPr="000F65C2">
        <w:t>.</w:t>
      </w:r>
    </w:p>
    <w:p w14:paraId="68F5D389" w14:textId="20A8DA05" w:rsidR="00BA59C4" w:rsidRPr="000F65C2" w:rsidRDefault="003F769C" w:rsidP="00EC70FE">
      <w:pPr>
        <w:pStyle w:val="ListParagraph"/>
        <w:numPr>
          <w:ilvl w:val="0"/>
          <w:numId w:val="7"/>
        </w:numPr>
        <w:spacing w:before="0" w:after="0"/>
        <w:jc w:val="both"/>
      </w:pPr>
      <w:r w:rsidRPr="000F65C2">
        <w:t xml:space="preserve">Access to </w:t>
      </w:r>
      <w:r w:rsidR="00CD5E91" w:rsidRPr="000F65C2">
        <w:t xml:space="preserve">the latest technology. </w:t>
      </w:r>
    </w:p>
    <w:p w14:paraId="39C11413" w14:textId="28694049" w:rsidR="00BA59C4" w:rsidRPr="000F65C2" w:rsidRDefault="00BA59C4" w:rsidP="00EC70FE">
      <w:pPr>
        <w:pStyle w:val="ListParagraph"/>
        <w:numPr>
          <w:ilvl w:val="0"/>
          <w:numId w:val="7"/>
        </w:numPr>
        <w:spacing w:before="0" w:after="0"/>
        <w:jc w:val="both"/>
      </w:pPr>
      <w:r w:rsidRPr="000F65C2">
        <w:t>Connect and unwind with regular social activities</w:t>
      </w:r>
    </w:p>
    <w:p w14:paraId="3F2BE68F" w14:textId="08C0C19E" w:rsidR="00BA59C4" w:rsidRPr="000F65C2" w:rsidRDefault="00BA59C4" w:rsidP="00EC70FE">
      <w:pPr>
        <w:pStyle w:val="ListParagraph"/>
        <w:numPr>
          <w:ilvl w:val="0"/>
          <w:numId w:val="7"/>
        </w:numPr>
        <w:spacing w:before="0" w:after="0"/>
        <w:jc w:val="both"/>
      </w:pPr>
      <w:r w:rsidRPr="000F65C2">
        <w:lastRenderedPageBreak/>
        <w:t>Access to Simply Health benefits, supporting your optical and dental care needs and including a free annual flu vaccination</w:t>
      </w:r>
      <w:r w:rsidR="00CD5E91" w:rsidRPr="000F65C2">
        <w:t>.</w:t>
      </w:r>
    </w:p>
    <w:p w14:paraId="1238C4A2" w14:textId="65D08F08" w:rsidR="00BA59C4" w:rsidRPr="000F65C2" w:rsidRDefault="00BA59C4" w:rsidP="00EC70FE">
      <w:pPr>
        <w:pStyle w:val="ListParagraph"/>
        <w:numPr>
          <w:ilvl w:val="0"/>
          <w:numId w:val="7"/>
        </w:numPr>
        <w:spacing w:before="0" w:after="0"/>
        <w:jc w:val="both"/>
      </w:pPr>
      <w:r w:rsidRPr="000F65C2">
        <w:t>Free car parking on site</w:t>
      </w:r>
      <w:r w:rsidR="00CD5E91" w:rsidRPr="000F65C2">
        <w:t>.</w:t>
      </w:r>
    </w:p>
    <w:p w14:paraId="37871A3C" w14:textId="0D0C0E6F" w:rsidR="00BA59C4" w:rsidRPr="000F65C2" w:rsidRDefault="00BA59C4" w:rsidP="00EC70FE">
      <w:pPr>
        <w:pStyle w:val="ListParagraph"/>
        <w:numPr>
          <w:ilvl w:val="0"/>
          <w:numId w:val="7"/>
        </w:numPr>
        <w:spacing w:before="0" w:after="0"/>
        <w:jc w:val="both"/>
      </w:pPr>
      <w:r w:rsidRPr="000F65C2">
        <w:t>Enjoy exclusive discounts and benefits through Edenred, including a cycle to work and discounted electric car scheme</w:t>
      </w:r>
      <w:r w:rsidR="00CD5E91" w:rsidRPr="000F65C2">
        <w:t>.</w:t>
      </w:r>
    </w:p>
    <w:p w14:paraId="6AB7385B" w14:textId="77777777" w:rsidR="00B403BD" w:rsidRPr="000F65C2" w:rsidRDefault="00B403BD" w:rsidP="00CD5E91">
      <w:pPr>
        <w:spacing w:before="0" w:after="0"/>
        <w:jc w:val="both"/>
        <w:rPr>
          <w:rFonts w:eastAsia="Arial"/>
          <w:color w:val="242424"/>
        </w:rPr>
      </w:pPr>
    </w:p>
    <w:p w14:paraId="710950D4" w14:textId="17689B65" w:rsidR="00B403BD" w:rsidRPr="000F65C2" w:rsidRDefault="00CD5E91" w:rsidP="00EC70FE">
      <w:pPr>
        <w:spacing w:before="0" w:after="0"/>
        <w:jc w:val="both"/>
        <w:rPr>
          <w:b/>
          <w:bCs/>
        </w:rPr>
      </w:pPr>
      <w:r w:rsidRPr="000F65C2">
        <w:rPr>
          <w:b/>
          <w:bCs/>
        </w:rPr>
        <w:t>What do our current staff say about us?</w:t>
      </w:r>
    </w:p>
    <w:p w14:paraId="542EC7FC" w14:textId="77777777" w:rsidR="00741F62" w:rsidRPr="000F65C2" w:rsidRDefault="00741F62" w:rsidP="00EC70FE">
      <w:pPr>
        <w:spacing w:before="0" w:after="0"/>
        <w:jc w:val="both"/>
        <w:rPr>
          <w:rFonts w:eastAsia="Arial"/>
          <w:color w:val="242424"/>
        </w:rPr>
      </w:pPr>
    </w:p>
    <w:p w14:paraId="19584E5E" w14:textId="6687565E" w:rsidR="00B403BD" w:rsidRPr="000F65C2" w:rsidRDefault="00B403BD" w:rsidP="00EC70FE">
      <w:pPr>
        <w:pStyle w:val="ListParagraph"/>
        <w:spacing w:before="0" w:after="0"/>
        <w:jc w:val="both"/>
        <w:rPr>
          <w:rFonts w:eastAsia="Arial"/>
          <w:color w:val="242424"/>
        </w:rPr>
      </w:pPr>
      <w:r w:rsidRPr="000F65C2">
        <w:rPr>
          <w:rFonts w:eastAsia="Arial"/>
          <w:color w:val="242424"/>
        </w:rPr>
        <w:t>“Q3 Academy Great Barr is a great place to work because students appreciate you as a teacher. Often students will thank you for your lesson and I love working with them as a team. It is not just a workplace but a hub of professionals who are always happy to support and encourage others. I feel part of a family rather than one of many.”</w:t>
      </w:r>
    </w:p>
    <w:p w14:paraId="6BC32B89" w14:textId="6E62FDF7" w:rsidR="00B403BD" w:rsidRPr="000F65C2" w:rsidRDefault="00B403BD" w:rsidP="00D12D69">
      <w:pPr>
        <w:pStyle w:val="ListParagraph"/>
        <w:spacing w:before="0" w:after="0"/>
        <w:jc w:val="right"/>
        <w:rPr>
          <w:rFonts w:eastAsia="Arial"/>
          <w:i/>
          <w:iCs/>
          <w:color w:val="242424"/>
        </w:rPr>
      </w:pP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t>– Teacher of Science (2024)</w:t>
      </w:r>
    </w:p>
    <w:p w14:paraId="396A1A3C" w14:textId="77777777" w:rsidR="00B403BD" w:rsidRPr="000F65C2" w:rsidRDefault="00B403BD" w:rsidP="00EC70FE">
      <w:pPr>
        <w:pStyle w:val="ListParagraph"/>
        <w:spacing w:before="0" w:after="0"/>
        <w:jc w:val="both"/>
        <w:rPr>
          <w:rFonts w:eastAsia="Arial"/>
          <w:color w:val="242424"/>
        </w:rPr>
      </w:pPr>
    </w:p>
    <w:p w14:paraId="6C86ADE2" w14:textId="77777777" w:rsidR="00B403BD" w:rsidRPr="000F65C2" w:rsidRDefault="00B403BD" w:rsidP="00EC70FE">
      <w:pPr>
        <w:pStyle w:val="ListParagraph"/>
        <w:spacing w:before="0" w:after="0"/>
        <w:jc w:val="both"/>
        <w:rPr>
          <w:rFonts w:eastAsia="Arial"/>
          <w:color w:val="222222"/>
        </w:rPr>
      </w:pPr>
      <w:r w:rsidRPr="000F65C2">
        <w:rPr>
          <w:rFonts w:eastAsia="Arial"/>
          <w:color w:val="222222"/>
        </w:rPr>
        <w:t>“Lots of places promote the idea of students and staff being at the very heart in all that they do. Well, come see a place that actually does that. Visit us and see the smiles, you won’t want to leave!”</w:t>
      </w:r>
    </w:p>
    <w:p w14:paraId="05C99A89" w14:textId="6B4F8A27" w:rsidR="00B403BD" w:rsidRDefault="00B403BD" w:rsidP="00D12D69">
      <w:pPr>
        <w:spacing w:before="0" w:after="0"/>
        <w:ind w:left="360"/>
        <w:jc w:val="right"/>
        <w:rPr>
          <w:rFonts w:eastAsia="Arial"/>
          <w:i/>
          <w:iCs/>
          <w:color w:val="242424"/>
        </w:rPr>
      </w:pPr>
      <w:r w:rsidRPr="000F65C2">
        <w:rPr>
          <w:rFonts w:eastAsia="Arial"/>
          <w:i/>
          <w:iCs/>
          <w:color w:val="242424"/>
        </w:rPr>
        <w:tab/>
      </w:r>
      <w:r w:rsidRPr="000F65C2">
        <w:rPr>
          <w:rFonts w:eastAsia="Arial"/>
          <w:i/>
          <w:iCs/>
          <w:color w:val="242424"/>
        </w:rPr>
        <w:tab/>
        <w:t>– Teacher of French (2024)</w:t>
      </w:r>
    </w:p>
    <w:p w14:paraId="793E9DBA" w14:textId="77777777" w:rsidR="00B77404" w:rsidRPr="00B77404" w:rsidRDefault="00B77404" w:rsidP="00EC70FE">
      <w:pPr>
        <w:spacing w:before="0" w:after="0"/>
        <w:ind w:left="360"/>
        <w:jc w:val="right"/>
        <w:rPr>
          <w:rFonts w:eastAsia="Arial"/>
          <w:color w:val="242424"/>
        </w:rPr>
      </w:pPr>
    </w:p>
    <w:p w14:paraId="758C99E2" w14:textId="77777777" w:rsidR="00B403BD" w:rsidRPr="000F65C2" w:rsidRDefault="00B403BD" w:rsidP="00EC70FE">
      <w:pPr>
        <w:pStyle w:val="ListParagraph"/>
        <w:spacing w:before="0" w:after="0"/>
        <w:jc w:val="both"/>
        <w:rPr>
          <w:rFonts w:eastAsia="Arial"/>
          <w:color w:val="242424"/>
        </w:rPr>
      </w:pPr>
      <w:r w:rsidRPr="000F65C2">
        <w:rPr>
          <w:rFonts w:eastAsia="Arial"/>
          <w:color w:val="242424"/>
        </w:rPr>
        <w:t>“I am grateful for the amazing opportunity to work as a teacher at Q3 Academy Great Barr. What sets us apart is the unwavering support from all staff members, from teachers to administrators. Everyone is approachable and always willing to help, making me feel valued and appreciated. Every day is a joy to come to work.”</w:t>
      </w:r>
    </w:p>
    <w:p w14:paraId="2DF86B83" w14:textId="71B56D17" w:rsidR="00B403BD" w:rsidRPr="000F65C2" w:rsidRDefault="00B403BD" w:rsidP="00EC70FE">
      <w:pPr>
        <w:spacing w:before="0" w:after="0"/>
        <w:ind w:left="360"/>
        <w:jc w:val="right"/>
        <w:rPr>
          <w:rFonts w:eastAsia="Arial"/>
          <w:i/>
          <w:iCs/>
          <w:color w:val="242424"/>
        </w:rPr>
      </w:pPr>
      <w:r w:rsidRPr="000F65C2">
        <w:rPr>
          <w:rFonts w:eastAsia="Arial"/>
          <w:i/>
          <w:iCs/>
          <w:color w:val="242424"/>
        </w:rPr>
        <w:tab/>
        <w:t>– Teacher of Geography (2024)</w:t>
      </w:r>
    </w:p>
    <w:p w14:paraId="0FC2CDC5" w14:textId="1E324C62" w:rsidR="00B403BD" w:rsidRPr="000F65C2" w:rsidRDefault="00B403BD" w:rsidP="00EC70FE">
      <w:pPr>
        <w:spacing w:before="0" w:after="0"/>
        <w:jc w:val="both"/>
      </w:pPr>
    </w:p>
    <w:p w14:paraId="2EBFC468" w14:textId="350E09EC" w:rsidR="004042EC" w:rsidRPr="000F65C2" w:rsidRDefault="00D86DD2" w:rsidP="00A153E6">
      <w:pPr>
        <w:spacing w:before="0" w:after="0"/>
        <w:rPr>
          <w:b/>
          <w:bCs/>
        </w:rPr>
      </w:pPr>
      <w:r w:rsidRPr="000F65C2">
        <w:rPr>
          <w:b/>
          <w:bCs/>
        </w:rPr>
        <w:t>How to apply</w:t>
      </w:r>
    </w:p>
    <w:p w14:paraId="25295BF0" w14:textId="77777777" w:rsidR="00D86DD2" w:rsidRPr="000F65C2" w:rsidRDefault="00D86DD2" w:rsidP="00A153E6">
      <w:pPr>
        <w:spacing w:before="0" w:after="0"/>
        <w:rPr>
          <w:b/>
          <w:bCs/>
        </w:rPr>
      </w:pPr>
    </w:p>
    <w:p w14:paraId="0DDE8F65" w14:textId="33C4DD09" w:rsidR="004042EC" w:rsidRPr="000F65C2" w:rsidRDefault="004042EC" w:rsidP="00A153E6">
      <w:pPr>
        <w:spacing w:before="0" w:after="0"/>
      </w:pPr>
      <w:r w:rsidRPr="000F65C2">
        <w:t>Interested candidates should complete an application form</w:t>
      </w:r>
      <w:r w:rsidR="00A321A6" w:rsidRPr="000F65C2">
        <w:t xml:space="preserve"> directly</w:t>
      </w:r>
      <w:r w:rsidR="0041131B" w:rsidRPr="000F65C2">
        <w:t>,</w:t>
      </w:r>
      <w:r w:rsidRPr="000F65C2">
        <w:t xml:space="preserve"> available on our website </w:t>
      </w:r>
      <w:hyperlink r:id="rId10" w:history="1">
        <w:r w:rsidR="00A321A6" w:rsidRPr="000F65C2">
          <w:rPr>
            <w:rStyle w:val="Hyperlink"/>
          </w:rPr>
          <w:t>Job search (webitrent.com)</w:t>
        </w:r>
      </w:hyperlink>
      <w:r w:rsidRPr="000F65C2">
        <w:t>. Please note that CVs will not be accepted, and previous applicants need not reapply.</w:t>
      </w:r>
    </w:p>
    <w:p w14:paraId="2E2FBF5A" w14:textId="77777777" w:rsidR="004042EC" w:rsidRPr="000F65C2" w:rsidRDefault="004042EC" w:rsidP="00A153E6">
      <w:pPr>
        <w:spacing w:before="0" w:after="0"/>
      </w:pPr>
    </w:p>
    <w:p w14:paraId="78CCB93B" w14:textId="386E8CF1" w:rsidR="004042EC" w:rsidRPr="000F65C2" w:rsidRDefault="004042EC" w:rsidP="00A153E6">
      <w:pPr>
        <w:spacing w:before="0" w:after="0"/>
      </w:pPr>
      <w:r w:rsidRPr="000F65C2">
        <w:t xml:space="preserve">Q3 Academy Great Barr is committed to safeguarding and promoting the welfare of children and young people and expects all staff and volunteers to uphold this commitment. Our ‘Safeguarding Policy’ can be viewed or downloaded from our website: </w:t>
      </w:r>
      <w:hyperlink r:id="rId11" w:history="1">
        <w:r w:rsidRPr="000F65C2">
          <w:rPr>
            <w:rStyle w:val="Hyperlink"/>
          </w:rPr>
          <w:t>www.q3academy.org</w:t>
        </w:r>
      </w:hyperlink>
      <w:r w:rsidRPr="000F65C2">
        <w:t xml:space="preserve">. </w:t>
      </w:r>
    </w:p>
    <w:p w14:paraId="60EB0EF5" w14:textId="77777777" w:rsidR="004042EC" w:rsidRPr="000F65C2" w:rsidRDefault="004042EC" w:rsidP="00A153E6">
      <w:pPr>
        <w:spacing w:before="0" w:after="0"/>
      </w:pPr>
    </w:p>
    <w:p w14:paraId="34A9B707" w14:textId="1F81B1CD" w:rsidR="004042EC" w:rsidRPr="000F65C2" w:rsidRDefault="004042EC" w:rsidP="00A153E6">
      <w:pPr>
        <w:spacing w:before="0" w:after="0"/>
      </w:pPr>
      <w:r w:rsidRPr="000F65C2">
        <w:t xml:space="preserve">This position is subject to an Enhanced Disclosure &amp; Barring Service check under the Rehabilitation of Offenders Act 1974. Further information regarding this check is available from the school or at </w:t>
      </w:r>
      <w:hyperlink r:id="rId12" w:history="1">
        <w:r w:rsidRPr="000F65C2">
          <w:rPr>
            <w:rStyle w:val="Hyperlink"/>
          </w:rPr>
          <w:t>www.crb.gov.uk</w:t>
        </w:r>
      </w:hyperlink>
      <w:r w:rsidRPr="000F65C2">
        <w:t xml:space="preserve">. </w:t>
      </w:r>
    </w:p>
    <w:p w14:paraId="7D62EDE8" w14:textId="77777777" w:rsidR="00B53FEB" w:rsidRPr="000F65C2" w:rsidRDefault="00B53FEB" w:rsidP="00A153E6">
      <w:pPr>
        <w:spacing w:before="0" w:after="0"/>
      </w:pPr>
    </w:p>
    <w:p w14:paraId="16652058" w14:textId="2281FB72" w:rsidR="00B53FEB" w:rsidRPr="000F65C2" w:rsidRDefault="00571657" w:rsidP="00A153E6">
      <w:pPr>
        <w:spacing w:before="0" w:after="0"/>
        <w:rPr>
          <w:rStyle w:val="Hyperlink"/>
          <w:b/>
          <w:bCs/>
          <w:color w:val="auto"/>
          <w:u w:val="none"/>
        </w:rPr>
      </w:pPr>
      <w:r w:rsidRPr="000F65C2">
        <w:t>For further information or to arrange a visit to</w:t>
      </w:r>
      <w:r w:rsidR="00B53FEB" w:rsidRPr="000F65C2">
        <w:t xml:space="preserve"> the Academy</w:t>
      </w:r>
      <w:r w:rsidR="005B79C1" w:rsidRPr="000F65C2">
        <w:t xml:space="preserve">, </w:t>
      </w:r>
      <w:r w:rsidR="00B53FEB" w:rsidRPr="000F65C2">
        <w:t xml:space="preserve">please contact </w:t>
      </w:r>
      <w:r w:rsidR="00020C8E" w:rsidRPr="000F65C2">
        <w:t xml:space="preserve">reception </w:t>
      </w:r>
      <w:r w:rsidR="00B53FEB" w:rsidRPr="000F65C2">
        <w:t xml:space="preserve">at </w:t>
      </w:r>
      <w:hyperlink r:id="rId13" w:history="1">
        <w:r w:rsidR="00B53FEB" w:rsidRPr="000F65C2">
          <w:rPr>
            <w:rStyle w:val="Hyperlink"/>
          </w:rPr>
          <w:t>reception@gbr.merciantrust.org.uk</w:t>
        </w:r>
      </w:hyperlink>
      <w:r w:rsidR="005B79C1" w:rsidRPr="000F65C2">
        <w:rPr>
          <w:rStyle w:val="Hyperlink"/>
        </w:rPr>
        <w:t>.</w:t>
      </w:r>
    </w:p>
    <w:sectPr w:rsidR="00B53FEB" w:rsidRPr="000F65C2" w:rsidSect="006D36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3F19" w14:textId="77777777" w:rsidR="006C01DA" w:rsidRDefault="006C01DA" w:rsidP="00096F7E">
      <w:r>
        <w:separator/>
      </w:r>
    </w:p>
  </w:endnote>
  <w:endnote w:type="continuationSeparator" w:id="0">
    <w:p w14:paraId="0BF0DE69" w14:textId="77777777" w:rsidR="006C01DA" w:rsidRDefault="006C01DA" w:rsidP="00096F7E">
      <w:r>
        <w:continuationSeparator/>
      </w:r>
    </w:p>
  </w:endnote>
  <w:endnote w:type="continuationNotice" w:id="1">
    <w:p w14:paraId="02E60737" w14:textId="77777777" w:rsidR="006C01DA" w:rsidRDefault="006C01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1F37" w14:textId="77777777" w:rsidR="006C01DA" w:rsidRDefault="006C01DA" w:rsidP="00096F7E">
      <w:r>
        <w:separator/>
      </w:r>
    </w:p>
  </w:footnote>
  <w:footnote w:type="continuationSeparator" w:id="0">
    <w:p w14:paraId="49C4F90B" w14:textId="77777777" w:rsidR="006C01DA" w:rsidRDefault="006C01DA" w:rsidP="00096F7E">
      <w:r>
        <w:continuationSeparator/>
      </w:r>
    </w:p>
  </w:footnote>
  <w:footnote w:type="continuationNotice" w:id="1">
    <w:p w14:paraId="33A2549B" w14:textId="77777777" w:rsidR="006C01DA" w:rsidRDefault="006C01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D1DF" w14:textId="53F01EB3" w:rsidR="004C5A92" w:rsidRPr="004E2D0A" w:rsidRDefault="004E2D0A" w:rsidP="004E2D0A">
    <w:pPr>
      <w:pStyle w:val="Header"/>
      <w:tabs>
        <w:tab w:val="clear" w:pos="1276"/>
        <w:tab w:val="clear" w:pos="4513"/>
        <w:tab w:val="clear" w:pos="9026"/>
        <w:tab w:val="left" w:pos="4440"/>
      </w:tabs>
      <w:rPr>
        <w:sz w:val="40"/>
        <w:szCs w:val="40"/>
      </w:rPr>
    </w:pPr>
    <w:r>
      <w:rPr>
        <w:noProof/>
      </w:rPr>
      <w:drawing>
        <wp:anchor distT="0" distB="0" distL="114300" distR="114300" simplePos="0" relativeHeight="251659264" behindDoc="0" locked="0" layoutInCell="1" allowOverlap="1" wp14:anchorId="42E7E0FB" wp14:editId="60BD298E">
          <wp:simplePos x="0" y="0"/>
          <wp:positionH relativeFrom="margin">
            <wp:posOffset>2505075</wp:posOffset>
          </wp:positionH>
          <wp:positionV relativeFrom="paragraph">
            <wp:posOffset>-353060</wp:posOffset>
          </wp:positionV>
          <wp:extent cx="804390" cy="819150"/>
          <wp:effectExtent l="0" t="0" r="0" b="0"/>
          <wp:wrapNone/>
          <wp:docPr id="1690488460" name="Picture 16904884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39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027"/>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24270"/>
    <w:multiLevelType w:val="hybridMultilevel"/>
    <w:tmpl w:val="FB1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94B91"/>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00310"/>
    <w:multiLevelType w:val="hybridMultilevel"/>
    <w:tmpl w:val="638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748B"/>
    <w:multiLevelType w:val="hybridMultilevel"/>
    <w:tmpl w:val="5DC82BB2"/>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5155B"/>
    <w:multiLevelType w:val="hybridMultilevel"/>
    <w:tmpl w:val="E95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740C4"/>
    <w:multiLevelType w:val="hybridMultilevel"/>
    <w:tmpl w:val="F042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87252"/>
    <w:multiLevelType w:val="hybridMultilevel"/>
    <w:tmpl w:val="15C68B8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9E3E35"/>
    <w:multiLevelType w:val="multilevel"/>
    <w:tmpl w:val="5D9205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318767">
    <w:abstractNumId w:val="6"/>
  </w:num>
  <w:num w:numId="2" w16cid:durableId="1027364814">
    <w:abstractNumId w:val="8"/>
  </w:num>
  <w:num w:numId="3" w16cid:durableId="1735275666">
    <w:abstractNumId w:val="0"/>
  </w:num>
  <w:num w:numId="4" w16cid:durableId="1087337889">
    <w:abstractNumId w:val="1"/>
  </w:num>
  <w:num w:numId="5" w16cid:durableId="1561208919">
    <w:abstractNumId w:val="5"/>
  </w:num>
  <w:num w:numId="6" w16cid:durableId="1242257331">
    <w:abstractNumId w:val="2"/>
  </w:num>
  <w:num w:numId="7" w16cid:durableId="2059473187">
    <w:abstractNumId w:val="3"/>
  </w:num>
  <w:num w:numId="8" w16cid:durableId="221523513">
    <w:abstractNumId w:val="4"/>
  </w:num>
  <w:num w:numId="9" w16cid:durableId="26341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5"/>
    <w:rsid w:val="00020C8E"/>
    <w:rsid w:val="0005157E"/>
    <w:rsid w:val="00062F17"/>
    <w:rsid w:val="000778BB"/>
    <w:rsid w:val="00094BA4"/>
    <w:rsid w:val="00096F7E"/>
    <w:rsid w:val="000A1E07"/>
    <w:rsid w:val="000C19D4"/>
    <w:rsid w:val="000F65C2"/>
    <w:rsid w:val="00151902"/>
    <w:rsid w:val="001605AD"/>
    <w:rsid w:val="00177D96"/>
    <w:rsid w:val="001800E3"/>
    <w:rsid w:val="001A63A5"/>
    <w:rsid w:val="001D77CE"/>
    <w:rsid w:val="001E7810"/>
    <w:rsid w:val="00206F89"/>
    <w:rsid w:val="002104D1"/>
    <w:rsid w:val="002217CF"/>
    <w:rsid w:val="00233A66"/>
    <w:rsid w:val="002953FE"/>
    <w:rsid w:val="002A103D"/>
    <w:rsid w:val="002B533F"/>
    <w:rsid w:val="002E7631"/>
    <w:rsid w:val="002F0A7F"/>
    <w:rsid w:val="00300F9E"/>
    <w:rsid w:val="003110AF"/>
    <w:rsid w:val="00320CC3"/>
    <w:rsid w:val="00340BDD"/>
    <w:rsid w:val="0035669B"/>
    <w:rsid w:val="003569EC"/>
    <w:rsid w:val="00381B8E"/>
    <w:rsid w:val="003B748A"/>
    <w:rsid w:val="003C7176"/>
    <w:rsid w:val="003F316F"/>
    <w:rsid w:val="003F769C"/>
    <w:rsid w:val="004042EC"/>
    <w:rsid w:val="0041131B"/>
    <w:rsid w:val="004471B6"/>
    <w:rsid w:val="0048560A"/>
    <w:rsid w:val="00491D02"/>
    <w:rsid w:val="004B2D47"/>
    <w:rsid w:val="004C5A92"/>
    <w:rsid w:val="004D6579"/>
    <w:rsid w:val="004E2D0A"/>
    <w:rsid w:val="004E6436"/>
    <w:rsid w:val="00506A39"/>
    <w:rsid w:val="005161B7"/>
    <w:rsid w:val="005211FA"/>
    <w:rsid w:val="00564B98"/>
    <w:rsid w:val="00571657"/>
    <w:rsid w:val="005737B7"/>
    <w:rsid w:val="005850F2"/>
    <w:rsid w:val="005B79C1"/>
    <w:rsid w:val="005C1A01"/>
    <w:rsid w:val="005F041F"/>
    <w:rsid w:val="005F4ACE"/>
    <w:rsid w:val="00644879"/>
    <w:rsid w:val="0065009E"/>
    <w:rsid w:val="00655C0C"/>
    <w:rsid w:val="00662765"/>
    <w:rsid w:val="00675442"/>
    <w:rsid w:val="0068021D"/>
    <w:rsid w:val="0069749E"/>
    <w:rsid w:val="006C01DA"/>
    <w:rsid w:val="006C72CC"/>
    <w:rsid w:val="006D36EA"/>
    <w:rsid w:val="00700905"/>
    <w:rsid w:val="007042E7"/>
    <w:rsid w:val="0071311F"/>
    <w:rsid w:val="00741F62"/>
    <w:rsid w:val="00744C6F"/>
    <w:rsid w:val="00746B00"/>
    <w:rsid w:val="0075324D"/>
    <w:rsid w:val="00760583"/>
    <w:rsid w:val="0076430F"/>
    <w:rsid w:val="00786231"/>
    <w:rsid w:val="007872D8"/>
    <w:rsid w:val="007E4406"/>
    <w:rsid w:val="0081791C"/>
    <w:rsid w:val="00835A1D"/>
    <w:rsid w:val="00850507"/>
    <w:rsid w:val="00861E73"/>
    <w:rsid w:val="0088663D"/>
    <w:rsid w:val="00892373"/>
    <w:rsid w:val="008A3D4D"/>
    <w:rsid w:val="008D5B80"/>
    <w:rsid w:val="008F2B4F"/>
    <w:rsid w:val="009117C6"/>
    <w:rsid w:val="009170AE"/>
    <w:rsid w:val="00947539"/>
    <w:rsid w:val="00965020"/>
    <w:rsid w:val="00967A95"/>
    <w:rsid w:val="009848AA"/>
    <w:rsid w:val="009A28F4"/>
    <w:rsid w:val="00A153E6"/>
    <w:rsid w:val="00A321A6"/>
    <w:rsid w:val="00A330C6"/>
    <w:rsid w:val="00A42A20"/>
    <w:rsid w:val="00A63E03"/>
    <w:rsid w:val="00A7298B"/>
    <w:rsid w:val="00A75C20"/>
    <w:rsid w:val="00A90054"/>
    <w:rsid w:val="00A927E6"/>
    <w:rsid w:val="00AC461D"/>
    <w:rsid w:val="00AC484D"/>
    <w:rsid w:val="00AE6BAB"/>
    <w:rsid w:val="00B269B6"/>
    <w:rsid w:val="00B34F88"/>
    <w:rsid w:val="00B403BD"/>
    <w:rsid w:val="00B53FEB"/>
    <w:rsid w:val="00B64ECB"/>
    <w:rsid w:val="00B77404"/>
    <w:rsid w:val="00B85128"/>
    <w:rsid w:val="00BA59C4"/>
    <w:rsid w:val="00BB1D7E"/>
    <w:rsid w:val="00BE31CA"/>
    <w:rsid w:val="00C016D5"/>
    <w:rsid w:val="00C17445"/>
    <w:rsid w:val="00C42728"/>
    <w:rsid w:val="00C86AEB"/>
    <w:rsid w:val="00CA2BC0"/>
    <w:rsid w:val="00CB3E20"/>
    <w:rsid w:val="00CD36AB"/>
    <w:rsid w:val="00CD5E91"/>
    <w:rsid w:val="00D12D69"/>
    <w:rsid w:val="00D139DB"/>
    <w:rsid w:val="00D14FE7"/>
    <w:rsid w:val="00D22890"/>
    <w:rsid w:val="00D540B0"/>
    <w:rsid w:val="00D66CD4"/>
    <w:rsid w:val="00D86DD2"/>
    <w:rsid w:val="00D967E0"/>
    <w:rsid w:val="00DC476B"/>
    <w:rsid w:val="00DD165A"/>
    <w:rsid w:val="00E10FF1"/>
    <w:rsid w:val="00E210F5"/>
    <w:rsid w:val="00E25908"/>
    <w:rsid w:val="00E30CC1"/>
    <w:rsid w:val="00E320C8"/>
    <w:rsid w:val="00E82E1D"/>
    <w:rsid w:val="00E87EE5"/>
    <w:rsid w:val="00E92EEA"/>
    <w:rsid w:val="00E939DD"/>
    <w:rsid w:val="00EC70FE"/>
    <w:rsid w:val="00EF373C"/>
    <w:rsid w:val="00EF49B4"/>
    <w:rsid w:val="00F1753C"/>
    <w:rsid w:val="00F601CF"/>
    <w:rsid w:val="00F61706"/>
    <w:rsid w:val="00F62E0F"/>
    <w:rsid w:val="00F71D72"/>
    <w:rsid w:val="00F92151"/>
    <w:rsid w:val="00FA690B"/>
    <w:rsid w:val="00FC2D5A"/>
    <w:rsid w:val="00FC5CF7"/>
    <w:rsid w:val="00FD568F"/>
    <w:rsid w:val="00FF1AF5"/>
    <w:rsid w:val="06315472"/>
    <w:rsid w:val="0B900A56"/>
    <w:rsid w:val="1006E7A8"/>
    <w:rsid w:val="108F29FC"/>
    <w:rsid w:val="1439D826"/>
    <w:rsid w:val="17FE8D5C"/>
    <w:rsid w:val="1A852F9B"/>
    <w:rsid w:val="1B063B95"/>
    <w:rsid w:val="1B23B7BE"/>
    <w:rsid w:val="1DCAC622"/>
    <w:rsid w:val="2242B780"/>
    <w:rsid w:val="2CE9C752"/>
    <w:rsid w:val="2E8FB0A1"/>
    <w:rsid w:val="3738FAC1"/>
    <w:rsid w:val="3FFCCB6E"/>
    <w:rsid w:val="4384362D"/>
    <w:rsid w:val="48B9F22D"/>
    <w:rsid w:val="49EBEA58"/>
    <w:rsid w:val="4B6D5F7E"/>
    <w:rsid w:val="50255F42"/>
    <w:rsid w:val="525CCF26"/>
    <w:rsid w:val="5580559C"/>
    <w:rsid w:val="5AD2C5D7"/>
    <w:rsid w:val="5C3F888C"/>
    <w:rsid w:val="5E5A49B0"/>
    <w:rsid w:val="5FF3E2D0"/>
    <w:rsid w:val="62A4E44F"/>
    <w:rsid w:val="646264CD"/>
    <w:rsid w:val="6BBD0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5DBEE"/>
  <w15:chartTrackingRefBased/>
  <w15:docId w15:val="{8F743946-B0BD-45EA-93C2-4786E58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7E"/>
    <w:pPr>
      <w:tabs>
        <w:tab w:val="left" w:pos="1276"/>
      </w:tabs>
      <w:spacing w:before="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F5"/>
  </w:style>
  <w:style w:type="paragraph" w:styleId="Footer">
    <w:name w:val="footer"/>
    <w:basedOn w:val="Normal"/>
    <w:link w:val="FooterChar"/>
    <w:uiPriority w:val="99"/>
    <w:unhideWhenUsed/>
    <w:rsid w:val="00FF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F5"/>
  </w:style>
  <w:style w:type="table" w:styleId="TableGrid">
    <w:name w:val="Table Grid"/>
    <w:basedOn w:val="TableNormal"/>
    <w:uiPriority w:val="39"/>
    <w:rsid w:val="00FF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AF5"/>
    <w:pPr>
      <w:jc w:val="center"/>
    </w:pPr>
    <w:rPr>
      <w:b/>
      <w:bCs/>
      <w:color w:val="002A48"/>
      <w:sz w:val="36"/>
      <w:szCs w:val="36"/>
    </w:rPr>
  </w:style>
  <w:style w:type="character" w:customStyle="1" w:styleId="TitleChar">
    <w:name w:val="Title Char"/>
    <w:basedOn w:val="DefaultParagraphFont"/>
    <w:link w:val="Title"/>
    <w:uiPriority w:val="10"/>
    <w:rsid w:val="00FF1AF5"/>
    <w:rPr>
      <w:b/>
      <w:bCs/>
      <w:color w:val="002A48"/>
      <w:sz w:val="36"/>
      <w:szCs w:val="36"/>
    </w:rPr>
  </w:style>
  <w:style w:type="paragraph" w:styleId="ListParagraph">
    <w:name w:val="List Paragraph"/>
    <w:basedOn w:val="Normal"/>
    <w:uiPriority w:val="34"/>
    <w:qFormat/>
    <w:rsid w:val="00FF1AF5"/>
    <w:pPr>
      <w:ind w:left="720"/>
      <w:contextualSpacing/>
    </w:pPr>
  </w:style>
  <w:style w:type="character" w:styleId="Hyperlink">
    <w:name w:val="Hyperlink"/>
    <w:basedOn w:val="DefaultParagraphFont"/>
    <w:uiPriority w:val="99"/>
    <w:unhideWhenUsed/>
    <w:rsid w:val="004042EC"/>
    <w:rPr>
      <w:color w:val="0563C1" w:themeColor="hyperlink"/>
      <w:u w:val="single"/>
    </w:rPr>
  </w:style>
  <w:style w:type="character" w:styleId="UnresolvedMention">
    <w:name w:val="Unresolved Mention"/>
    <w:basedOn w:val="DefaultParagraphFont"/>
    <w:uiPriority w:val="99"/>
    <w:semiHidden/>
    <w:unhideWhenUsed/>
    <w:rsid w:val="004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eption@gbr.mercian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3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0218li.webitrent.com/ce0218li_webrecruitment/wrd/run/ETREC179GF.open?USESSION=F717F18A014E60E8AF2474B80C1654AF&amp;WVID=617104FK7u&amp;LANG=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C8197-C43B-4AFB-8143-C05A267A9FB8}">
  <ds:schemaRefs>
    <ds:schemaRef ds:uri="http://schemas.microsoft.com/sharepoint/v3/contenttype/forms"/>
  </ds:schemaRefs>
</ds:datastoreItem>
</file>

<file path=customXml/itemProps2.xml><?xml version="1.0" encoding="utf-8"?>
<ds:datastoreItem xmlns:ds="http://schemas.openxmlformats.org/officeDocument/2006/customXml" ds:itemID="{03C59257-0263-4200-9A56-0E4A5467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DDDE1-EB65-4BB8-A9B5-6F7884777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Gurung</dc:creator>
  <cp:keywords/>
  <dc:description/>
  <cp:lastModifiedBy>Lara Bridgett</cp:lastModifiedBy>
  <cp:revision>2</cp:revision>
  <dcterms:created xsi:type="dcterms:W3CDTF">2025-01-14T13:31:00Z</dcterms:created>
  <dcterms:modified xsi:type="dcterms:W3CDTF">2025-01-14T13:31:00Z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