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F" w:rsidRDefault="00D35B0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13335</wp:posOffset>
                </wp:positionV>
                <wp:extent cx="506730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00150"/>
                        </a:xfrm>
                        <a:prstGeom prst="rect">
                          <a:avLst/>
                        </a:prstGeom>
                        <a:solidFill>
                          <a:srgbClr val="FFFFFF"/>
                        </a:solidFill>
                        <a:ln w="9525">
                          <a:noFill/>
                          <a:miter lim="800000"/>
                          <a:headEnd/>
                          <a:tailEnd/>
                        </a:ln>
                      </wps:spPr>
                      <wps:txbx>
                        <w:txbxContent>
                          <w:p w:rsidR="00367D3F" w:rsidRDefault="00D35B09">
                            <w:pPr>
                              <w:jc w:val="center"/>
                              <w:rPr>
                                <w:rFonts w:ascii="Arial" w:hAnsi="Arial" w:cs="Arial"/>
                                <w:b/>
                                <w:sz w:val="40"/>
                              </w:rPr>
                            </w:pPr>
                            <w:r>
                              <w:rPr>
                                <w:rFonts w:ascii="Arial" w:hAnsi="Arial" w:cs="Arial"/>
                                <w:b/>
                                <w:sz w:val="40"/>
                              </w:rPr>
                              <w:t>ALL HALLOWS RC HIGH SCHOOL</w:t>
                            </w:r>
                          </w:p>
                          <w:p w:rsidR="00367D3F" w:rsidRDefault="00367D3F">
                            <w:pPr>
                              <w:jc w:val="center"/>
                              <w:rPr>
                                <w:rFonts w:ascii="Arial" w:hAnsi="Arial" w:cs="Arial"/>
                                <w:b/>
                              </w:rPr>
                            </w:pPr>
                          </w:p>
                          <w:p w:rsidR="00367D3F" w:rsidRDefault="00D35B09">
                            <w:pPr>
                              <w:jc w:val="center"/>
                              <w:rPr>
                                <w:rFonts w:ascii="Arial" w:hAnsi="Arial" w:cs="Arial"/>
                                <w:b/>
                              </w:rPr>
                            </w:pPr>
                            <w:r>
                              <w:rPr>
                                <w:rFonts w:ascii="Arial" w:hAnsi="Arial" w:cs="Arial"/>
                                <w:b/>
                              </w:rPr>
                              <w:t>150 Eccles Old Road, Salford, M6 8AA</w:t>
                            </w:r>
                          </w:p>
                          <w:p w:rsidR="00367D3F" w:rsidRDefault="00D35B09">
                            <w:pPr>
                              <w:jc w:val="center"/>
                              <w:rPr>
                                <w:rFonts w:ascii="Arial" w:hAnsi="Arial" w:cs="Arial"/>
                                <w:b/>
                              </w:rPr>
                            </w:pPr>
                            <w:r>
                              <w:rPr>
                                <w:rFonts w:ascii="Arial" w:hAnsi="Arial" w:cs="Arial"/>
                                <w:b/>
                              </w:rPr>
                              <w:t>Tel:  0161 921 1900</w:t>
                            </w:r>
                          </w:p>
                          <w:p w:rsidR="00367D3F" w:rsidRDefault="00D35B09">
                            <w:pPr>
                              <w:jc w:val="center"/>
                              <w:rPr>
                                <w:rFonts w:ascii="Arial" w:hAnsi="Arial" w:cs="Arial"/>
                                <w:b/>
                              </w:rPr>
                            </w:pPr>
                            <w:r>
                              <w:rPr>
                                <w:rFonts w:ascii="Arial" w:hAnsi="Arial" w:cs="Arial"/>
                                <w:b/>
                              </w:rPr>
                              <w:t>(11-16 Mixed Catholic Comprehensive Roll 6</w:t>
                            </w:r>
                            <w:r w:rsidR="00F06D4A">
                              <w:rPr>
                                <w:rFonts w:ascii="Arial" w:hAnsi="Arial" w:cs="Arial"/>
                                <w:b/>
                              </w:rPr>
                              <w:t>8</w:t>
                            </w:r>
                            <w:r w:rsidR="00427851">
                              <w:rPr>
                                <w:rFonts w:ascii="Arial" w:hAnsi="Arial" w:cs="Arial"/>
                                <w:b/>
                              </w:rPr>
                              <w:t>1</w:t>
                            </w:r>
                            <w:r>
                              <w:rPr>
                                <w:rFonts w:ascii="Arial" w:hAnsi="Arial" w:cs="Arial"/>
                                <w:b/>
                              </w:rPr>
                              <w:t>)</w:t>
                            </w:r>
                          </w:p>
                          <w:p w:rsidR="00367D3F" w:rsidRDefault="00367D3F">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05pt;margin-top:1.05pt;width:39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" stroked="f">
                <v:textbox>
                  <w:txbxContent>
                    <w:p w:rsidR="00367D3F" w:rsidRDefault="00D35B09">
                      <w:pPr>
                        <w:jc w:val="center"/>
                        <w:rPr>
                          <w:rFonts w:ascii="Arial" w:hAnsi="Arial" w:cs="Arial"/>
                          <w:b/>
                          <w:sz w:val="40"/>
                        </w:rPr>
                      </w:pPr>
                      <w:r>
                        <w:rPr>
                          <w:rFonts w:ascii="Arial" w:hAnsi="Arial" w:cs="Arial"/>
                          <w:b/>
                          <w:sz w:val="40"/>
                        </w:rPr>
                        <w:t>ALL HALLOWS RC HIGH SCHOOL</w:t>
                      </w:r>
                    </w:p>
                    <w:p w:rsidR="00367D3F" w:rsidRDefault="00367D3F">
                      <w:pPr>
                        <w:jc w:val="center"/>
                        <w:rPr>
                          <w:rFonts w:ascii="Arial" w:hAnsi="Arial" w:cs="Arial"/>
                          <w:b/>
                        </w:rPr>
                      </w:pPr>
                    </w:p>
                    <w:p w:rsidR="00367D3F" w:rsidRDefault="00D35B09">
                      <w:pPr>
                        <w:jc w:val="center"/>
                        <w:rPr>
                          <w:rFonts w:ascii="Arial" w:hAnsi="Arial" w:cs="Arial"/>
                          <w:b/>
                        </w:rPr>
                      </w:pPr>
                      <w:r>
                        <w:rPr>
                          <w:rFonts w:ascii="Arial" w:hAnsi="Arial" w:cs="Arial"/>
                          <w:b/>
                        </w:rPr>
                        <w:t>150 Eccles Old Road, Salford, M6 8AA</w:t>
                      </w:r>
                    </w:p>
                    <w:p w:rsidR="00367D3F" w:rsidRDefault="00D35B09">
                      <w:pPr>
                        <w:jc w:val="center"/>
                        <w:rPr>
                          <w:rFonts w:ascii="Arial" w:hAnsi="Arial" w:cs="Arial"/>
                          <w:b/>
                        </w:rPr>
                      </w:pPr>
                      <w:r>
                        <w:rPr>
                          <w:rFonts w:ascii="Arial" w:hAnsi="Arial" w:cs="Arial"/>
                          <w:b/>
                        </w:rPr>
                        <w:t>Tel:  0161 921 1900</w:t>
                      </w:r>
                    </w:p>
                    <w:p w:rsidR="00367D3F" w:rsidRDefault="00D35B09">
                      <w:pPr>
                        <w:jc w:val="center"/>
                        <w:rPr>
                          <w:rFonts w:ascii="Arial" w:hAnsi="Arial" w:cs="Arial"/>
                          <w:b/>
                        </w:rPr>
                      </w:pPr>
                      <w:r>
                        <w:rPr>
                          <w:rFonts w:ascii="Arial" w:hAnsi="Arial" w:cs="Arial"/>
                          <w:b/>
                        </w:rPr>
                        <w:t>(11-16 Mixed Catholic Comprehensive Roll 6</w:t>
                      </w:r>
                      <w:r w:rsidR="00F06D4A">
                        <w:rPr>
                          <w:rFonts w:ascii="Arial" w:hAnsi="Arial" w:cs="Arial"/>
                          <w:b/>
                        </w:rPr>
                        <w:t>8</w:t>
                      </w:r>
                      <w:r w:rsidR="00427851">
                        <w:rPr>
                          <w:rFonts w:ascii="Arial" w:hAnsi="Arial" w:cs="Arial"/>
                          <w:b/>
                        </w:rPr>
                        <w:t>1</w:t>
                      </w:r>
                      <w:r>
                        <w:rPr>
                          <w:rFonts w:ascii="Arial" w:hAnsi="Arial" w:cs="Arial"/>
                          <w:b/>
                        </w:rPr>
                        <w:t>)</w:t>
                      </w:r>
                    </w:p>
                    <w:p w:rsidR="00367D3F" w:rsidRDefault="00367D3F">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extent cx="947928" cy="133197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367D3F" w:rsidRDefault="00367D3F" w:rsidP="00DB62AA">
      <w:pPr>
        <w:jc w:val="center"/>
        <w:rPr>
          <w:rFonts w:ascii="Arial" w:hAnsi="Arial" w:cs="Arial"/>
        </w:rPr>
      </w:pPr>
    </w:p>
    <w:p w:rsidR="00367D3F" w:rsidRDefault="00BE2EE8" w:rsidP="00BE2EE8">
      <w:pPr>
        <w:ind w:left="720" w:firstLine="720"/>
        <w:rPr>
          <w:rFonts w:ascii="Arial" w:hAnsi="Arial" w:cs="Arial"/>
          <w:b/>
          <w:sz w:val="32"/>
        </w:rPr>
      </w:pPr>
      <w:r>
        <w:rPr>
          <w:rFonts w:ascii="Arial" w:hAnsi="Arial" w:cs="Arial"/>
          <w:b/>
          <w:sz w:val="32"/>
        </w:rPr>
        <w:t xml:space="preserve">                 </w:t>
      </w:r>
      <w:r w:rsidR="00EE5422">
        <w:rPr>
          <w:rFonts w:ascii="Arial" w:hAnsi="Arial" w:cs="Arial"/>
          <w:b/>
          <w:sz w:val="32"/>
        </w:rPr>
        <w:t>Vocational Tutor - Construction</w:t>
      </w:r>
    </w:p>
    <w:p w:rsidR="00367D3F" w:rsidRDefault="00BE2EE8" w:rsidP="00BE2EE8">
      <w:pPr>
        <w:rPr>
          <w:rFonts w:ascii="Arial" w:hAnsi="Arial" w:cs="Arial"/>
          <w:b/>
        </w:rPr>
      </w:pPr>
      <w:r>
        <w:rPr>
          <w:rFonts w:ascii="Arial" w:hAnsi="Arial" w:cs="Arial"/>
          <w:b/>
        </w:rPr>
        <w:t xml:space="preserve">                                    </w:t>
      </w:r>
      <w:r w:rsidR="00E03CCE">
        <w:rPr>
          <w:rFonts w:ascii="Arial" w:hAnsi="Arial" w:cs="Arial"/>
          <w:b/>
        </w:rPr>
        <w:t xml:space="preserve">Full Time / </w:t>
      </w:r>
      <w:r w:rsidR="00EE5422">
        <w:rPr>
          <w:rFonts w:ascii="Arial" w:hAnsi="Arial" w:cs="Arial"/>
          <w:b/>
        </w:rPr>
        <w:t>Permanent, Term Time plus 1 week role</w:t>
      </w:r>
    </w:p>
    <w:p w:rsidR="003179B9" w:rsidRDefault="003179B9" w:rsidP="003179B9">
      <w:pPr>
        <w:jc w:val="center"/>
        <w:rPr>
          <w:rFonts w:ascii="Arial" w:hAnsi="Arial" w:cs="Arial"/>
          <w:b/>
        </w:rPr>
      </w:pPr>
      <w:r>
        <w:rPr>
          <w:rFonts w:ascii="Arial" w:hAnsi="Arial" w:cs="Arial"/>
          <w:b/>
        </w:rPr>
        <w:t xml:space="preserve">              Salary Scale</w:t>
      </w:r>
      <w:r w:rsidR="006963B2">
        <w:rPr>
          <w:rFonts w:ascii="Arial" w:hAnsi="Arial" w:cs="Arial"/>
          <w:b/>
        </w:rPr>
        <w:t xml:space="preserve"> 3A (£25,481 - £27,041 Actual £22,100 - £24,060) </w:t>
      </w:r>
    </w:p>
    <w:p w:rsidR="006963B2" w:rsidRPr="006963B2" w:rsidRDefault="006963B2" w:rsidP="003179B9">
      <w:pPr>
        <w:jc w:val="center"/>
        <w:rPr>
          <w:rFonts w:ascii="Arial" w:hAnsi="Arial" w:cs="Arial"/>
          <w:b/>
          <w:sz w:val="22"/>
          <w:szCs w:val="22"/>
        </w:rPr>
      </w:pPr>
      <w:r>
        <w:rPr>
          <w:rFonts w:ascii="Arial" w:hAnsi="Arial" w:cs="Arial"/>
          <w:b/>
          <w:sz w:val="22"/>
          <w:szCs w:val="22"/>
        </w:rPr>
        <w:t xml:space="preserve">            </w:t>
      </w:r>
      <w:r w:rsidR="00FC62FB">
        <w:rPr>
          <w:rFonts w:ascii="Arial" w:hAnsi="Arial" w:cs="Arial"/>
          <w:b/>
          <w:sz w:val="22"/>
          <w:szCs w:val="22"/>
        </w:rPr>
        <w:t>(</w:t>
      </w:r>
      <w:r>
        <w:rPr>
          <w:rFonts w:ascii="Arial" w:hAnsi="Arial" w:cs="Arial"/>
          <w:b/>
          <w:sz w:val="22"/>
          <w:szCs w:val="22"/>
        </w:rPr>
        <w:t>Salary scale 3B would be considered if candidate has suitable experience</w:t>
      </w:r>
      <w:r w:rsidR="00FC62FB">
        <w:rPr>
          <w:rFonts w:ascii="Arial" w:hAnsi="Arial" w:cs="Arial"/>
          <w:b/>
          <w:sz w:val="22"/>
          <w:szCs w:val="22"/>
        </w:rPr>
        <w:t>)</w:t>
      </w:r>
    </w:p>
    <w:p w:rsidR="00EE5422" w:rsidRDefault="00EE5422" w:rsidP="00BE2EE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3A4958">
        <w:rPr>
          <w:rFonts w:ascii="Arial" w:hAnsi="Arial" w:cs="Arial"/>
          <w:b/>
        </w:rPr>
        <w:t xml:space="preserve">           </w:t>
      </w:r>
      <w:r>
        <w:rPr>
          <w:rFonts w:ascii="Arial" w:hAnsi="Arial" w:cs="Arial"/>
          <w:b/>
        </w:rPr>
        <w:t>Required as soon as possible</w:t>
      </w:r>
    </w:p>
    <w:p w:rsidR="00367D3F" w:rsidRDefault="00367D3F">
      <w:pPr>
        <w:jc w:val="center"/>
        <w:rPr>
          <w:rFonts w:ascii="Arial" w:hAnsi="Arial" w:cs="Arial"/>
          <w:b/>
        </w:rPr>
      </w:pP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 xml:space="preserve">The Governors of All Hallows RC High School are seeking to appoint </w:t>
      </w:r>
      <w:r>
        <w:rPr>
          <w:rFonts w:ascii="Arial" w:hAnsi="Arial" w:cs="Arial"/>
          <w:sz w:val="22"/>
          <w:szCs w:val="22"/>
          <w:lang w:val="en"/>
        </w:rPr>
        <w:t xml:space="preserve">a </w:t>
      </w:r>
      <w:r w:rsidR="00EE5422">
        <w:rPr>
          <w:rFonts w:ascii="Arial" w:hAnsi="Arial" w:cs="Arial"/>
          <w:sz w:val="22"/>
          <w:szCs w:val="22"/>
          <w:lang w:val="en"/>
        </w:rPr>
        <w:t xml:space="preserve">vocational tutor to deliver entry level and level 1 construction courses to KS3 and KS4 pupils, such as </w:t>
      </w:r>
      <w:r w:rsidR="00B547E5">
        <w:rPr>
          <w:rFonts w:ascii="Arial" w:hAnsi="Arial" w:cs="Arial"/>
          <w:sz w:val="22"/>
          <w:szCs w:val="22"/>
          <w:lang w:val="en"/>
        </w:rPr>
        <w:t>NOCN</w:t>
      </w:r>
      <w:r w:rsidR="00EE5422">
        <w:rPr>
          <w:rFonts w:ascii="Arial" w:hAnsi="Arial" w:cs="Arial"/>
          <w:sz w:val="22"/>
          <w:szCs w:val="22"/>
          <w:lang w:val="en"/>
        </w:rPr>
        <w:t>,</w:t>
      </w:r>
      <w:r w:rsidR="00BE2EE8">
        <w:rPr>
          <w:rFonts w:ascii="Arial" w:hAnsi="Arial" w:cs="Arial"/>
          <w:sz w:val="22"/>
          <w:szCs w:val="22"/>
          <w:lang w:val="en"/>
        </w:rPr>
        <w:t xml:space="preserve"> </w:t>
      </w:r>
      <w:r>
        <w:rPr>
          <w:rFonts w:ascii="Arial" w:hAnsi="Arial" w:cs="Arial"/>
          <w:sz w:val="22"/>
          <w:szCs w:val="22"/>
        </w:rPr>
        <w:t xml:space="preserve">to join our small friendly school. </w:t>
      </w:r>
      <w:r w:rsidR="00F06D4A">
        <w:rPr>
          <w:rFonts w:ascii="Arial" w:hAnsi="Arial" w:cs="Arial"/>
          <w:sz w:val="22"/>
          <w:szCs w:val="22"/>
        </w:rPr>
        <w:t xml:space="preserve"> You will be welcomed int</w:t>
      </w:r>
      <w:r w:rsidR="00BD4649">
        <w:rPr>
          <w:rFonts w:ascii="Arial" w:hAnsi="Arial" w:cs="Arial"/>
          <w:sz w:val="22"/>
          <w:szCs w:val="22"/>
        </w:rPr>
        <w:t>o our forward thinking school where staff have a passion for teaching and learning.</w:t>
      </w:r>
    </w:p>
    <w:p w:rsidR="00B547E5" w:rsidRDefault="00EE5422">
      <w:pPr>
        <w:pStyle w:val="NormalWeb"/>
        <w:shd w:val="clear" w:color="auto" w:fill="FFFFFF"/>
        <w:jc w:val="both"/>
        <w:rPr>
          <w:rFonts w:ascii="Arial" w:hAnsi="Arial" w:cs="Arial"/>
          <w:sz w:val="22"/>
          <w:szCs w:val="22"/>
        </w:rPr>
      </w:pPr>
      <w:r>
        <w:rPr>
          <w:rFonts w:ascii="Arial" w:hAnsi="Arial" w:cs="Arial"/>
          <w:sz w:val="22"/>
          <w:szCs w:val="22"/>
        </w:rPr>
        <w:t xml:space="preserve">Our mainstream school has a purpose built construction area for both indoor and outdoor activity.  You will be responsible for planning, co-ordinating and assessing courses alongside </w:t>
      </w:r>
      <w:r w:rsidR="00B547E5">
        <w:rPr>
          <w:rFonts w:ascii="Arial" w:hAnsi="Arial" w:cs="Arial"/>
          <w:sz w:val="22"/>
          <w:szCs w:val="22"/>
        </w:rPr>
        <w:t xml:space="preserve">teaching our friendly and enthusiastic pupils. </w:t>
      </w:r>
      <w:r w:rsidR="00F06D4A">
        <w:rPr>
          <w:rFonts w:ascii="Arial" w:hAnsi="Arial" w:cs="Arial"/>
          <w:sz w:val="22"/>
          <w:szCs w:val="22"/>
        </w:rPr>
        <w:t xml:space="preserve"> You will be required to teach building/construction skills such as joinery, tiling and bricklaying.  </w:t>
      </w:r>
      <w:r w:rsidR="00B547E5">
        <w:rPr>
          <w:rFonts w:ascii="Arial" w:hAnsi="Arial" w:cs="Arial"/>
          <w:sz w:val="22"/>
          <w:szCs w:val="22"/>
        </w:rPr>
        <w:t xml:space="preserve"> The ability to provide some horticulture tuition and/or other practical activity is desirable.</w:t>
      </w:r>
    </w:p>
    <w:p w:rsidR="00367D3F" w:rsidRDefault="00D35B09">
      <w:pPr>
        <w:pStyle w:val="NormalWeb"/>
        <w:shd w:val="clear" w:color="auto" w:fill="FFFFFF"/>
        <w:jc w:val="both"/>
        <w:rPr>
          <w:rFonts w:ascii="Arial" w:hAnsi="Arial" w:cs="Arial"/>
          <w:b/>
          <w:sz w:val="22"/>
          <w:szCs w:val="22"/>
        </w:rPr>
      </w:pPr>
      <w:bookmarkStart w:id="0" w:name="_GoBack"/>
      <w:bookmarkEnd w:id="0"/>
      <w:r>
        <w:rPr>
          <w:rFonts w:ascii="Arial" w:hAnsi="Arial" w:cs="Arial"/>
          <w:b/>
          <w:sz w:val="22"/>
          <w:szCs w:val="22"/>
        </w:rPr>
        <w:t>The successful candidate will:</w:t>
      </w:r>
    </w:p>
    <w:p w:rsidR="00367D3F" w:rsidRDefault="00B547E5">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good construction skills</w:t>
      </w:r>
      <w:r w:rsidR="00F06D4A">
        <w:rPr>
          <w:rFonts w:ascii="Arial" w:hAnsi="Arial" w:cs="Arial"/>
          <w:sz w:val="22"/>
          <w:szCs w:val="22"/>
        </w:rPr>
        <w:t xml:space="preserve"> and construction experience</w:t>
      </w:r>
    </w:p>
    <w:p w:rsidR="00B547E5" w:rsidRDefault="00B547E5">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previous experience of tutoring/teaching others</w:t>
      </w:r>
    </w:p>
    <w:p w:rsidR="00B547E5" w:rsidRDefault="00B547E5">
      <w:pPr>
        <w:pStyle w:val="NormalWeb"/>
        <w:numPr>
          <w:ilvl w:val="0"/>
          <w:numId w:val="1"/>
        </w:numPr>
        <w:shd w:val="clear" w:color="auto" w:fill="FFFFFF"/>
        <w:jc w:val="both"/>
        <w:rPr>
          <w:rFonts w:ascii="Arial" w:hAnsi="Arial" w:cs="Arial"/>
          <w:sz w:val="22"/>
          <w:szCs w:val="22"/>
        </w:rPr>
      </w:pPr>
      <w:r>
        <w:rPr>
          <w:rFonts w:ascii="Arial" w:hAnsi="Arial" w:cs="Arial"/>
          <w:sz w:val="22"/>
          <w:szCs w:val="22"/>
        </w:rPr>
        <w:t>Deliver lessons that help pupils to make great progress and feel proud</w:t>
      </w:r>
    </w:p>
    <w:p w:rsidR="00B547E5" w:rsidRDefault="00B547E5">
      <w:pPr>
        <w:pStyle w:val="NormalWeb"/>
        <w:numPr>
          <w:ilvl w:val="0"/>
          <w:numId w:val="1"/>
        </w:numPr>
        <w:shd w:val="clear" w:color="auto" w:fill="FFFFFF"/>
        <w:jc w:val="both"/>
        <w:rPr>
          <w:rFonts w:ascii="Arial" w:hAnsi="Arial" w:cs="Arial"/>
          <w:sz w:val="22"/>
          <w:szCs w:val="22"/>
        </w:rPr>
      </w:pPr>
      <w:r>
        <w:rPr>
          <w:rFonts w:ascii="Arial" w:hAnsi="Arial" w:cs="Arial"/>
          <w:sz w:val="22"/>
          <w:szCs w:val="22"/>
        </w:rPr>
        <w:t>Be warm, engaging and resilient whilst adhering to all Health and Safety requirements</w:t>
      </w:r>
    </w:p>
    <w:p w:rsidR="00B547E5" w:rsidRDefault="00B547E5">
      <w:pPr>
        <w:pStyle w:val="NormalWeb"/>
        <w:numPr>
          <w:ilvl w:val="0"/>
          <w:numId w:val="1"/>
        </w:numPr>
        <w:shd w:val="clear" w:color="auto" w:fill="FFFFFF"/>
        <w:jc w:val="both"/>
        <w:rPr>
          <w:rFonts w:ascii="Arial" w:hAnsi="Arial" w:cs="Arial"/>
          <w:sz w:val="22"/>
          <w:szCs w:val="22"/>
        </w:rPr>
      </w:pPr>
      <w:r>
        <w:rPr>
          <w:rFonts w:ascii="Arial" w:hAnsi="Arial" w:cs="Arial"/>
          <w:sz w:val="22"/>
          <w:szCs w:val="22"/>
        </w:rPr>
        <w:t>Take part in the wider life of school</w:t>
      </w:r>
    </w:p>
    <w:p w:rsidR="00367D3F" w:rsidRDefault="00D35B09">
      <w:pPr>
        <w:pStyle w:val="NormalWeb"/>
        <w:shd w:val="clear" w:color="auto" w:fill="FFFFFF"/>
        <w:jc w:val="both"/>
        <w:rPr>
          <w:rFonts w:ascii="Arial" w:hAnsi="Arial" w:cs="Arial"/>
          <w:b/>
          <w:sz w:val="22"/>
          <w:szCs w:val="22"/>
        </w:rPr>
      </w:pPr>
      <w:r>
        <w:rPr>
          <w:rFonts w:ascii="Arial" w:hAnsi="Arial" w:cs="Arial"/>
          <w:b/>
          <w:sz w:val="22"/>
          <w:szCs w:val="22"/>
        </w:rPr>
        <w:t>We can offer</w:t>
      </w:r>
    </w:p>
    <w:p w:rsidR="00367D3F" w:rsidRDefault="00B547E5">
      <w:pPr>
        <w:pStyle w:val="NormalWeb"/>
        <w:numPr>
          <w:ilvl w:val="0"/>
          <w:numId w:val="2"/>
        </w:numPr>
        <w:shd w:val="clear" w:color="auto" w:fill="FFFFFF"/>
        <w:jc w:val="both"/>
        <w:rPr>
          <w:rFonts w:ascii="Arial" w:hAnsi="Arial" w:cs="Arial"/>
          <w:sz w:val="22"/>
          <w:szCs w:val="22"/>
        </w:rPr>
      </w:pPr>
      <w:r>
        <w:rPr>
          <w:rFonts w:ascii="Arial" w:hAnsi="Arial" w:cs="Arial"/>
          <w:sz w:val="22"/>
          <w:szCs w:val="22"/>
        </w:rPr>
        <w:t>Purpose built facilities</w:t>
      </w:r>
    </w:p>
    <w:p w:rsidR="00367D3F" w:rsidRDefault="00B547E5">
      <w:pPr>
        <w:pStyle w:val="NormalWeb"/>
        <w:numPr>
          <w:ilvl w:val="0"/>
          <w:numId w:val="2"/>
        </w:numPr>
        <w:shd w:val="clear" w:color="auto" w:fill="FFFFFF"/>
        <w:jc w:val="both"/>
        <w:rPr>
          <w:rFonts w:ascii="Arial" w:hAnsi="Arial" w:cs="Arial"/>
          <w:sz w:val="22"/>
          <w:szCs w:val="22"/>
        </w:rPr>
      </w:pPr>
      <w:r>
        <w:rPr>
          <w:rFonts w:ascii="Arial" w:hAnsi="Arial" w:cs="Arial"/>
          <w:sz w:val="22"/>
          <w:szCs w:val="22"/>
        </w:rPr>
        <w:t>Support from an experienced construction technician/teaching assistant</w:t>
      </w:r>
    </w:p>
    <w:p w:rsidR="003A4958" w:rsidRDefault="003A4958">
      <w:pPr>
        <w:pStyle w:val="NormalWeb"/>
        <w:numPr>
          <w:ilvl w:val="0"/>
          <w:numId w:val="2"/>
        </w:numPr>
        <w:shd w:val="clear" w:color="auto" w:fill="FFFFFF"/>
        <w:jc w:val="both"/>
        <w:rPr>
          <w:rFonts w:ascii="Arial" w:hAnsi="Arial" w:cs="Arial"/>
          <w:sz w:val="22"/>
          <w:szCs w:val="22"/>
        </w:rPr>
      </w:pPr>
      <w:r>
        <w:rPr>
          <w:rFonts w:ascii="Arial" w:hAnsi="Arial" w:cs="Arial"/>
          <w:sz w:val="22"/>
          <w:szCs w:val="22"/>
        </w:rPr>
        <w:t>Friendly, lively, keen pupils</w:t>
      </w:r>
    </w:p>
    <w:p w:rsidR="003A4958" w:rsidRDefault="003A4958">
      <w:pPr>
        <w:pStyle w:val="NormalWeb"/>
        <w:numPr>
          <w:ilvl w:val="0"/>
          <w:numId w:val="2"/>
        </w:numPr>
        <w:shd w:val="clear" w:color="auto" w:fill="FFFFFF"/>
        <w:jc w:val="both"/>
        <w:rPr>
          <w:rFonts w:ascii="Arial" w:hAnsi="Arial" w:cs="Arial"/>
          <w:sz w:val="22"/>
          <w:szCs w:val="22"/>
        </w:rPr>
      </w:pPr>
      <w:r>
        <w:rPr>
          <w:rFonts w:ascii="Arial" w:hAnsi="Arial" w:cs="Arial"/>
          <w:sz w:val="22"/>
          <w:szCs w:val="22"/>
        </w:rPr>
        <w:t>A supportive whole school staff and leadership team</w:t>
      </w: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Candidates are expected to promote and uphold the Catholic ethos and values of the school and to participate in activities (such as form group prayers and assemblies) that contribute to this Catholic ethos.</w:t>
      </w:r>
    </w:p>
    <w:p w:rsidR="00367D3F" w:rsidRDefault="00D35B09">
      <w:pPr>
        <w:jc w:val="both"/>
        <w:rPr>
          <w:rFonts w:ascii="Arial" w:hAnsi="Arial" w:cs="Arial"/>
          <w:sz w:val="22"/>
          <w:szCs w:val="22"/>
        </w:rPr>
      </w:pPr>
      <w:r>
        <w:rPr>
          <w:rFonts w:ascii="Arial" w:hAnsi="Arial" w:cs="Arial"/>
          <w:sz w:val="22"/>
          <w:szCs w:val="22"/>
        </w:rPr>
        <w:t xml:space="preserve">Application packs should be returned to: </w:t>
      </w:r>
      <w:r w:rsidR="00427851">
        <w:rPr>
          <w:rFonts w:ascii="Arial" w:hAnsi="Arial" w:cs="Arial"/>
          <w:sz w:val="22"/>
          <w:szCs w:val="22"/>
        </w:rPr>
        <w:t>Ms Gemma Perkins</w:t>
      </w:r>
      <w:r>
        <w:rPr>
          <w:rFonts w:ascii="Arial" w:hAnsi="Arial" w:cs="Arial"/>
          <w:sz w:val="22"/>
          <w:szCs w:val="22"/>
        </w:rPr>
        <w:t xml:space="preserve">, All Hallows RC High School, </w:t>
      </w:r>
      <w:proofErr w:type="gramStart"/>
      <w:r>
        <w:rPr>
          <w:rFonts w:ascii="Arial" w:hAnsi="Arial" w:cs="Arial"/>
          <w:sz w:val="22"/>
          <w:szCs w:val="22"/>
        </w:rPr>
        <w:t>150</w:t>
      </w:r>
      <w:proofErr w:type="gramEnd"/>
      <w:r>
        <w:rPr>
          <w:rFonts w:ascii="Arial" w:hAnsi="Arial" w:cs="Arial"/>
          <w:sz w:val="22"/>
          <w:szCs w:val="22"/>
        </w:rPr>
        <w:t xml:space="preserve"> Eccles Old Road, Salford, M6 8AA. Telephone:  0161 921 1900 or email </w:t>
      </w:r>
      <w:hyperlink r:id="rId6" w:history="1">
        <w:r w:rsidR="00427851" w:rsidRPr="00585093">
          <w:rPr>
            <w:rStyle w:val="Hyperlink"/>
            <w:rFonts w:ascii="Arial" w:hAnsi="Arial" w:cs="Arial"/>
            <w:sz w:val="22"/>
            <w:szCs w:val="22"/>
          </w:rPr>
          <w:t>gemma.perkins@salford.gov.uk</w:t>
        </w:r>
      </w:hyperlink>
    </w:p>
    <w:p w:rsidR="00367D3F" w:rsidRDefault="00367D3F">
      <w:pPr>
        <w:jc w:val="both"/>
        <w:rPr>
          <w:rFonts w:ascii="Arial" w:hAnsi="Arial" w:cs="Arial"/>
          <w:sz w:val="22"/>
          <w:szCs w:val="22"/>
        </w:rPr>
      </w:pPr>
    </w:p>
    <w:p w:rsidR="00367D3F" w:rsidRDefault="00D35B09">
      <w:pPr>
        <w:jc w:val="both"/>
        <w:rPr>
          <w:rFonts w:ascii="Arial" w:hAnsi="Arial" w:cs="Arial"/>
          <w:b/>
          <w:sz w:val="22"/>
          <w:szCs w:val="22"/>
        </w:rPr>
      </w:pPr>
      <w:r w:rsidRPr="00BE2EE8">
        <w:rPr>
          <w:rFonts w:ascii="Arial" w:hAnsi="Arial" w:cs="Arial"/>
          <w:b/>
          <w:sz w:val="22"/>
          <w:szCs w:val="22"/>
        </w:rPr>
        <w:t>Closing date for applications:</w:t>
      </w:r>
      <w:r>
        <w:rPr>
          <w:rFonts w:ascii="Arial" w:hAnsi="Arial" w:cs="Arial"/>
          <w:b/>
          <w:sz w:val="22"/>
          <w:szCs w:val="22"/>
        </w:rPr>
        <w:t xml:space="preserve">  </w:t>
      </w:r>
      <w:r w:rsidR="00BE2EE8">
        <w:rPr>
          <w:rFonts w:ascii="Arial" w:hAnsi="Arial" w:cs="Arial"/>
          <w:b/>
          <w:sz w:val="22"/>
          <w:szCs w:val="22"/>
        </w:rPr>
        <w:t xml:space="preserve">Monday </w:t>
      </w:r>
      <w:r w:rsidR="003A4958">
        <w:rPr>
          <w:rFonts w:ascii="Arial" w:hAnsi="Arial" w:cs="Arial"/>
          <w:b/>
          <w:sz w:val="22"/>
          <w:szCs w:val="22"/>
        </w:rPr>
        <w:t>06 December</w:t>
      </w:r>
      <w:r w:rsidR="00BE2EE8">
        <w:rPr>
          <w:rFonts w:ascii="Arial" w:hAnsi="Arial" w:cs="Arial"/>
          <w:b/>
          <w:sz w:val="22"/>
          <w:szCs w:val="22"/>
        </w:rPr>
        <w:t xml:space="preserve"> 2021 at 12pm noon.</w:t>
      </w:r>
    </w:p>
    <w:p w:rsidR="00367D3F" w:rsidRDefault="00367D3F">
      <w:pPr>
        <w:jc w:val="both"/>
        <w:rPr>
          <w:rFonts w:ascii="Arial" w:hAnsi="Arial" w:cs="Arial"/>
          <w:b/>
          <w:sz w:val="22"/>
          <w:szCs w:val="22"/>
        </w:rPr>
      </w:pPr>
    </w:p>
    <w:p w:rsidR="00367D3F" w:rsidRPr="00BD4649" w:rsidRDefault="00D35B09">
      <w:pPr>
        <w:jc w:val="both"/>
        <w:rPr>
          <w:sz w:val="20"/>
          <w:szCs w:val="20"/>
        </w:rPr>
      </w:pPr>
      <w:r w:rsidRPr="00BD4649">
        <w:rPr>
          <w:rFonts w:ascii="Arial" w:hAnsi="Arial" w:cs="Arial"/>
          <w:i/>
          <w:sz w:val="20"/>
          <w:szCs w:val="20"/>
        </w:rPr>
        <w:t>All Hallows are committed to safeguarding and promoting the welfare of children and young people and expect all staff and volunteers to share this commitment.  The post is subject to an enhanced DBS disclosure.</w:t>
      </w:r>
      <w:r w:rsidR="003A4958" w:rsidRPr="00BD4649">
        <w:rPr>
          <w:sz w:val="20"/>
          <w:szCs w:val="20"/>
        </w:rPr>
        <w:t xml:space="preserve"> </w:t>
      </w:r>
    </w:p>
    <w:sectPr w:rsidR="00367D3F" w:rsidRPr="00BD46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564CE"/>
    <w:multiLevelType w:val="hybridMultilevel"/>
    <w:tmpl w:val="E28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F"/>
    <w:rsid w:val="003179B9"/>
    <w:rsid w:val="00367D3F"/>
    <w:rsid w:val="003A4958"/>
    <w:rsid w:val="00427851"/>
    <w:rsid w:val="006963B2"/>
    <w:rsid w:val="0071429B"/>
    <w:rsid w:val="00A876B3"/>
    <w:rsid w:val="00B05B01"/>
    <w:rsid w:val="00B547E5"/>
    <w:rsid w:val="00BD4649"/>
    <w:rsid w:val="00BE2EE8"/>
    <w:rsid w:val="00D35B09"/>
    <w:rsid w:val="00D6189A"/>
    <w:rsid w:val="00DB62AA"/>
    <w:rsid w:val="00E03CCE"/>
    <w:rsid w:val="00EE5422"/>
    <w:rsid w:val="00F06D4A"/>
    <w:rsid w:val="00FC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799F"/>
  <w15:docId w15:val="{8A171BDF-339C-49A9-A0B1-66AC6AC5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Ms G Perkins</cp:lastModifiedBy>
  <cp:revision>8</cp:revision>
  <cp:lastPrinted>2021-11-22T09:00:00Z</cp:lastPrinted>
  <dcterms:created xsi:type="dcterms:W3CDTF">2021-11-19T13:03:00Z</dcterms:created>
  <dcterms:modified xsi:type="dcterms:W3CDTF">2021-11-22T09:10:00Z</dcterms:modified>
</cp:coreProperties>
</file>